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53" w:rsidRPr="001311F4" w:rsidRDefault="00BA4453" w:rsidP="00BA4453">
      <w:pPr>
        <w:widowControl w:val="0"/>
        <w:jc w:val="center"/>
      </w:pPr>
      <w:bookmarkStart w:id="0" w:name="_Hlk174688086"/>
      <w:r w:rsidRPr="001311F4">
        <w:rPr>
          <w:noProof/>
        </w:rPr>
        <w:drawing>
          <wp:inline distT="0" distB="0" distL="0" distR="0" wp14:anchorId="3E151880" wp14:editId="4A59C5F5">
            <wp:extent cx="1821815" cy="506730"/>
            <wp:effectExtent l="0" t="0" r="6985" b="7620"/>
            <wp:docPr id="2" name="Paveikslėlis 2" descr="http://www.kpmpc.lt/kpmpc/wp-content/uploads/2023/05/NextGeneratio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www.kpmpc.lt/kpmpc/wp-content/uploads/2023/05/NextGenerationEU.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1815" cy="506730"/>
                    </a:xfrm>
                    <a:prstGeom prst="rect">
                      <a:avLst/>
                    </a:prstGeom>
                    <a:noFill/>
                    <a:ln>
                      <a:noFill/>
                    </a:ln>
                  </pic:spPr>
                </pic:pic>
              </a:graphicData>
            </a:graphic>
          </wp:inline>
        </w:drawing>
      </w:r>
      <w:r w:rsidRPr="001311F4">
        <w:rPr>
          <w:noProof/>
        </w:rPr>
        <w:t xml:space="preserve">         </w:t>
      </w:r>
      <w:r w:rsidRPr="001311F4">
        <w:rPr>
          <w:noProof/>
        </w:rPr>
        <w:drawing>
          <wp:inline distT="0" distB="0" distL="0" distR="0" wp14:anchorId="710C3193" wp14:editId="7BD6D1FB">
            <wp:extent cx="1287145" cy="506730"/>
            <wp:effectExtent l="0" t="0" r="8255" b="7620"/>
            <wp:docPr id="1" name="Paveikslėlis 1" descr="http://www.kpmpc.lt/kpmpc/wp-content/uploads/2023/05/Naujos-kartos-Liet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http://www.kpmpc.lt/kpmpc/wp-content/uploads/2023/05/Naujos-kartos-Lietuva.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87145" cy="506730"/>
                    </a:xfrm>
                    <a:prstGeom prst="rect">
                      <a:avLst/>
                    </a:prstGeom>
                    <a:noFill/>
                    <a:ln>
                      <a:noFill/>
                    </a:ln>
                  </pic:spPr>
                </pic:pic>
              </a:graphicData>
            </a:graphic>
          </wp:inline>
        </w:drawing>
      </w:r>
    </w:p>
    <w:bookmarkEnd w:id="0"/>
    <w:p w:rsidR="00BA4453" w:rsidRDefault="00BA4453" w:rsidP="004B18DE">
      <w:pPr>
        <w:widowControl w:val="0"/>
      </w:pPr>
    </w:p>
    <w:p w:rsidR="00BA4453" w:rsidRPr="00DA3A2B" w:rsidRDefault="00BA4453" w:rsidP="004B18DE">
      <w:pPr>
        <w:widowControl w:val="0"/>
      </w:pPr>
    </w:p>
    <w:p w:rsidR="00121DE7" w:rsidRPr="00DA3A2B" w:rsidRDefault="005612BE" w:rsidP="004B18DE">
      <w:pPr>
        <w:widowControl w:val="0"/>
        <w:rPr>
          <w:b/>
          <w:bCs/>
          <w:sz w:val="28"/>
          <w:szCs w:val="28"/>
        </w:rPr>
      </w:pPr>
      <w:proofErr w:type="spellStart"/>
      <w:r w:rsidRPr="00F400FD">
        <w:rPr>
          <w:b/>
          <w:bCs/>
          <w:sz w:val="28"/>
          <w:szCs w:val="28"/>
        </w:rPr>
        <w:t>AGROVERSLO</w:t>
      </w:r>
      <w:proofErr w:type="spellEnd"/>
      <w:r w:rsidRPr="00F400FD">
        <w:rPr>
          <w:b/>
          <w:bCs/>
          <w:sz w:val="28"/>
          <w:szCs w:val="28"/>
        </w:rPr>
        <w:t xml:space="preserve"> DARBUOTOJO </w:t>
      </w:r>
      <w:r w:rsidR="00121DE7" w:rsidRPr="00F400FD">
        <w:rPr>
          <w:b/>
          <w:bCs/>
          <w:sz w:val="28"/>
          <w:szCs w:val="28"/>
        </w:rPr>
        <w:t xml:space="preserve">MODULINĖ </w:t>
      </w:r>
      <w:r w:rsidR="00121DE7" w:rsidRPr="00DA3A2B">
        <w:rPr>
          <w:b/>
          <w:bCs/>
          <w:sz w:val="28"/>
          <w:szCs w:val="28"/>
        </w:rPr>
        <w:t>PROFESINIO MOKYMO PROGRAMA</w:t>
      </w:r>
    </w:p>
    <w:p w:rsidR="00121DE7" w:rsidRPr="00DA3A2B" w:rsidRDefault="00121DE7" w:rsidP="004B18DE">
      <w:pPr>
        <w:widowControl w:val="0"/>
        <w:rPr>
          <w:bCs/>
        </w:rPr>
      </w:pPr>
      <w:r w:rsidRPr="00DA3A2B">
        <w:rPr>
          <w:bCs/>
        </w:rPr>
        <w:t>______________________</w:t>
      </w:r>
    </w:p>
    <w:p w:rsidR="00121DE7" w:rsidRPr="00DA3A2B" w:rsidRDefault="00121DE7" w:rsidP="004B18DE">
      <w:pPr>
        <w:widowControl w:val="0"/>
        <w:rPr>
          <w:i/>
          <w:sz w:val="20"/>
          <w:szCs w:val="20"/>
        </w:rPr>
      </w:pPr>
      <w:r w:rsidRPr="00DA3A2B">
        <w:rPr>
          <w:i/>
          <w:sz w:val="20"/>
          <w:szCs w:val="20"/>
        </w:rPr>
        <w:t>(Programos pavadinimas)</w:t>
      </w:r>
    </w:p>
    <w:p w:rsidR="00121DE7" w:rsidRPr="00DA3A2B" w:rsidRDefault="00121DE7" w:rsidP="004B18DE">
      <w:pPr>
        <w:widowControl w:val="0"/>
        <w:rPr>
          <w:bCs/>
        </w:rPr>
      </w:pPr>
    </w:p>
    <w:p w:rsidR="00121DE7" w:rsidRPr="00DA3A2B" w:rsidRDefault="00121DE7" w:rsidP="004B18DE">
      <w:pPr>
        <w:widowControl w:val="0"/>
      </w:pPr>
    </w:p>
    <w:p w:rsidR="00FF2799" w:rsidRPr="00DA3A2B" w:rsidRDefault="00FF2799" w:rsidP="004B18DE">
      <w:pPr>
        <w:widowControl w:val="0"/>
      </w:pPr>
    </w:p>
    <w:p w:rsidR="00FF2799" w:rsidRPr="002B4762" w:rsidRDefault="00FF2799" w:rsidP="004B18DE">
      <w:pPr>
        <w:widowControl w:val="0"/>
      </w:pPr>
      <w:r w:rsidRPr="002B4762">
        <w:t>Programos valstybinis kodas, išsilavinimo reikalavimai stojančiajam ir apimtis mokymosi kreditais:</w:t>
      </w:r>
    </w:p>
    <w:p w:rsidR="00F716AC" w:rsidRDefault="00E728A3" w:rsidP="00E728A3">
      <w:pPr>
        <w:widowControl w:val="0"/>
        <w:ind w:left="284"/>
      </w:pPr>
      <w:r w:rsidRPr="00964646">
        <w:rPr>
          <w:rFonts w:eastAsia="Calibri"/>
        </w:rPr>
        <w:t>P42081104</w:t>
      </w:r>
      <w:r w:rsidR="00234284" w:rsidRPr="002B4762">
        <w:t xml:space="preserve"> – programa, skirta pirminiam profesiniam mokymui, asmenims, turintiems pagrindinį išsilavinimą ir kurie kartu mokosi vidurinio ugdymo programą, 110 mokymosi kreditų</w:t>
      </w:r>
    </w:p>
    <w:p w:rsidR="00234284" w:rsidRPr="002B4762" w:rsidRDefault="00E728A3" w:rsidP="00E728A3">
      <w:pPr>
        <w:widowControl w:val="0"/>
        <w:ind w:left="284"/>
      </w:pPr>
      <w:r w:rsidRPr="00964646">
        <w:rPr>
          <w:rFonts w:eastAsia="Calibri"/>
        </w:rPr>
        <w:t>P43081104</w:t>
      </w:r>
      <w:r w:rsidR="00234284" w:rsidRPr="002B4762">
        <w:t xml:space="preserve"> – programa, skirta pirminiam profesiniam mokymui, asmenims, turintiems vidurinį išsilavinimą, 110 mokymosi kreditų</w:t>
      </w:r>
    </w:p>
    <w:p w:rsidR="00234284" w:rsidRPr="002B4762" w:rsidRDefault="00E728A3" w:rsidP="00E728A3">
      <w:pPr>
        <w:widowControl w:val="0"/>
        <w:ind w:left="284"/>
      </w:pPr>
      <w:r w:rsidRPr="00964646">
        <w:rPr>
          <w:rFonts w:eastAsia="Calibri"/>
        </w:rPr>
        <w:t>T43081107</w:t>
      </w:r>
      <w:r w:rsidR="00234284" w:rsidRPr="002B4762">
        <w:t xml:space="preserve"> – programa, skirta tęstiniam profesiniam mokymui, asmenims, turintiems vidurinį išsilavinimą, 90 mokymosi kreditų</w:t>
      </w:r>
    </w:p>
    <w:p w:rsidR="00FF2799" w:rsidRPr="00DA3A2B" w:rsidRDefault="00FF2799" w:rsidP="004B18DE">
      <w:pPr>
        <w:widowControl w:val="0"/>
      </w:pPr>
    </w:p>
    <w:p w:rsidR="00FF2799" w:rsidRPr="00DA3A2B" w:rsidRDefault="00FF2799" w:rsidP="004B18DE">
      <w:pPr>
        <w:widowControl w:val="0"/>
        <w:rPr>
          <w:i/>
        </w:rPr>
      </w:pPr>
      <w:r w:rsidRPr="00DA3A2B">
        <w:t xml:space="preserve">Kvalifikacijos pavadinimas – </w:t>
      </w:r>
      <w:proofErr w:type="spellStart"/>
      <w:r w:rsidRPr="00F400FD">
        <w:t>agroverslo</w:t>
      </w:r>
      <w:proofErr w:type="spellEnd"/>
      <w:r w:rsidRPr="00F400FD">
        <w:t xml:space="preserve"> darbuotojas</w:t>
      </w:r>
    </w:p>
    <w:p w:rsidR="00FF2799" w:rsidRPr="00DA3A2B" w:rsidRDefault="00FF2799" w:rsidP="004B18DE">
      <w:pPr>
        <w:widowControl w:val="0"/>
      </w:pPr>
    </w:p>
    <w:p w:rsidR="00FF2799" w:rsidRPr="00DA3A2B" w:rsidRDefault="00FF2799" w:rsidP="004B18DE">
      <w:pPr>
        <w:widowControl w:val="0"/>
        <w:rPr>
          <w:i/>
        </w:rPr>
      </w:pPr>
      <w:r w:rsidRPr="00DA3A2B">
        <w:t>Kvalifikacijos lygis pagal Lietuvos kvalifikacijų sandarą (LTKS) – IV</w:t>
      </w:r>
    </w:p>
    <w:p w:rsidR="00FF2799" w:rsidRPr="00DA3A2B" w:rsidRDefault="00FF2799" w:rsidP="004B18DE">
      <w:pPr>
        <w:widowControl w:val="0"/>
      </w:pPr>
    </w:p>
    <w:p w:rsidR="00C64F94" w:rsidRPr="00C64F94" w:rsidRDefault="00121DE7" w:rsidP="004B18DE">
      <w:pPr>
        <w:pStyle w:val="Antrat1"/>
        <w:keepNext w:val="0"/>
        <w:widowControl w:val="0"/>
        <w:spacing w:before="0" w:after="0"/>
        <w:rPr>
          <w:rFonts w:ascii="Times New Roman" w:hAnsi="Times New Roman"/>
          <w:b w:val="0"/>
          <w:bCs w:val="0"/>
          <w:kern w:val="0"/>
          <w:sz w:val="24"/>
          <w:szCs w:val="20"/>
        </w:rPr>
      </w:pPr>
      <w:r w:rsidRPr="00DA3A2B">
        <w:rPr>
          <w:rFonts w:ascii="Times New Roman" w:hAnsi="Times New Roman"/>
          <w:b w:val="0"/>
          <w:bCs w:val="0"/>
          <w:kern w:val="0"/>
          <w:sz w:val="24"/>
          <w:szCs w:val="20"/>
        </w:rPr>
        <w:br w:type="page"/>
      </w:r>
    </w:p>
    <w:p w:rsidR="00796912" w:rsidRPr="00DA3A2B" w:rsidRDefault="00796912" w:rsidP="004B18DE">
      <w:pPr>
        <w:widowControl w:val="0"/>
        <w:ind w:firstLine="284"/>
        <w:jc w:val="both"/>
        <w:rPr>
          <w:szCs w:val="20"/>
        </w:rPr>
      </w:pPr>
    </w:p>
    <w:p w:rsidR="00234284" w:rsidRPr="00234284" w:rsidRDefault="00234284" w:rsidP="004B18DE">
      <w:pPr>
        <w:widowControl w:val="0"/>
        <w:jc w:val="center"/>
        <w:outlineLvl w:val="0"/>
        <w:rPr>
          <w:b/>
          <w:bCs/>
          <w:kern w:val="32"/>
          <w:sz w:val="28"/>
          <w:szCs w:val="28"/>
        </w:rPr>
      </w:pPr>
      <w:r w:rsidRPr="00234284">
        <w:rPr>
          <w:b/>
          <w:bCs/>
          <w:kern w:val="32"/>
          <w:sz w:val="28"/>
          <w:szCs w:val="28"/>
        </w:rPr>
        <w:t>1. PROGRAMOS APIBŪDINIMAS</w:t>
      </w:r>
    </w:p>
    <w:p w:rsidR="00234284" w:rsidRPr="00234284" w:rsidRDefault="00234284" w:rsidP="004B18DE">
      <w:pPr>
        <w:widowControl w:val="0"/>
        <w:jc w:val="both"/>
      </w:pPr>
    </w:p>
    <w:p w:rsidR="00234284" w:rsidRPr="00F400FD" w:rsidRDefault="00234284" w:rsidP="004B18DE">
      <w:pPr>
        <w:widowControl w:val="0"/>
        <w:ind w:firstLine="284"/>
        <w:jc w:val="both"/>
      </w:pPr>
      <w:r w:rsidRPr="00234284">
        <w:rPr>
          <w:b/>
        </w:rPr>
        <w:t xml:space="preserve">Programos paskirtis. </w:t>
      </w:r>
      <w:proofErr w:type="spellStart"/>
      <w:r w:rsidRPr="00F400FD">
        <w:t>Agroverslo</w:t>
      </w:r>
      <w:proofErr w:type="spellEnd"/>
      <w:r w:rsidRPr="00F400FD">
        <w:t xml:space="preserve"> darbuotojo modulinė profesinio mokymo programa skirta kvalifikuotam </w:t>
      </w:r>
      <w:proofErr w:type="spellStart"/>
      <w:r w:rsidRPr="00F400FD">
        <w:t>agroverslo</w:t>
      </w:r>
      <w:proofErr w:type="spellEnd"/>
      <w:r w:rsidRPr="00F400FD">
        <w:t xml:space="preserve"> darbuotojui parengti, kuris gebėtų </w:t>
      </w:r>
      <w:r w:rsidR="00864053" w:rsidRPr="00F400FD">
        <w:t xml:space="preserve">savarankiškai </w:t>
      </w:r>
      <w:r w:rsidR="00796912" w:rsidRPr="00F400FD">
        <w:t xml:space="preserve">atlikti </w:t>
      </w:r>
      <w:r w:rsidR="00796912" w:rsidRPr="00F400FD">
        <w:rPr>
          <w:iCs/>
        </w:rPr>
        <w:t xml:space="preserve">žemdirbystės, </w:t>
      </w:r>
      <w:r w:rsidR="00796912" w:rsidRPr="00F400FD">
        <w:t>augalininkystės, daržininkystės ir sodininkystės darbus, auginti ir prižiūrėti ūkinius gyvūnus, ekologiškai ūkininkauti, profesionaliai naudoti augalų apsaugos produktus, valdyti ūkį ir vairuoti TR1 kategorijos traktorių.</w:t>
      </w:r>
    </w:p>
    <w:p w:rsidR="00234284" w:rsidRPr="00F400FD" w:rsidRDefault="00234284" w:rsidP="004B18DE">
      <w:pPr>
        <w:widowControl w:val="0"/>
        <w:autoSpaceDE w:val="0"/>
        <w:autoSpaceDN w:val="0"/>
        <w:adjustRightInd w:val="0"/>
        <w:contextualSpacing/>
        <w:jc w:val="both"/>
        <w:rPr>
          <w:rFonts w:eastAsia="Calibri"/>
          <w:b/>
          <w:lang w:eastAsia="en-US"/>
        </w:rPr>
      </w:pPr>
    </w:p>
    <w:p w:rsidR="00796912" w:rsidRPr="00F400FD" w:rsidRDefault="00234284" w:rsidP="004B18DE">
      <w:pPr>
        <w:widowControl w:val="0"/>
        <w:autoSpaceDE w:val="0"/>
        <w:autoSpaceDN w:val="0"/>
        <w:adjustRightInd w:val="0"/>
        <w:ind w:firstLine="284"/>
        <w:contextualSpacing/>
        <w:jc w:val="both"/>
      </w:pPr>
      <w:r w:rsidRPr="00F400FD">
        <w:rPr>
          <w:rFonts w:eastAsia="Calibri"/>
          <w:b/>
          <w:lang w:eastAsia="en-US"/>
        </w:rPr>
        <w:t>Būsimo darbo specifika.</w:t>
      </w:r>
      <w:r w:rsidRPr="00F400FD">
        <w:rPr>
          <w:rFonts w:eastAsia="Calibri"/>
          <w:lang w:eastAsia="en-US"/>
        </w:rPr>
        <w:t xml:space="preserve"> </w:t>
      </w:r>
      <w:r w:rsidR="00796912" w:rsidRPr="00F400FD">
        <w:rPr>
          <w:rFonts w:eastAsia="Calibri"/>
          <w:lang w:eastAsia="en-US"/>
        </w:rPr>
        <w:t xml:space="preserve">Asmuo, įgijęs </w:t>
      </w:r>
      <w:proofErr w:type="spellStart"/>
      <w:r w:rsidR="00796912" w:rsidRPr="00F400FD">
        <w:t>agroverslo</w:t>
      </w:r>
      <w:proofErr w:type="spellEnd"/>
      <w:r w:rsidR="00796912" w:rsidRPr="00F400FD">
        <w:t xml:space="preserve"> darbuotojo kvalifikaciją, galės </w:t>
      </w:r>
      <w:r w:rsidR="00796912" w:rsidRPr="00F400FD">
        <w:rPr>
          <w:szCs w:val="20"/>
        </w:rPr>
        <w:t>dirbti</w:t>
      </w:r>
      <w:r w:rsidR="00796912" w:rsidRPr="00F400FD">
        <w:t xml:space="preserve"> </w:t>
      </w:r>
      <w:r w:rsidR="00475E59" w:rsidRPr="00F400FD">
        <w:t xml:space="preserve">samdomais </w:t>
      </w:r>
      <w:proofErr w:type="spellStart"/>
      <w:r w:rsidR="00475E59" w:rsidRPr="00F400FD">
        <w:t>agroverslo</w:t>
      </w:r>
      <w:proofErr w:type="spellEnd"/>
      <w:r w:rsidR="00475E59" w:rsidRPr="00F400FD">
        <w:t xml:space="preserve"> darbuotojais arba ūkininkauti savarankiškai</w:t>
      </w:r>
      <w:r w:rsidR="00475E59" w:rsidRPr="00F400FD">
        <w:rPr>
          <w:i/>
          <w:iCs/>
        </w:rPr>
        <w:t>.</w:t>
      </w:r>
    </w:p>
    <w:p w:rsidR="00475E59" w:rsidRPr="00F400FD" w:rsidRDefault="00475E59" w:rsidP="004B18DE">
      <w:pPr>
        <w:widowControl w:val="0"/>
        <w:ind w:firstLine="284"/>
        <w:jc w:val="both"/>
      </w:pPr>
      <w:r w:rsidRPr="00F400FD">
        <w:t>Tipinės darbo priemonės: asmeninės apsaugos priemonės, traktorius, kitos žemės ūkio mašinos, agregatai, įranga, šiltnamių darbų mechanizavimo priemonės, sodinukai, sėklos, trąšos, augalų apsaugos priemonės, laistymo sistemos, ūkinių gyvūnų pašarai, melžimo, girdymo įranga ir kt.</w:t>
      </w:r>
    </w:p>
    <w:p w:rsidR="00475E59" w:rsidRPr="00F400FD" w:rsidRDefault="00475E59" w:rsidP="004B18DE">
      <w:pPr>
        <w:widowControl w:val="0"/>
        <w:ind w:firstLine="284"/>
        <w:jc w:val="both"/>
      </w:pPr>
      <w:r w:rsidRPr="00F400FD">
        <w:t>Tipinės darbo sąlygos: dirbama lauke ir (arba) uždaroje patalpoje, būdingas individualus ir komandinis darbas.</w:t>
      </w:r>
    </w:p>
    <w:p w:rsidR="00F716AC" w:rsidRDefault="00475E59" w:rsidP="004B18DE">
      <w:pPr>
        <w:widowControl w:val="0"/>
        <w:ind w:firstLine="284"/>
        <w:jc w:val="both"/>
      </w:pPr>
      <w:proofErr w:type="spellStart"/>
      <w:r w:rsidRPr="00F400FD">
        <w:t>Agroverslo</w:t>
      </w:r>
      <w:proofErr w:type="spellEnd"/>
      <w:r w:rsidRPr="00F400FD">
        <w:t xml:space="preserve"> darbuotojas savo veikloje vadovaujasi </w:t>
      </w:r>
      <w:r w:rsidRPr="00F400FD">
        <w:rPr>
          <w:szCs w:val="20"/>
        </w:rPr>
        <w:t xml:space="preserve">žaliosios pertvarkos ir darnaus vystymosi rekomendacijomis, </w:t>
      </w:r>
      <w:r w:rsidRPr="00F400FD">
        <w:t>darbuotojų saugos ir sveikatos, ergonomikos, darbo higienos, priešgaisrinės saugos ir aplinkosaugos reikalavimais.</w:t>
      </w:r>
    </w:p>
    <w:p w:rsidR="00796912" w:rsidRPr="00F400FD" w:rsidRDefault="00475E59" w:rsidP="004B18DE">
      <w:pPr>
        <w:widowControl w:val="0"/>
        <w:ind w:firstLine="284"/>
        <w:jc w:val="both"/>
      </w:pPr>
      <w:proofErr w:type="spellStart"/>
      <w:r w:rsidRPr="00F400FD">
        <w:t>Agroverslo</w:t>
      </w:r>
      <w:proofErr w:type="spellEnd"/>
      <w:r w:rsidRPr="00F400FD">
        <w:t xml:space="preserve"> darbuotojas veiklą atlieka savarankiškai, prisiima atsakomybę už veiklos atlikimo procedūrų ir rezultatų kokybę, priima sprendimus dėl vykdomos veiklos, prižiūri jam pavaldžių žemesnės kvalifikacijos darbuotojų darbą.</w:t>
      </w:r>
    </w:p>
    <w:p w:rsidR="00121DE7" w:rsidRPr="00DA3A2B" w:rsidRDefault="00121DE7" w:rsidP="004B18DE">
      <w:pPr>
        <w:widowControl w:val="0"/>
        <w:ind w:firstLine="709"/>
        <w:jc w:val="both"/>
        <w:rPr>
          <w:szCs w:val="20"/>
        </w:rPr>
      </w:pPr>
    </w:p>
    <w:p w:rsidR="00121DE7" w:rsidRPr="00DA3A2B" w:rsidRDefault="00121DE7" w:rsidP="004B18DE">
      <w:pPr>
        <w:widowControl w:val="0"/>
        <w:ind w:firstLine="709"/>
        <w:jc w:val="both"/>
        <w:sectPr w:rsidR="00121DE7" w:rsidRPr="00DA3A2B" w:rsidSect="00A26AC5">
          <w:footerReference w:type="default" r:id="rId12"/>
          <w:footerReference w:type="first" r:id="rId13"/>
          <w:pgSz w:w="11906" w:h="16838" w:code="9"/>
          <w:pgMar w:top="567" w:right="567" w:bottom="567" w:left="1418" w:header="284" w:footer="284" w:gutter="0"/>
          <w:cols w:space="1296"/>
          <w:titlePg/>
          <w:docGrid w:linePitch="360"/>
        </w:sectPr>
      </w:pPr>
    </w:p>
    <w:p w:rsidR="00121DE7" w:rsidRPr="00DA3A2B" w:rsidRDefault="00121DE7" w:rsidP="00C50EFF">
      <w:pPr>
        <w:widowControl w:val="0"/>
        <w:jc w:val="center"/>
        <w:rPr>
          <w:b/>
          <w:sz w:val="28"/>
          <w:szCs w:val="28"/>
        </w:rPr>
      </w:pPr>
      <w:bookmarkStart w:id="2" w:name="_Toc487033700"/>
      <w:r w:rsidRPr="00DA3A2B">
        <w:rPr>
          <w:b/>
          <w:sz w:val="28"/>
          <w:szCs w:val="28"/>
        </w:rPr>
        <w:lastRenderedPageBreak/>
        <w:t>2. PROGRAMOS PARAMETRAI</w:t>
      </w:r>
      <w:bookmarkEnd w:id="2"/>
    </w:p>
    <w:p w:rsidR="00121DE7" w:rsidRPr="00DA3A2B" w:rsidRDefault="00121DE7" w:rsidP="00C50EF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866"/>
        <w:gridCol w:w="857"/>
        <w:gridCol w:w="1573"/>
        <w:gridCol w:w="2897"/>
        <w:gridCol w:w="6136"/>
      </w:tblGrid>
      <w:tr w:rsidR="00317853" w:rsidRPr="00DA3A2B" w:rsidTr="003E04CE">
        <w:trPr>
          <w:trHeight w:val="57"/>
          <w:jc w:val="center"/>
        </w:trPr>
        <w:tc>
          <w:tcPr>
            <w:tcW w:w="435" w:type="pct"/>
          </w:tcPr>
          <w:p w:rsidR="00121DE7" w:rsidRPr="00DA3A2B" w:rsidRDefault="00121DE7" w:rsidP="00C50EFF">
            <w:pPr>
              <w:widowControl w:val="0"/>
              <w:jc w:val="center"/>
              <w:rPr>
                <w:b/>
              </w:rPr>
            </w:pPr>
            <w:r w:rsidRPr="00DA3A2B">
              <w:rPr>
                <w:b/>
              </w:rPr>
              <w:t>Valstybinis kodas</w:t>
            </w:r>
          </w:p>
        </w:tc>
        <w:tc>
          <w:tcPr>
            <w:tcW w:w="913" w:type="pct"/>
          </w:tcPr>
          <w:p w:rsidR="00121DE7" w:rsidRPr="00DA3A2B" w:rsidRDefault="00121DE7" w:rsidP="00C50EFF">
            <w:pPr>
              <w:widowControl w:val="0"/>
              <w:jc w:val="center"/>
              <w:rPr>
                <w:b/>
              </w:rPr>
            </w:pPr>
            <w:r w:rsidRPr="00DA3A2B">
              <w:rPr>
                <w:b/>
              </w:rPr>
              <w:t>Modulio pavadinimas</w:t>
            </w:r>
          </w:p>
        </w:tc>
        <w:tc>
          <w:tcPr>
            <w:tcW w:w="273" w:type="pct"/>
          </w:tcPr>
          <w:p w:rsidR="00121DE7" w:rsidRPr="00DA3A2B" w:rsidRDefault="00121DE7" w:rsidP="00C50EFF">
            <w:pPr>
              <w:widowControl w:val="0"/>
              <w:jc w:val="center"/>
              <w:rPr>
                <w:b/>
              </w:rPr>
            </w:pPr>
            <w:r w:rsidRPr="00DA3A2B">
              <w:rPr>
                <w:b/>
              </w:rPr>
              <w:t>LTKS lygis</w:t>
            </w:r>
          </w:p>
        </w:tc>
        <w:tc>
          <w:tcPr>
            <w:tcW w:w="501" w:type="pct"/>
          </w:tcPr>
          <w:p w:rsidR="00121DE7" w:rsidRPr="00DA3A2B" w:rsidRDefault="00121DE7" w:rsidP="00C50EFF">
            <w:pPr>
              <w:widowControl w:val="0"/>
              <w:jc w:val="center"/>
              <w:rPr>
                <w:b/>
              </w:rPr>
            </w:pPr>
            <w:r w:rsidRPr="00DA3A2B">
              <w:rPr>
                <w:b/>
              </w:rPr>
              <w:t>Apimtis mokymosi kreditais</w:t>
            </w:r>
          </w:p>
        </w:tc>
        <w:tc>
          <w:tcPr>
            <w:tcW w:w="923" w:type="pct"/>
          </w:tcPr>
          <w:p w:rsidR="00121DE7" w:rsidRPr="00DA3A2B" w:rsidRDefault="00121DE7" w:rsidP="00C50EFF">
            <w:pPr>
              <w:widowControl w:val="0"/>
              <w:jc w:val="center"/>
              <w:rPr>
                <w:b/>
              </w:rPr>
            </w:pPr>
            <w:r w:rsidRPr="00DA3A2B">
              <w:rPr>
                <w:b/>
              </w:rPr>
              <w:t>Kompetencijos</w:t>
            </w:r>
          </w:p>
        </w:tc>
        <w:tc>
          <w:tcPr>
            <w:tcW w:w="1955" w:type="pct"/>
          </w:tcPr>
          <w:p w:rsidR="00121DE7" w:rsidRPr="00DA3A2B" w:rsidRDefault="00121DE7" w:rsidP="00C50EFF">
            <w:pPr>
              <w:widowControl w:val="0"/>
              <w:jc w:val="center"/>
              <w:rPr>
                <w:b/>
              </w:rPr>
            </w:pPr>
            <w:r w:rsidRPr="00DA3A2B">
              <w:rPr>
                <w:b/>
              </w:rPr>
              <w:t>Kompetencijų pasiekimą iliustruojantys mokymosi rezultatai</w:t>
            </w:r>
          </w:p>
        </w:tc>
      </w:tr>
      <w:tr w:rsidR="000B6294" w:rsidRPr="00DA3A2B" w:rsidTr="00A26AC5">
        <w:trPr>
          <w:trHeight w:val="57"/>
          <w:jc w:val="center"/>
        </w:trPr>
        <w:tc>
          <w:tcPr>
            <w:tcW w:w="5000" w:type="pct"/>
            <w:gridSpan w:val="6"/>
            <w:shd w:val="clear" w:color="auto" w:fill="F2F2F2"/>
          </w:tcPr>
          <w:p w:rsidR="00121DE7" w:rsidRPr="00F400FD" w:rsidRDefault="005A6F74" w:rsidP="00C50EFF">
            <w:pPr>
              <w:pStyle w:val="Betarp"/>
              <w:widowControl w:val="0"/>
              <w:rPr>
                <w:b/>
              </w:rPr>
            </w:pPr>
            <w:r w:rsidRPr="00F400FD">
              <w:rPr>
                <w:b/>
              </w:rPr>
              <w:t>Įvadinis modulis (iš viso 2 mokymosi kreditai)*</w:t>
            </w:r>
          </w:p>
        </w:tc>
      </w:tr>
      <w:tr w:rsidR="00317853" w:rsidRPr="00DA3A2B" w:rsidTr="003E04CE">
        <w:trPr>
          <w:trHeight w:val="57"/>
          <w:jc w:val="center"/>
        </w:trPr>
        <w:tc>
          <w:tcPr>
            <w:tcW w:w="435" w:type="pct"/>
          </w:tcPr>
          <w:p w:rsidR="00121DE7" w:rsidRPr="00F400FD" w:rsidRDefault="00221787" w:rsidP="00C50EFF">
            <w:pPr>
              <w:widowControl w:val="0"/>
              <w:jc w:val="center"/>
            </w:pPr>
            <w:r w:rsidRPr="00964646">
              <w:rPr>
                <w:rFonts w:eastAsia="Calibri"/>
              </w:rPr>
              <w:t>4000006</w:t>
            </w:r>
          </w:p>
        </w:tc>
        <w:tc>
          <w:tcPr>
            <w:tcW w:w="913" w:type="pct"/>
          </w:tcPr>
          <w:p w:rsidR="00121DE7" w:rsidRPr="00F400FD" w:rsidRDefault="00121DE7" w:rsidP="00C50EFF">
            <w:pPr>
              <w:widowControl w:val="0"/>
            </w:pPr>
            <w:r w:rsidRPr="00F400FD">
              <w:t>Įvadas į profesiją</w:t>
            </w:r>
          </w:p>
        </w:tc>
        <w:tc>
          <w:tcPr>
            <w:tcW w:w="273" w:type="pct"/>
          </w:tcPr>
          <w:p w:rsidR="00121DE7" w:rsidRPr="00F400FD" w:rsidRDefault="00121DE7" w:rsidP="00C50EFF">
            <w:pPr>
              <w:widowControl w:val="0"/>
              <w:jc w:val="center"/>
            </w:pPr>
            <w:r w:rsidRPr="00F400FD">
              <w:t>IV</w:t>
            </w:r>
          </w:p>
        </w:tc>
        <w:tc>
          <w:tcPr>
            <w:tcW w:w="501" w:type="pct"/>
          </w:tcPr>
          <w:p w:rsidR="00121DE7" w:rsidRPr="00F400FD" w:rsidRDefault="005A6F74" w:rsidP="00C50EFF">
            <w:pPr>
              <w:widowControl w:val="0"/>
              <w:jc w:val="center"/>
            </w:pPr>
            <w:r w:rsidRPr="00F400FD">
              <w:t>2</w:t>
            </w:r>
          </w:p>
        </w:tc>
        <w:tc>
          <w:tcPr>
            <w:tcW w:w="923" w:type="pct"/>
          </w:tcPr>
          <w:p w:rsidR="00121DE7" w:rsidRPr="00F400FD" w:rsidRDefault="00121DE7" w:rsidP="00C50EFF">
            <w:pPr>
              <w:widowControl w:val="0"/>
            </w:pPr>
            <w:r w:rsidRPr="00F400FD">
              <w:t>Pažinti profesiją.</w:t>
            </w:r>
          </w:p>
        </w:tc>
        <w:tc>
          <w:tcPr>
            <w:tcW w:w="1955" w:type="pct"/>
          </w:tcPr>
          <w:p w:rsidR="005A6F74" w:rsidRPr="00F400FD" w:rsidRDefault="005A6F74" w:rsidP="00C50EFF">
            <w:pPr>
              <w:widowControl w:val="0"/>
              <w:rPr>
                <w:bCs/>
              </w:rPr>
            </w:pPr>
            <w:r w:rsidRPr="00F400FD">
              <w:rPr>
                <w:bCs/>
              </w:rPr>
              <w:t xml:space="preserve">Išmanyti </w:t>
            </w:r>
            <w:proofErr w:type="spellStart"/>
            <w:r w:rsidRPr="00F400FD">
              <w:rPr>
                <w:bCs/>
              </w:rPr>
              <w:t>agroverslo</w:t>
            </w:r>
            <w:proofErr w:type="spellEnd"/>
            <w:r w:rsidRPr="00F400FD">
              <w:rPr>
                <w:bCs/>
              </w:rPr>
              <w:t xml:space="preserve"> darbuotojo profesiją ir jos teikiamas galimybes darbo rinkoje.</w:t>
            </w:r>
          </w:p>
          <w:p w:rsidR="005A6F74" w:rsidRPr="00F400FD" w:rsidRDefault="005A6F74" w:rsidP="00C50EFF">
            <w:pPr>
              <w:widowControl w:val="0"/>
              <w:rPr>
                <w:bCs/>
              </w:rPr>
            </w:pPr>
            <w:r w:rsidRPr="00F400FD">
              <w:rPr>
                <w:bCs/>
              </w:rPr>
              <w:t xml:space="preserve">Suprasti </w:t>
            </w:r>
            <w:proofErr w:type="spellStart"/>
            <w:r w:rsidRPr="00F400FD">
              <w:rPr>
                <w:bCs/>
              </w:rPr>
              <w:t>agroverslo</w:t>
            </w:r>
            <w:proofErr w:type="spellEnd"/>
            <w:r w:rsidRPr="00F400FD">
              <w:rPr>
                <w:bCs/>
              </w:rPr>
              <w:t xml:space="preserve"> darbuotojo profesinę veiklą, veiklos procesus, funkcijas ir uždavinius.</w:t>
            </w:r>
          </w:p>
          <w:p w:rsidR="00121DE7" w:rsidRPr="00F400FD" w:rsidRDefault="005A6F74" w:rsidP="00C50EFF">
            <w:pPr>
              <w:widowControl w:val="0"/>
              <w:rPr>
                <w:bCs/>
              </w:rPr>
            </w:pPr>
            <w:r w:rsidRPr="00F400FD">
              <w:rPr>
                <w:bCs/>
              </w:rPr>
              <w:t xml:space="preserve">Demonstruoti jau turimus, neformaliuoju ir (arba) savaiminiu būdu įgytus </w:t>
            </w:r>
            <w:proofErr w:type="spellStart"/>
            <w:r w:rsidRPr="00F400FD">
              <w:rPr>
                <w:bCs/>
              </w:rPr>
              <w:t>agroverslo</w:t>
            </w:r>
            <w:proofErr w:type="spellEnd"/>
            <w:r w:rsidRPr="00F400FD">
              <w:rPr>
                <w:bCs/>
              </w:rPr>
              <w:t xml:space="preserve"> darbuotojo kvalifikacijai būdingus gebėjimus.</w:t>
            </w:r>
          </w:p>
        </w:tc>
      </w:tr>
      <w:tr w:rsidR="000B6294" w:rsidRPr="00DA3A2B" w:rsidTr="00A26AC5">
        <w:trPr>
          <w:trHeight w:val="57"/>
          <w:jc w:val="center"/>
        </w:trPr>
        <w:tc>
          <w:tcPr>
            <w:tcW w:w="5000" w:type="pct"/>
            <w:gridSpan w:val="6"/>
            <w:shd w:val="clear" w:color="auto" w:fill="F2F2F2"/>
          </w:tcPr>
          <w:p w:rsidR="00121DE7" w:rsidRPr="00F400FD" w:rsidRDefault="005A6F74" w:rsidP="00C50EFF">
            <w:pPr>
              <w:pStyle w:val="Betarp"/>
              <w:widowControl w:val="0"/>
              <w:rPr>
                <w:b/>
              </w:rPr>
            </w:pPr>
            <w:r w:rsidRPr="00F400FD">
              <w:rPr>
                <w:b/>
              </w:rPr>
              <w:t>Bendrieji moduliai (iš viso 8 mokymosi kreditai)*</w:t>
            </w:r>
          </w:p>
        </w:tc>
      </w:tr>
      <w:tr w:rsidR="00221787" w:rsidRPr="00DA3A2B" w:rsidTr="003E04CE">
        <w:trPr>
          <w:trHeight w:val="57"/>
          <w:jc w:val="center"/>
        </w:trPr>
        <w:tc>
          <w:tcPr>
            <w:tcW w:w="435" w:type="pct"/>
          </w:tcPr>
          <w:p w:rsidR="00221787" w:rsidRPr="00964646" w:rsidRDefault="00221787" w:rsidP="00221787">
            <w:pPr>
              <w:jc w:val="center"/>
            </w:pPr>
            <w:r w:rsidRPr="00964646">
              <w:rPr>
                <w:rFonts w:eastAsia="Calibri"/>
              </w:rPr>
              <w:t>4102201</w:t>
            </w:r>
          </w:p>
        </w:tc>
        <w:tc>
          <w:tcPr>
            <w:tcW w:w="913" w:type="pct"/>
          </w:tcPr>
          <w:p w:rsidR="00221787" w:rsidRPr="00F400FD" w:rsidRDefault="00221787" w:rsidP="00221787">
            <w:pPr>
              <w:widowControl w:val="0"/>
              <w:rPr>
                <w:i/>
                <w:iCs/>
                <w:strike/>
              </w:rPr>
            </w:pPr>
            <w:r w:rsidRPr="00F400FD">
              <w:t>Saugus elgesys ekstremaliose situacijose</w:t>
            </w:r>
          </w:p>
        </w:tc>
        <w:tc>
          <w:tcPr>
            <w:tcW w:w="273" w:type="pct"/>
          </w:tcPr>
          <w:p w:rsidR="00221787" w:rsidRPr="00F400FD" w:rsidRDefault="00221787" w:rsidP="00221787">
            <w:pPr>
              <w:widowControl w:val="0"/>
              <w:jc w:val="center"/>
            </w:pPr>
            <w:r w:rsidRPr="00F400FD">
              <w:t>IV</w:t>
            </w:r>
          </w:p>
        </w:tc>
        <w:tc>
          <w:tcPr>
            <w:tcW w:w="501" w:type="pct"/>
          </w:tcPr>
          <w:p w:rsidR="00221787" w:rsidRPr="00F400FD" w:rsidRDefault="00221787" w:rsidP="00221787">
            <w:pPr>
              <w:widowControl w:val="0"/>
              <w:jc w:val="center"/>
            </w:pPr>
            <w:r w:rsidRPr="00F400FD">
              <w:t>1</w:t>
            </w:r>
          </w:p>
        </w:tc>
        <w:tc>
          <w:tcPr>
            <w:tcW w:w="923" w:type="pct"/>
          </w:tcPr>
          <w:p w:rsidR="00221787" w:rsidRPr="00F400FD" w:rsidRDefault="00221787" w:rsidP="00221787">
            <w:pPr>
              <w:widowControl w:val="0"/>
              <w:rPr>
                <w:highlight w:val="yellow"/>
              </w:rPr>
            </w:pPr>
            <w:r w:rsidRPr="00F400FD">
              <w:t>Saugiai elgtis ekstremaliose situacijose.</w:t>
            </w:r>
          </w:p>
        </w:tc>
        <w:tc>
          <w:tcPr>
            <w:tcW w:w="1955" w:type="pct"/>
          </w:tcPr>
          <w:p w:rsidR="00221787" w:rsidRPr="00F400FD" w:rsidRDefault="00221787" w:rsidP="00221787">
            <w:pPr>
              <w:widowControl w:val="0"/>
            </w:pPr>
            <w:r w:rsidRPr="00F400FD">
              <w:t>Išmanyti ekstremalių situacijų tipus, galimus pavojus.</w:t>
            </w:r>
          </w:p>
          <w:p w:rsidR="00221787" w:rsidRPr="00F400FD" w:rsidRDefault="00221787" w:rsidP="00221787">
            <w:pPr>
              <w:widowControl w:val="0"/>
            </w:pPr>
            <w:r w:rsidRPr="00F400FD">
              <w:t>Išmanyti saugaus elgesio ekstremaliose situacijose reikalavimus ir instrukcijas, garsinius civilinės saugos signalus.</w:t>
            </w:r>
          </w:p>
        </w:tc>
      </w:tr>
      <w:tr w:rsidR="00221787" w:rsidRPr="00DA3A2B" w:rsidTr="003E04CE">
        <w:trPr>
          <w:trHeight w:val="57"/>
          <w:jc w:val="center"/>
        </w:trPr>
        <w:tc>
          <w:tcPr>
            <w:tcW w:w="435" w:type="pct"/>
          </w:tcPr>
          <w:p w:rsidR="00221787" w:rsidRPr="00964646" w:rsidRDefault="00221787" w:rsidP="00221787">
            <w:pPr>
              <w:jc w:val="center"/>
            </w:pPr>
            <w:r w:rsidRPr="00964646">
              <w:rPr>
                <w:rFonts w:eastAsia="Calibri"/>
              </w:rPr>
              <w:t>4102102</w:t>
            </w:r>
          </w:p>
        </w:tc>
        <w:tc>
          <w:tcPr>
            <w:tcW w:w="913" w:type="pct"/>
          </w:tcPr>
          <w:p w:rsidR="00221787" w:rsidRPr="00F400FD" w:rsidRDefault="00221787" w:rsidP="00221787">
            <w:pPr>
              <w:widowControl w:val="0"/>
              <w:rPr>
                <w:i/>
                <w:iCs/>
              </w:rPr>
            </w:pPr>
            <w:r w:rsidRPr="00F400FD">
              <w:t>Sąmoningas fizinio aktyvumo reguliavimas</w:t>
            </w:r>
          </w:p>
        </w:tc>
        <w:tc>
          <w:tcPr>
            <w:tcW w:w="273" w:type="pct"/>
          </w:tcPr>
          <w:p w:rsidR="00221787" w:rsidRPr="00F400FD" w:rsidRDefault="00221787" w:rsidP="00221787">
            <w:pPr>
              <w:widowControl w:val="0"/>
              <w:jc w:val="center"/>
            </w:pPr>
            <w:r w:rsidRPr="00F400FD">
              <w:t>IV</w:t>
            </w:r>
          </w:p>
        </w:tc>
        <w:tc>
          <w:tcPr>
            <w:tcW w:w="501" w:type="pct"/>
          </w:tcPr>
          <w:p w:rsidR="00221787" w:rsidRPr="00F400FD" w:rsidRDefault="00221787" w:rsidP="00221787">
            <w:pPr>
              <w:widowControl w:val="0"/>
              <w:jc w:val="center"/>
            </w:pPr>
            <w:r w:rsidRPr="00F400FD">
              <w:t>5</w:t>
            </w:r>
          </w:p>
        </w:tc>
        <w:tc>
          <w:tcPr>
            <w:tcW w:w="923" w:type="pct"/>
          </w:tcPr>
          <w:p w:rsidR="00221787" w:rsidRPr="00F400FD" w:rsidRDefault="00221787" w:rsidP="00221787">
            <w:pPr>
              <w:widowControl w:val="0"/>
              <w:rPr>
                <w:highlight w:val="yellow"/>
              </w:rPr>
            </w:pPr>
            <w:r w:rsidRPr="00F400FD">
              <w:t>Reguliuoti fizinį aktyvumą.</w:t>
            </w:r>
          </w:p>
        </w:tc>
        <w:tc>
          <w:tcPr>
            <w:tcW w:w="1955" w:type="pct"/>
          </w:tcPr>
          <w:p w:rsidR="00221787" w:rsidRPr="00F400FD" w:rsidRDefault="00221787" w:rsidP="00221787">
            <w:pPr>
              <w:widowControl w:val="0"/>
            </w:pPr>
            <w:r w:rsidRPr="00F400FD">
              <w:t>Išmanyti fizinio aktyvumo formas.</w:t>
            </w:r>
          </w:p>
          <w:p w:rsidR="00221787" w:rsidRPr="00F400FD" w:rsidRDefault="00221787" w:rsidP="00221787">
            <w:pPr>
              <w:widowControl w:val="0"/>
            </w:pPr>
            <w:r w:rsidRPr="00F400FD">
              <w:t>Demonstruoti asmeninį fizinį aktyvumą.</w:t>
            </w:r>
          </w:p>
          <w:p w:rsidR="00221787" w:rsidRPr="00F400FD" w:rsidRDefault="00221787" w:rsidP="00221787">
            <w:pPr>
              <w:widowControl w:val="0"/>
            </w:pPr>
            <w:r w:rsidRPr="00F400FD">
              <w:t>Taikyti fizinio aktyvumo formas, atsižvelgiant į darbo specifiką.</w:t>
            </w:r>
          </w:p>
        </w:tc>
      </w:tr>
      <w:tr w:rsidR="00221787" w:rsidRPr="00DA3A2B" w:rsidTr="003E04CE">
        <w:trPr>
          <w:trHeight w:val="57"/>
          <w:jc w:val="center"/>
        </w:trPr>
        <w:tc>
          <w:tcPr>
            <w:tcW w:w="435" w:type="pct"/>
          </w:tcPr>
          <w:p w:rsidR="00221787" w:rsidRPr="00964646" w:rsidRDefault="00221787" w:rsidP="00221787">
            <w:pPr>
              <w:jc w:val="center"/>
            </w:pPr>
            <w:r w:rsidRPr="00964646">
              <w:rPr>
                <w:rFonts w:eastAsia="Calibri"/>
              </w:rPr>
              <w:t>4102203</w:t>
            </w:r>
          </w:p>
        </w:tc>
        <w:tc>
          <w:tcPr>
            <w:tcW w:w="913" w:type="pct"/>
          </w:tcPr>
          <w:p w:rsidR="00221787" w:rsidRPr="00F400FD" w:rsidRDefault="00221787" w:rsidP="00221787">
            <w:pPr>
              <w:widowControl w:val="0"/>
              <w:rPr>
                <w:iCs/>
              </w:rPr>
            </w:pPr>
            <w:r w:rsidRPr="00F400FD">
              <w:rPr>
                <w:iCs/>
              </w:rPr>
              <w:t>Darbuotojų sauga ir sveikata</w:t>
            </w:r>
          </w:p>
        </w:tc>
        <w:tc>
          <w:tcPr>
            <w:tcW w:w="273" w:type="pct"/>
          </w:tcPr>
          <w:p w:rsidR="00221787" w:rsidRPr="00F400FD" w:rsidRDefault="00221787" w:rsidP="00221787">
            <w:pPr>
              <w:widowControl w:val="0"/>
              <w:jc w:val="center"/>
            </w:pPr>
            <w:r w:rsidRPr="00F400FD">
              <w:t>IV</w:t>
            </w:r>
          </w:p>
        </w:tc>
        <w:tc>
          <w:tcPr>
            <w:tcW w:w="501" w:type="pct"/>
          </w:tcPr>
          <w:p w:rsidR="00221787" w:rsidRPr="00F400FD" w:rsidRDefault="00221787" w:rsidP="00221787">
            <w:pPr>
              <w:widowControl w:val="0"/>
              <w:jc w:val="center"/>
            </w:pPr>
            <w:r w:rsidRPr="00F400FD">
              <w:t xml:space="preserve">2 </w:t>
            </w:r>
          </w:p>
        </w:tc>
        <w:tc>
          <w:tcPr>
            <w:tcW w:w="923" w:type="pct"/>
          </w:tcPr>
          <w:p w:rsidR="00221787" w:rsidRPr="00F400FD" w:rsidRDefault="00221787" w:rsidP="00221787">
            <w:pPr>
              <w:widowControl w:val="0"/>
              <w:rPr>
                <w:highlight w:val="yellow"/>
              </w:rPr>
            </w:pPr>
            <w:r w:rsidRPr="00F400FD">
              <w:t>Tausoti sveikatą ir saugiai dirbti.</w:t>
            </w:r>
          </w:p>
        </w:tc>
        <w:tc>
          <w:tcPr>
            <w:tcW w:w="1955" w:type="pct"/>
          </w:tcPr>
          <w:p w:rsidR="00221787" w:rsidRPr="00F400FD" w:rsidRDefault="00221787" w:rsidP="00221787">
            <w:pPr>
              <w:widowControl w:val="0"/>
            </w:pPr>
            <w:r w:rsidRPr="00F400FD">
              <w:t>Išmanyti darbuotojų saugos ir sveikatos reikalavimus, keliamus darbo vietai.</w:t>
            </w:r>
          </w:p>
        </w:tc>
      </w:tr>
      <w:tr w:rsidR="00221787" w:rsidRPr="00DA3A2B" w:rsidTr="00A26AC5">
        <w:trPr>
          <w:trHeight w:val="57"/>
          <w:jc w:val="center"/>
        </w:trPr>
        <w:tc>
          <w:tcPr>
            <w:tcW w:w="5000" w:type="pct"/>
            <w:gridSpan w:val="6"/>
            <w:shd w:val="clear" w:color="auto" w:fill="F2F2F2"/>
          </w:tcPr>
          <w:p w:rsidR="00221787" w:rsidRPr="00A050AD" w:rsidRDefault="00221787" w:rsidP="00221787">
            <w:pPr>
              <w:pStyle w:val="Betarp"/>
              <w:widowControl w:val="0"/>
              <w:rPr>
                <w:b/>
              </w:rPr>
            </w:pPr>
            <w:r w:rsidRPr="00A050AD">
              <w:rPr>
                <w:b/>
              </w:rPr>
              <w:t>Kvalifikaciją sudarančioms kompetencijoms įgyti skirti moduliai (iš viso 80 mokymosi kreditų)</w:t>
            </w:r>
          </w:p>
        </w:tc>
      </w:tr>
      <w:tr w:rsidR="00221787" w:rsidRPr="00DA3A2B" w:rsidTr="00A26AC5">
        <w:trPr>
          <w:trHeight w:val="57"/>
          <w:jc w:val="center"/>
        </w:trPr>
        <w:tc>
          <w:tcPr>
            <w:tcW w:w="5000" w:type="pct"/>
            <w:gridSpan w:val="6"/>
          </w:tcPr>
          <w:p w:rsidR="00221787" w:rsidRPr="00A050AD" w:rsidRDefault="00221787" w:rsidP="00221787">
            <w:pPr>
              <w:widowControl w:val="0"/>
              <w:rPr>
                <w:i/>
              </w:rPr>
            </w:pPr>
            <w:r w:rsidRPr="00A050AD">
              <w:rPr>
                <w:i/>
              </w:rPr>
              <w:t xml:space="preserve">Privalomieji (iš </w:t>
            </w:r>
            <w:r w:rsidRPr="00A050AD">
              <w:t xml:space="preserve">viso </w:t>
            </w:r>
            <w:r w:rsidRPr="00A050AD">
              <w:rPr>
                <w:i/>
              </w:rPr>
              <w:t>80 mokymosi kreditų)</w:t>
            </w:r>
          </w:p>
        </w:tc>
      </w:tr>
      <w:tr w:rsidR="00221787" w:rsidRPr="00DA3A2B" w:rsidTr="003E04CE">
        <w:trPr>
          <w:trHeight w:val="57"/>
          <w:jc w:val="center"/>
        </w:trPr>
        <w:tc>
          <w:tcPr>
            <w:tcW w:w="435" w:type="pct"/>
            <w:vMerge w:val="restart"/>
          </w:tcPr>
          <w:p w:rsidR="00221787" w:rsidRPr="00DA3A2B" w:rsidRDefault="00221787" w:rsidP="00221787">
            <w:pPr>
              <w:widowControl w:val="0"/>
              <w:jc w:val="center"/>
              <w:rPr>
                <w:color w:val="000000" w:themeColor="text1"/>
                <w:highlight w:val="green"/>
              </w:rPr>
            </w:pPr>
            <w:r w:rsidRPr="00964646">
              <w:rPr>
                <w:rFonts w:eastAsia="Calibri"/>
              </w:rPr>
              <w:t>408111196</w:t>
            </w:r>
          </w:p>
        </w:tc>
        <w:tc>
          <w:tcPr>
            <w:tcW w:w="913" w:type="pct"/>
            <w:vMerge w:val="restart"/>
          </w:tcPr>
          <w:p w:rsidR="00221787" w:rsidRPr="00DA3A2B" w:rsidRDefault="00221787" w:rsidP="00221787">
            <w:pPr>
              <w:widowControl w:val="0"/>
              <w:rPr>
                <w:i/>
                <w:iCs/>
              </w:rPr>
            </w:pPr>
            <w:r w:rsidRPr="00DA3A2B">
              <w:rPr>
                <w:iCs/>
              </w:rPr>
              <w:t>Žemdirbystė</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C04DD3" w:rsidRDefault="00221787" w:rsidP="00221787">
            <w:pPr>
              <w:widowControl w:val="0"/>
              <w:jc w:val="center"/>
              <w:rPr>
                <w:rFonts w:eastAsia="Calibri"/>
                <w:iCs/>
              </w:rPr>
            </w:pPr>
            <w:r w:rsidRPr="00C04DD3">
              <w:rPr>
                <w:rFonts w:eastAsia="Calibri"/>
                <w:iCs/>
              </w:rPr>
              <w:t>10</w:t>
            </w:r>
          </w:p>
        </w:tc>
        <w:tc>
          <w:tcPr>
            <w:tcW w:w="923" w:type="pct"/>
            <w:tcBorders>
              <w:top w:val="single" w:sz="4" w:space="0" w:color="auto"/>
              <w:left w:val="single" w:sz="4" w:space="0" w:color="auto"/>
              <w:bottom w:val="single" w:sz="4" w:space="0" w:color="auto"/>
              <w:right w:val="single" w:sz="4" w:space="0" w:color="auto"/>
            </w:tcBorders>
          </w:tcPr>
          <w:p w:rsidR="00221787" w:rsidRPr="00C04DD3" w:rsidRDefault="00221787" w:rsidP="00221787">
            <w:pPr>
              <w:widowControl w:val="0"/>
              <w:rPr>
                <w:rFonts w:eastAsia="Calibri"/>
              </w:rPr>
            </w:pPr>
            <w:r w:rsidRPr="00C04DD3">
              <w:t>Paruošti dir</w:t>
            </w:r>
            <w:r>
              <w:t>vą žemės ūkio augalams auginti.</w:t>
            </w:r>
          </w:p>
        </w:tc>
        <w:tc>
          <w:tcPr>
            <w:tcW w:w="1955" w:type="pct"/>
            <w:tcBorders>
              <w:top w:val="single" w:sz="4" w:space="0" w:color="auto"/>
              <w:left w:val="single" w:sz="4" w:space="0" w:color="auto"/>
              <w:bottom w:val="single" w:sz="4" w:space="0" w:color="auto"/>
              <w:right w:val="single" w:sz="4" w:space="0" w:color="auto"/>
            </w:tcBorders>
          </w:tcPr>
          <w:p w:rsidR="00221787" w:rsidRPr="00246A24" w:rsidRDefault="00221787" w:rsidP="00221787">
            <w:pPr>
              <w:widowControl w:val="0"/>
              <w:rPr>
                <w:rFonts w:eastAsia="Calibri"/>
              </w:rPr>
            </w:pPr>
            <w:r w:rsidRPr="00246A24">
              <w:rPr>
                <w:rFonts w:eastAsia="Calibri"/>
              </w:rPr>
              <w:t>Apibūdinti dirvožemio sudėtį, fizines savybes, tipus.</w:t>
            </w:r>
          </w:p>
          <w:p w:rsidR="00221787" w:rsidRPr="00246A24" w:rsidRDefault="00221787" w:rsidP="00221787">
            <w:pPr>
              <w:widowControl w:val="0"/>
              <w:rPr>
                <w:rFonts w:eastAsia="Calibri"/>
              </w:rPr>
            </w:pPr>
            <w:r w:rsidRPr="00246A24">
              <w:rPr>
                <w:rFonts w:eastAsia="Calibri"/>
              </w:rPr>
              <w:t>Parinkti dirvožemį tausojantį ūkininkavimo būdą, vadovaujantis dirvožemio tvaraus naudojimo veiksmų planu.</w:t>
            </w:r>
          </w:p>
          <w:p w:rsidR="00221787" w:rsidRPr="00246A24" w:rsidRDefault="00221787" w:rsidP="00221787">
            <w:pPr>
              <w:widowControl w:val="0"/>
              <w:rPr>
                <w:rFonts w:eastAsia="Calibri"/>
              </w:rPr>
            </w:pPr>
            <w:r w:rsidRPr="00246A24">
              <w:rPr>
                <w:rFonts w:eastAsia="Calibri"/>
              </w:rPr>
              <w:t>Parinkti dirvožemį tausojančią dirvos paruošimo technologiją ir priemones, laikantis dirvožemį tausojančios praktikos.</w:t>
            </w:r>
          </w:p>
          <w:p w:rsidR="00221787" w:rsidRPr="00C04DD3" w:rsidRDefault="00221787" w:rsidP="00221787">
            <w:pPr>
              <w:widowControl w:val="0"/>
              <w:rPr>
                <w:rFonts w:eastAsia="Calibri"/>
              </w:rPr>
            </w:pPr>
            <w:r w:rsidRPr="00246A24">
              <w:rPr>
                <w:rFonts w:eastAsia="Calibri"/>
              </w:rPr>
              <w:t>Parinkti žemės dirbimo laiką ir būdą, atsižvelgiant į dirvožemio fizines savybes.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Pr>
          <w:p w:rsidR="00221787" w:rsidRPr="00DA3A2B" w:rsidRDefault="00221787" w:rsidP="00221787">
            <w:pPr>
              <w:widowControl w:val="0"/>
              <w:rPr>
                <w:i/>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C04DD3"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C04DD3" w:rsidRDefault="00221787" w:rsidP="00221787">
            <w:pPr>
              <w:widowControl w:val="0"/>
              <w:rPr>
                <w:rFonts w:eastAsia="Calibri"/>
              </w:rPr>
            </w:pPr>
            <w:r w:rsidRPr="00C04DD3">
              <w:t>Planuoti ir įgyvendinti sėjomainas.</w:t>
            </w:r>
          </w:p>
        </w:tc>
        <w:tc>
          <w:tcPr>
            <w:tcW w:w="1955" w:type="pct"/>
            <w:tcBorders>
              <w:top w:val="single" w:sz="4" w:space="0" w:color="auto"/>
              <w:left w:val="single" w:sz="4" w:space="0" w:color="auto"/>
              <w:bottom w:val="single" w:sz="4" w:space="0" w:color="auto"/>
              <w:right w:val="single" w:sz="4" w:space="0" w:color="auto"/>
            </w:tcBorders>
          </w:tcPr>
          <w:p w:rsidR="00221787" w:rsidRPr="00246A24" w:rsidRDefault="00221787" w:rsidP="00221787">
            <w:pPr>
              <w:widowControl w:val="0"/>
              <w:rPr>
                <w:rFonts w:eastAsia="Calibri"/>
              </w:rPr>
            </w:pPr>
            <w:r w:rsidRPr="00246A24">
              <w:rPr>
                <w:rFonts w:eastAsia="Calibri"/>
              </w:rPr>
              <w:t>Apibūdinti sėjomainos naudą žemės ūkiui.</w:t>
            </w:r>
          </w:p>
          <w:p w:rsidR="00221787" w:rsidRPr="00246A24" w:rsidRDefault="00221787" w:rsidP="00221787">
            <w:pPr>
              <w:widowControl w:val="0"/>
              <w:rPr>
                <w:rFonts w:eastAsia="Calibri"/>
              </w:rPr>
            </w:pPr>
            <w:r w:rsidRPr="00246A24">
              <w:rPr>
                <w:rFonts w:eastAsia="Calibri"/>
              </w:rPr>
              <w:t xml:space="preserve">Sudaryti sėjomainos planą, laikantis pagrindinių sėjomainos </w:t>
            </w:r>
            <w:r w:rsidRPr="00246A24">
              <w:rPr>
                <w:rFonts w:eastAsia="Calibri"/>
              </w:rPr>
              <w:lastRenderedPageBreak/>
              <w:t>sudarymo principų.</w:t>
            </w:r>
          </w:p>
          <w:p w:rsidR="00221787" w:rsidRPr="00C04DD3" w:rsidRDefault="00221787" w:rsidP="00221787">
            <w:pPr>
              <w:widowControl w:val="0"/>
              <w:rPr>
                <w:rFonts w:eastAsia="Calibri"/>
              </w:rPr>
            </w:pPr>
            <w:r w:rsidRPr="00246A24">
              <w:rPr>
                <w:rFonts w:eastAsia="Calibri"/>
              </w:rPr>
              <w:t xml:space="preserve">Parinkti </w:t>
            </w:r>
            <w:proofErr w:type="spellStart"/>
            <w:r w:rsidRPr="00246A24">
              <w:rPr>
                <w:rFonts w:eastAsia="Calibri"/>
              </w:rPr>
              <w:t>priešsėlį</w:t>
            </w:r>
            <w:proofErr w:type="spellEnd"/>
            <w:r w:rsidRPr="00246A24">
              <w:rPr>
                <w:rFonts w:eastAsia="Calibri"/>
              </w:rPr>
              <w:t>, vadovaujantis pažangaus ūkininkavimo taisyklėmis.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Pr>
          <w:p w:rsidR="00221787" w:rsidRPr="00DA3A2B" w:rsidRDefault="00221787" w:rsidP="00221787">
            <w:pPr>
              <w:widowControl w:val="0"/>
              <w:rPr>
                <w:i/>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C04DD3"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C04DD3" w:rsidRDefault="00221787" w:rsidP="00221787">
            <w:pPr>
              <w:widowControl w:val="0"/>
              <w:rPr>
                <w:rFonts w:eastAsia="Calibri"/>
              </w:rPr>
            </w:pPr>
            <w:r w:rsidRPr="00C04DD3">
              <w:t>Taikyti žemės ūkio augalų apsaugos priemones.</w:t>
            </w:r>
          </w:p>
        </w:tc>
        <w:tc>
          <w:tcPr>
            <w:tcW w:w="1955" w:type="pct"/>
            <w:tcBorders>
              <w:top w:val="single" w:sz="4" w:space="0" w:color="auto"/>
              <w:left w:val="single" w:sz="4" w:space="0" w:color="auto"/>
              <w:bottom w:val="single" w:sz="4" w:space="0" w:color="auto"/>
              <w:right w:val="single" w:sz="4" w:space="0" w:color="auto"/>
            </w:tcBorders>
          </w:tcPr>
          <w:p w:rsidR="00221787" w:rsidRPr="00246A24" w:rsidRDefault="00221787" w:rsidP="00221787">
            <w:pPr>
              <w:widowControl w:val="0"/>
              <w:rPr>
                <w:rFonts w:eastAsia="Calibri"/>
              </w:rPr>
            </w:pPr>
            <w:r w:rsidRPr="00246A24">
              <w:rPr>
                <w:rFonts w:eastAsia="Calibri"/>
              </w:rPr>
              <w:t>Apibūdinti žemės ūkio augalų apsaugos priemones.</w:t>
            </w:r>
          </w:p>
          <w:p w:rsidR="00221787" w:rsidRPr="00246A24" w:rsidRDefault="00221787" w:rsidP="00221787">
            <w:pPr>
              <w:widowControl w:val="0"/>
              <w:rPr>
                <w:rFonts w:eastAsia="Calibri"/>
              </w:rPr>
            </w:pPr>
            <w:r w:rsidRPr="00246A24">
              <w:rPr>
                <w:rFonts w:eastAsia="Calibri"/>
              </w:rPr>
              <w:t>Parinkti žemės ūkio augalų apsaugos priemones, laikantis tausaus augalų apsaugos produktų naudojimo reikalavimų.</w:t>
            </w:r>
          </w:p>
          <w:p w:rsidR="00221787" w:rsidRPr="00C04DD3" w:rsidRDefault="00221787" w:rsidP="00221787">
            <w:pPr>
              <w:widowControl w:val="0"/>
              <w:rPr>
                <w:rFonts w:eastAsia="Calibri"/>
              </w:rPr>
            </w:pPr>
            <w:r w:rsidRPr="00246A24">
              <w:rPr>
                <w:rFonts w:eastAsia="Calibri"/>
              </w:rPr>
              <w:t>Užpildyti augalų apsaugos produktų žurnalą, vadovaujantis Augalų apsaugos produktų saugojimo, tiekimo rinkai, naudojimo taisyklėmis.</w:t>
            </w:r>
          </w:p>
        </w:tc>
      </w:tr>
      <w:tr w:rsidR="00221787" w:rsidRPr="00DA3A2B" w:rsidTr="003E04CE">
        <w:trPr>
          <w:trHeight w:val="57"/>
          <w:jc w:val="center"/>
        </w:trPr>
        <w:tc>
          <w:tcPr>
            <w:tcW w:w="435" w:type="pct"/>
            <w:vMerge w:val="restart"/>
          </w:tcPr>
          <w:p w:rsidR="00221787" w:rsidRPr="00DA3A2B" w:rsidRDefault="00221787" w:rsidP="00221787">
            <w:pPr>
              <w:widowControl w:val="0"/>
              <w:jc w:val="center"/>
              <w:rPr>
                <w:color w:val="000000" w:themeColor="text1"/>
                <w:highlight w:val="green"/>
              </w:rPr>
            </w:pPr>
            <w:r w:rsidRPr="00964646">
              <w:rPr>
                <w:rFonts w:eastAsia="Calibri"/>
              </w:rPr>
              <w:t>408111197</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rPr>
                <w:iCs/>
              </w:rPr>
              <w:t>Augalininkystė</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C04DD3" w:rsidRDefault="00221787" w:rsidP="00221787">
            <w:pPr>
              <w:widowControl w:val="0"/>
              <w:jc w:val="center"/>
              <w:rPr>
                <w:rFonts w:eastAsia="Calibri"/>
                <w:iCs/>
              </w:rPr>
            </w:pPr>
            <w:r w:rsidRPr="00C04DD3">
              <w:rPr>
                <w:rFonts w:eastAsia="Calibri"/>
                <w:iCs/>
              </w:rPr>
              <w:t>10</w:t>
            </w:r>
          </w:p>
        </w:tc>
        <w:tc>
          <w:tcPr>
            <w:tcW w:w="923" w:type="pct"/>
            <w:tcBorders>
              <w:top w:val="single" w:sz="4" w:space="0" w:color="auto"/>
              <w:left w:val="single" w:sz="4" w:space="0" w:color="auto"/>
              <w:bottom w:val="single" w:sz="4" w:space="0" w:color="auto"/>
              <w:right w:val="single" w:sz="4" w:space="0" w:color="auto"/>
            </w:tcBorders>
          </w:tcPr>
          <w:p w:rsidR="00221787" w:rsidRPr="00C04DD3" w:rsidRDefault="00221787" w:rsidP="00221787">
            <w:pPr>
              <w:widowControl w:val="0"/>
              <w:rPr>
                <w:rFonts w:eastAsia="Calibri"/>
              </w:rPr>
            </w:pPr>
            <w:r w:rsidRPr="00C04DD3">
              <w:t>Sėti ir prižiūrėti grūdinius augalus.</w:t>
            </w:r>
          </w:p>
        </w:tc>
        <w:tc>
          <w:tcPr>
            <w:tcW w:w="1955" w:type="pct"/>
            <w:tcBorders>
              <w:top w:val="single" w:sz="4" w:space="0" w:color="auto"/>
              <w:left w:val="single" w:sz="4" w:space="0" w:color="auto"/>
              <w:bottom w:val="single" w:sz="4" w:space="0" w:color="auto"/>
              <w:right w:val="single" w:sz="4" w:space="0" w:color="auto"/>
            </w:tcBorders>
          </w:tcPr>
          <w:p w:rsidR="00221787" w:rsidRPr="00246A24" w:rsidRDefault="00221787" w:rsidP="00221787">
            <w:pPr>
              <w:widowControl w:val="0"/>
              <w:rPr>
                <w:rFonts w:eastAsia="Calibri"/>
              </w:rPr>
            </w:pPr>
            <w:r w:rsidRPr="00246A24">
              <w:rPr>
                <w:rFonts w:eastAsia="Calibri"/>
              </w:rPr>
              <w:t>Apibūdinti grūdinių augalų rūšis.</w:t>
            </w:r>
          </w:p>
          <w:p w:rsidR="00221787" w:rsidRPr="00246A24" w:rsidRDefault="00221787" w:rsidP="00221787">
            <w:pPr>
              <w:widowControl w:val="0"/>
              <w:rPr>
                <w:rFonts w:eastAsia="Calibri"/>
              </w:rPr>
            </w:pPr>
            <w:r w:rsidRPr="00246A24">
              <w:rPr>
                <w:rFonts w:eastAsia="Calibri"/>
              </w:rPr>
              <w:t>Parinkti grūdinių augalų tręšimo būdą, laikantis aplinkos apsaugos reikalavimų.</w:t>
            </w:r>
          </w:p>
          <w:p w:rsidR="00221787" w:rsidRPr="00246A24" w:rsidRDefault="00221787" w:rsidP="00221787">
            <w:pPr>
              <w:widowControl w:val="0"/>
              <w:rPr>
                <w:rFonts w:eastAsia="Calibri"/>
              </w:rPr>
            </w:pPr>
            <w:r w:rsidRPr="00246A24">
              <w:rPr>
                <w:rFonts w:eastAsia="Calibri"/>
              </w:rPr>
              <w:t>Atlikti grūdinių augalų sėjos darbus, laikantis darbuotojų saugos ir sveikatos reikalavimų.</w:t>
            </w:r>
          </w:p>
          <w:p w:rsidR="00221787" w:rsidRPr="00246A24" w:rsidRDefault="00221787" w:rsidP="00221787">
            <w:pPr>
              <w:widowControl w:val="0"/>
              <w:rPr>
                <w:rFonts w:eastAsia="Calibri"/>
              </w:rPr>
            </w:pPr>
            <w:r w:rsidRPr="00246A24">
              <w:rPr>
                <w:rFonts w:eastAsia="Calibri"/>
              </w:rPr>
              <w:t>Taikyti grūdinių augalų apsaugos priemones nuo ligų, kenkėjų ir piktžolių, vadovaujantis Augalų apsaugos produktų saugojimo, tiekimo rinkai, naudojimo taisyklėmis.</w:t>
            </w:r>
          </w:p>
          <w:p w:rsidR="00221787" w:rsidRPr="00C04DD3" w:rsidRDefault="00221787" w:rsidP="00221787">
            <w:pPr>
              <w:widowControl w:val="0"/>
              <w:rPr>
                <w:rFonts w:eastAsia="Calibri"/>
              </w:rPr>
            </w:pPr>
            <w:r w:rsidRPr="00246A24">
              <w:rPr>
                <w:rFonts w:eastAsia="Calibri"/>
              </w:rPr>
              <w:t>Patręšti grūdinius augalus organinėmis trąšomis, paskaičiavus jų normą, laikantis darbuotojų saugos ir sveikatos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C579A8" w:rsidRDefault="00221787" w:rsidP="00221787">
            <w:pPr>
              <w:widowControl w:val="0"/>
              <w:rPr>
                <w:rFonts w:eastAsia="Calibri"/>
                <w:iCs/>
                <w:highlight w:val="yellow"/>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Sėti, sodinti ir prižiūrėti pašarinius, techninius ir aliejinius augalus.</w:t>
            </w:r>
          </w:p>
        </w:tc>
        <w:tc>
          <w:tcPr>
            <w:tcW w:w="1955" w:type="pct"/>
            <w:tcBorders>
              <w:top w:val="single" w:sz="4" w:space="0" w:color="auto"/>
              <w:left w:val="single" w:sz="4" w:space="0" w:color="auto"/>
              <w:bottom w:val="single" w:sz="4" w:space="0" w:color="auto"/>
              <w:right w:val="single" w:sz="4" w:space="0" w:color="auto"/>
            </w:tcBorders>
          </w:tcPr>
          <w:p w:rsidR="00221787" w:rsidRPr="00246A24" w:rsidRDefault="00221787" w:rsidP="00221787">
            <w:pPr>
              <w:widowControl w:val="0"/>
              <w:rPr>
                <w:rFonts w:eastAsia="Calibri"/>
              </w:rPr>
            </w:pPr>
            <w:r w:rsidRPr="00246A24">
              <w:rPr>
                <w:rFonts w:eastAsia="Calibri"/>
              </w:rPr>
              <w:t>Apibūdinti pašarinių, techninių ir aliejinių augalų rūšis.</w:t>
            </w:r>
          </w:p>
          <w:p w:rsidR="00221787" w:rsidRPr="00246A24" w:rsidRDefault="00221787" w:rsidP="00221787">
            <w:pPr>
              <w:widowControl w:val="0"/>
              <w:rPr>
                <w:rFonts w:eastAsia="Calibri"/>
              </w:rPr>
            </w:pPr>
            <w:r w:rsidRPr="00246A24">
              <w:rPr>
                <w:rFonts w:eastAsia="Calibri"/>
              </w:rPr>
              <w:t>Parinkti tręšimo būdą pašariniams, techniniams ir aliejiniams augalams, vadovaujantis tręšimo taisyklėmis.</w:t>
            </w:r>
          </w:p>
          <w:p w:rsidR="00221787" w:rsidRPr="00246A24" w:rsidRDefault="00221787" w:rsidP="00221787">
            <w:pPr>
              <w:widowControl w:val="0"/>
              <w:rPr>
                <w:rFonts w:eastAsia="Calibri"/>
              </w:rPr>
            </w:pPr>
            <w:r w:rsidRPr="00246A24">
              <w:rPr>
                <w:rFonts w:eastAsia="Calibri"/>
              </w:rPr>
              <w:t>Atlikti pašarinių, techninių ir aliejinių augalų sėklos paruošimo darbus, laikantis darbuotojų saugos ir sveikatos reikalavimų.</w:t>
            </w:r>
          </w:p>
          <w:p w:rsidR="00221787" w:rsidRPr="00246A24" w:rsidRDefault="00221787" w:rsidP="00221787">
            <w:pPr>
              <w:widowControl w:val="0"/>
              <w:rPr>
                <w:rFonts w:eastAsia="Calibri"/>
              </w:rPr>
            </w:pPr>
            <w:r w:rsidRPr="00246A24">
              <w:rPr>
                <w:rFonts w:eastAsia="Calibri"/>
              </w:rPr>
              <w:t>Atlikti pašarinių, techninių ir aliejinių augalų laistymo darbus, laikantis laistymo normų.</w:t>
            </w:r>
          </w:p>
          <w:p w:rsidR="00221787" w:rsidRPr="00246A24" w:rsidRDefault="00221787" w:rsidP="00221787">
            <w:pPr>
              <w:widowControl w:val="0"/>
              <w:rPr>
                <w:rFonts w:eastAsia="Calibri"/>
              </w:rPr>
            </w:pPr>
            <w:r w:rsidRPr="00246A24">
              <w:rPr>
                <w:rFonts w:eastAsia="Calibri"/>
              </w:rPr>
              <w:t>Parinkti pašarinių, techninių ir aliejinių augalų apsaugos priemones nuo ligų, kenkėjų ir piktžolių, laikantis aplinkosaugos reikalavimų.</w:t>
            </w:r>
          </w:p>
          <w:p w:rsidR="00221787" w:rsidRPr="001C0ADC" w:rsidRDefault="00221787" w:rsidP="00221787">
            <w:pPr>
              <w:widowControl w:val="0"/>
              <w:rPr>
                <w:rFonts w:eastAsia="Calibri"/>
              </w:rPr>
            </w:pPr>
            <w:r w:rsidRPr="00246A24">
              <w:rPr>
                <w:rFonts w:eastAsia="Calibri"/>
              </w:rPr>
              <w:t>Tręšti pašarinius, techninius ir aliejinius augalus, laikantis aplinkosaugos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C579A8" w:rsidRDefault="00221787" w:rsidP="00221787">
            <w:pPr>
              <w:widowControl w:val="0"/>
              <w:rPr>
                <w:rFonts w:eastAsia="Calibri"/>
                <w:iCs/>
                <w:highlight w:val="yellow"/>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Sėti, sodinti ir prižiūrėti vaist</w:t>
            </w:r>
            <w:r>
              <w:t xml:space="preserve">inius ir prieskoninius </w:t>
            </w:r>
            <w:r>
              <w:lastRenderedPageBreak/>
              <w:t>augalus.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lastRenderedPageBreak/>
              <w:t>Apibūdinti vaistinių ir prieskoninių augalų rūšis.</w:t>
            </w:r>
          </w:p>
          <w:p w:rsidR="00221787" w:rsidRPr="00C80FF6" w:rsidRDefault="00221787" w:rsidP="00221787">
            <w:pPr>
              <w:widowControl w:val="0"/>
              <w:rPr>
                <w:rFonts w:eastAsia="Calibri"/>
              </w:rPr>
            </w:pPr>
            <w:r w:rsidRPr="00C80FF6">
              <w:rPr>
                <w:rFonts w:eastAsia="Calibri"/>
              </w:rPr>
              <w:t xml:space="preserve">Pasodinti vaistinius ir prieskoninius augalus, laikantis augalų </w:t>
            </w:r>
            <w:r w:rsidRPr="00C80FF6">
              <w:rPr>
                <w:rFonts w:eastAsia="Calibri"/>
              </w:rPr>
              <w:lastRenderedPageBreak/>
              <w:t>sėklos kokybės privalomų reikalavimų.</w:t>
            </w:r>
          </w:p>
          <w:p w:rsidR="00221787" w:rsidRPr="001C0ADC" w:rsidRDefault="00221787" w:rsidP="00221787">
            <w:pPr>
              <w:widowControl w:val="0"/>
              <w:rPr>
                <w:rFonts w:eastAsia="Calibri"/>
              </w:rPr>
            </w:pPr>
            <w:r w:rsidRPr="00C80FF6">
              <w:rPr>
                <w:rFonts w:eastAsia="Calibri"/>
              </w:rPr>
              <w:t>Atlikti vaistinių ir prieskoninių augalų tręšimą, paskaičiuojant trąšų normą ir laikantis tręšiamųjų produktų tręšimo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C579A8" w:rsidRDefault="00221787" w:rsidP="00221787">
            <w:pPr>
              <w:widowControl w:val="0"/>
              <w:rPr>
                <w:rFonts w:eastAsia="Calibri"/>
                <w:iCs/>
                <w:highlight w:val="yellow"/>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Nuimti ir tvarkyti grūdinių ir kitų žemės ūkio augalų derlių.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derliaus nuėmimo laiką, priemones ir būdus.</w:t>
            </w:r>
          </w:p>
          <w:p w:rsidR="00221787" w:rsidRPr="00C80FF6" w:rsidRDefault="00221787" w:rsidP="00221787">
            <w:pPr>
              <w:widowControl w:val="0"/>
              <w:rPr>
                <w:rFonts w:eastAsia="Calibri"/>
              </w:rPr>
            </w:pPr>
            <w:r w:rsidRPr="00C80FF6">
              <w:rPr>
                <w:rFonts w:eastAsia="Calibri"/>
              </w:rPr>
              <w:t>Paruošti grūdinių ir kitų žemės ūkio augalų derlių sandėliavimui, laikantis derliaus laikymo standartų.</w:t>
            </w:r>
          </w:p>
          <w:p w:rsidR="00221787" w:rsidRPr="001C0ADC" w:rsidRDefault="00221787" w:rsidP="00221787">
            <w:pPr>
              <w:widowControl w:val="0"/>
              <w:rPr>
                <w:rFonts w:eastAsia="Calibri"/>
              </w:rPr>
            </w:pPr>
            <w:r w:rsidRPr="00C80FF6">
              <w:rPr>
                <w:rFonts w:eastAsia="Calibri"/>
              </w:rPr>
              <w:t>Paruošti grūdinių ir kitų žemės ūkio augalų derlių realizavimui, laikantis kokybės kontrolės reikalavimų.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green"/>
              </w:rPr>
            </w:pPr>
            <w:r w:rsidRPr="00964646">
              <w:rPr>
                <w:rFonts w:eastAsia="Calibri"/>
              </w:rPr>
              <w:t>408111198</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rPr>
                <w:iCs/>
              </w:rPr>
              <w:t>Daržininkystė</w:t>
            </w:r>
          </w:p>
        </w:tc>
        <w:tc>
          <w:tcPr>
            <w:tcW w:w="273" w:type="pct"/>
            <w:vMerge w:val="restart"/>
          </w:tcPr>
          <w:p w:rsidR="00221787" w:rsidRPr="00DA3A2B" w:rsidRDefault="00221787" w:rsidP="00221787">
            <w:pPr>
              <w:widowControl w:val="0"/>
              <w:jc w:val="center"/>
            </w:pPr>
            <w:r w:rsidRPr="00DA3A2B">
              <w:rPr>
                <w:iCs/>
              </w:rPr>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iCs/>
              </w:rPr>
            </w:pPr>
            <w:r w:rsidRPr="00A050AD">
              <w:rPr>
                <w:rFonts w:eastAsia="Calibri"/>
                <w:iCs/>
              </w:rPr>
              <w:t>5</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Sėti, sodinti ir prižiūrėti daržo augalus.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daržo augalų rūšis, jų sėjos bei sodinimo terminus ir būdus.</w:t>
            </w:r>
          </w:p>
          <w:p w:rsidR="00221787" w:rsidRPr="00C80FF6" w:rsidRDefault="00221787" w:rsidP="00221787">
            <w:pPr>
              <w:widowControl w:val="0"/>
              <w:rPr>
                <w:rFonts w:eastAsia="Calibri"/>
              </w:rPr>
            </w:pPr>
            <w:r w:rsidRPr="00C80FF6">
              <w:rPr>
                <w:rFonts w:eastAsia="Calibri"/>
              </w:rPr>
              <w:t>Atlikti daržo augalų sėjos, daigų sodinimo, augalų persodinimo ir retinimo darbus, laikantis darbuotojų saugos ir sveikatos reikalavimų.</w:t>
            </w:r>
          </w:p>
          <w:p w:rsidR="00221787" w:rsidRPr="00C80FF6" w:rsidRDefault="00221787" w:rsidP="00221787">
            <w:pPr>
              <w:widowControl w:val="0"/>
              <w:rPr>
                <w:rFonts w:eastAsia="Calibri"/>
              </w:rPr>
            </w:pPr>
            <w:r w:rsidRPr="00C80FF6">
              <w:rPr>
                <w:rFonts w:eastAsia="Calibri"/>
              </w:rPr>
              <w:t>Taikyti daržo augalų apsaugos priemones nuo ligų, kenkėjų ir piktžolių, vadovaujantis augalų apsaugos įstatymu.</w:t>
            </w:r>
          </w:p>
          <w:p w:rsidR="00221787" w:rsidRPr="00C80FF6" w:rsidRDefault="00221787" w:rsidP="00221787">
            <w:pPr>
              <w:widowControl w:val="0"/>
              <w:rPr>
                <w:rFonts w:eastAsia="Calibri"/>
              </w:rPr>
            </w:pPr>
            <w:r w:rsidRPr="00C80FF6">
              <w:rPr>
                <w:rFonts w:eastAsia="Calibri"/>
              </w:rPr>
              <w:t>Parinkti daržo augalams tinkamų trąšų rūšis ir paskaičiuoti jų normą, vadovaujantis tręšimo reikalavimais.</w:t>
            </w:r>
          </w:p>
          <w:p w:rsidR="00221787" w:rsidRPr="00C80FF6" w:rsidRDefault="00221787" w:rsidP="00221787">
            <w:pPr>
              <w:widowControl w:val="0"/>
              <w:rPr>
                <w:rFonts w:eastAsia="Calibri"/>
              </w:rPr>
            </w:pPr>
            <w:r w:rsidRPr="00C80FF6">
              <w:rPr>
                <w:rFonts w:eastAsia="Calibri"/>
              </w:rPr>
              <w:t>Atlikti daržovių priežiūros darbus lauke ir šiltnamyje, laikantis darbuotojų saugos ir sveikatos reikalavimų.</w:t>
            </w:r>
          </w:p>
          <w:p w:rsidR="00221787" w:rsidRPr="00C04DD3" w:rsidRDefault="00221787" w:rsidP="00221787">
            <w:pPr>
              <w:widowControl w:val="0"/>
              <w:rPr>
                <w:rFonts w:eastAsia="Calibri"/>
              </w:rPr>
            </w:pPr>
            <w:r w:rsidRPr="00C80FF6">
              <w:rPr>
                <w:rFonts w:eastAsia="Calibri"/>
              </w:rPr>
              <w:t>Atlikti daržo augalų laistymo įrenginių priežiūrą, vadovaujantis laistymo įrenginių priežiūros reikalavimais.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Nuimti ir tvarkyti daržo augalų derlių.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derliaus nuėmimo laiką, priemones ir jų naudojimo būdus.</w:t>
            </w:r>
          </w:p>
          <w:p w:rsidR="00221787" w:rsidRPr="00C80FF6" w:rsidRDefault="00221787" w:rsidP="00221787">
            <w:pPr>
              <w:widowControl w:val="0"/>
              <w:rPr>
                <w:rFonts w:eastAsia="Calibri"/>
              </w:rPr>
            </w:pPr>
            <w:r w:rsidRPr="00C80FF6">
              <w:rPr>
                <w:rFonts w:eastAsia="Calibri"/>
              </w:rPr>
              <w:t>Apibūdinti derliaus nuėmimo ir transportavimo reikalavimus.</w:t>
            </w:r>
          </w:p>
          <w:p w:rsidR="00221787" w:rsidRPr="00C80FF6" w:rsidRDefault="00221787" w:rsidP="00221787">
            <w:pPr>
              <w:widowControl w:val="0"/>
              <w:rPr>
                <w:rFonts w:eastAsia="Calibri"/>
              </w:rPr>
            </w:pPr>
            <w:r w:rsidRPr="00C80FF6">
              <w:rPr>
                <w:rFonts w:eastAsia="Calibri"/>
              </w:rPr>
              <w:t>Sandėliuoti daržininkystės produkciją ir paruošti realizavimui, laikantis produkcijos realizavimo standartų.</w:t>
            </w:r>
          </w:p>
          <w:p w:rsidR="00221787" w:rsidRPr="00C80FF6" w:rsidRDefault="00221787" w:rsidP="00221787">
            <w:pPr>
              <w:widowControl w:val="0"/>
              <w:rPr>
                <w:rFonts w:eastAsia="Calibri"/>
              </w:rPr>
            </w:pPr>
            <w:r w:rsidRPr="00C80FF6">
              <w:rPr>
                <w:rFonts w:eastAsia="Calibri"/>
              </w:rPr>
              <w:t>Įvertinti daržovių derliaus kokybės rodiklius, vadovaujantis daržovių kokybės patikrinimo metodika.</w:t>
            </w:r>
          </w:p>
          <w:p w:rsidR="00221787" w:rsidRPr="00C80FF6" w:rsidRDefault="00221787" w:rsidP="00221787">
            <w:pPr>
              <w:widowControl w:val="0"/>
              <w:rPr>
                <w:rFonts w:eastAsia="Calibri"/>
              </w:rPr>
            </w:pPr>
            <w:r w:rsidRPr="00C80FF6">
              <w:rPr>
                <w:rFonts w:eastAsia="Calibri"/>
              </w:rPr>
              <w:t>Įvertinti daržininkystės produkcijos prekinę kokybę, vadovaujantis privalomais kokybės daržovėms reikalavimais.</w:t>
            </w:r>
          </w:p>
          <w:p w:rsidR="00221787" w:rsidRPr="00C80FF6" w:rsidRDefault="00221787" w:rsidP="00221787">
            <w:pPr>
              <w:widowControl w:val="0"/>
              <w:rPr>
                <w:rFonts w:eastAsia="Calibri"/>
              </w:rPr>
            </w:pPr>
            <w:r w:rsidRPr="00C80FF6">
              <w:rPr>
                <w:rFonts w:eastAsia="Calibri"/>
              </w:rPr>
              <w:t>Paruošti daržo augalų nuimtą derlių laikymui, laikantis derliaus laikymo privalomų reikalavimų.</w:t>
            </w:r>
          </w:p>
          <w:p w:rsidR="00221787" w:rsidRPr="00C04DD3" w:rsidRDefault="00221787" w:rsidP="00221787">
            <w:pPr>
              <w:widowControl w:val="0"/>
              <w:rPr>
                <w:rFonts w:eastAsia="Calibri"/>
              </w:rPr>
            </w:pPr>
            <w:r w:rsidRPr="00C80FF6">
              <w:rPr>
                <w:rFonts w:eastAsia="Calibri"/>
              </w:rPr>
              <w:t>Paruošti daržoves realizacijai ir sandėliavimui, laikantis higienos normos reikalavimų.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green"/>
              </w:rPr>
            </w:pPr>
            <w:r w:rsidRPr="00964646">
              <w:rPr>
                <w:rFonts w:eastAsia="Calibri"/>
              </w:rPr>
              <w:lastRenderedPageBreak/>
              <w:t>408111199</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rPr>
                <w:iCs/>
              </w:rPr>
              <w:t>Sodininkystė</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rPr>
            </w:pPr>
            <w:r w:rsidRPr="00A050AD">
              <w:rPr>
                <w:rFonts w:eastAsia="Calibri"/>
              </w:rPr>
              <w:t>10</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Sodinti ir prižiūrėti sodo augalus.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sodo augalų rūšis, jų sodinimo technologijas.</w:t>
            </w:r>
          </w:p>
          <w:p w:rsidR="00221787" w:rsidRPr="00C80FF6" w:rsidRDefault="00221787" w:rsidP="00221787">
            <w:pPr>
              <w:widowControl w:val="0"/>
              <w:rPr>
                <w:rFonts w:eastAsia="Calibri"/>
              </w:rPr>
            </w:pPr>
            <w:r w:rsidRPr="00C80FF6">
              <w:rPr>
                <w:rFonts w:eastAsia="Calibri"/>
              </w:rPr>
              <w:t>Taikyti piktžolių naikinimo priemones, laikantis augalų apsaugos produktų naudojimo reikalavimų.</w:t>
            </w:r>
          </w:p>
          <w:p w:rsidR="00221787" w:rsidRPr="00C80FF6" w:rsidRDefault="00221787" w:rsidP="00221787">
            <w:pPr>
              <w:widowControl w:val="0"/>
              <w:rPr>
                <w:rFonts w:eastAsia="Calibri"/>
              </w:rPr>
            </w:pPr>
            <w:r w:rsidRPr="00C80FF6">
              <w:rPr>
                <w:rFonts w:eastAsia="Calibri"/>
              </w:rPr>
              <w:t>Taikyti sodo augalų apsaugos priemones nuo kenkėjų, ligų ir piktžolių, laikantis augalų apsaugos produktų naudojimo reikalavimų.</w:t>
            </w:r>
          </w:p>
          <w:p w:rsidR="00221787" w:rsidRPr="00C80FF6" w:rsidRDefault="00221787" w:rsidP="00221787">
            <w:pPr>
              <w:widowControl w:val="0"/>
              <w:rPr>
                <w:rFonts w:eastAsia="Calibri"/>
              </w:rPr>
            </w:pPr>
            <w:r w:rsidRPr="00C80FF6">
              <w:rPr>
                <w:rFonts w:eastAsia="Calibri"/>
              </w:rPr>
              <w:t>Atlikti sodo augalų genėjimo darbus, pasirenkant reikiamas darbui priemones ir laikantis darbuotojų saugos ir sveikatos reikalavimų.</w:t>
            </w:r>
          </w:p>
          <w:p w:rsidR="00221787" w:rsidRPr="00C80FF6" w:rsidRDefault="00221787" w:rsidP="00221787">
            <w:pPr>
              <w:widowControl w:val="0"/>
              <w:rPr>
                <w:rFonts w:eastAsia="Calibri"/>
              </w:rPr>
            </w:pPr>
            <w:r w:rsidRPr="00C80FF6">
              <w:rPr>
                <w:rFonts w:eastAsia="Calibri"/>
              </w:rPr>
              <w:t>Atlikti sodo augalų tręšimą, laikantis tręšiamųjų produktų naudojimo reikalavimų.</w:t>
            </w:r>
          </w:p>
          <w:p w:rsidR="00221787" w:rsidRPr="00C04DD3" w:rsidRDefault="00221787" w:rsidP="00221787">
            <w:pPr>
              <w:widowControl w:val="0"/>
              <w:rPr>
                <w:rFonts w:eastAsia="Calibri"/>
              </w:rPr>
            </w:pPr>
            <w:r w:rsidRPr="00C80FF6">
              <w:rPr>
                <w:rFonts w:eastAsia="Calibri"/>
              </w:rPr>
              <w:t>Parinkti sodo augalų laistymo sistemą ir paskaičiuoti vandens poreikio normą.</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A050AD"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Nuimti ir tvarkyti sodo augalų derlių.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sodo augalų derliaus nuėmimo laiką, priemones ir jų naudojimo būdus.</w:t>
            </w:r>
          </w:p>
          <w:p w:rsidR="00221787" w:rsidRPr="00C80FF6" w:rsidRDefault="00221787" w:rsidP="00221787">
            <w:pPr>
              <w:widowControl w:val="0"/>
              <w:rPr>
                <w:rFonts w:eastAsia="Calibri"/>
              </w:rPr>
            </w:pPr>
            <w:r w:rsidRPr="00C80FF6">
              <w:rPr>
                <w:rFonts w:eastAsia="Calibri"/>
              </w:rPr>
              <w:t>Nuimti sodo augalų derlių ir transportuoti į sandėliavimo patalpą, laikantis darbuotojų saugos ir sveikatos reikalavimų.</w:t>
            </w:r>
          </w:p>
          <w:p w:rsidR="00221787" w:rsidRPr="00C80FF6" w:rsidRDefault="00221787" w:rsidP="00221787">
            <w:pPr>
              <w:widowControl w:val="0"/>
              <w:rPr>
                <w:rFonts w:eastAsia="Calibri"/>
              </w:rPr>
            </w:pPr>
            <w:r w:rsidRPr="00C80FF6">
              <w:rPr>
                <w:rFonts w:eastAsia="Calibri"/>
              </w:rPr>
              <w:t>Sandėliuoti sodininkystės produkciją ir paruošti ją realizavimui, laikantis produkcijos sandėliavimo taisyklių.</w:t>
            </w:r>
          </w:p>
          <w:p w:rsidR="00221787" w:rsidRPr="00C80FF6" w:rsidRDefault="00221787" w:rsidP="00221787">
            <w:pPr>
              <w:widowControl w:val="0"/>
              <w:rPr>
                <w:rFonts w:eastAsia="Calibri"/>
              </w:rPr>
            </w:pPr>
            <w:r w:rsidRPr="00C80FF6">
              <w:rPr>
                <w:rFonts w:eastAsia="Calibri"/>
              </w:rPr>
              <w:t>Įvertinti sodininkystės produkcijos kokybę, vadovaujantis sodininkystės produkcijos kokybės reikalavimais.</w:t>
            </w:r>
          </w:p>
          <w:p w:rsidR="00221787" w:rsidRPr="00C04DD3" w:rsidRDefault="00221787" w:rsidP="00221787">
            <w:pPr>
              <w:widowControl w:val="0"/>
              <w:rPr>
                <w:rFonts w:eastAsia="Calibri"/>
              </w:rPr>
            </w:pPr>
            <w:r w:rsidRPr="00C80FF6">
              <w:rPr>
                <w:rFonts w:eastAsia="Calibri"/>
              </w:rPr>
              <w:t>Paruošti sodo augalų derlių realizacijai ir sandėliavimui laikantis higienos normų reikalavimų.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green"/>
              </w:rPr>
            </w:pPr>
            <w:r w:rsidRPr="00964646">
              <w:rPr>
                <w:rFonts w:eastAsia="Calibri"/>
              </w:rPr>
              <w:t>408111200</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rPr>
                <w:rFonts w:eastAsia="Calibri"/>
                <w:iCs/>
              </w:rPr>
            </w:pPr>
            <w:r w:rsidRPr="00DA3A2B">
              <w:rPr>
                <w:iCs/>
              </w:rPr>
              <w:t>Ūkini</w:t>
            </w:r>
            <w:r>
              <w:rPr>
                <w:iCs/>
              </w:rPr>
              <w:t>ų gyvūnų auginimas ir priežiūra</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iCs/>
              </w:rPr>
            </w:pPr>
            <w:r w:rsidRPr="00A050AD">
              <w:rPr>
                <w:rFonts w:eastAsia="Calibri"/>
                <w:iCs/>
              </w:rPr>
              <w:t>10</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Ruošti ir sandėli</w:t>
            </w:r>
            <w:r>
              <w:t>uoti pašarus ūkiniams gyvūnams.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ūkinių gyvūnų šėrimo racionų reikalavimus.</w:t>
            </w:r>
          </w:p>
          <w:p w:rsidR="00221787" w:rsidRDefault="00221787" w:rsidP="00221787">
            <w:pPr>
              <w:widowControl w:val="0"/>
            </w:pPr>
            <w:r>
              <w:t>Išmanyti pašarų ženklinimo reikalavimus.</w:t>
            </w:r>
          </w:p>
          <w:p w:rsidR="00221787" w:rsidRDefault="00221787" w:rsidP="00221787">
            <w:pPr>
              <w:widowControl w:val="0"/>
            </w:pPr>
            <w:r>
              <w:t>Parinkti pašarus pagal ūkinių gyvūnų rūšis, vadovaujantis Ūkinių gyvūnų gerovės reikalavimais.</w:t>
            </w:r>
          </w:p>
          <w:p w:rsidR="00221787" w:rsidRDefault="00221787" w:rsidP="00221787">
            <w:pPr>
              <w:widowControl w:val="0"/>
            </w:pPr>
            <w:r>
              <w:t>Atlikti pašarų ruošimo ir sandėliavimo darbus, vadovaujantis pašarų paruošimo, laikymo ir sandėliavimo reikalavimais.</w:t>
            </w:r>
          </w:p>
          <w:p w:rsidR="00221787" w:rsidRPr="00C04DD3" w:rsidRDefault="00221787" w:rsidP="00221787">
            <w:pPr>
              <w:widowControl w:val="0"/>
            </w:pPr>
            <w:r>
              <w:t>Apskaičiuoti pašarų normą, atsižvelgiant į ūkinio gyvūnų rūšį.</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21787" w:rsidRPr="00DA3A2B" w:rsidRDefault="00221787" w:rsidP="00221787">
            <w:pPr>
              <w:widowControl w:val="0"/>
              <w:rPr>
                <w:rFonts w:eastAsia="Calibri"/>
              </w:rPr>
            </w:pPr>
            <w:r w:rsidRPr="00DA3A2B">
              <w:t>Auginti mėsinius galvijus.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mėsinių galvijų produktyvumo kriterijus.</w:t>
            </w:r>
          </w:p>
          <w:p w:rsidR="00221787" w:rsidRDefault="00221787" w:rsidP="00221787">
            <w:pPr>
              <w:widowControl w:val="0"/>
            </w:pPr>
            <w:r>
              <w:t>Paskaičiuoti mėsinių galvijų šėrimo ir girdymo normą, vadovaujantis galvijų veislininkystės srities taisyklėmis.</w:t>
            </w:r>
          </w:p>
          <w:p w:rsidR="00221787" w:rsidRDefault="00221787" w:rsidP="00221787">
            <w:pPr>
              <w:widowControl w:val="0"/>
            </w:pPr>
            <w:r>
              <w:t xml:space="preserve">Suteikti mėsiniam galvijui pirmąją pagalbą, laikantis gyvūnų </w:t>
            </w:r>
            <w:r>
              <w:lastRenderedPageBreak/>
              <w:t>gerovės reikalavimų.</w:t>
            </w:r>
          </w:p>
          <w:p w:rsidR="00221787" w:rsidRPr="00C04DD3" w:rsidRDefault="00221787" w:rsidP="00221787">
            <w:pPr>
              <w:widowControl w:val="0"/>
            </w:pPr>
            <w:r>
              <w:t>Pakrauti, iškrauti mėsinius galvijus, vadovaujantis pakrovimo, iškrovimo iš transporto priemonių reikalavimais.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Auginti pieninius galvijus.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pieninių galvijų šėrimo ir priežiūros technologijas.</w:t>
            </w:r>
          </w:p>
          <w:p w:rsidR="00221787" w:rsidRDefault="00221787" w:rsidP="00221787">
            <w:pPr>
              <w:widowControl w:val="0"/>
            </w:pPr>
            <w:r>
              <w:t>Paskaičiuoti pieninių galvijų šėrimo ir girdymo normą, vadovaujantis galvijų veislininkystės srities taisyklių reikalavimais.</w:t>
            </w:r>
          </w:p>
          <w:p w:rsidR="00221787" w:rsidRDefault="00221787" w:rsidP="00221787">
            <w:pPr>
              <w:widowControl w:val="0"/>
            </w:pPr>
            <w:r>
              <w:t>Pakrauti, iškrauti pieninius galvijus, vadovaujantis pakrovimo, iškrovimo iš transporto priemonių reikalavimais.</w:t>
            </w:r>
          </w:p>
          <w:p w:rsidR="00221787" w:rsidRPr="00C04DD3" w:rsidRDefault="00221787" w:rsidP="00221787">
            <w:pPr>
              <w:widowControl w:val="0"/>
            </w:pPr>
            <w:r>
              <w:t>Suteikti pirmąją pagalbą negaluojančiam pieniniam galvijui, laikantis gyvūnų gerovės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Auginti kiaules.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kiaulių šėrimo ir priežiūros technologijas.</w:t>
            </w:r>
          </w:p>
          <w:p w:rsidR="00221787" w:rsidRDefault="00221787" w:rsidP="00221787">
            <w:pPr>
              <w:widowControl w:val="0"/>
            </w:pPr>
            <w:r>
              <w:t>Pakrauti, iškrauti kiaules, vadovaujantis pakrovimo, iškrovimo iš transporto priemonių reikalavimais.</w:t>
            </w:r>
          </w:p>
          <w:p w:rsidR="00221787" w:rsidRPr="00C04DD3" w:rsidRDefault="00221787" w:rsidP="00221787">
            <w:pPr>
              <w:widowControl w:val="0"/>
            </w:pPr>
            <w:r>
              <w:t>Suteikti pirmąją pagalbą negaluojančiai kiaulei, laikantis gyvūnų gerovės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Auginti paukščius.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paukščių auginimo technologijas.</w:t>
            </w:r>
          </w:p>
          <w:p w:rsidR="00221787" w:rsidRDefault="00221787" w:rsidP="00221787">
            <w:pPr>
              <w:widowControl w:val="0"/>
            </w:pPr>
            <w:r>
              <w:t>Atlikti paukščių lesinimo ir priežiūros darbus bei papildyti girdyklas, vadovaujantis gyvūnų gerovės ir apsaugos įstatymu.</w:t>
            </w:r>
          </w:p>
          <w:p w:rsidR="00221787" w:rsidRDefault="00221787" w:rsidP="00221787">
            <w:pPr>
              <w:widowControl w:val="0"/>
            </w:pPr>
            <w:r>
              <w:t>Suteikti pirmąją pagalbą sergančiam paukščiui, vadovaujantis gyvūnų gerovės ir apsaugos reikalavimais.</w:t>
            </w:r>
          </w:p>
          <w:p w:rsidR="00221787" w:rsidRDefault="00221787" w:rsidP="00221787">
            <w:pPr>
              <w:widowControl w:val="0"/>
            </w:pPr>
            <w:r>
              <w:t>Atlikti paukščių laikymo patalpos dezinfekciją, laikantis Lietuvos higienos normos HN 90:2011 „Dezinfekcijos, dezinsekcijos ir deratizacijos bendrųjų saugos reikalavimų“.</w:t>
            </w:r>
          </w:p>
          <w:p w:rsidR="00221787" w:rsidRPr="00C04DD3" w:rsidRDefault="00221787" w:rsidP="00221787">
            <w:pPr>
              <w:widowControl w:val="0"/>
            </w:pPr>
            <w:r>
              <w:t>Pakrauti, iškrauti paukščius, vadovaujantis pakrovimo, iškrovimo iš transporto priemonių reikalavimais.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yellow"/>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A050AD"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Prižiūrėti sergančius ūkinius gyvūnus.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ūkinių gyvūnų ligas.</w:t>
            </w:r>
          </w:p>
          <w:p w:rsidR="00221787" w:rsidRDefault="00221787" w:rsidP="00221787">
            <w:pPr>
              <w:widowControl w:val="0"/>
            </w:pPr>
            <w:r>
              <w:t>Suteikti pirmąją pagalbą sergančiam gyvūnui, vadovaujantis ūkinių gyvūnų gerovės reikalavimais.</w:t>
            </w:r>
          </w:p>
          <w:p w:rsidR="00221787" w:rsidRPr="00C04DD3" w:rsidRDefault="00221787" w:rsidP="00221787">
            <w:pPr>
              <w:widowControl w:val="0"/>
            </w:pPr>
            <w:r>
              <w:t>Pagirdyti sergantį gyvulį, laikantis ūkinių gyvūnų gerovės reikalavimų.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yellow"/>
              </w:rPr>
            </w:pPr>
            <w:r w:rsidRPr="00964646">
              <w:rPr>
                <w:rFonts w:eastAsia="Calibri"/>
              </w:rPr>
              <w:t>408111201</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t>Ekologinis ūkininkavimas</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rPr>
            </w:pPr>
            <w:r w:rsidRPr="00A050AD">
              <w:rPr>
                <w:rFonts w:eastAsia="Calibri"/>
              </w:rPr>
              <w:t>10</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 xml:space="preserve">Organizuoti augalininkystės produktų </w:t>
            </w:r>
            <w:r w:rsidRPr="00DA3A2B">
              <w:lastRenderedPageBreak/>
              <w:t>gamybą, laikantis ekologinio ūkininkavimo principų.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lastRenderedPageBreak/>
              <w:t>Išmanyti žemės ūkio ir kaimo plėtros politiką, ekologinio ūkininkavimo reikalavimus ir principus.</w:t>
            </w:r>
          </w:p>
          <w:p w:rsidR="00221787" w:rsidRPr="00C80FF6" w:rsidRDefault="00221787" w:rsidP="00221787">
            <w:pPr>
              <w:widowControl w:val="0"/>
              <w:rPr>
                <w:rFonts w:eastAsia="Calibri"/>
              </w:rPr>
            </w:pPr>
            <w:r w:rsidRPr="00C80FF6">
              <w:rPr>
                <w:rFonts w:eastAsia="Calibri"/>
              </w:rPr>
              <w:lastRenderedPageBreak/>
              <w:t>Parinkti augalų veislę ekologiniam ūkiui, laikantis ekologinę žemės ūkio gamybą reglamentuojančių Europos Sąjungos ir Lietuvos teisės aktų.</w:t>
            </w:r>
          </w:p>
          <w:p w:rsidR="00221787" w:rsidRPr="00C80FF6" w:rsidRDefault="00221787" w:rsidP="00221787">
            <w:pPr>
              <w:widowControl w:val="0"/>
              <w:rPr>
                <w:rFonts w:eastAsia="Calibri"/>
              </w:rPr>
            </w:pPr>
            <w:r w:rsidRPr="00C80FF6">
              <w:rPr>
                <w:rFonts w:eastAsia="Calibri"/>
              </w:rPr>
              <w:t>Pademonstruoti augalų apsaugos priemonių ir trąšų naudojimą pagal ekologinės gamybos reikalavimus.</w:t>
            </w:r>
          </w:p>
          <w:p w:rsidR="00221787" w:rsidRPr="00C04DD3" w:rsidRDefault="00221787" w:rsidP="00221787">
            <w:pPr>
              <w:widowControl w:val="0"/>
              <w:rPr>
                <w:rFonts w:eastAsia="Calibri"/>
              </w:rPr>
            </w:pPr>
            <w:r w:rsidRPr="00C80FF6">
              <w:rPr>
                <w:rFonts w:eastAsia="Calibri"/>
              </w:rPr>
              <w:t>Nuimti ekologinės produkcijos derlių ir jį sandėliuoti.</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Naudoti augalų apsaugos priemones ir trąšas pagal ekologinės gamybos reikalavimus.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Išmanyti augalų apsaugos priemones ir trąšas, tinkamas ekologinės gamybos ūkiams.</w:t>
            </w:r>
          </w:p>
          <w:p w:rsidR="00221787" w:rsidRPr="00C80FF6" w:rsidRDefault="00221787" w:rsidP="00221787">
            <w:pPr>
              <w:widowControl w:val="0"/>
              <w:rPr>
                <w:rFonts w:eastAsia="Calibri"/>
              </w:rPr>
            </w:pPr>
            <w:r w:rsidRPr="00C80FF6">
              <w:rPr>
                <w:rFonts w:eastAsia="Calibri"/>
              </w:rPr>
              <w:t>Suprojektuoti ekologinio ūkio sėjomainą, vadovaujantis augalų apsaugos planu.</w:t>
            </w:r>
          </w:p>
          <w:p w:rsidR="00221787" w:rsidRPr="00C04DD3" w:rsidRDefault="00221787" w:rsidP="00221787">
            <w:pPr>
              <w:widowControl w:val="0"/>
              <w:rPr>
                <w:rFonts w:eastAsia="Calibri"/>
              </w:rPr>
            </w:pPr>
            <w:r w:rsidRPr="00C80FF6">
              <w:rPr>
                <w:rFonts w:eastAsia="Calibri"/>
              </w:rPr>
              <w:t>Patręšti ekologinės gamybos lauką, pasirenkant augalų apsaugos mašinas, laikantis ekologinės gamybos tręšimo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A050AD"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Organizuoti gyvulininkystės produkcijos gamybą, laikantis ekologinio ūkininkavimo principų.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gyvulininkystės produkcijos gamybą, laikantis ekologinio ūkininkavimo principų.</w:t>
            </w:r>
          </w:p>
          <w:p w:rsidR="00221787" w:rsidRPr="00C80FF6" w:rsidRDefault="00221787" w:rsidP="00221787">
            <w:pPr>
              <w:widowControl w:val="0"/>
              <w:rPr>
                <w:rFonts w:eastAsia="Calibri"/>
              </w:rPr>
            </w:pPr>
            <w:r w:rsidRPr="00C80FF6">
              <w:rPr>
                <w:rFonts w:eastAsia="Calibri"/>
              </w:rPr>
              <w:t>Apibūdinti gyvulių laikymo būdus ekologiniame ūkyje.</w:t>
            </w:r>
          </w:p>
          <w:p w:rsidR="00221787" w:rsidRPr="00C80FF6" w:rsidRDefault="00221787" w:rsidP="00221787">
            <w:pPr>
              <w:widowControl w:val="0"/>
              <w:rPr>
                <w:rFonts w:eastAsia="Calibri"/>
              </w:rPr>
            </w:pPr>
            <w:r w:rsidRPr="00C80FF6">
              <w:rPr>
                <w:rFonts w:eastAsia="Calibri"/>
              </w:rPr>
              <w:t>Parinkti pašarus ir tvarkyti jų apskaitą ekologiniame ūkyje, taikant ekologinio ūkininkavimo taisykles.</w:t>
            </w:r>
          </w:p>
          <w:p w:rsidR="00221787" w:rsidRPr="00C80FF6" w:rsidRDefault="00221787" w:rsidP="00221787">
            <w:pPr>
              <w:widowControl w:val="0"/>
              <w:rPr>
                <w:rFonts w:eastAsia="Calibri"/>
              </w:rPr>
            </w:pPr>
            <w:r w:rsidRPr="00C80FF6">
              <w:rPr>
                <w:rFonts w:eastAsia="Calibri"/>
              </w:rPr>
              <w:t xml:space="preserve">Atlikti patalpų dezinfekciją ekologiniame gyvulininkystės ūkyje, laikantis </w:t>
            </w:r>
            <w:proofErr w:type="spellStart"/>
            <w:r w:rsidRPr="00C80FF6">
              <w:rPr>
                <w:rFonts w:eastAsia="Calibri"/>
              </w:rPr>
              <w:t>zoohigieninių</w:t>
            </w:r>
            <w:proofErr w:type="spellEnd"/>
            <w:r w:rsidRPr="00C80FF6">
              <w:rPr>
                <w:rFonts w:eastAsia="Calibri"/>
              </w:rPr>
              <w:t xml:space="preserve"> reikalavimų.</w:t>
            </w:r>
          </w:p>
          <w:p w:rsidR="00221787" w:rsidRPr="00C80FF6" w:rsidRDefault="00221787" w:rsidP="00221787">
            <w:pPr>
              <w:widowControl w:val="0"/>
              <w:rPr>
                <w:rFonts w:eastAsia="Calibri"/>
              </w:rPr>
            </w:pPr>
            <w:r w:rsidRPr="00C80FF6">
              <w:rPr>
                <w:rFonts w:eastAsia="Calibri"/>
              </w:rPr>
              <w:t>Paskaičiuoti leidžiamo panaudoti mėšlo srutų kiekį ekologiniame ūkyje, laikantis ekologinio ūkininkavimo taisyklių.</w:t>
            </w:r>
          </w:p>
          <w:p w:rsidR="00221787" w:rsidRPr="00C04DD3" w:rsidRDefault="00221787" w:rsidP="00221787">
            <w:pPr>
              <w:widowControl w:val="0"/>
              <w:rPr>
                <w:rFonts w:eastAsia="Calibri"/>
              </w:rPr>
            </w:pPr>
            <w:r w:rsidRPr="00C80FF6">
              <w:rPr>
                <w:rFonts w:eastAsia="Calibri"/>
              </w:rPr>
              <w:t>Pritaikyti homeopatinį gyvūno gydymo būdą ekologiniame ūkyje, vadovaujantis veterinarinio gydymo reikalavimų ekologinės gamybos ūkiuose.</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A050AD"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Užtikrinti ūkinių gyvūnų gerovę, laikantis ekologinio ūkininkavimo principų.</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ūkinių gyvūnų laikymo ir šėrimo sąlygas ekologiniame ūkyje.</w:t>
            </w:r>
          </w:p>
          <w:p w:rsidR="00221787" w:rsidRPr="00C80FF6" w:rsidRDefault="00221787" w:rsidP="00221787">
            <w:pPr>
              <w:widowControl w:val="0"/>
              <w:rPr>
                <w:rFonts w:eastAsia="Calibri"/>
              </w:rPr>
            </w:pPr>
            <w:r w:rsidRPr="00C80FF6">
              <w:rPr>
                <w:rFonts w:eastAsia="Calibri"/>
              </w:rPr>
              <w:t>Parinkti leidžiamą vartoti be apribojimų vaistinį preparatą gyvūnui, laikantis ekologinio ūkininkavimo taisyklių.</w:t>
            </w:r>
          </w:p>
          <w:p w:rsidR="00221787" w:rsidRPr="00C04DD3" w:rsidRDefault="00221787" w:rsidP="00221787">
            <w:pPr>
              <w:widowControl w:val="0"/>
              <w:rPr>
                <w:rFonts w:eastAsia="Calibri"/>
              </w:rPr>
            </w:pPr>
            <w:r w:rsidRPr="00C80FF6">
              <w:rPr>
                <w:rFonts w:eastAsia="Calibri"/>
              </w:rPr>
              <w:t>Atlikti ekologinio ūkio patalpų dezinfekciją, vadovaujantis ekologinio ūkininkavimo taisyklėmis.</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green"/>
              </w:rPr>
            </w:pPr>
            <w:r w:rsidRPr="00964646">
              <w:rPr>
                <w:rFonts w:eastAsia="Calibri"/>
              </w:rPr>
              <w:t>408111202</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rPr>
                <w:iCs/>
              </w:rPr>
              <w:t>Augalų apsaugos produktų profesionalus naudojimas</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rPr>
            </w:pPr>
            <w:r w:rsidRPr="00A050AD">
              <w:rPr>
                <w:rFonts w:eastAsia="Calibri"/>
              </w:rPr>
              <w:t>10</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Naudoti augalų apsaugos produktus.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Išmanyti teisės aktus, reglamentuojančius augalų apsaugos produktų naudojimą.</w:t>
            </w:r>
          </w:p>
          <w:p w:rsidR="00221787" w:rsidRPr="00C80FF6" w:rsidRDefault="00221787" w:rsidP="00221787">
            <w:pPr>
              <w:widowControl w:val="0"/>
              <w:rPr>
                <w:rFonts w:eastAsia="Calibri"/>
              </w:rPr>
            </w:pPr>
            <w:r w:rsidRPr="00C80FF6">
              <w:rPr>
                <w:rFonts w:eastAsia="Calibri"/>
              </w:rPr>
              <w:t xml:space="preserve">Parinkti augalų apsaugos produktus, skirtus žemės ūkio </w:t>
            </w:r>
            <w:r w:rsidRPr="00C80FF6">
              <w:rPr>
                <w:rFonts w:eastAsia="Calibri"/>
              </w:rPr>
              <w:lastRenderedPageBreak/>
              <w:t>augalų apsaugai, laikantis augalų apsaugos produktų reikalavimų.</w:t>
            </w:r>
          </w:p>
          <w:p w:rsidR="00221787" w:rsidRPr="00C80FF6" w:rsidRDefault="00221787" w:rsidP="00221787">
            <w:pPr>
              <w:widowControl w:val="0"/>
              <w:rPr>
                <w:rFonts w:eastAsia="Calibri"/>
              </w:rPr>
            </w:pPr>
            <w:r w:rsidRPr="00C80FF6">
              <w:rPr>
                <w:rFonts w:eastAsia="Calibri"/>
              </w:rPr>
              <w:t>Naudoti asmenines apsaugos ir pirmosios pagalbos priemones, dirbant su augalų apsaugos produktais, vadovaujantis augalų apsaugos produktų naudojimo reikalavimų.</w:t>
            </w:r>
          </w:p>
          <w:p w:rsidR="00221787" w:rsidRPr="00C80FF6" w:rsidRDefault="00221787" w:rsidP="00221787">
            <w:pPr>
              <w:widowControl w:val="0"/>
              <w:rPr>
                <w:rFonts w:eastAsia="Calibri"/>
              </w:rPr>
            </w:pPr>
            <w:r w:rsidRPr="00C80FF6">
              <w:rPr>
                <w:rFonts w:eastAsia="Calibri"/>
              </w:rPr>
              <w:t>Parinkti kenksmingųjų organizmų kontrolės metodus, taikant geros augalų apsaugos praktikos taisykles.</w:t>
            </w:r>
          </w:p>
          <w:p w:rsidR="00221787" w:rsidRPr="00C04DD3" w:rsidRDefault="00221787" w:rsidP="00221787">
            <w:pPr>
              <w:widowControl w:val="0"/>
              <w:rPr>
                <w:rFonts w:eastAsia="Calibri"/>
              </w:rPr>
            </w:pPr>
            <w:r w:rsidRPr="00C80FF6">
              <w:rPr>
                <w:rFonts w:eastAsia="Calibri"/>
              </w:rPr>
              <w:t>Užpildyti profesionaliam naudojimui skirtų augalų apsaugos produktų apskaitos žurnalą.</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A050AD"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Naudoti augalų apsaugos produktų purškimo įrangą.</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augalų apsaugos įrangą ir ją paruošti naudojimui, įvertinant mažiausią riziką.</w:t>
            </w:r>
          </w:p>
          <w:p w:rsidR="00221787" w:rsidRPr="00C80FF6" w:rsidRDefault="00221787" w:rsidP="00221787">
            <w:pPr>
              <w:widowControl w:val="0"/>
              <w:rPr>
                <w:rFonts w:eastAsia="Calibri"/>
              </w:rPr>
            </w:pPr>
            <w:r w:rsidRPr="00C80FF6">
              <w:rPr>
                <w:rFonts w:eastAsia="Calibri"/>
              </w:rPr>
              <w:t>Taikyti augalų apsaugos produktų purškimo įrangos naudojimo ir priežiūros reikalavimus.</w:t>
            </w:r>
          </w:p>
          <w:p w:rsidR="00221787" w:rsidRPr="00C04DD3" w:rsidRDefault="00221787" w:rsidP="00221787">
            <w:pPr>
              <w:widowControl w:val="0"/>
              <w:rPr>
                <w:rFonts w:eastAsia="Calibri"/>
              </w:rPr>
            </w:pPr>
            <w:r w:rsidRPr="00C80FF6">
              <w:rPr>
                <w:rFonts w:eastAsia="Calibri"/>
              </w:rPr>
              <w:t>Parinkti rizikos valdymo ir informavimo priemones, laikantis darbo reikalavimų dirbant su augalų apsaugos įranga.</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rPr>
                <w:color w:val="000000" w:themeColor="text1"/>
                <w:highlight w:val="green"/>
              </w:rPr>
            </w:pPr>
            <w:r w:rsidRPr="00964646">
              <w:rPr>
                <w:rFonts w:eastAsia="Calibri"/>
              </w:rPr>
              <w:t>408111203</w:t>
            </w:r>
          </w:p>
        </w:tc>
        <w:tc>
          <w:tcPr>
            <w:tcW w:w="913" w:type="pct"/>
            <w:vMerge w:val="restart"/>
            <w:tcBorders>
              <w:top w:val="single" w:sz="4" w:space="0" w:color="auto"/>
              <w:left w:val="single" w:sz="4" w:space="0" w:color="auto"/>
              <w:right w:val="single" w:sz="4" w:space="0" w:color="auto"/>
            </w:tcBorders>
            <w:shd w:val="clear" w:color="auto" w:fill="auto"/>
          </w:tcPr>
          <w:p w:rsidR="00221787" w:rsidRPr="00DA3A2B" w:rsidRDefault="00221787" w:rsidP="00221787">
            <w:pPr>
              <w:widowControl w:val="0"/>
            </w:pPr>
            <w:r w:rsidRPr="00DA3A2B">
              <w:rPr>
                <w:iCs/>
              </w:rPr>
              <w:t>Ūkio valdymas</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A050AD" w:rsidRDefault="00221787" w:rsidP="00221787">
            <w:pPr>
              <w:widowControl w:val="0"/>
              <w:jc w:val="center"/>
              <w:rPr>
                <w:rFonts w:eastAsia="Calibri"/>
                <w:iCs/>
              </w:rPr>
            </w:pPr>
            <w:r w:rsidRPr="00A050AD">
              <w:rPr>
                <w:rFonts w:eastAsia="Calibri"/>
                <w:iCs/>
              </w:rPr>
              <w:t>10</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Įkurti ir įregistruoti ūkį.</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Bendrosios žemės ūkio politikos (</w:t>
            </w:r>
            <w:proofErr w:type="spellStart"/>
            <w:r w:rsidRPr="00C80FF6">
              <w:rPr>
                <w:rFonts w:eastAsia="Calibri"/>
              </w:rPr>
              <w:t>BŽŪP</w:t>
            </w:r>
            <w:proofErr w:type="spellEnd"/>
            <w:r w:rsidRPr="00C80FF6">
              <w:rPr>
                <w:rFonts w:eastAsia="Calibri"/>
              </w:rPr>
              <w:t>) esmę.</w:t>
            </w:r>
          </w:p>
          <w:p w:rsidR="00221787" w:rsidRPr="00C80FF6" w:rsidRDefault="00221787" w:rsidP="00221787">
            <w:pPr>
              <w:widowControl w:val="0"/>
              <w:rPr>
                <w:rFonts w:eastAsia="Calibri"/>
              </w:rPr>
            </w:pPr>
            <w:r w:rsidRPr="00C80FF6">
              <w:rPr>
                <w:rFonts w:eastAsia="Calibri"/>
              </w:rPr>
              <w:t>Sutvarkyti pavojingas atliekas ūkyje, vadovaujantis aplinkosauginiais reikalavimais.</w:t>
            </w:r>
          </w:p>
          <w:p w:rsidR="00221787" w:rsidRPr="00C80FF6" w:rsidRDefault="00221787" w:rsidP="00221787">
            <w:pPr>
              <w:widowControl w:val="0"/>
              <w:rPr>
                <w:rFonts w:eastAsia="Calibri"/>
              </w:rPr>
            </w:pPr>
            <w:r w:rsidRPr="00C80FF6">
              <w:rPr>
                <w:rFonts w:eastAsia="Calibri"/>
              </w:rPr>
              <w:t>Parinkti priešgaisrinės saugos priemones ūkininko ūkyje, vadovaujantis darbuotojų saugos ir sveikatos įstatymu.</w:t>
            </w:r>
          </w:p>
          <w:p w:rsidR="00221787" w:rsidRPr="00C04DD3" w:rsidRDefault="00221787" w:rsidP="00221787">
            <w:pPr>
              <w:widowControl w:val="0"/>
              <w:rPr>
                <w:rFonts w:eastAsia="Calibri"/>
              </w:rPr>
            </w:pPr>
            <w:r w:rsidRPr="00C80FF6">
              <w:rPr>
                <w:rFonts w:eastAsia="Calibri"/>
              </w:rPr>
              <w:t>Įregistruoti ūkį Ūkininkų ūkių registre, vadovaujantis ūkininko ūkio įstatymu.</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Vykdyti žemės ūkio veiklą.</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t>Apibūdinti verslo formas žemės ūkyje.</w:t>
            </w:r>
          </w:p>
          <w:p w:rsidR="00221787" w:rsidRPr="00C80FF6" w:rsidRDefault="00221787" w:rsidP="00221787">
            <w:pPr>
              <w:widowControl w:val="0"/>
              <w:rPr>
                <w:rFonts w:eastAsia="Calibri"/>
              </w:rPr>
            </w:pPr>
            <w:r w:rsidRPr="00C80FF6">
              <w:rPr>
                <w:rFonts w:eastAsia="Calibri"/>
              </w:rPr>
              <w:t>Paaiškinti ūkinės veiklos planavimo principus, vadovaujantis žemės ūkio ir kaimo plėtros strategija.</w:t>
            </w:r>
          </w:p>
          <w:p w:rsidR="00221787" w:rsidRPr="00C80FF6" w:rsidRDefault="00221787" w:rsidP="00221787">
            <w:pPr>
              <w:widowControl w:val="0"/>
              <w:rPr>
                <w:rFonts w:eastAsia="Calibri"/>
              </w:rPr>
            </w:pPr>
            <w:r w:rsidRPr="00C80FF6">
              <w:rPr>
                <w:rFonts w:eastAsia="Calibri"/>
              </w:rPr>
              <w:t>Suplanuoti žmogiškųjų išteklių poreikį žemės ūkio įmonėje, vadovaujantis žmogiškųjų išteklių vadybos principais.</w:t>
            </w:r>
          </w:p>
          <w:p w:rsidR="00221787" w:rsidRPr="00C80FF6" w:rsidRDefault="00221787" w:rsidP="00221787">
            <w:pPr>
              <w:widowControl w:val="0"/>
              <w:rPr>
                <w:rFonts w:eastAsia="Calibri"/>
              </w:rPr>
            </w:pPr>
            <w:r w:rsidRPr="00C80FF6">
              <w:rPr>
                <w:rFonts w:eastAsia="Calibri"/>
              </w:rPr>
              <w:t>Apibūdinti žemės ūkio tipus ir formas, vadovaujantis rinkos ekonomikos dėsniais.</w:t>
            </w:r>
          </w:p>
          <w:p w:rsidR="00221787" w:rsidRPr="00C80FF6" w:rsidRDefault="00221787" w:rsidP="00221787">
            <w:pPr>
              <w:widowControl w:val="0"/>
              <w:rPr>
                <w:rFonts w:eastAsia="Calibri"/>
              </w:rPr>
            </w:pPr>
            <w:r w:rsidRPr="00C80FF6">
              <w:rPr>
                <w:rFonts w:eastAsia="Calibri"/>
              </w:rPr>
              <w:t>Nustatyti konkretaus produkto paklausos lygį rinkoje, vadovaujantis rinkos paklausos nustatymo modeliais.</w:t>
            </w:r>
          </w:p>
          <w:p w:rsidR="00221787" w:rsidRPr="00C04DD3" w:rsidRDefault="00221787" w:rsidP="00221787">
            <w:pPr>
              <w:widowControl w:val="0"/>
              <w:rPr>
                <w:rFonts w:eastAsia="Calibri"/>
              </w:rPr>
            </w:pPr>
            <w:r w:rsidRPr="00C80FF6">
              <w:rPr>
                <w:rFonts w:eastAsia="Calibri"/>
              </w:rPr>
              <w:t>Parengti ūkininko ūkio verslo planą, vadovaujantis verslo plano rengimo taisyklėmis.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highlight w:val="green"/>
              </w:rPr>
            </w:pPr>
          </w:p>
        </w:tc>
        <w:tc>
          <w:tcPr>
            <w:tcW w:w="913" w:type="pct"/>
            <w:vMerge/>
            <w:tcBorders>
              <w:left w:val="single" w:sz="4" w:space="0" w:color="auto"/>
              <w:bottom w:val="single" w:sz="4" w:space="0" w:color="auto"/>
              <w:right w:val="single" w:sz="4" w:space="0" w:color="auto"/>
            </w:tcBorders>
            <w:shd w:val="clear" w:color="auto" w:fill="auto"/>
          </w:tcPr>
          <w:p w:rsidR="00221787" w:rsidRPr="00DA3A2B" w:rsidRDefault="00221787" w:rsidP="00221787">
            <w:pPr>
              <w:widowControl w:val="0"/>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DA3A2B"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 xml:space="preserve">Taikyti buhalterinės </w:t>
            </w:r>
            <w:r w:rsidRPr="00DA3A2B">
              <w:lastRenderedPageBreak/>
              <w:t>apskaitos organizavimo ir finansinių ataskaitų rodiklių analizės principus.</w:t>
            </w:r>
          </w:p>
        </w:tc>
        <w:tc>
          <w:tcPr>
            <w:tcW w:w="1955" w:type="pct"/>
            <w:tcBorders>
              <w:top w:val="single" w:sz="4" w:space="0" w:color="auto"/>
              <w:left w:val="single" w:sz="4" w:space="0" w:color="auto"/>
              <w:bottom w:val="single" w:sz="4" w:space="0" w:color="auto"/>
              <w:right w:val="single" w:sz="4" w:space="0" w:color="auto"/>
            </w:tcBorders>
          </w:tcPr>
          <w:p w:rsidR="00221787" w:rsidRPr="00C80FF6" w:rsidRDefault="00221787" w:rsidP="00221787">
            <w:pPr>
              <w:widowControl w:val="0"/>
              <w:rPr>
                <w:rFonts w:eastAsia="Calibri"/>
              </w:rPr>
            </w:pPr>
            <w:r w:rsidRPr="00C80FF6">
              <w:rPr>
                <w:rFonts w:eastAsia="Calibri"/>
              </w:rPr>
              <w:lastRenderedPageBreak/>
              <w:t xml:space="preserve">Apibūdinti žemės ūkio įmonių ir ūkininkų ūkių buhalterinės </w:t>
            </w:r>
            <w:r w:rsidRPr="00C80FF6">
              <w:rPr>
                <w:rFonts w:eastAsia="Calibri"/>
              </w:rPr>
              <w:lastRenderedPageBreak/>
              <w:t>apskaitos organizavimo ir tvarkymo principus.</w:t>
            </w:r>
          </w:p>
          <w:p w:rsidR="00221787" w:rsidRPr="00C80FF6" w:rsidRDefault="00221787" w:rsidP="00221787">
            <w:pPr>
              <w:widowControl w:val="0"/>
              <w:rPr>
                <w:rFonts w:eastAsia="Calibri"/>
              </w:rPr>
            </w:pPr>
            <w:r w:rsidRPr="00C80FF6">
              <w:rPr>
                <w:rFonts w:eastAsia="Calibri"/>
              </w:rPr>
              <w:t>Užpildyti ūkininko ūkio apskaitą taikant paprastąją sistemą, vadovaujantis ūkininko ūkio apskaitos supaprastintos finansinės apskaitos aprašu.</w:t>
            </w:r>
          </w:p>
          <w:p w:rsidR="00221787" w:rsidRPr="00C80FF6" w:rsidRDefault="00221787" w:rsidP="00221787">
            <w:pPr>
              <w:widowControl w:val="0"/>
              <w:rPr>
                <w:rFonts w:eastAsia="Calibri"/>
              </w:rPr>
            </w:pPr>
            <w:r w:rsidRPr="00C80FF6">
              <w:rPr>
                <w:rFonts w:eastAsia="Calibri"/>
              </w:rPr>
              <w:t>Apskaityti ūkio turtą, skolas, pajamas ir sąnaudas bei nustatyti finansinius rezultatus, vadovaujantis ūkininko ūkio apskaitos finansinės apskaitos aprašu.</w:t>
            </w:r>
          </w:p>
          <w:p w:rsidR="00221787" w:rsidRPr="00C80FF6" w:rsidRDefault="00221787" w:rsidP="00221787">
            <w:pPr>
              <w:widowControl w:val="0"/>
              <w:rPr>
                <w:rFonts w:eastAsia="Calibri"/>
              </w:rPr>
            </w:pPr>
            <w:r w:rsidRPr="00C80FF6">
              <w:rPr>
                <w:rFonts w:eastAsia="Calibri"/>
              </w:rPr>
              <w:t>Apskaičiuoti ūkininko mokamus mokesčius ir sudaryti mokestines ataskaitas, vadovaujantis Ūkininko ūkio veiklos buhalterinės apskaitos tvarkymo rekomendacijomis.</w:t>
            </w:r>
          </w:p>
          <w:p w:rsidR="00221787" w:rsidRPr="00C80FF6" w:rsidRDefault="00221787" w:rsidP="00221787">
            <w:pPr>
              <w:widowControl w:val="0"/>
              <w:rPr>
                <w:rFonts w:eastAsia="Calibri"/>
              </w:rPr>
            </w:pPr>
            <w:r w:rsidRPr="00C80FF6">
              <w:rPr>
                <w:rFonts w:eastAsia="Calibri"/>
              </w:rPr>
              <w:t>Įforminti ūkininko ūkyje naudojamų dokumentų rekvizitus, vadovaujantis Ūkininko ūkio veiklos buhalterinės apskaitos tvarkymo rekomendacijomis.</w:t>
            </w:r>
          </w:p>
          <w:p w:rsidR="00221787" w:rsidRPr="00C04DD3" w:rsidRDefault="00221787" w:rsidP="00221787">
            <w:pPr>
              <w:widowControl w:val="0"/>
              <w:rPr>
                <w:rFonts w:eastAsia="Calibri"/>
              </w:rPr>
            </w:pPr>
            <w:r w:rsidRPr="00C80FF6">
              <w:rPr>
                <w:rFonts w:eastAsia="Calibri"/>
              </w:rPr>
              <w:t>Sudaryti žemės ūkio įmonės finansinę ataskaitą, vadovaujantis Ūkininko ūkio veiklos buhalterinės apskaitos tvarkymo rekomendacijomis.</w:t>
            </w:r>
          </w:p>
        </w:tc>
      </w:tr>
      <w:tr w:rsidR="00221787" w:rsidRPr="00DA3A2B" w:rsidTr="003E04CE">
        <w:trPr>
          <w:trHeight w:val="57"/>
          <w:jc w:val="center"/>
        </w:trPr>
        <w:tc>
          <w:tcPr>
            <w:tcW w:w="435" w:type="pct"/>
            <w:vMerge w:val="restart"/>
          </w:tcPr>
          <w:p w:rsidR="00221787" w:rsidRPr="00FE75D4" w:rsidRDefault="00221787" w:rsidP="00221787">
            <w:pPr>
              <w:widowControl w:val="0"/>
              <w:jc w:val="center"/>
            </w:pPr>
            <w:r w:rsidRPr="00FE75D4">
              <w:lastRenderedPageBreak/>
              <w:t>308111125</w:t>
            </w:r>
          </w:p>
        </w:tc>
        <w:tc>
          <w:tcPr>
            <w:tcW w:w="913" w:type="pct"/>
            <w:vMerge w:val="restart"/>
          </w:tcPr>
          <w:p w:rsidR="00221787" w:rsidRPr="00FE75D4" w:rsidRDefault="00221787" w:rsidP="00221787">
            <w:pPr>
              <w:widowControl w:val="0"/>
              <w:rPr>
                <w:iCs/>
              </w:rPr>
            </w:pPr>
            <w:r w:rsidRPr="00FE75D4">
              <w:rPr>
                <w:iCs/>
              </w:rPr>
              <w:t>TR1 kategorijos traktorių vairavimas</w:t>
            </w:r>
          </w:p>
        </w:tc>
        <w:tc>
          <w:tcPr>
            <w:tcW w:w="273" w:type="pct"/>
            <w:vMerge w:val="restart"/>
          </w:tcPr>
          <w:p w:rsidR="00221787" w:rsidRPr="00FE75D4" w:rsidRDefault="00221787" w:rsidP="00221787">
            <w:pPr>
              <w:widowControl w:val="0"/>
              <w:jc w:val="center"/>
            </w:pPr>
            <w:r w:rsidRPr="00FE75D4">
              <w:t>III</w:t>
            </w:r>
          </w:p>
        </w:tc>
        <w:tc>
          <w:tcPr>
            <w:tcW w:w="501" w:type="pct"/>
            <w:vMerge w:val="restart"/>
          </w:tcPr>
          <w:p w:rsidR="00221787" w:rsidRPr="00FE75D4" w:rsidRDefault="00221787" w:rsidP="00221787">
            <w:pPr>
              <w:widowControl w:val="0"/>
              <w:jc w:val="center"/>
            </w:pPr>
            <w:r w:rsidRPr="00FE75D4">
              <w:t>5</w:t>
            </w:r>
          </w:p>
        </w:tc>
        <w:tc>
          <w:tcPr>
            <w:tcW w:w="923" w:type="pct"/>
          </w:tcPr>
          <w:p w:rsidR="00221787" w:rsidRPr="00FE75D4" w:rsidRDefault="00221787" w:rsidP="00221787">
            <w:pPr>
              <w:widowControl w:val="0"/>
            </w:pPr>
            <w:r w:rsidRPr="00FE75D4">
              <w:t>Valdyti TR1 kategorijos traktorius.</w:t>
            </w:r>
          </w:p>
        </w:tc>
        <w:tc>
          <w:tcPr>
            <w:tcW w:w="1955" w:type="pct"/>
            <w:tcBorders>
              <w:top w:val="single" w:sz="4" w:space="0" w:color="auto"/>
              <w:left w:val="single" w:sz="4" w:space="0" w:color="auto"/>
              <w:bottom w:val="single" w:sz="4" w:space="0" w:color="auto"/>
              <w:right w:val="single" w:sz="4" w:space="0" w:color="auto"/>
            </w:tcBorders>
          </w:tcPr>
          <w:p w:rsidR="00221787" w:rsidRPr="00FE75D4" w:rsidRDefault="00221787" w:rsidP="00221787">
            <w:pPr>
              <w:pStyle w:val="Betarp"/>
              <w:widowControl w:val="0"/>
              <w:rPr>
                <w:lang w:eastAsia="en-US"/>
              </w:rPr>
            </w:pPr>
            <w:r w:rsidRPr="00FE75D4">
              <w:rPr>
                <w:lang w:eastAsia="en-US"/>
              </w:rPr>
              <w:t xml:space="preserve">Apibūdinti TR1 kategorijos </w:t>
            </w:r>
            <w:r w:rsidRPr="00FE75D4">
              <w:t xml:space="preserve">(iki 60 kW galios) </w:t>
            </w:r>
            <w:r w:rsidRPr="00FE75D4">
              <w:rPr>
                <w:lang w:eastAsia="en-US"/>
              </w:rPr>
              <w:t>traktorių konstrukcijas ir veikimo principus, mechanizmų montavimo ant TR1 kategorijos traktorių (krautuvų, ekskavatorių, buldozerių ir kt.) principus.</w:t>
            </w:r>
          </w:p>
          <w:p w:rsidR="00221787" w:rsidRPr="00FE75D4" w:rsidRDefault="00221787" w:rsidP="00221787">
            <w:pPr>
              <w:pStyle w:val="Betarp"/>
              <w:widowControl w:val="0"/>
              <w:rPr>
                <w:lang w:eastAsia="en-US"/>
              </w:rPr>
            </w:pPr>
            <w:r w:rsidRPr="00FE75D4">
              <w:rPr>
                <w:lang w:eastAsia="en-US"/>
              </w:rPr>
              <w:t>Išmanyti kelių eismo taisykles, saugaus eismo taisykles.</w:t>
            </w:r>
          </w:p>
          <w:p w:rsidR="00221787" w:rsidRPr="00FE75D4" w:rsidRDefault="00221787" w:rsidP="00221787">
            <w:pPr>
              <w:widowControl w:val="0"/>
            </w:pPr>
            <w:r w:rsidRPr="00FE75D4">
              <w:t>Išmanyti darbuotojų saugos ir sveikatos bei aplinkosaugos reikalavimus, taikomus valdant TR1 kategorijos traktorius, jų junginius su priekabomis ir žemės ūkio mašinas</w:t>
            </w:r>
            <w:r w:rsidRPr="00FE75D4">
              <w:rPr>
                <w:lang w:eastAsia="en-US"/>
              </w:rPr>
              <w:t>.</w:t>
            </w:r>
          </w:p>
          <w:p w:rsidR="00221787" w:rsidRPr="00FE75D4" w:rsidRDefault="00221787" w:rsidP="00221787">
            <w:pPr>
              <w:pStyle w:val="Betarp"/>
              <w:widowControl w:val="0"/>
              <w:rPr>
                <w:lang w:eastAsia="en-US"/>
              </w:rPr>
            </w:pPr>
            <w:r w:rsidRPr="00FE75D4">
              <w:rPr>
                <w:lang w:eastAsia="en-US"/>
              </w:rPr>
              <w:t>Apibūdinti žemės ūkio mašinų konstrukcijas, veikimo ypatumus.</w:t>
            </w:r>
          </w:p>
          <w:p w:rsidR="00221787" w:rsidRPr="00FE75D4" w:rsidRDefault="00221787" w:rsidP="00221787">
            <w:pPr>
              <w:pStyle w:val="Betarp"/>
              <w:widowControl w:val="0"/>
              <w:rPr>
                <w:lang w:eastAsia="en-US"/>
              </w:rPr>
            </w:pPr>
            <w:r w:rsidRPr="00FE75D4">
              <w:rPr>
                <w:lang w:eastAsia="en-US"/>
              </w:rPr>
              <w:t>Apibūdinti pavojingų krovinių vežimo bendruosius reikalavimus, priekabų ir jų mazgų konstrukcijos ir veikimo ypatumus.</w:t>
            </w:r>
          </w:p>
          <w:p w:rsidR="00221787" w:rsidRPr="00FE75D4" w:rsidRDefault="00221787" w:rsidP="00221787">
            <w:pPr>
              <w:widowControl w:val="0"/>
            </w:pPr>
            <w:r w:rsidRPr="00FE75D4">
              <w:rPr>
                <w:lang w:eastAsia="en-US"/>
              </w:rPr>
              <w:t xml:space="preserve">Valdyti, programuoti ir kontroliuoti </w:t>
            </w:r>
            <w:r w:rsidRPr="00FE75D4">
              <w:t>TR1 kategorijos traktorius ir jų junginius su priekabomis</w:t>
            </w:r>
            <w:r w:rsidRPr="00FE75D4">
              <w:rPr>
                <w:lang w:eastAsia="en-US"/>
              </w:rPr>
              <w:t>.</w:t>
            </w:r>
          </w:p>
          <w:p w:rsidR="00221787" w:rsidRPr="00FE75D4" w:rsidRDefault="00221787" w:rsidP="00221787">
            <w:pPr>
              <w:widowControl w:val="0"/>
            </w:pPr>
            <w:r w:rsidRPr="00FE75D4">
              <w:rPr>
                <w:lang w:eastAsia="en-US"/>
              </w:rPr>
              <w:t>Valdyti žemės ūkio mašinas.</w:t>
            </w:r>
          </w:p>
          <w:p w:rsidR="00221787" w:rsidRPr="00FE75D4" w:rsidRDefault="00221787" w:rsidP="00221787">
            <w:pPr>
              <w:widowControl w:val="0"/>
              <w:rPr>
                <w:lang w:eastAsia="en-US"/>
              </w:rPr>
            </w:pPr>
            <w:r w:rsidRPr="00FE75D4">
              <w:rPr>
                <w:lang w:eastAsia="en-US"/>
              </w:rPr>
              <w:t xml:space="preserve">Valdyti </w:t>
            </w:r>
            <w:r w:rsidRPr="00FE75D4">
              <w:t>TR1 kategorijos traktorius su sumontuotais mechanizmais</w:t>
            </w:r>
            <w:r w:rsidRPr="00FE75D4">
              <w:rPr>
                <w:lang w:eastAsia="en-US"/>
              </w:rPr>
              <w:t>.</w:t>
            </w:r>
          </w:p>
          <w:p w:rsidR="00221787" w:rsidRPr="00FE75D4" w:rsidRDefault="00221787" w:rsidP="00221787">
            <w:pPr>
              <w:widowControl w:val="0"/>
              <w:rPr>
                <w:strike/>
              </w:rPr>
            </w:pPr>
            <w:r w:rsidRPr="00FE75D4">
              <w:rPr>
                <w:lang w:eastAsia="en-US"/>
              </w:rPr>
              <w:t>Transportuoti pavojingus krovinius.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rPr>
            </w:pPr>
          </w:p>
        </w:tc>
        <w:tc>
          <w:tcPr>
            <w:tcW w:w="913" w:type="pct"/>
            <w:vMerge/>
          </w:tcPr>
          <w:p w:rsidR="00221787" w:rsidRPr="00DA3A2B" w:rsidRDefault="00221787" w:rsidP="00221787">
            <w:pPr>
              <w:widowControl w:val="0"/>
              <w:rPr>
                <w:iCs/>
                <w:color w:val="000000" w:themeColor="text1"/>
              </w:rPr>
            </w:pPr>
          </w:p>
        </w:tc>
        <w:tc>
          <w:tcPr>
            <w:tcW w:w="273" w:type="pct"/>
            <w:vMerge/>
          </w:tcPr>
          <w:p w:rsidR="00221787" w:rsidRPr="00DA3A2B" w:rsidRDefault="00221787" w:rsidP="00221787">
            <w:pPr>
              <w:widowControl w:val="0"/>
              <w:jc w:val="center"/>
              <w:rPr>
                <w:color w:val="000000" w:themeColor="text1"/>
              </w:rPr>
            </w:pPr>
          </w:p>
        </w:tc>
        <w:tc>
          <w:tcPr>
            <w:tcW w:w="501" w:type="pct"/>
            <w:vMerge/>
          </w:tcPr>
          <w:p w:rsidR="00221787" w:rsidRPr="00DA3A2B" w:rsidRDefault="00221787" w:rsidP="00221787">
            <w:pPr>
              <w:widowControl w:val="0"/>
              <w:jc w:val="center"/>
              <w:rPr>
                <w:color w:val="000000" w:themeColor="text1"/>
              </w:rPr>
            </w:pPr>
          </w:p>
        </w:tc>
        <w:tc>
          <w:tcPr>
            <w:tcW w:w="923" w:type="pct"/>
          </w:tcPr>
          <w:p w:rsidR="00221787" w:rsidRPr="00DA3A2B" w:rsidRDefault="00221787" w:rsidP="00221787">
            <w:pPr>
              <w:widowControl w:val="0"/>
              <w:rPr>
                <w:color w:val="000000" w:themeColor="text1"/>
              </w:rPr>
            </w:pPr>
            <w:r w:rsidRPr="00FE75D4">
              <w:t>Prižiūrėti TR1 kategorijos traktorius.</w:t>
            </w:r>
          </w:p>
        </w:tc>
        <w:tc>
          <w:tcPr>
            <w:tcW w:w="1955" w:type="pct"/>
            <w:tcBorders>
              <w:top w:val="single" w:sz="4" w:space="0" w:color="auto"/>
              <w:left w:val="single" w:sz="4" w:space="0" w:color="auto"/>
              <w:bottom w:val="single" w:sz="4" w:space="0" w:color="auto"/>
              <w:right w:val="single" w:sz="4" w:space="0" w:color="auto"/>
            </w:tcBorders>
          </w:tcPr>
          <w:p w:rsidR="00221787" w:rsidRPr="00FE75D4" w:rsidRDefault="00221787" w:rsidP="00221787">
            <w:pPr>
              <w:widowControl w:val="0"/>
            </w:pPr>
            <w:r w:rsidRPr="00FE75D4">
              <w:rPr>
                <w:lang w:eastAsia="en-US"/>
              </w:rPr>
              <w:t xml:space="preserve">Paaiškinti </w:t>
            </w:r>
            <w:r w:rsidRPr="00FE75D4">
              <w:t>TR1 kategorijos traktorių, priekabų, montuojamų mechanizmų ir žemės ūkio mašinų priežiūrą</w:t>
            </w:r>
            <w:r w:rsidRPr="00FE75D4">
              <w:rPr>
                <w:lang w:eastAsia="en-US"/>
              </w:rPr>
              <w:t>, pagal gamintojo reikalavimus.</w:t>
            </w:r>
          </w:p>
          <w:p w:rsidR="00221787" w:rsidRPr="00FE75D4" w:rsidRDefault="00221787" w:rsidP="00221787">
            <w:pPr>
              <w:widowControl w:val="0"/>
            </w:pPr>
            <w:r w:rsidRPr="00FE75D4">
              <w:rPr>
                <w:lang w:eastAsia="en-US"/>
              </w:rPr>
              <w:t>Paaiškinti TR1 kategorijos traktorių, žemės ūkio mašinų diagnostikos ypatumus, gedimų šalinimo būdus.</w:t>
            </w:r>
          </w:p>
          <w:p w:rsidR="00221787" w:rsidRPr="00FE75D4" w:rsidRDefault="00221787" w:rsidP="00221787">
            <w:pPr>
              <w:widowControl w:val="0"/>
              <w:rPr>
                <w:lang w:eastAsia="en-US"/>
              </w:rPr>
            </w:pPr>
            <w:r w:rsidRPr="00FE75D4">
              <w:rPr>
                <w:lang w:eastAsia="en-US"/>
              </w:rPr>
              <w:t xml:space="preserve">Prižiūrėti </w:t>
            </w:r>
            <w:r w:rsidRPr="00FE75D4">
              <w:t xml:space="preserve">TR1 kategorijos </w:t>
            </w:r>
            <w:r w:rsidRPr="00FE75D4">
              <w:rPr>
                <w:lang w:eastAsia="en-US"/>
              </w:rPr>
              <w:t>traktorius, priekabas, montuojamus mechanizmus ir žemės ūkio mašinas, pagal gamintojo reikalavimus.</w:t>
            </w:r>
          </w:p>
          <w:p w:rsidR="00221787" w:rsidRPr="00FE75D4" w:rsidRDefault="00221787" w:rsidP="00221787">
            <w:pPr>
              <w:widowControl w:val="0"/>
            </w:pPr>
            <w:r w:rsidRPr="00FE75D4">
              <w:t>Naudoti eksploatacines ir chemines medžiagas, laikantis darbuotojų saugos ir sveikatos bei aplinkosaugos reikalavimų.</w:t>
            </w:r>
          </w:p>
          <w:p w:rsidR="00221787" w:rsidRPr="00FE75D4" w:rsidRDefault="00221787" w:rsidP="00221787">
            <w:pPr>
              <w:widowControl w:val="0"/>
              <w:rPr>
                <w:lang w:eastAsia="en-US"/>
              </w:rPr>
            </w:pPr>
            <w:r w:rsidRPr="00FE75D4">
              <w:rPr>
                <w:lang w:eastAsia="en-US"/>
              </w:rPr>
              <w:t xml:space="preserve">Nustatyti ir šalinti nesudėtingus </w:t>
            </w:r>
            <w:r w:rsidRPr="00FE75D4">
              <w:t xml:space="preserve">TR1 kategorijos traktorių ir žemės ūkio mašinų </w:t>
            </w:r>
            <w:r w:rsidRPr="00FE75D4">
              <w:rPr>
                <w:lang w:eastAsia="en-US"/>
              </w:rPr>
              <w:t>gedimus.</w:t>
            </w:r>
          </w:p>
          <w:p w:rsidR="00221787" w:rsidRPr="00010465" w:rsidRDefault="00221787" w:rsidP="00221787">
            <w:pPr>
              <w:pStyle w:val="Betarp"/>
              <w:widowControl w:val="0"/>
              <w:rPr>
                <w:color w:val="000000" w:themeColor="text1"/>
                <w:highlight w:val="yellow"/>
                <w:lang w:eastAsia="en-US"/>
              </w:rPr>
            </w:pPr>
            <w:r w:rsidRPr="00FE75D4">
              <w:rPr>
                <w:lang w:eastAsia="en-US"/>
              </w:rPr>
              <w:t xml:space="preserve">Paruošti </w:t>
            </w:r>
            <w:r w:rsidRPr="00FE75D4">
              <w:t>TR1 kategorijos traktorius, priekabas, montuojamus mechanizmus ir žemės ūkio mašinas</w:t>
            </w:r>
            <w:r w:rsidRPr="00FE75D4">
              <w:rPr>
                <w:lang w:eastAsia="en-US"/>
              </w:rPr>
              <w:t xml:space="preserve"> transportuoti ir saugoti</w:t>
            </w:r>
            <w:r w:rsidRPr="00FE75D4">
              <w:t>.</w:t>
            </w:r>
          </w:p>
        </w:tc>
      </w:tr>
      <w:tr w:rsidR="00221787" w:rsidRPr="00DA3A2B" w:rsidTr="00A26AC5">
        <w:trPr>
          <w:trHeight w:val="57"/>
          <w:jc w:val="center"/>
        </w:trPr>
        <w:tc>
          <w:tcPr>
            <w:tcW w:w="5000" w:type="pct"/>
            <w:gridSpan w:val="6"/>
          </w:tcPr>
          <w:p w:rsidR="00221787" w:rsidRPr="00DA3A2B" w:rsidRDefault="00221787" w:rsidP="00221787">
            <w:pPr>
              <w:widowControl w:val="0"/>
              <w:rPr>
                <w:i/>
                <w:color w:val="000000" w:themeColor="text1"/>
              </w:rPr>
            </w:pPr>
            <w:r w:rsidRPr="00DA3A2B">
              <w:rPr>
                <w:b/>
              </w:rPr>
              <w:t>Pasirenkamieji moduliai (iš viso 10 mokymosi kreditų)*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pPr>
            <w:r w:rsidRPr="00964646">
              <w:rPr>
                <w:rFonts w:eastAsia="Calibri"/>
              </w:rPr>
              <w:t>408111204</w:t>
            </w:r>
          </w:p>
        </w:tc>
        <w:tc>
          <w:tcPr>
            <w:tcW w:w="913" w:type="pct"/>
            <w:vMerge w:val="restart"/>
          </w:tcPr>
          <w:p w:rsidR="00221787" w:rsidRPr="00DA3A2B" w:rsidRDefault="00221787" w:rsidP="00221787">
            <w:pPr>
              <w:widowControl w:val="0"/>
              <w:rPr>
                <w:iCs/>
              </w:rPr>
            </w:pPr>
            <w:r w:rsidRPr="00DA3A2B">
              <w:rPr>
                <w:iCs/>
              </w:rPr>
              <w:t>Sėklininkystė</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DA3A2B" w:rsidRDefault="00221787" w:rsidP="00221787">
            <w:pPr>
              <w:widowControl w:val="0"/>
              <w:jc w:val="center"/>
              <w:rPr>
                <w:rFonts w:eastAsia="Calibri"/>
                <w:iCs/>
              </w:rPr>
            </w:pPr>
            <w:r w:rsidRPr="00DA3A2B">
              <w:rPr>
                <w:rFonts w:eastAsia="Calibri"/>
                <w:iCs/>
              </w:rPr>
              <w:t>5</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Sėti, sodinti ir prižiūrėti sėklinius pasėlius.</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sėklinių pasėlių rūšis, jų sėjos bei sodinimo terminus.</w:t>
            </w:r>
          </w:p>
          <w:p w:rsidR="00221787" w:rsidRPr="001E7D9C" w:rsidRDefault="00221787" w:rsidP="00221787">
            <w:pPr>
              <w:widowControl w:val="0"/>
              <w:rPr>
                <w:rFonts w:eastAsia="Calibri"/>
              </w:rPr>
            </w:pPr>
            <w:r w:rsidRPr="001E7D9C">
              <w:rPr>
                <w:rFonts w:eastAsia="Calibri"/>
              </w:rPr>
              <w:t xml:space="preserve">Parengti prevencines priemones nuo sėklinių pasėlių ligų, vadovaujantis kenksmingojo organizmo fitosanitarinės kontrolės ir </w:t>
            </w:r>
            <w:proofErr w:type="spellStart"/>
            <w:r w:rsidRPr="001E7D9C">
              <w:rPr>
                <w:rFonts w:eastAsia="Calibri"/>
              </w:rPr>
              <w:t>fitosanitarijos</w:t>
            </w:r>
            <w:proofErr w:type="spellEnd"/>
            <w:r w:rsidRPr="001E7D9C">
              <w:rPr>
                <w:rFonts w:eastAsia="Calibri"/>
              </w:rPr>
              <w:t xml:space="preserve"> priemonių taisyklėmis.</w:t>
            </w:r>
          </w:p>
          <w:p w:rsidR="00221787" w:rsidRPr="001C0ADC" w:rsidRDefault="00221787" w:rsidP="00221787">
            <w:pPr>
              <w:widowControl w:val="0"/>
              <w:rPr>
                <w:rFonts w:eastAsia="Calibri"/>
              </w:rPr>
            </w:pPr>
            <w:r w:rsidRPr="001E7D9C">
              <w:rPr>
                <w:rFonts w:eastAsia="Calibri"/>
              </w:rPr>
              <w:t>Parengti tręšimo planą parenkant tręšimo sistemą ir trąšas sėkliniams pasėliams, laikantis aplinkosaugos reikalavimų.</w:t>
            </w:r>
          </w:p>
        </w:tc>
      </w:tr>
      <w:tr w:rsidR="00221787" w:rsidRPr="00DA3A2B" w:rsidTr="003E04CE">
        <w:trPr>
          <w:trHeight w:val="57"/>
          <w:jc w:val="center"/>
        </w:trPr>
        <w:tc>
          <w:tcPr>
            <w:tcW w:w="435" w:type="pct"/>
            <w:vMerge/>
          </w:tcPr>
          <w:p w:rsidR="00221787" w:rsidRPr="00DA3A2B" w:rsidRDefault="00221787" w:rsidP="00221787">
            <w:pPr>
              <w:widowControl w:val="0"/>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DA3A2B" w:rsidRDefault="00221787" w:rsidP="00221787">
            <w:pPr>
              <w:widowControl w:val="0"/>
              <w:rPr>
                <w:rFonts w:eastAsia="Calibri"/>
                <w:iCs/>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Nuimti ir sandėliuoti sėklų derlių.</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sėklų derliaus nuėmimo laiką, būdus, priemones ir derliaus transportavimo reikalavimus.</w:t>
            </w:r>
          </w:p>
          <w:p w:rsidR="00221787" w:rsidRPr="001E7D9C" w:rsidRDefault="00221787" w:rsidP="00221787">
            <w:pPr>
              <w:widowControl w:val="0"/>
              <w:rPr>
                <w:rFonts w:eastAsia="Calibri"/>
              </w:rPr>
            </w:pPr>
            <w:r w:rsidRPr="001E7D9C">
              <w:rPr>
                <w:rFonts w:eastAsia="Calibri"/>
              </w:rPr>
              <w:t>Paruošti sėklų derlių sandėliavimui, laikantis sėklų sandėliavimo patalpų reikalavimų.</w:t>
            </w:r>
          </w:p>
          <w:p w:rsidR="00221787" w:rsidRPr="001C0ADC" w:rsidRDefault="00221787" w:rsidP="00221787">
            <w:pPr>
              <w:widowControl w:val="0"/>
              <w:rPr>
                <w:rFonts w:eastAsia="Calibri"/>
              </w:rPr>
            </w:pPr>
            <w:r w:rsidRPr="001E7D9C">
              <w:rPr>
                <w:rFonts w:eastAsia="Calibri"/>
              </w:rPr>
              <w:t>Sandėliuoti sėklų derlių, vadovaujantis sėklų laikymo sąlygomis ir priežiūros reikalavimais.</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pPr>
            <w:r w:rsidRPr="00964646">
              <w:rPr>
                <w:rFonts w:eastAsia="Calibri"/>
              </w:rPr>
              <w:t>308111133</w:t>
            </w:r>
          </w:p>
        </w:tc>
        <w:tc>
          <w:tcPr>
            <w:tcW w:w="913" w:type="pct"/>
            <w:vMerge w:val="restart"/>
          </w:tcPr>
          <w:p w:rsidR="00221787" w:rsidRPr="00DA3A2B" w:rsidRDefault="00221787" w:rsidP="00221787">
            <w:pPr>
              <w:widowControl w:val="0"/>
              <w:rPr>
                <w:iCs/>
              </w:rPr>
            </w:pPr>
            <w:r w:rsidRPr="00DA3A2B">
              <w:t>Dekoratyvinių augalų auginimas</w:t>
            </w:r>
          </w:p>
        </w:tc>
        <w:tc>
          <w:tcPr>
            <w:tcW w:w="273" w:type="pct"/>
            <w:vMerge w:val="restart"/>
          </w:tcPr>
          <w:p w:rsidR="00221787" w:rsidRPr="00DA3A2B" w:rsidRDefault="00221787" w:rsidP="00221787">
            <w:pPr>
              <w:widowControl w:val="0"/>
              <w:jc w:val="center"/>
            </w:pPr>
            <w:r w:rsidRPr="00DA3A2B">
              <w:t>I</w:t>
            </w:r>
            <w:r>
              <w:t>II</w:t>
            </w:r>
          </w:p>
        </w:tc>
        <w:tc>
          <w:tcPr>
            <w:tcW w:w="501" w:type="pct"/>
            <w:vMerge w:val="restart"/>
            <w:tcBorders>
              <w:top w:val="single" w:sz="4" w:space="0" w:color="auto"/>
              <w:left w:val="single" w:sz="4" w:space="0" w:color="auto"/>
              <w:right w:val="single" w:sz="4" w:space="0" w:color="auto"/>
            </w:tcBorders>
          </w:tcPr>
          <w:p w:rsidR="00221787" w:rsidRPr="00DA3A2B" w:rsidRDefault="00221787" w:rsidP="00221787">
            <w:pPr>
              <w:widowControl w:val="0"/>
              <w:jc w:val="center"/>
              <w:rPr>
                <w:rFonts w:eastAsia="Calibri"/>
              </w:rPr>
            </w:pPr>
            <w:r w:rsidRPr="00DA3A2B">
              <w:rPr>
                <w:rFonts w:eastAsia="Calibri"/>
              </w:rPr>
              <w:t>5</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Paruošti dirvą ir substratus de</w:t>
            </w:r>
            <w:r>
              <w:t>koratyviniams augalams auginti.</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reikalavimus dirvai ir substratams, auginant dekoratyvinius augalus lauke ir šiltnamiuose.</w:t>
            </w:r>
          </w:p>
          <w:p w:rsidR="00221787" w:rsidRPr="001E7D9C" w:rsidRDefault="00221787" w:rsidP="00221787">
            <w:pPr>
              <w:widowControl w:val="0"/>
              <w:rPr>
                <w:rFonts w:eastAsia="Calibri"/>
              </w:rPr>
            </w:pPr>
            <w:r w:rsidRPr="001E7D9C">
              <w:rPr>
                <w:rFonts w:eastAsia="Calibri"/>
              </w:rPr>
              <w:t>Paruošti dirvą dekoratyviniams augalams auginti, naudojant žemės dirbimo įrankius ir priemones, laikantis darbuotojų saugos ir sveikatos reikalavimų.</w:t>
            </w:r>
          </w:p>
          <w:p w:rsidR="00221787" w:rsidRPr="001C0ADC" w:rsidRDefault="00221787" w:rsidP="00221787">
            <w:pPr>
              <w:widowControl w:val="0"/>
              <w:rPr>
                <w:rFonts w:eastAsia="Calibri"/>
              </w:rPr>
            </w:pPr>
            <w:r w:rsidRPr="001E7D9C">
              <w:rPr>
                <w:rFonts w:eastAsia="Calibri"/>
              </w:rPr>
              <w:t xml:space="preserve">Paruošti substratus dekoratyviniams augalams auginti, </w:t>
            </w:r>
            <w:r w:rsidRPr="001E7D9C">
              <w:rPr>
                <w:rFonts w:eastAsia="Calibri"/>
              </w:rPr>
              <w:lastRenderedPageBreak/>
              <w:t>naudojant žemės dirbimo įrankius ir priemones.</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Dauginti ir auginti dekoratyvinius augalus.</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dekoratyvinių augalų skirstymą.</w:t>
            </w:r>
          </w:p>
          <w:p w:rsidR="00221787" w:rsidRPr="001E7D9C" w:rsidRDefault="00221787" w:rsidP="00221787">
            <w:pPr>
              <w:widowControl w:val="0"/>
              <w:rPr>
                <w:rFonts w:eastAsia="Calibri"/>
              </w:rPr>
            </w:pPr>
            <w:r w:rsidRPr="001E7D9C">
              <w:rPr>
                <w:rFonts w:eastAsia="Calibri"/>
              </w:rPr>
              <w:t>Taikyti dekoratyvinių augalų dauginimo technologijas, laikantis darbuotojų saugos ir sveikatos reikalavimų.</w:t>
            </w:r>
          </w:p>
          <w:p w:rsidR="00221787" w:rsidRPr="001E7D9C" w:rsidRDefault="00221787" w:rsidP="00221787">
            <w:pPr>
              <w:widowControl w:val="0"/>
              <w:rPr>
                <w:rFonts w:eastAsia="Calibri"/>
              </w:rPr>
            </w:pPr>
            <w:r w:rsidRPr="001E7D9C">
              <w:rPr>
                <w:rFonts w:eastAsia="Calibri"/>
              </w:rPr>
              <w:t>Atlikti lauke augančių dekoratyvinių sumedėjusių augalų sezoninę priežiūrą, laikantis darbuotojų saugos ir sveikatos taisyklių ir aplinkosaugos reikalavimų.</w:t>
            </w:r>
          </w:p>
          <w:p w:rsidR="00221787" w:rsidRPr="001C0ADC" w:rsidRDefault="00221787" w:rsidP="00221787">
            <w:pPr>
              <w:widowControl w:val="0"/>
              <w:rPr>
                <w:rFonts w:eastAsia="Calibri"/>
              </w:rPr>
            </w:pPr>
            <w:r w:rsidRPr="001E7D9C">
              <w:rPr>
                <w:rFonts w:eastAsia="Calibri"/>
              </w:rPr>
              <w:t>Prižiūrėti dekoratyvinius augalus, laikantis aplinkosaugos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Formuoti dekoratyvinius augalus.</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dekoratyvinių augalų genėjimo būdus ir tipus.</w:t>
            </w:r>
          </w:p>
          <w:p w:rsidR="00221787" w:rsidRPr="001E7D9C" w:rsidRDefault="00221787" w:rsidP="00221787">
            <w:pPr>
              <w:widowControl w:val="0"/>
              <w:rPr>
                <w:rFonts w:eastAsia="Calibri"/>
              </w:rPr>
            </w:pPr>
            <w:r w:rsidRPr="001E7D9C">
              <w:rPr>
                <w:rFonts w:eastAsia="Calibri"/>
              </w:rPr>
              <w:t>Parinkti dekoratyvinių augalų formavimo įrankius ir priežiūros priemones, vadovaujantis darbų saugos ir sveikatos reikalavimais.</w:t>
            </w:r>
          </w:p>
          <w:p w:rsidR="00221787" w:rsidRPr="001C0ADC" w:rsidRDefault="00221787" w:rsidP="00221787">
            <w:pPr>
              <w:widowControl w:val="0"/>
              <w:rPr>
                <w:rFonts w:eastAsia="Calibri"/>
              </w:rPr>
            </w:pPr>
            <w:r w:rsidRPr="001E7D9C">
              <w:rPr>
                <w:rFonts w:eastAsia="Calibri"/>
              </w:rPr>
              <w:t>Genėti ir formuoti dekoratyvinius augalus, vadovaujantis augalų genėjimo taisyklėmis bei laikantis darbų saugos ir sveikatos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Paruošti dekoratyvinius augalus realizuoti.</w:t>
            </w:r>
          </w:p>
        </w:tc>
        <w:tc>
          <w:tcPr>
            <w:tcW w:w="1955" w:type="pct"/>
            <w:tcBorders>
              <w:top w:val="single" w:sz="4" w:space="0" w:color="auto"/>
              <w:left w:val="single" w:sz="4" w:space="0" w:color="auto"/>
              <w:bottom w:val="single" w:sz="4" w:space="0" w:color="auto"/>
              <w:right w:val="single" w:sz="4" w:space="0" w:color="auto"/>
            </w:tcBorders>
          </w:tcPr>
          <w:p w:rsidR="00221787" w:rsidRPr="001E7D9C" w:rsidRDefault="00221787" w:rsidP="00221787">
            <w:pPr>
              <w:widowControl w:val="0"/>
              <w:rPr>
                <w:rFonts w:eastAsia="Calibri"/>
              </w:rPr>
            </w:pPr>
            <w:r w:rsidRPr="001E7D9C">
              <w:rPr>
                <w:rFonts w:eastAsia="Calibri"/>
              </w:rPr>
              <w:t>Apibūdinti dekoratyvinių augalų kokybės rodiklius, paruošimo realizuoti ir transportuoti reikalavimus.</w:t>
            </w:r>
          </w:p>
          <w:p w:rsidR="00221787" w:rsidRPr="001E7D9C" w:rsidRDefault="00221787" w:rsidP="00221787">
            <w:pPr>
              <w:widowControl w:val="0"/>
              <w:rPr>
                <w:rFonts w:eastAsia="Calibri"/>
              </w:rPr>
            </w:pPr>
            <w:r w:rsidRPr="001E7D9C">
              <w:rPr>
                <w:rFonts w:eastAsia="Calibri"/>
              </w:rPr>
              <w:t>Paruošti dekoratyvinius augalus sandėliuoti, laikantis sandėliavimui keliamų reikalavimų.</w:t>
            </w:r>
          </w:p>
          <w:p w:rsidR="00221787" w:rsidRPr="001C0ADC" w:rsidRDefault="00221787" w:rsidP="00221787">
            <w:pPr>
              <w:widowControl w:val="0"/>
              <w:rPr>
                <w:rFonts w:eastAsia="Calibri"/>
              </w:rPr>
            </w:pPr>
            <w:r w:rsidRPr="001E7D9C">
              <w:rPr>
                <w:rFonts w:eastAsia="Calibri"/>
              </w:rPr>
              <w:t>Paruošti dekoratyvinius augalus transportuoti laikantis transportavimo reikalavimų.</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pPr>
            <w:r w:rsidRPr="00964646">
              <w:rPr>
                <w:rFonts w:eastAsia="Calibri"/>
              </w:rPr>
              <w:t>408111205</w:t>
            </w:r>
          </w:p>
        </w:tc>
        <w:tc>
          <w:tcPr>
            <w:tcW w:w="913" w:type="pct"/>
            <w:vMerge w:val="restart"/>
          </w:tcPr>
          <w:p w:rsidR="00221787" w:rsidRPr="00DA3A2B" w:rsidRDefault="00221787" w:rsidP="00221787">
            <w:pPr>
              <w:widowControl w:val="0"/>
              <w:rPr>
                <w:iCs/>
              </w:rPr>
            </w:pPr>
            <w:r w:rsidRPr="00DA3A2B">
              <w:t>Karvių melžimas</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DA3A2B" w:rsidRDefault="00221787" w:rsidP="00221787">
            <w:pPr>
              <w:widowControl w:val="0"/>
              <w:jc w:val="center"/>
              <w:rPr>
                <w:rFonts w:eastAsia="Calibri"/>
              </w:rPr>
            </w:pPr>
            <w:r w:rsidRPr="00DA3A2B">
              <w:rPr>
                <w:rFonts w:eastAsia="Calibri"/>
              </w:rPr>
              <w:t>5</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Melžti karves, taikant skirtingas melžimo technologijas.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higienos ir sanitarijos reikalavimus karvių melžimui.</w:t>
            </w:r>
          </w:p>
          <w:p w:rsidR="00221787" w:rsidRDefault="00221787" w:rsidP="00221787">
            <w:pPr>
              <w:widowControl w:val="0"/>
            </w:pPr>
            <w:r>
              <w:t>Parinkti melžimo įrangą karvių melžimui, laikantis darbuotojų saugos ir sveikatos reikalavimų.</w:t>
            </w:r>
          </w:p>
          <w:p w:rsidR="00221787" w:rsidRDefault="00221787" w:rsidP="00221787">
            <w:pPr>
              <w:widowControl w:val="0"/>
            </w:pPr>
            <w:r>
              <w:t>Paruošti melžimo įrangą ir pieninius galvijus melžimui, laikantis higienos ir sanitarijos reikalavimų.</w:t>
            </w:r>
          </w:p>
          <w:p w:rsidR="00221787" w:rsidRPr="001C0ADC" w:rsidRDefault="00221787" w:rsidP="00221787">
            <w:pPr>
              <w:widowControl w:val="0"/>
            </w:pPr>
            <w:r>
              <w:t>Melžti pieninius galvijus mechanizuotai įvairiose melžimo aikštelėse, laikantis gyvūnų gerovės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DA3A2B" w:rsidRDefault="00221787" w:rsidP="00221787">
            <w:pPr>
              <w:widowControl w:val="0"/>
              <w:jc w:val="center"/>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t>Ruošti pieną realizuoti.</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superkamo žalio pieno kokybės reikalavimus.</w:t>
            </w:r>
          </w:p>
          <w:p w:rsidR="00221787" w:rsidRDefault="00221787" w:rsidP="00221787">
            <w:pPr>
              <w:widowControl w:val="0"/>
            </w:pPr>
            <w:r>
              <w:t>Paruošti pieną laikymui, laikantis žalio pieno laikymo reikalavimų.</w:t>
            </w:r>
          </w:p>
          <w:p w:rsidR="00221787" w:rsidRPr="001C0ADC" w:rsidRDefault="00221787" w:rsidP="00221787">
            <w:pPr>
              <w:widowControl w:val="0"/>
            </w:pPr>
            <w:r>
              <w:t>Paruošti pardavimui žalią pieną, vadovaujantis pieno supirkimo taisyklėmis.</w:t>
            </w:r>
          </w:p>
        </w:tc>
      </w:tr>
      <w:tr w:rsidR="00221787" w:rsidRPr="00DA3A2B" w:rsidTr="003E04CE">
        <w:trPr>
          <w:trHeight w:val="57"/>
          <w:jc w:val="center"/>
        </w:trPr>
        <w:tc>
          <w:tcPr>
            <w:tcW w:w="435" w:type="pct"/>
            <w:vMerge w:val="restart"/>
          </w:tcPr>
          <w:p w:rsidR="00221787" w:rsidRPr="00DA3A2B" w:rsidRDefault="00002C2E" w:rsidP="00221787">
            <w:pPr>
              <w:widowControl w:val="0"/>
              <w:jc w:val="center"/>
            </w:pPr>
            <w:r w:rsidRPr="00964646">
              <w:rPr>
                <w:rFonts w:eastAsia="Calibri"/>
              </w:rPr>
              <w:lastRenderedPageBreak/>
              <w:t>408111206</w:t>
            </w:r>
          </w:p>
        </w:tc>
        <w:tc>
          <w:tcPr>
            <w:tcW w:w="913" w:type="pct"/>
            <w:vMerge w:val="restart"/>
          </w:tcPr>
          <w:p w:rsidR="00221787" w:rsidRPr="00DA3A2B" w:rsidRDefault="00221787" w:rsidP="00221787">
            <w:pPr>
              <w:widowControl w:val="0"/>
              <w:rPr>
                <w:iCs/>
              </w:rPr>
            </w:pPr>
            <w:r w:rsidRPr="00DA3A2B">
              <w:t>Avių auginimas</w:t>
            </w:r>
          </w:p>
        </w:tc>
        <w:tc>
          <w:tcPr>
            <w:tcW w:w="273" w:type="pct"/>
            <w:vMerge w:val="restart"/>
          </w:tcPr>
          <w:p w:rsidR="00221787" w:rsidRPr="00DA3A2B" w:rsidRDefault="00221787" w:rsidP="00221787">
            <w:pPr>
              <w:widowControl w:val="0"/>
              <w:jc w:val="center"/>
            </w:pPr>
            <w:r w:rsidRPr="00DA3A2B">
              <w:t>IV</w:t>
            </w:r>
          </w:p>
        </w:tc>
        <w:tc>
          <w:tcPr>
            <w:tcW w:w="501" w:type="pct"/>
            <w:vMerge w:val="restart"/>
            <w:tcBorders>
              <w:top w:val="single" w:sz="4" w:space="0" w:color="auto"/>
              <w:left w:val="single" w:sz="4" w:space="0" w:color="auto"/>
              <w:right w:val="single" w:sz="4" w:space="0" w:color="auto"/>
            </w:tcBorders>
          </w:tcPr>
          <w:p w:rsidR="00221787" w:rsidRPr="00DA3A2B" w:rsidRDefault="00221787" w:rsidP="00221787">
            <w:pPr>
              <w:widowControl w:val="0"/>
              <w:jc w:val="center"/>
              <w:rPr>
                <w:rFonts w:eastAsia="Calibri"/>
              </w:rPr>
            </w:pPr>
            <w:r w:rsidRPr="00DA3A2B">
              <w:rPr>
                <w:rFonts w:eastAsia="Calibri"/>
              </w:rPr>
              <w:t>5</w:t>
            </w: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Sudaryti avių mitybos racioną, normuoti pašarus.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avių veisles ir produkciją.</w:t>
            </w:r>
          </w:p>
          <w:p w:rsidR="00221787" w:rsidRDefault="00221787" w:rsidP="00221787">
            <w:pPr>
              <w:widowControl w:val="0"/>
            </w:pPr>
            <w:r>
              <w:t>Sudaryti mitybos racioną mėsinėms avims, vadovaujantis pašarų privalomųjų saugos reikalavimų kontrolės įgyvendinimo taisyklėmis.</w:t>
            </w:r>
          </w:p>
          <w:p w:rsidR="00221787" w:rsidRPr="001C0ADC" w:rsidRDefault="00221787" w:rsidP="00221787">
            <w:pPr>
              <w:widowControl w:val="0"/>
            </w:pPr>
            <w:r>
              <w:t>Sudaryti mitybos racioną pieninėms avims, vadovaujantis pašarų privalomųjų saugos reikalavimų kontrolės įgyvendinimo taisyklėmis.</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t>Prižiūrėti avis.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avių laikymo sąlygas vasarą ir žiemą.</w:t>
            </w:r>
          </w:p>
          <w:p w:rsidR="00221787" w:rsidRDefault="00221787" w:rsidP="00221787">
            <w:pPr>
              <w:widowControl w:val="0"/>
            </w:pPr>
            <w:r>
              <w:t>Pagirdyti mėsinių avių veislės avį, laikantis gyvūnų gerovės reikalavimų.</w:t>
            </w:r>
          </w:p>
          <w:p w:rsidR="00221787" w:rsidRPr="001C0ADC" w:rsidRDefault="00221787" w:rsidP="00221787">
            <w:pPr>
              <w:widowControl w:val="0"/>
            </w:pPr>
            <w:r>
              <w:t>Atlikti avių tvarto dezinfekciją, laikantis gyvūnų gerovės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Kirpti avis, rūšiuoti vilną.</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avių vilnos plaukų tipus.</w:t>
            </w:r>
          </w:p>
          <w:p w:rsidR="00221787" w:rsidRPr="001C0ADC" w:rsidRDefault="00221787" w:rsidP="00221787">
            <w:pPr>
              <w:widowControl w:val="0"/>
            </w:pPr>
            <w:r>
              <w:t>Apkirpti avį kirpimo aparatu, laikantis gyvūnų gerovės reikalavimų.</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Melžti avis, atlikti pirminį pieno paruošimą.</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avių melžimo aparatus ir įrenginius.</w:t>
            </w:r>
          </w:p>
          <w:p w:rsidR="00221787" w:rsidRDefault="00221787" w:rsidP="00221787">
            <w:pPr>
              <w:widowControl w:val="0"/>
            </w:pPr>
            <w:r>
              <w:t>Pamelžti pieninę avį, taikant avies melžimo aparatą ir laikantis gyvūnų gerovės reikalavimų.</w:t>
            </w:r>
          </w:p>
          <w:p w:rsidR="00221787" w:rsidRPr="003F2F58" w:rsidRDefault="00221787" w:rsidP="00221787">
            <w:pPr>
              <w:widowControl w:val="0"/>
            </w:pPr>
            <w:r>
              <w:t>Atlikti pirminį pieno apdorojimą.</w:t>
            </w:r>
          </w:p>
        </w:tc>
      </w:tr>
      <w:tr w:rsidR="00221787" w:rsidRPr="00DA3A2B" w:rsidTr="003E04CE">
        <w:trPr>
          <w:trHeight w:val="57"/>
          <w:jc w:val="center"/>
        </w:trPr>
        <w:tc>
          <w:tcPr>
            <w:tcW w:w="435" w:type="pct"/>
            <w:vMerge/>
          </w:tcPr>
          <w:p w:rsidR="00221787" w:rsidRPr="00DA3A2B" w:rsidRDefault="00221787" w:rsidP="00221787">
            <w:pPr>
              <w:widowControl w:val="0"/>
              <w:jc w:val="center"/>
            </w:pPr>
          </w:p>
        </w:tc>
        <w:tc>
          <w:tcPr>
            <w:tcW w:w="913" w:type="pct"/>
            <w:vMerge/>
          </w:tcPr>
          <w:p w:rsidR="00221787" w:rsidRPr="00DA3A2B" w:rsidRDefault="00221787" w:rsidP="00221787">
            <w:pPr>
              <w:widowControl w:val="0"/>
              <w:rPr>
                <w:iCs/>
              </w:rPr>
            </w:pPr>
          </w:p>
        </w:tc>
        <w:tc>
          <w:tcPr>
            <w:tcW w:w="273" w:type="pct"/>
            <w:vMerge/>
          </w:tcPr>
          <w:p w:rsidR="00221787" w:rsidRPr="00DA3A2B" w:rsidRDefault="00221787" w:rsidP="00221787">
            <w:pPr>
              <w:widowControl w:val="0"/>
              <w:jc w:val="center"/>
            </w:pPr>
          </w:p>
        </w:tc>
        <w:tc>
          <w:tcPr>
            <w:tcW w:w="501" w:type="pct"/>
            <w:vMerge/>
            <w:tcBorders>
              <w:left w:val="single" w:sz="4" w:space="0" w:color="auto"/>
              <w:bottom w:val="single" w:sz="4" w:space="0" w:color="auto"/>
              <w:right w:val="single" w:sz="4" w:space="0" w:color="auto"/>
            </w:tcBorders>
            <w:vAlign w:val="center"/>
          </w:tcPr>
          <w:p w:rsidR="00221787" w:rsidRPr="00DA3A2B" w:rsidRDefault="00221787" w:rsidP="00221787">
            <w:pPr>
              <w:widowControl w:val="0"/>
              <w:rPr>
                <w:rFonts w:eastAsia="Calibri"/>
              </w:rPr>
            </w:pPr>
          </w:p>
        </w:tc>
        <w:tc>
          <w:tcPr>
            <w:tcW w:w="923" w:type="pct"/>
            <w:tcBorders>
              <w:top w:val="single" w:sz="4" w:space="0" w:color="auto"/>
              <w:left w:val="single" w:sz="4" w:space="0" w:color="auto"/>
              <w:bottom w:val="single" w:sz="4" w:space="0" w:color="auto"/>
              <w:right w:val="single" w:sz="4" w:space="0" w:color="auto"/>
            </w:tcBorders>
          </w:tcPr>
          <w:p w:rsidR="00221787" w:rsidRPr="00DA3A2B" w:rsidRDefault="00221787" w:rsidP="00221787">
            <w:pPr>
              <w:widowControl w:val="0"/>
              <w:rPr>
                <w:rFonts w:eastAsia="Calibri"/>
              </w:rPr>
            </w:pPr>
            <w:r w:rsidRPr="00DA3A2B">
              <w:t>Skersti avis.</w:t>
            </w:r>
          </w:p>
        </w:tc>
        <w:tc>
          <w:tcPr>
            <w:tcW w:w="1955" w:type="pct"/>
            <w:tcBorders>
              <w:top w:val="single" w:sz="4" w:space="0" w:color="auto"/>
              <w:left w:val="single" w:sz="4" w:space="0" w:color="auto"/>
              <w:bottom w:val="single" w:sz="4" w:space="0" w:color="auto"/>
              <w:right w:val="single" w:sz="4" w:space="0" w:color="auto"/>
            </w:tcBorders>
          </w:tcPr>
          <w:p w:rsidR="00221787" w:rsidRDefault="00221787" w:rsidP="00221787">
            <w:pPr>
              <w:widowControl w:val="0"/>
            </w:pPr>
            <w:r>
              <w:t>Apibūdinti gyvūnų gerovės reikalavimus skerdžiant avis.</w:t>
            </w:r>
          </w:p>
          <w:p w:rsidR="00221787" w:rsidRDefault="00221787" w:rsidP="00221787">
            <w:pPr>
              <w:widowControl w:val="0"/>
            </w:pPr>
            <w:r>
              <w:t>Parinkti avies skerdimo priemones, vadovaujantis gyvūnų gerovės reikalavimais.</w:t>
            </w:r>
          </w:p>
          <w:p w:rsidR="00221787" w:rsidRPr="001C0ADC" w:rsidRDefault="00221787" w:rsidP="00221787">
            <w:pPr>
              <w:widowControl w:val="0"/>
            </w:pPr>
            <w:r>
              <w:t>Įvertinti avių mėsos mėsingumą, laikantis skerdenos kokybės reikalavimų.</w:t>
            </w:r>
          </w:p>
        </w:tc>
      </w:tr>
      <w:tr w:rsidR="00221787" w:rsidRPr="00DA3A2B" w:rsidTr="003E04CE">
        <w:trPr>
          <w:trHeight w:val="57"/>
          <w:jc w:val="center"/>
        </w:trPr>
        <w:tc>
          <w:tcPr>
            <w:tcW w:w="435" w:type="pct"/>
            <w:vMerge w:val="restart"/>
          </w:tcPr>
          <w:p w:rsidR="00221787" w:rsidRPr="00FE75D4" w:rsidRDefault="00221787" w:rsidP="00221787">
            <w:pPr>
              <w:widowControl w:val="0"/>
              <w:jc w:val="center"/>
            </w:pPr>
            <w:r w:rsidRPr="00FE75D4">
              <w:t>308111131</w:t>
            </w:r>
          </w:p>
        </w:tc>
        <w:tc>
          <w:tcPr>
            <w:tcW w:w="913" w:type="pct"/>
            <w:vMerge w:val="restart"/>
          </w:tcPr>
          <w:p w:rsidR="00221787" w:rsidRPr="00FE75D4" w:rsidRDefault="00221787" w:rsidP="00221787">
            <w:pPr>
              <w:widowControl w:val="0"/>
              <w:rPr>
                <w:i/>
                <w:iCs/>
              </w:rPr>
            </w:pPr>
            <w:r w:rsidRPr="00FE75D4">
              <w:rPr>
                <w:iCs/>
              </w:rPr>
              <w:t>TR2 kategorijos traktorių vairavimas</w:t>
            </w:r>
          </w:p>
        </w:tc>
        <w:tc>
          <w:tcPr>
            <w:tcW w:w="273" w:type="pct"/>
            <w:vMerge w:val="restart"/>
          </w:tcPr>
          <w:p w:rsidR="00221787" w:rsidRPr="00FE75D4" w:rsidRDefault="00221787" w:rsidP="00221787">
            <w:pPr>
              <w:widowControl w:val="0"/>
              <w:jc w:val="center"/>
            </w:pPr>
            <w:r w:rsidRPr="00FE75D4">
              <w:t>III</w:t>
            </w:r>
          </w:p>
        </w:tc>
        <w:tc>
          <w:tcPr>
            <w:tcW w:w="501" w:type="pct"/>
            <w:vMerge w:val="restart"/>
          </w:tcPr>
          <w:p w:rsidR="00221787" w:rsidRPr="00FE75D4" w:rsidRDefault="00221787" w:rsidP="00221787">
            <w:pPr>
              <w:widowControl w:val="0"/>
              <w:jc w:val="center"/>
            </w:pPr>
            <w:r w:rsidRPr="00FE75D4">
              <w:t>5</w:t>
            </w:r>
          </w:p>
        </w:tc>
        <w:tc>
          <w:tcPr>
            <w:tcW w:w="923" w:type="pct"/>
          </w:tcPr>
          <w:p w:rsidR="00221787" w:rsidRPr="00FE75D4" w:rsidRDefault="00221787" w:rsidP="00221787">
            <w:pPr>
              <w:widowControl w:val="0"/>
            </w:pPr>
            <w:r w:rsidRPr="00FE75D4">
              <w:t>Valdyti TR2 kategorijos traktorius.</w:t>
            </w:r>
          </w:p>
        </w:tc>
        <w:tc>
          <w:tcPr>
            <w:tcW w:w="1955" w:type="pct"/>
          </w:tcPr>
          <w:p w:rsidR="00221787" w:rsidRPr="00FE75D4" w:rsidRDefault="00221787" w:rsidP="00221787">
            <w:pPr>
              <w:pStyle w:val="Betarp"/>
              <w:widowControl w:val="0"/>
              <w:rPr>
                <w:lang w:eastAsia="en-US"/>
              </w:rPr>
            </w:pPr>
            <w:r w:rsidRPr="00FE75D4">
              <w:rPr>
                <w:lang w:eastAsia="en-US"/>
              </w:rPr>
              <w:t xml:space="preserve">Apibūdinti </w:t>
            </w:r>
            <w:r w:rsidRPr="00FE75D4">
              <w:t xml:space="preserve">TR2 kategorijos (60 kW galios ir daugiau) </w:t>
            </w:r>
            <w:r w:rsidRPr="00FE75D4">
              <w:rPr>
                <w:lang w:eastAsia="en-US"/>
              </w:rPr>
              <w:t>traktorių konstrukcijas ir veikimo principus,</w:t>
            </w:r>
            <w:r w:rsidRPr="00FE75D4">
              <w:t xml:space="preserve"> mechanizmų montavimo ant TR2 kategorijos traktorių (krautuvų, ekskavatorių, buldozerių ir kt.) principus</w:t>
            </w:r>
            <w:r w:rsidRPr="00FE75D4">
              <w:rPr>
                <w:lang w:eastAsia="en-US"/>
              </w:rPr>
              <w:t>.</w:t>
            </w:r>
          </w:p>
          <w:p w:rsidR="00221787" w:rsidRPr="00FE75D4" w:rsidRDefault="00221787" w:rsidP="00221787">
            <w:pPr>
              <w:widowControl w:val="0"/>
            </w:pPr>
            <w:r w:rsidRPr="00FE75D4">
              <w:t>Išmanyti darbuotojų saugos ir sveikatos bei aplinkosaugos reikalavimus, taikomus valdant TR2 kategorijos traktorius, jų junginius su priekabomis ir žemės ūkio mašinas</w:t>
            </w:r>
            <w:r w:rsidRPr="00FE75D4">
              <w:rPr>
                <w:lang w:eastAsia="en-US"/>
              </w:rPr>
              <w:t>.</w:t>
            </w:r>
          </w:p>
          <w:p w:rsidR="00221787" w:rsidRPr="00FE75D4" w:rsidRDefault="00221787" w:rsidP="00221787">
            <w:pPr>
              <w:pStyle w:val="Betarp"/>
              <w:widowControl w:val="0"/>
              <w:rPr>
                <w:lang w:eastAsia="en-US"/>
              </w:rPr>
            </w:pPr>
            <w:r w:rsidRPr="00FE75D4">
              <w:rPr>
                <w:lang w:eastAsia="en-US"/>
              </w:rPr>
              <w:t>Apibūdinti žemės ūkio mašinų konstrukcijas, veikimo ypatumus.</w:t>
            </w:r>
          </w:p>
          <w:p w:rsidR="00221787" w:rsidRPr="00FE75D4" w:rsidRDefault="00221787" w:rsidP="00221787">
            <w:pPr>
              <w:pStyle w:val="Betarp"/>
              <w:widowControl w:val="0"/>
              <w:rPr>
                <w:lang w:eastAsia="en-US"/>
              </w:rPr>
            </w:pPr>
            <w:r w:rsidRPr="00FE75D4">
              <w:rPr>
                <w:lang w:eastAsia="en-US"/>
              </w:rPr>
              <w:t xml:space="preserve">Apibūdinti pavojingų krovinių vežimo bendruosius reikalavimus, priekabas, skirtas pavojingiems kroviniams </w:t>
            </w:r>
            <w:r w:rsidRPr="00FE75D4">
              <w:rPr>
                <w:lang w:eastAsia="en-US"/>
              </w:rPr>
              <w:lastRenderedPageBreak/>
              <w:t>vežti, jų mazgų konstrukcijas ir veikimo ypatumus.</w:t>
            </w:r>
          </w:p>
          <w:p w:rsidR="00221787" w:rsidRPr="00FE75D4" w:rsidRDefault="00221787" w:rsidP="00221787">
            <w:pPr>
              <w:widowControl w:val="0"/>
            </w:pPr>
            <w:r w:rsidRPr="00FE75D4">
              <w:rPr>
                <w:lang w:eastAsia="en-US"/>
              </w:rPr>
              <w:t xml:space="preserve">Valdyti, programuoti ir kontroliuoti </w:t>
            </w:r>
            <w:r w:rsidRPr="00FE75D4">
              <w:t>TR2 kategorijos traktorius ir jų junginius su priekabomis</w:t>
            </w:r>
            <w:r w:rsidRPr="00FE75D4">
              <w:rPr>
                <w:lang w:eastAsia="en-US"/>
              </w:rPr>
              <w:t>.</w:t>
            </w:r>
          </w:p>
          <w:p w:rsidR="00221787" w:rsidRPr="00FE75D4" w:rsidRDefault="00221787" w:rsidP="00221787">
            <w:pPr>
              <w:widowControl w:val="0"/>
              <w:rPr>
                <w:lang w:eastAsia="en-US"/>
              </w:rPr>
            </w:pPr>
            <w:r w:rsidRPr="00FE75D4">
              <w:rPr>
                <w:lang w:eastAsia="en-US"/>
              </w:rPr>
              <w:t>Valdyti žemės ūkio mašinas.</w:t>
            </w:r>
          </w:p>
          <w:p w:rsidR="00221787" w:rsidRPr="00FE75D4" w:rsidRDefault="00221787" w:rsidP="00221787">
            <w:pPr>
              <w:widowControl w:val="0"/>
            </w:pPr>
            <w:r w:rsidRPr="00FE75D4">
              <w:t>Transportuoti krovinius TR2 kategorijos traktoriais ir jų junginiais su priekabomis.</w:t>
            </w:r>
          </w:p>
          <w:p w:rsidR="00221787" w:rsidRPr="00FE75D4" w:rsidRDefault="00221787" w:rsidP="00221787">
            <w:pPr>
              <w:widowControl w:val="0"/>
              <w:rPr>
                <w:lang w:eastAsia="en-US"/>
              </w:rPr>
            </w:pPr>
            <w:r w:rsidRPr="00FE75D4">
              <w:rPr>
                <w:lang w:eastAsia="en-US"/>
              </w:rPr>
              <w:t xml:space="preserve">Valdyti </w:t>
            </w:r>
            <w:r w:rsidRPr="00FE75D4">
              <w:t>TR2 kategorijos traktorių su sumontuotais mechanizmais</w:t>
            </w:r>
            <w:r w:rsidRPr="00FE75D4">
              <w:rPr>
                <w:lang w:eastAsia="en-US"/>
              </w:rPr>
              <w:t>.</w:t>
            </w:r>
          </w:p>
          <w:p w:rsidR="00221787" w:rsidRPr="00FE75D4" w:rsidRDefault="00221787" w:rsidP="00221787">
            <w:pPr>
              <w:widowControl w:val="0"/>
            </w:pPr>
            <w:r w:rsidRPr="00FE75D4">
              <w:rPr>
                <w:lang w:eastAsia="en-US"/>
              </w:rPr>
              <w:t>Transportuoti pavojingus krovinius.</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rPr>
            </w:pPr>
          </w:p>
        </w:tc>
        <w:tc>
          <w:tcPr>
            <w:tcW w:w="913" w:type="pct"/>
            <w:vMerge/>
          </w:tcPr>
          <w:p w:rsidR="00221787" w:rsidRPr="00DA3A2B" w:rsidRDefault="00221787" w:rsidP="00221787">
            <w:pPr>
              <w:widowControl w:val="0"/>
              <w:rPr>
                <w:i/>
                <w:iCs/>
                <w:color w:val="000000" w:themeColor="text1"/>
              </w:rPr>
            </w:pPr>
          </w:p>
        </w:tc>
        <w:tc>
          <w:tcPr>
            <w:tcW w:w="273" w:type="pct"/>
            <w:vMerge/>
          </w:tcPr>
          <w:p w:rsidR="00221787" w:rsidRPr="00DA3A2B" w:rsidRDefault="00221787" w:rsidP="00221787">
            <w:pPr>
              <w:widowControl w:val="0"/>
              <w:jc w:val="center"/>
              <w:rPr>
                <w:color w:val="000000" w:themeColor="text1"/>
              </w:rPr>
            </w:pPr>
          </w:p>
        </w:tc>
        <w:tc>
          <w:tcPr>
            <w:tcW w:w="501" w:type="pct"/>
            <w:vMerge/>
          </w:tcPr>
          <w:p w:rsidR="00221787" w:rsidRPr="00DA3A2B" w:rsidRDefault="00221787" w:rsidP="00221787">
            <w:pPr>
              <w:widowControl w:val="0"/>
              <w:jc w:val="center"/>
              <w:rPr>
                <w:color w:val="000000" w:themeColor="text1"/>
              </w:rPr>
            </w:pPr>
          </w:p>
        </w:tc>
        <w:tc>
          <w:tcPr>
            <w:tcW w:w="923" w:type="pct"/>
          </w:tcPr>
          <w:p w:rsidR="00221787" w:rsidRPr="00DA3A2B" w:rsidRDefault="00221787" w:rsidP="00221787">
            <w:pPr>
              <w:widowControl w:val="0"/>
              <w:rPr>
                <w:rFonts w:eastAsia="Calibri"/>
                <w:color w:val="000000" w:themeColor="text1"/>
              </w:rPr>
            </w:pPr>
            <w:r w:rsidRPr="00FE75D4">
              <w:t>Prižiūrėti TR2 kategorijos traktorius.</w:t>
            </w:r>
          </w:p>
        </w:tc>
        <w:tc>
          <w:tcPr>
            <w:tcW w:w="1955" w:type="pct"/>
          </w:tcPr>
          <w:p w:rsidR="00221787" w:rsidRPr="00FE75D4" w:rsidRDefault="00221787" w:rsidP="00221787">
            <w:pPr>
              <w:widowControl w:val="0"/>
            </w:pPr>
            <w:r w:rsidRPr="00FE75D4">
              <w:rPr>
                <w:lang w:eastAsia="en-US"/>
              </w:rPr>
              <w:t xml:space="preserve">Paaiškinti </w:t>
            </w:r>
            <w:r w:rsidRPr="00FE75D4">
              <w:t>TR2 kategorijos traktorių, priekabų, montuojamų mechanizmų ir žemės ūkio mašinų priežiūrą</w:t>
            </w:r>
            <w:r w:rsidRPr="00FE75D4">
              <w:rPr>
                <w:lang w:eastAsia="en-US"/>
              </w:rPr>
              <w:t>, pagal gamintojo reikalavimus.</w:t>
            </w:r>
          </w:p>
          <w:p w:rsidR="00221787" w:rsidRPr="00FE75D4" w:rsidRDefault="00221787" w:rsidP="00221787">
            <w:pPr>
              <w:widowControl w:val="0"/>
            </w:pPr>
            <w:r w:rsidRPr="00FE75D4">
              <w:rPr>
                <w:lang w:eastAsia="en-US"/>
              </w:rPr>
              <w:t>Paaiškinti TR2 kategorijos traktorių, žemės ūkio mašinų diagnostikos ypatumus, gedimų šalinimo būdus.</w:t>
            </w:r>
          </w:p>
          <w:p w:rsidR="00221787" w:rsidRPr="00FE75D4" w:rsidRDefault="00221787" w:rsidP="00221787">
            <w:pPr>
              <w:widowControl w:val="0"/>
              <w:rPr>
                <w:lang w:eastAsia="en-US"/>
              </w:rPr>
            </w:pPr>
            <w:r w:rsidRPr="00FE75D4">
              <w:rPr>
                <w:lang w:eastAsia="en-US"/>
              </w:rPr>
              <w:t xml:space="preserve">Prižiūrėti </w:t>
            </w:r>
            <w:r w:rsidRPr="00FE75D4">
              <w:t xml:space="preserve">TR2 kategorijos </w:t>
            </w:r>
            <w:r w:rsidRPr="00FE75D4">
              <w:rPr>
                <w:lang w:eastAsia="en-US"/>
              </w:rPr>
              <w:t>traktorius, priekabas, montuojamus mechanizmus ir žemės ūkio mašinas, pagal gamintojo reikalavimus.</w:t>
            </w:r>
          </w:p>
          <w:p w:rsidR="00221787" w:rsidRPr="00FE75D4" w:rsidRDefault="00221787" w:rsidP="00221787">
            <w:pPr>
              <w:widowControl w:val="0"/>
              <w:rPr>
                <w:lang w:eastAsia="en-US"/>
              </w:rPr>
            </w:pPr>
            <w:r w:rsidRPr="00FE75D4">
              <w:t>Naudoti eksploatacines ir chemines medžiagas, laikantis darbuotojų saugos ir sveikatos bei aplinkosaugos reikalavimų.</w:t>
            </w:r>
          </w:p>
          <w:p w:rsidR="00221787" w:rsidRPr="00FE75D4" w:rsidRDefault="00221787" w:rsidP="00221787">
            <w:pPr>
              <w:widowControl w:val="0"/>
              <w:rPr>
                <w:lang w:eastAsia="en-US"/>
              </w:rPr>
            </w:pPr>
            <w:r w:rsidRPr="00FE75D4">
              <w:rPr>
                <w:lang w:eastAsia="en-US"/>
              </w:rPr>
              <w:t xml:space="preserve">Nustatyti ir šalinti nesudėtingus </w:t>
            </w:r>
            <w:r w:rsidRPr="00FE75D4">
              <w:t xml:space="preserve">TR2 kategorijos traktorių ir žemės ūkio mašinų </w:t>
            </w:r>
            <w:r w:rsidRPr="00FE75D4">
              <w:rPr>
                <w:lang w:eastAsia="en-US"/>
              </w:rPr>
              <w:t>gedimus.</w:t>
            </w:r>
          </w:p>
          <w:p w:rsidR="00221787" w:rsidRPr="00010465" w:rsidRDefault="00221787" w:rsidP="00221787">
            <w:pPr>
              <w:widowControl w:val="0"/>
              <w:rPr>
                <w:strike/>
                <w:color w:val="000000" w:themeColor="text1"/>
                <w:highlight w:val="yellow"/>
              </w:rPr>
            </w:pPr>
            <w:r w:rsidRPr="00FE75D4">
              <w:rPr>
                <w:lang w:eastAsia="en-US"/>
              </w:rPr>
              <w:t xml:space="preserve">Paruošti </w:t>
            </w:r>
            <w:r w:rsidRPr="00FE75D4">
              <w:t>TR2 kategorijos traktorius, priekabas, montuojamus mechanizmus ir žemės ūkio mašinas</w:t>
            </w:r>
            <w:r w:rsidRPr="00FE75D4">
              <w:rPr>
                <w:lang w:eastAsia="en-US"/>
              </w:rPr>
              <w:t xml:space="preserve"> transportuoti ir saugoti</w:t>
            </w:r>
            <w:r w:rsidRPr="00FE75D4">
              <w:t>.</w:t>
            </w:r>
          </w:p>
        </w:tc>
      </w:tr>
      <w:tr w:rsidR="00221787" w:rsidRPr="00DA3A2B" w:rsidTr="003E04CE">
        <w:trPr>
          <w:trHeight w:val="57"/>
          <w:jc w:val="center"/>
        </w:trPr>
        <w:tc>
          <w:tcPr>
            <w:tcW w:w="435" w:type="pct"/>
            <w:vMerge w:val="restart"/>
          </w:tcPr>
          <w:p w:rsidR="00221787" w:rsidRPr="00FE75D4" w:rsidRDefault="00221787" w:rsidP="00221787">
            <w:pPr>
              <w:widowControl w:val="0"/>
              <w:jc w:val="center"/>
            </w:pPr>
            <w:r w:rsidRPr="00FE75D4">
              <w:t>308111132</w:t>
            </w:r>
          </w:p>
        </w:tc>
        <w:tc>
          <w:tcPr>
            <w:tcW w:w="913" w:type="pct"/>
            <w:vMerge w:val="restart"/>
          </w:tcPr>
          <w:p w:rsidR="00221787" w:rsidRPr="00FE75D4" w:rsidRDefault="00221787" w:rsidP="00221787">
            <w:pPr>
              <w:widowControl w:val="0"/>
              <w:rPr>
                <w:iCs/>
              </w:rPr>
            </w:pPr>
            <w:proofErr w:type="spellStart"/>
            <w:r w:rsidRPr="00FE75D4">
              <w:rPr>
                <w:iCs/>
              </w:rPr>
              <w:t>SZ</w:t>
            </w:r>
            <w:proofErr w:type="spellEnd"/>
            <w:r w:rsidRPr="00FE75D4">
              <w:rPr>
                <w:iCs/>
              </w:rPr>
              <w:t xml:space="preserve"> kategorijos savaeigių žemės ūkio mašinų vairavimas</w:t>
            </w:r>
          </w:p>
        </w:tc>
        <w:tc>
          <w:tcPr>
            <w:tcW w:w="273" w:type="pct"/>
            <w:vMerge w:val="restart"/>
          </w:tcPr>
          <w:p w:rsidR="00221787" w:rsidRPr="00FE75D4" w:rsidRDefault="00221787" w:rsidP="00221787">
            <w:pPr>
              <w:widowControl w:val="0"/>
              <w:jc w:val="center"/>
            </w:pPr>
            <w:r w:rsidRPr="00FE75D4">
              <w:t>III</w:t>
            </w:r>
          </w:p>
        </w:tc>
        <w:tc>
          <w:tcPr>
            <w:tcW w:w="501" w:type="pct"/>
            <w:vMerge w:val="restart"/>
          </w:tcPr>
          <w:p w:rsidR="00221787" w:rsidRPr="00FE75D4" w:rsidRDefault="00221787" w:rsidP="00221787">
            <w:pPr>
              <w:widowControl w:val="0"/>
              <w:jc w:val="center"/>
            </w:pPr>
            <w:r w:rsidRPr="00FE75D4">
              <w:t>5</w:t>
            </w:r>
          </w:p>
        </w:tc>
        <w:tc>
          <w:tcPr>
            <w:tcW w:w="923" w:type="pct"/>
          </w:tcPr>
          <w:p w:rsidR="00221787" w:rsidRPr="00FE75D4" w:rsidRDefault="00221787" w:rsidP="00221787">
            <w:pPr>
              <w:widowControl w:val="0"/>
            </w:pPr>
            <w:r w:rsidRPr="00FE75D4">
              <w:t xml:space="preserve">Valdyti </w:t>
            </w:r>
            <w:proofErr w:type="spellStart"/>
            <w:r w:rsidRPr="00FE75D4">
              <w:t>SZ</w:t>
            </w:r>
            <w:proofErr w:type="spellEnd"/>
            <w:r w:rsidRPr="00FE75D4">
              <w:t xml:space="preserve"> kategorijos savaeiges žemės ūkio mašinas.</w:t>
            </w:r>
          </w:p>
        </w:tc>
        <w:tc>
          <w:tcPr>
            <w:tcW w:w="1955" w:type="pct"/>
          </w:tcPr>
          <w:p w:rsidR="00221787" w:rsidRPr="00FE75D4" w:rsidRDefault="00221787" w:rsidP="00221787">
            <w:pPr>
              <w:pStyle w:val="Betarp"/>
              <w:widowControl w:val="0"/>
              <w:rPr>
                <w:lang w:eastAsia="en-US"/>
              </w:rPr>
            </w:pPr>
            <w:r w:rsidRPr="00FE75D4">
              <w:rPr>
                <w:lang w:eastAsia="en-US"/>
              </w:rPr>
              <w:t xml:space="preserve">Apibūdinti </w:t>
            </w:r>
            <w:proofErr w:type="spellStart"/>
            <w:r w:rsidRPr="00FE75D4">
              <w:t>SZ</w:t>
            </w:r>
            <w:proofErr w:type="spellEnd"/>
            <w:r w:rsidRPr="00FE75D4">
              <w:t xml:space="preserve"> kategorijos savaeigių žemės ūkio mašinų</w:t>
            </w:r>
            <w:r w:rsidRPr="00FE75D4">
              <w:rPr>
                <w:lang w:eastAsia="en-US"/>
              </w:rPr>
              <w:t xml:space="preserve"> konstrukcijas ir veikimo principus.</w:t>
            </w:r>
          </w:p>
          <w:p w:rsidR="00221787" w:rsidRPr="00FE75D4" w:rsidRDefault="00221787" w:rsidP="00221787">
            <w:pPr>
              <w:widowControl w:val="0"/>
            </w:pPr>
            <w:r w:rsidRPr="00FE75D4">
              <w:t xml:space="preserve">Išmanyti darbuotojų saugos ir sveikatos bei aplinkosaugos reikalavimus, taikomus valdant </w:t>
            </w:r>
            <w:proofErr w:type="spellStart"/>
            <w:r w:rsidRPr="00FE75D4">
              <w:t>SZ</w:t>
            </w:r>
            <w:proofErr w:type="spellEnd"/>
            <w:r w:rsidRPr="00FE75D4">
              <w:t xml:space="preserve"> kategorijos savaeiges žemės ūkio mašinas</w:t>
            </w:r>
            <w:r w:rsidRPr="00FE75D4">
              <w:rPr>
                <w:lang w:eastAsia="en-US"/>
              </w:rPr>
              <w:t>.</w:t>
            </w:r>
          </w:p>
          <w:p w:rsidR="00221787" w:rsidRPr="00FE75D4" w:rsidRDefault="00221787" w:rsidP="00221787">
            <w:pPr>
              <w:widowControl w:val="0"/>
            </w:pPr>
            <w:r w:rsidRPr="00FE75D4">
              <w:rPr>
                <w:lang w:eastAsia="en-US"/>
              </w:rPr>
              <w:t xml:space="preserve">Valdyti, programuoti ir kontroliuoti </w:t>
            </w:r>
            <w:proofErr w:type="spellStart"/>
            <w:r w:rsidRPr="00FE75D4">
              <w:t>SZ</w:t>
            </w:r>
            <w:proofErr w:type="spellEnd"/>
            <w:r w:rsidRPr="00FE75D4">
              <w:t xml:space="preserve"> kategorijos savaeigių žemės ūkio mašinų ir jų agregatų darbą</w:t>
            </w:r>
            <w:r w:rsidRPr="00FE75D4">
              <w:rPr>
                <w:lang w:eastAsia="en-US"/>
              </w:rPr>
              <w:t>.</w:t>
            </w:r>
          </w:p>
        </w:tc>
      </w:tr>
      <w:tr w:rsidR="00221787" w:rsidRPr="00DA3A2B" w:rsidTr="003E04CE">
        <w:trPr>
          <w:trHeight w:val="57"/>
          <w:jc w:val="center"/>
        </w:trPr>
        <w:tc>
          <w:tcPr>
            <w:tcW w:w="435" w:type="pct"/>
            <w:vMerge/>
          </w:tcPr>
          <w:p w:rsidR="00221787" w:rsidRPr="00DA3A2B" w:rsidRDefault="00221787" w:rsidP="00221787">
            <w:pPr>
              <w:widowControl w:val="0"/>
              <w:jc w:val="center"/>
              <w:rPr>
                <w:color w:val="000000" w:themeColor="text1"/>
              </w:rPr>
            </w:pPr>
          </w:p>
        </w:tc>
        <w:tc>
          <w:tcPr>
            <w:tcW w:w="913" w:type="pct"/>
            <w:vMerge/>
          </w:tcPr>
          <w:p w:rsidR="00221787" w:rsidRPr="00DA3A2B" w:rsidRDefault="00221787" w:rsidP="00221787">
            <w:pPr>
              <w:widowControl w:val="0"/>
              <w:rPr>
                <w:i/>
                <w:iCs/>
                <w:color w:val="000000" w:themeColor="text1"/>
              </w:rPr>
            </w:pPr>
          </w:p>
        </w:tc>
        <w:tc>
          <w:tcPr>
            <w:tcW w:w="273" w:type="pct"/>
            <w:vMerge/>
          </w:tcPr>
          <w:p w:rsidR="00221787" w:rsidRPr="00DA3A2B" w:rsidRDefault="00221787" w:rsidP="00221787">
            <w:pPr>
              <w:widowControl w:val="0"/>
              <w:jc w:val="center"/>
              <w:rPr>
                <w:color w:val="000000" w:themeColor="text1"/>
              </w:rPr>
            </w:pPr>
          </w:p>
        </w:tc>
        <w:tc>
          <w:tcPr>
            <w:tcW w:w="501" w:type="pct"/>
            <w:vMerge/>
          </w:tcPr>
          <w:p w:rsidR="00221787" w:rsidRPr="00DA3A2B" w:rsidRDefault="00221787" w:rsidP="00221787">
            <w:pPr>
              <w:widowControl w:val="0"/>
              <w:jc w:val="center"/>
              <w:rPr>
                <w:color w:val="000000" w:themeColor="text1"/>
              </w:rPr>
            </w:pPr>
          </w:p>
        </w:tc>
        <w:tc>
          <w:tcPr>
            <w:tcW w:w="923" w:type="pct"/>
          </w:tcPr>
          <w:p w:rsidR="00221787" w:rsidRPr="00DA3A2B" w:rsidRDefault="00221787" w:rsidP="00221787">
            <w:pPr>
              <w:widowControl w:val="0"/>
              <w:rPr>
                <w:color w:val="000000" w:themeColor="text1"/>
                <w:highlight w:val="yellow"/>
              </w:rPr>
            </w:pPr>
            <w:r w:rsidRPr="00FE75D4">
              <w:t xml:space="preserve">Prižiūrėti </w:t>
            </w:r>
            <w:proofErr w:type="spellStart"/>
            <w:r w:rsidRPr="00FE75D4">
              <w:t>SZ</w:t>
            </w:r>
            <w:proofErr w:type="spellEnd"/>
            <w:r w:rsidRPr="00FE75D4">
              <w:t xml:space="preserve"> kategorijos savaeiges žemės ūkio mašinas.</w:t>
            </w:r>
          </w:p>
        </w:tc>
        <w:tc>
          <w:tcPr>
            <w:tcW w:w="1955" w:type="pct"/>
          </w:tcPr>
          <w:p w:rsidR="00221787" w:rsidRPr="00FE75D4" w:rsidRDefault="00221787" w:rsidP="00221787">
            <w:pPr>
              <w:widowControl w:val="0"/>
            </w:pPr>
            <w:r w:rsidRPr="00FE75D4">
              <w:rPr>
                <w:lang w:eastAsia="en-US"/>
              </w:rPr>
              <w:t xml:space="preserve">Paaiškinti </w:t>
            </w:r>
            <w:proofErr w:type="spellStart"/>
            <w:r w:rsidRPr="00FE75D4">
              <w:t>SZ</w:t>
            </w:r>
            <w:proofErr w:type="spellEnd"/>
            <w:r w:rsidRPr="00FE75D4">
              <w:t xml:space="preserve"> kategorijos savaeigių žemės ūkio mašinų</w:t>
            </w:r>
            <w:r w:rsidRPr="00FE75D4">
              <w:rPr>
                <w:lang w:eastAsia="en-US"/>
              </w:rPr>
              <w:t xml:space="preserve"> </w:t>
            </w:r>
            <w:r w:rsidRPr="00FE75D4">
              <w:t>priežiūrą</w:t>
            </w:r>
            <w:r w:rsidRPr="00FE75D4">
              <w:rPr>
                <w:lang w:eastAsia="en-US"/>
              </w:rPr>
              <w:t>, pagal gamintojo reikalavimus.</w:t>
            </w:r>
          </w:p>
          <w:p w:rsidR="00221787" w:rsidRPr="00FE75D4" w:rsidRDefault="00221787" w:rsidP="00221787">
            <w:pPr>
              <w:widowControl w:val="0"/>
            </w:pPr>
            <w:r w:rsidRPr="00FE75D4">
              <w:rPr>
                <w:lang w:eastAsia="en-US"/>
              </w:rPr>
              <w:t xml:space="preserve">Paaiškinti </w:t>
            </w:r>
            <w:proofErr w:type="spellStart"/>
            <w:r w:rsidRPr="00FE75D4">
              <w:t>SZ</w:t>
            </w:r>
            <w:proofErr w:type="spellEnd"/>
            <w:r w:rsidRPr="00FE75D4">
              <w:t xml:space="preserve"> kategorijos savaeigių žemės ūkio mašinų</w:t>
            </w:r>
            <w:r w:rsidRPr="00FE75D4">
              <w:rPr>
                <w:lang w:eastAsia="en-US"/>
              </w:rPr>
              <w:t xml:space="preserve"> veikimo, reguliavimo, diagnostikos ypatumus, gedimų </w:t>
            </w:r>
            <w:r w:rsidRPr="00FE75D4">
              <w:rPr>
                <w:lang w:eastAsia="en-US"/>
              </w:rPr>
              <w:lastRenderedPageBreak/>
              <w:t>šalinimo būdus.</w:t>
            </w:r>
          </w:p>
          <w:p w:rsidR="00221787" w:rsidRPr="00FE75D4" w:rsidRDefault="00221787" w:rsidP="00221787">
            <w:pPr>
              <w:widowControl w:val="0"/>
              <w:rPr>
                <w:lang w:eastAsia="en-US"/>
              </w:rPr>
            </w:pPr>
            <w:r w:rsidRPr="00FE75D4">
              <w:rPr>
                <w:lang w:eastAsia="en-US"/>
              </w:rPr>
              <w:t xml:space="preserve">Prižiūrėti </w:t>
            </w:r>
            <w:proofErr w:type="spellStart"/>
            <w:r w:rsidRPr="00FE75D4">
              <w:t>SZ</w:t>
            </w:r>
            <w:proofErr w:type="spellEnd"/>
            <w:r w:rsidRPr="00FE75D4">
              <w:t xml:space="preserve"> kategorijos savaeigių žemės ūkio mašinas</w:t>
            </w:r>
            <w:r w:rsidRPr="00FE75D4">
              <w:rPr>
                <w:lang w:eastAsia="en-US"/>
              </w:rPr>
              <w:t xml:space="preserve"> pagal gamintojo reikalavimus.</w:t>
            </w:r>
          </w:p>
          <w:p w:rsidR="00221787" w:rsidRPr="00FE75D4" w:rsidRDefault="00221787" w:rsidP="00221787">
            <w:pPr>
              <w:widowControl w:val="0"/>
            </w:pPr>
            <w:r w:rsidRPr="00FE75D4">
              <w:t>Naudoti, laikyti ir utilizuoti eksploatacines ir chemines medžiagas, laikantis darbuotojų saugos ir sveikatos bei aplinkosaugos reikalavimų.</w:t>
            </w:r>
          </w:p>
          <w:p w:rsidR="00221787" w:rsidRPr="00FE75D4" w:rsidRDefault="00221787" w:rsidP="00221787">
            <w:pPr>
              <w:widowControl w:val="0"/>
              <w:rPr>
                <w:lang w:eastAsia="en-US"/>
              </w:rPr>
            </w:pPr>
            <w:r w:rsidRPr="00FE75D4">
              <w:rPr>
                <w:lang w:eastAsia="en-US"/>
              </w:rPr>
              <w:t xml:space="preserve">Nustatyti ir šalinti nesudėtingus </w:t>
            </w:r>
            <w:proofErr w:type="spellStart"/>
            <w:r w:rsidRPr="00FE75D4">
              <w:t>SZ</w:t>
            </w:r>
            <w:proofErr w:type="spellEnd"/>
            <w:r w:rsidRPr="00FE75D4">
              <w:t xml:space="preserve"> kategorijos savaeigių žemės ūkio mašinų </w:t>
            </w:r>
            <w:r w:rsidRPr="00FE75D4">
              <w:rPr>
                <w:lang w:eastAsia="en-US"/>
              </w:rPr>
              <w:t>gedimus.</w:t>
            </w:r>
          </w:p>
          <w:p w:rsidR="00221787" w:rsidRPr="00010465" w:rsidRDefault="00221787" w:rsidP="00221787">
            <w:pPr>
              <w:widowControl w:val="0"/>
              <w:rPr>
                <w:strike/>
                <w:color w:val="000000" w:themeColor="text1"/>
                <w:highlight w:val="yellow"/>
              </w:rPr>
            </w:pPr>
            <w:r w:rsidRPr="00FE75D4">
              <w:rPr>
                <w:lang w:eastAsia="en-US"/>
              </w:rPr>
              <w:t xml:space="preserve">Paruošti </w:t>
            </w:r>
            <w:proofErr w:type="spellStart"/>
            <w:r w:rsidRPr="00FE75D4">
              <w:t>SZ</w:t>
            </w:r>
            <w:proofErr w:type="spellEnd"/>
            <w:r w:rsidRPr="00FE75D4">
              <w:t xml:space="preserve"> kategorijos savaeiges žemės ūkio mašinas</w:t>
            </w:r>
            <w:r w:rsidRPr="00FE75D4">
              <w:rPr>
                <w:lang w:eastAsia="en-US"/>
              </w:rPr>
              <w:t xml:space="preserve"> transportuoti ir saugoti</w:t>
            </w:r>
            <w:r w:rsidRPr="00FE75D4">
              <w:t>.</w:t>
            </w:r>
          </w:p>
        </w:tc>
      </w:tr>
      <w:tr w:rsidR="00221787" w:rsidRPr="00DA3A2B" w:rsidTr="00A26AC5">
        <w:trPr>
          <w:trHeight w:val="57"/>
          <w:jc w:val="center"/>
        </w:trPr>
        <w:tc>
          <w:tcPr>
            <w:tcW w:w="5000" w:type="pct"/>
            <w:gridSpan w:val="6"/>
          </w:tcPr>
          <w:p w:rsidR="00221787" w:rsidRPr="00D4106C" w:rsidRDefault="00221787" w:rsidP="00221787">
            <w:pPr>
              <w:widowControl w:val="0"/>
              <w:rPr>
                <w:b/>
              </w:rPr>
            </w:pPr>
            <w:r w:rsidRPr="00D4106C">
              <w:rPr>
                <w:b/>
              </w:rPr>
              <w:lastRenderedPageBreak/>
              <w:t>Baigiamasis modulis (iš viso 10 mokymosi kreditų)</w:t>
            </w:r>
          </w:p>
        </w:tc>
      </w:tr>
      <w:tr w:rsidR="00221787" w:rsidRPr="00DA3A2B" w:rsidTr="003E04CE">
        <w:trPr>
          <w:trHeight w:val="57"/>
          <w:jc w:val="center"/>
        </w:trPr>
        <w:tc>
          <w:tcPr>
            <w:tcW w:w="435" w:type="pct"/>
          </w:tcPr>
          <w:p w:rsidR="00221787" w:rsidRPr="00D4106C" w:rsidRDefault="00002C2E" w:rsidP="00221787">
            <w:pPr>
              <w:widowControl w:val="0"/>
              <w:jc w:val="center"/>
            </w:pPr>
            <w:r w:rsidRPr="00964646">
              <w:rPr>
                <w:rFonts w:eastAsia="Calibri"/>
              </w:rPr>
              <w:t>4000002</w:t>
            </w:r>
          </w:p>
        </w:tc>
        <w:tc>
          <w:tcPr>
            <w:tcW w:w="913" w:type="pct"/>
          </w:tcPr>
          <w:p w:rsidR="00221787" w:rsidRPr="00D4106C" w:rsidRDefault="00221787" w:rsidP="00221787">
            <w:pPr>
              <w:widowControl w:val="0"/>
              <w:rPr>
                <w:iCs/>
              </w:rPr>
            </w:pPr>
            <w:r w:rsidRPr="00D4106C">
              <w:rPr>
                <w:iCs/>
              </w:rPr>
              <w:t>Įvadas į darbo rinką</w:t>
            </w:r>
          </w:p>
        </w:tc>
        <w:tc>
          <w:tcPr>
            <w:tcW w:w="273" w:type="pct"/>
          </w:tcPr>
          <w:p w:rsidR="00221787" w:rsidRPr="00D4106C" w:rsidRDefault="00221787" w:rsidP="00221787">
            <w:pPr>
              <w:widowControl w:val="0"/>
              <w:jc w:val="center"/>
            </w:pPr>
            <w:r w:rsidRPr="00D4106C">
              <w:t>IV</w:t>
            </w:r>
          </w:p>
        </w:tc>
        <w:tc>
          <w:tcPr>
            <w:tcW w:w="501" w:type="pct"/>
          </w:tcPr>
          <w:p w:rsidR="00221787" w:rsidRPr="00D4106C" w:rsidRDefault="00221787" w:rsidP="00221787">
            <w:pPr>
              <w:widowControl w:val="0"/>
              <w:jc w:val="center"/>
            </w:pPr>
            <w:r w:rsidRPr="00D4106C">
              <w:t>10</w:t>
            </w:r>
          </w:p>
        </w:tc>
        <w:tc>
          <w:tcPr>
            <w:tcW w:w="923" w:type="pct"/>
          </w:tcPr>
          <w:p w:rsidR="00221787" w:rsidRPr="00D4106C" w:rsidRDefault="00221787" w:rsidP="00221787">
            <w:pPr>
              <w:widowControl w:val="0"/>
            </w:pPr>
            <w:r w:rsidRPr="00D4106C">
              <w:t>Formuoti darbinius įgūdžius realioje darbo vietoje.</w:t>
            </w:r>
          </w:p>
        </w:tc>
        <w:tc>
          <w:tcPr>
            <w:tcW w:w="1955" w:type="pct"/>
          </w:tcPr>
          <w:p w:rsidR="00221787" w:rsidRPr="00D4106C" w:rsidRDefault="00221787" w:rsidP="00221787">
            <w:pPr>
              <w:widowControl w:val="0"/>
            </w:pPr>
            <w:r w:rsidRPr="00D4106C">
              <w:t>Įsivertinti ir realioje darbo vietoje demonstruoti įgytas kompetencijas.</w:t>
            </w:r>
          </w:p>
          <w:p w:rsidR="00221787" w:rsidRPr="00D4106C" w:rsidRDefault="00221787" w:rsidP="00221787">
            <w:pPr>
              <w:widowControl w:val="0"/>
            </w:pPr>
            <w:r w:rsidRPr="00D4106C">
              <w:t>Susipažinti su būsimo darbo specifika ir adaptuotis realioje darbo vietoje.</w:t>
            </w:r>
          </w:p>
          <w:p w:rsidR="00221787" w:rsidRPr="00D4106C" w:rsidRDefault="00221787" w:rsidP="00221787">
            <w:pPr>
              <w:widowControl w:val="0"/>
            </w:pPr>
            <w:r w:rsidRPr="00D4106C">
              <w:t>Įsivertinti asmenines integracijos į darbo rinką galimybes.</w:t>
            </w:r>
          </w:p>
        </w:tc>
      </w:tr>
    </w:tbl>
    <w:p w:rsidR="00121DE7" w:rsidRPr="00DA3A2B" w:rsidRDefault="00121DE7" w:rsidP="00C50EFF">
      <w:pPr>
        <w:widowControl w:val="0"/>
        <w:jc w:val="both"/>
      </w:pPr>
      <w:r w:rsidRPr="00DA3A2B">
        <w:t xml:space="preserve">* </w:t>
      </w:r>
      <w:r w:rsidRPr="00DA3A2B">
        <w:rPr>
          <w:sz w:val="20"/>
          <w:szCs w:val="20"/>
        </w:rPr>
        <w:t>Šie moduliai vykdant tęstinį profesinį mokymą neįgyvendinami, o darbuotojų saugos ir sveikatos bei saugaus elgesio ekstremaliose situacijose mokymas integruojamas į kvalifikaciją sudarančioms kompetencijoms įgyti skirtus modulius.</w:t>
      </w:r>
    </w:p>
    <w:p w:rsidR="00121DE7" w:rsidRPr="00DA3A2B" w:rsidRDefault="00121DE7" w:rsidP="00C50EFF">
      <w:pPr>
        <w:widowControl w:val="0"/>
        <w:jc w:val="center"/>
        <w:rPr>
          <w:b/>
          <w:sz w:val="28"/>
          <w:szCs w:val="28"/>
        </w:rPr>
      </w:pPr>
      <w:r w:rsidRPr="00DA3A2B">
        <w:br w:type="page"/>
      </w:r>
      <w:r w:rsidRPr="00DA3A2B">
        <w:rPr>
          <w:b/>
          <w:sz w:val="28"/>
          <w:szCs w:val="28"/>
        </w:rPr>
        <w:lastRenderedPageBreak/>
        <w:t>3. REKOMENDUOJAMA MODULIŲ SEKA</w:t>
      </w:r>
    </w:p>
    <w:p w:rsidR="00121DE7" w:rsidRPr="0008722B" w:rsidRDefault="00121DE7" w:rsidP="00C50EF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5531"/>
        <w:gridCol w:w="1136"/>
        <w:gridCol w:w="2266"/>
        <w:gridCol w:w="5352"/>
      </w:tblGrid>
      <w:tr w:rsidR="00121DE7" w:rsidRPr="00DA3A2B" w:rsidTr="0023494C">
        <w:trPr>
          <w:jc w:val="center"/>
        </w:trPr>
        <w:tc>
          <w:tcPr>
            <w:tcW w:w="449" w:type="pct"/>
            <w:vAlign w:val="center"/>
          </w:tcPr>
          <w:p w:rsidR="00121DE7" w:rsidRPr="00DA3A2B" w:rsidRDefault="00121DE7" w:rsidP="0008722B">
            <w:pPr>
              <w:widowControl w:val="0"/>
              <w:spacing w:line="260" w:lineRule="exact"/>
              <w:jc w:val="center"/>
              <w:rPr>
                <w:b/>
              </w:rPr>
            </w:pPr>
            <w:r w:rsidRPr="00DA3A2B">
              <w:rPr>
                <w:b/>
              </w:rPr>
              <w:t>Valstybinis kodas</w:t>
            </w:r>
          </w:p>
        </w:tc>
        <w:tc>
          <w:tcPr>
            <w:tcW w:w="1762" w:type="pct"/>
            <w:vAlign w:val="center"/>
          </w:tcPr>
          <w:p w:rsidR="00121DE7" w:rsidRPr="00DA3A2B" w:rsidRDefault="00121DE7" w:rsidP="0008722B">
            <w:pPr>
              <w:widowControl w:val="0"/>
              <w:spacing w:line="260" w:lineRule="exact"/>
              <w:jc w:val="center"/>
              <w:rPr>
                <w:b/>
              </w:rPr>
            </w:pPr>
            <w:r w:rsidRPr="00DA3A2B">
              <w:rPr>
                <w:b/>
              </w:rPr>
              <w:t>Modulio pavadinimas</w:t>
            </w:r>
          </w:p>
        </w:tc>
        <w:tc>
          <w:tcPr>
            <w:tcW w:w="362" w:type="pct"/>
            <w:vAlign w:val="center"/>
          </w:tcPr>
          <w:p w:rsidR="00121DE7" w:rsidRPr="00DA3A2B" w:rsidRDefault="00121DE7" w:rsidP="0008722B">
            <w:pPr>
              <w:widowControl w:val="0"/>
              <w:spacing w:line="260" w:lineRule="exact"/>
              <w:jc w:val="center"/>
              <w:rPr>
                <w:b/>
              </w:rPr>
            </w:pPr>
            <w:r w:rsidRPr="00DA3A2B">
              <w:rPr>
                <w:b/>
              </w:rPr>
              <w:t>LTKS lygis</w:t>
            </w:r>
          </w:p>
        </w:tc>
        <w:tc>
          <w:tcPr>
            <w:tcW w:w="722" w:type="pct"/>
            <w:vAlign w:val="center"/>
          </w:tcPr>
          <w:p w:rsidR="00121DE7" w:rsidRPr="00DA3A2B" w:rsidRDefault="00121DE7" w:rsidP="0008722B">
            <w:pPr>
              <w:widowControl w:val="0"/>
              <w:spacing w:line="260" w:lineRule="exact"/>
              <w:jc w:val="center"/>
              <w:rPr>
                <w:b/>
              </w:rPr>
            </w:pPr>
            <w:r w:rsidRPr="00DA3A2B">
              <w:rPr>
                <w:b/>
              </w:rPr>
              <w:t>Apimtis mokymosi kreditais</w:t>
            </w:r>
          </w:p>
        </w:tc>
        <w:tc>
          <w:tcPr>
            <w:tcW w:w="1705" w:type="pct"/>
            <w:vAlign w:val="center"/>
          </w:tcPr>
          <w:p w:rsidR="00121DE7" w:rsidRPr="00DA3A2B" w:rsidRDefault="00121DE7" w:rsidP="0008722B">
            <w:pPr>
              <w:widowControl w:val="0"/>
              <w:spacing w:line="260" w:lineRule="exact"/>
              <w:jc w:val="center"/>
              <w:rPr>
                <w:b/>
              </w:rPr>
            </w:pPr>
            <w:r w:rsidRPr="00DA3A2B">
              <w:rPr>
                <w:b/>
              </w:rPr>
              <w:t xml:space="preserve">Asmens pasirengimo mokytis modulyje </w:t>
            </w:r>
            <w:r w:rsidR="00BF1898">
              <w:rPr>
                <w:b/>
              </w:rPr>
              <w:t>reikalavimai</w:t>
            </w:r>
          </w:p>
        </w:tc>
      </w:tr>
      <w:tr w:rsidR="000E0C23" w:rsidRPr="00DA3A2B" w:rsidTr="00A26AC5">
        <w:trPr>
          <w:jc w:val="center"/>
        </w:trPr>
        <w:tc>
          <w:tcPr>
            <w:tcW w:w="5000" w:type="pct"/>
            <w:gridSpan w:val="5"/>
            <w:shd w:val="clear" w:color="auto" w:fill="F2F2F2"/>
          </w:tcPr>
          <w:p w:rsidR="00121DE7" w:rsidRPr="00D4106C" w:rsidRDefault="00E965AD" w:rsidP="0008722B">
            <w:pPr>
              <w:widowControl w:val="0"/>
              <w:spacing w:line="260" w:lineRule="exact"/>
            </w:pPr>
            <w:r w:rsidRPr="00D4106C">
              <w:rPr>
                <w:b/>
              </w:rPr>
              <w:t xml:space="preserve">Įvadinis modulis (iš viso </w:t>
            </w:r>
            <w:r w:rsidR="000E0C23" w:rsidRPr="00D4106C">
              <w:rPr>
                <w:b/>
              </w:rPr>
              <w:t>2</w:t>
            </w:r>
            <w:r w:rsidR="005148A4" w:rsidRPr="00D4106C">
              <w:rPr>
                <w:b/>
              </w:rPr>
              <w:t xml:space="preserve"> mokymosi kreditai</w:t>
            </w:r>
            <w:r w:rsidR="00121DE7" w:rsidRPr="00D4106C">
              <w:rPr>
                <w:b/>
              </w:rPr>
              <w:t>)</w:t>
            </w:r>
            <w:r w:rsidR="00121DE7" w:rsidRPr="00D4106C">
              <w:t>*</w:t>
            </w:r>
          </w:p>
        </w:tc>
      </w:tr>
      <w:tr w:rsidR="00121DE7" w:rsidRPr="00DA3A2B" w:rsidTr="0023494C">
        <w:trPr>
          <w:jc w:val="center"/>
        </w:trPr>
        <w:tc>
          <w:tcPr>
            <w:tcW w:w="449" w:type="pct"/>
          </w:tcPr>
          <w:p w:rsidR="00121DE7" w:rsidRPr="00D4106C" w:rsidRDefault="0008722B" w:rsidP="0008722B">
            <w:pPr>
              <w:widowControl w:val="0"/>
              <w:spacing w:line="260" w:lineRule="exact"/>
              <w:jc w:val="center"/>
            </w:pPr>
            <w:r w:rsidRPr="00964646">
              <w:rPr>
                <w:rFonts w:eastAsia="Calibri"/>
              </w:rPr>
              <w:t>4000006</w:t>
            </w:r>
          </w:p>
        </w:tc>
        <w:tc>
          <w:tcPr>
            <w:tcW w:w="1762" w:type="pct"/>
          </w:tcPr>
          <w:p w:rsidR="00121DE7" w:rsidRPr="00D4106C" w:rsidRDefault="00121DE7" w:rsidP="0008722B">
            <w:pPr>
              <w:widowControl w:val="0"/>
              <w:spacing w:line="260" w:lineRule="exact"/>
            </w:pPr>
            <w:r w:rsidRPr="00D4106C">
              <w:t>Įvadas į profesiją</w:t>
            </w:r>
          </w:p>
        </w:tc>
        <w:tc>
          <w:tcPr>
            <w:tcW w:w="362" w:type="pct"/>
          </w:tcPr>
          <w:p w:rsidR="00121DE7" w:rsidRPr="00D4106C" w:rsidRDefault="00121DE7" w:rsidP="0008722B">
            <w:pPr>
              <w:widowControl w:val="0"/>
              <w:spacing w:line="260" w:lineRule="exact"/>
              <w:jc w:val="center"/>
            </w:pPr>
            <w:r w:rsidRPr="00D4106C">
              <w:t>IV</w:t>
            </w:r>
          </w:p>
        </w:tc>
        <w:tc>
          <w:tcPr>
            <w:tcW w:w="722" w:type="pct"/>
          </w:tcPr>
          <w:p w:rsidR="00121DE7" w:rsidRPr="00D4106C" w:rsidRDefault="000E0C23" w:rsidP="0008722B">
            <w:pPr>
              <w:widowControl w:val="0"/>
              <w:spacing w:line="260" w:lineRule="exact"/>
              <w:jc w:val="center"/>
            </w:pPr>
            <w:r w:rsidRPr="00D4106C">
              <w:t>2</w:t>
            </w:r>
          </w:p>
        </w:tc>
        <w:tc>
          <w:tcPr>
            <w:tcW w:w="1705" w:type="pct"/>
          </w:tcPr>
          <w:p w:rsidR="00121DE7" w:rsidRPr="00DA3A2B" w:rsidRDefault="00121DE7" w:rsidP="0008722B">
            <w:pPr>
              <w:widowControl w:val="0"/>
              <w:spacing w:line="260" w:lineRule="exact"/>
            </w:pPr>
            <w:r w:rsidRPr="00DA3A2B">
              <w:rPr>
                <w:i/>
              </w:rPr>
              <w:t>Netaikoma</w:t>
            </w:r>
          </w:p>
        </w:tc>
      </w:tr>
      <w:tr w:rsidR="000E0C23" w:rsidRPr="00DA3A2B" w:rsidTr="00A26AC5">
        <w:trPr>
          <w:trHeight w:val="254"/>
          <w:jc w:val="center"/>
        </w:trPr>
        <w:tc>
          <w:tcPr>
            <w:tcW w:w="5000" w:type="pct"/>
            <w:gridSpan w:val="5"/>
            <w:shd w:val="clear" w:color="auto" w:fill="F2F2F2"/>
          </w:tcPr>
          <w:p w:rsidR="00121DE7" w:rsidRPr="00D4106C" w:rsidRDefault="00121DE7" w:rsidP="0008722B">
            <w:pPr>
              <w:widowControl w:val="0"/>
              <w:spacing w:line="260" w:lineRule="exact"/>
            </w:pPr>
            <w:r w:rsidRPr="00D4106C">
              <w:rPr>
                <w:b/>
              </w:rPr>
              <w:t xml:space="preserve">Bendrieji moduliai (iš viso </w:t>
            </w:r>
            <w:r w:rsidR="000E0C23" w:rsidRPr="00D4106C">
              <w:rPr>
                <w:b/>
              </w:rPr>
              <w:t>8</w:t>
            </w:r>
            <w:r w:rsidRPr="00D4106C">
              <w:rPr>
                <w:b/>
              </w:rPr>
              <w:t xml:space="preserve"> mokymosi kreditai)</w:t>
            </w:r>
            <w:r w:rsidRPr="00D4106C">
              <w:t>*</w:t>
            </w:r>
          </w:p>
        </w:tc>
      </w:tr>
      <w:tr w:rsidR="0008722B" w:rsidRPr="00DA3A2B" w:rsidTr="0023494C">
        <w:trPr>
          <w:jc w:val="center"/>
        </w:trPr>
        <w:tc>
          <w:tcPr>
            <w:tcW w:w="449" w:type="pct"/>
          </w:tcPr>
          <w:p w:rsidR="0008722B" w:rsidRPr="00964646" w:rsidRDefault="0008722B" w:rsidP="0008722B">
            <w:pPr>
              <w:spacing w:line="260" w:lineRule="exact"/>
              <w:jc w:val="center"/>
            </w:pPr>
            <w:r w:rsidRPr="00964646">
              <w:rPr>
                <w:rFonts w:eastAsia="Calibri"/>
              </w:rPr>
              <w:t>4102201</w:t>
            </w:r>
          </w:p>
        </w:tc>
        <w:tc>
          <w:tcPr>
            <w:tcW w:w="1762" w:type="pct"/>
          </w:tcPr>
          <w:p w:rsidR="0008722B" w:rsidRPr="00D4106C" w:rsidRDefault="0008722B" w:rsidP="0008722B">
            <w:pPr>
              <w:widowControl w:val="0"/>
              <w:spacing w:line="260" w:lineRule="exact"/>
              <w:rPr>
                <w:iCs/>
              </w:rPr>
            </w:pPr>
            <w:r w:rsidRPr="00D4106C">
              <w:rPr>
                <w:iCs/>
              </w:rPr>
              <w:t>Saugus elgesys ekstremaliose situacijose</w:t>
            </w:r>
          </w:p>
        </w:tc>
        <w:tc>
          <w:tcPr>
            <w:tcW w:w="362" w:type="pct"/>
          </w:tcPr>
          <w:p w:rsidR="0008722B" w:rsidRPr="00D4106C" w:rsidRDefault="0008722B" w:rsidP="0008722B">
            <w:pPr>
              <w:widowControl w:val="0"/>
              <w:spacing w:line="260" w:lineRule="exact"/>
              <w:jc w:val="center"/>
            </w:pPr>
            <w:r w:rsidRPr="00D4106C">
              <w:t>IV</w:t>
            </w:r>
          </w:p>
        </w:tc>
        <w:tc>
          <w:tcPr>
            <w:tcW w:w="722" w:type="pct"/>
          </w:tcPr>
          <w:p w:rsidR="0008722B" w:rsidRPr="00D4106C" w:rsidRDefault="0008722B" w:rsidP="0008722B">
            <w:pPr>
              <w:widowControl w:val="0"/>
              <w:spacing w:line="260" w:lineRule="exact"/>
              <w:jc w:val="center"/>
            </w:pPr>
            <w:r w:rsidRPr="00D4106C">
              <w:t>1</w:t>
            </w:r>
          </w:p>
        </w:tc>
        <w:tc>
          <w:tcPr>
            <w:tcW w:w="1705" w:type="pct"/>
          </w:tcPr>
          <w:p w:rsidR="0008722B" w:rsidRPr="00DA3A2B" w:rsidRDefault="0008722B" w:rsidP="0008722B">
            <w:pPr>
              <w:widowControl w:val="0"/>
              <w:spacing w:line="260" w:lineRule="exact"/>
              <w:rPr>
                <w:i/>
              </w:rPr>
            </w:pPr>
            <w:r w:rsidRPr="00DA3A2B">
              <w:rPr>
                <w:i/>
              </w:rPr>
              <w:t>Netaikoma</w:t>
            </w:r>
          </w:p>
        </w:tc>
      </w:tr>
      <w:tr w:rsidR="0008722B" w:rsidRPr="00DA3A2B" w:rsidTr="0023494C">
        <w:trPr>
          <w:jc w:val="center"/>
        </w:trPr>
        <w:tc>
          <w:tcPr>
            <w:tcW w:w="449" w:type="pct"/>
          </w:tcPr>
          <w:p w:rsidR="0008722B" w:rsidRPr="00964646" w:rsidRDefault="0008722B" w:rsidP="0008722B">
            <w:pPr>
              <w:spacing w:line="260" w:lineRule="exact"/>
              <w:jc w:val="center"/>
            </w:pPr>
            <w:r w:rsidRPr="00964646">
              <w:rPr>
                <w:rFonts w:eastAsia="Calibri"/>
              </w:rPr>
              <w:t>4102102</w:t>
            </w:r>
          </w:p>
        </w:tc>
        <w:tc>
          <w:tcPr>
            <w:tcW w:w="1762" w:type="pct"/>
          </w:tcPr>
          <w:p w:rsidR="0008722B" w:rsidRPr="00D4106C" w:rsidRDefault="0008722B" w:rsidP="0008722B">
            <w:pPr>
              <w:widowControl w:val="0"/>
              <w:spacing w:line="260" w:lineRule="exact"/>
              <w:rPr>
                <w:iCs/>
              </w:rPr>
            </w:pPr>
            <w:r w:rsidRPr="00D4106C">
              <w:rPr>
                <w:iCs/>
              </w:rPr>
              <w:t>Sąmoningas fizinio aktyvumo reguliavimas</w:t>
            </w:r>
          </w:p>
        </w:tc>
        <w:tc>
          <w:tcPr>
            <w:tcW w:w="362" w:type="pct"/>
          </w:tcPr>
          <w:p w:rsidR="0008722B" w:rsidRPr="00D4106C" w:rsidRDefault="0008722B" w:rsidP="0008722B">
            <w:pPr>
              <w:widowControl w:val="0"/>
              <w:spacing w:line="260" w:lineRule="exact"/>
              <w:jc w:val="center"/>
            </w:pPr>
            <w:r w:rsidRPr="00D4106C">
              <w:t>IV</w:t>
            </w:r>
          </w:p>
        </w:tc>
        <w:tc>
          <w:tcPr>
            <w:tcW w:w="722" w:type="pct"/>
          </w:tcPr>
          <w:p w:rsidR="0008722B" w:rsidRPr="00D4106C" w:rsidRDefault="0008722B" w:rsidP="0008722B">
            <w:pPr>
              <w:widowControl w:val="0"/>
              <w:spacing w:line="260" w:lineRule="exact"/>
              <w:jc w:val="center"/>
            </w:pPr>
            <w:r w:rsidRPr="00D4106C">
              <w:t>5</w:t>
            </w:r>
          </w:p>
        </w:tc>
        <w:tc>
          <w:tcPr>
            <w:tcW w:w="1705" w:type="pct"/>
          </w:tcPr>
          <w:p w:rsidR="0008722B" w:rsidRPr="00DA3A2B" w:rsidRDefault="0008722B" w:rsidP="0008722B">
            <w:pPr>
              <w:widowControl w:val="0"/>
              <w:spacing w:line="260" w:lineRule="exact"/>
              <w:rPr>
                <w:i/>
              </w:rPr>
            </w:pPr>
            <w:r w:rsidRPr="00DA3A2B">
              <w:rPr>
                <w:i/>
              </w:rPr>
              <w:t>Netaikoma</w:t>
            </w:r>
          </w:p>
        </w:tc>
      </w:tr>
      <w:tr w:rsidR="0008722B" w:rsidRPr="00DA3A2B" w:rsidTr="0023494C">
        <w:trPr>
          <w:jc w:val="center"/>
        </w:trPr>
        <w:tc>
          <w:tcPr>
            <w:tcW w:w="449" w:type="pct"/>
          </w:tcPr>
          <w:p w:rsidR="0008722B" w:rsidRPr="00964646" w:rsidRDefault="0008722B" w:rsidP="0008722B">
            <w:pPr>
              <w:spacing w:line="260" w:lineRule="exact"/>
              <w:jc w:val="center"/>
            </w:pPr>
            <w:r w:rsidRPr="00964646">
              <w:rPr>
                <w:rFonts w:eastAsia="Calibri"/>
              </w:rPr>
              <w:t>4102203</w:t>
            </w:r>
          </w:p>
        </w:tc>
        <w:tc>
          <w:tcPr>
            <w:tcW w:w="1762" w:type="pct"/>
          </w:tcPr>
          <w:p w:rsidR="0008722B" w:rsidRPr="00D4106C" w:rsidRDefault="0008722B" w:rsidP="0008722B">
            <w:pPr>
              <w:widowControl w:val="0"/>
              <w:spacing w:line="260" w:lineRule="exact"/>
              <w:rPr>
                <w:iCs/>
              </w:rPr>
            </w:pPr>
            <w:r w:rsidRPr="00D4106C">
              <w:rPr>
                <w:iCs/>
              </w:rPr>
              <w:t>Darbuotojų sauga ir sveikata</w:t>
            </w:r>
          </w:p>
        </w:tc>
        <w:tc>
          <w:tcPr>
            <w:tcW w:w="362" w:type="pct"/>
          </w:tcPr>
          <w:p w:rsidR="0008722B" w:rsidRPr="00D4106C" w:rsidRDefault="0008722B" w:rsidP="0008722B">
            <w:pPr>
              <w:widowControl w:val="0"/>
              <w:spacing w:line="260" w:lineRule="exact"/>
              <w:jc w:val="center"/>
            </w:pPr>
            <w:r w:rsidRPr="00D4106C">
              <w:t>IV</w:t>
            </w:r>
          </w:p>
        </w:tc>
        <w:tc>
          <w:tcPr>
            <w:tcW w:w="722" w:type="pct"/>
          </w:tcPr>
          <w:p w:rsidR="0008722B" w:rsidRPr="00D4106C" w:rsidRDefault="0008722B" w:rsidP="0008722B">
            <w:pPr>
              <w:widowControl w:val="0"/>
              <w:spacing w:line="260" w:lineRule="exact"/>
              <w:jc w:val="center"/>
            </w:pPr>
            <w:r w:rsidRPr="00D4106C">
              <w:t>2</w:t>
            </w:r>
          </w:p>
        </w:tc>
        <w:tc>
          <w:tcPr>
            <w:tcW w:w="1705" w:type="pct"/>
          </w:tcPr>
          <w:p w:rsidR="0008722B" w:rsidRPr="00DA3A2B" w:rsidRDefault="0008722B" w:rsidP="0008722B">
            <w:pPr>
              <w:widowControl w:val="0"/>
              <w:spacing w:line="260" w:lineRule="exact"/>
              <w:rPr>
                <w:i/>
              </w:rPr>
            </w:pPr>
            <w:r w:rsidRPr="00DA3A2B">
              <w:rPr>
                <w:i/>
              </w:rPr>
              <w:t>Netaikoma</w:t>
            </w:r>
          </w:p>
        </w:tc>
      </w:tr>
      <w:tr w:rsidR="0008722B" w:rsidRPr="00DA3A2B" w:rsidTr="00A26AC5">
        <w:trPr>
          <w:trHeight w:val="174"/>
          <w:jc w:val="center"/>
        </w:trPr>
        <w:tc>
          <w:tcPr>
            <w:tcW w:w="5000" w:type="pct"/>
            <w:gridSpan w:val="5"/>
            <w:shd w:val="clear" w:color="auto" w:fill="F2F2F2"/>
          </w:tcPr>
          <w:p w:rsidR="0008722B" w:rsidRPr="00D4106C" w:rsidRDefault="0008722B" w:rsidP="0008722B">
            <w:pPr>
              <w:pStyle w:val="Betarp"/>
              <w:widowControl w:val="0"/>
              <w:spacing w:line="260" w:lineRule="exact"/>
              <w:rPr>
                <w:b/>
              </w:rPr>
            </w:pPr>
            <w:r w:rsidRPr="00D4106C">
              <w:rPr>
                <w:b/>
              </w:rPr>
              <w:t>Kvalifikaciją sudarančioms kompetencijoms įgyti skirti moduliai (iš viso 80 mokymosi kreditų)</w:t>
            </w:r>
          </w:p>
        </w:tc>
      </w:tr>
      <w:tr w:rsidR="0008722B" w:rsidRPr="00DA3A2B" w:rsidTr="00A26AC5">
        <w:trPr>
          <w:trHeight w:val="174"/>
          <w:jc w:val="center"/>
        </w:trPr>
        <w:tc>
          <w:tcPr>
            <w:tcW w:w="5000" w:type="pct"/>
            <w:gridSpan w:val="5"/>
          </w:tcPr>
          <w:p w:rsidR="0008722B" w:rsidRPr="00D4106C" w:rsidRDefault="0008722B" w:rsidP="0008722B">
            <w:pPr>
              <w:widowControl w:val="0"/>
              <w:spacing w:line="260" w:lineRule="exact"/>
              <w:rPr>
                <w:i/>
              </w:rPr>
            </w:pPr>
            <w:r w:rsidRPr="00D4106C">
              <w:rPr>
                <w:i/>
              </w:rPr>
              <w:t>Privalomieji (iš viso 80 mokymosi kreditų)</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408111196</w:t>
            </w:r>
          </w:p>
        </w:tc>
        <w:tc>
          <w:tcPr>
            <w:tcW w:w="1762" w:type="pct"/>
          </w:tcPr>
          <w:p w:rsidR="0008722B" w:rsidRPr="00DA3A2B" w:rsidRDefault="0008722B" w:rsidP="0008722B">
            <w:pPr>
              <w:widowControl w:val="0"/>
              <w:spacing w:line="260" w:lineRule="exact"/>
              <w:rPr>
                <w:i/>
                <w:iCs/>
              </w:rPr>
            </w:pPr>
            <w:r w:rsidRPr="00DA3A2B">
              <w:rPr>
                <w:iCs/>
              </w:rPr>
              <w:t>Žemdirbystė</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408111197</w:t>
            </w:r>
          </w:p>
        </w:tc>
        <w:tc>
          <w:tcPr>
            <w:tcW w:w="1762" w:type="pct"/>
          </w:tcPr>
          <w:p w:rsidR="0008722B" w:rsidRPr="00DA3A2B" w:rsidRDefault="0008722B" w:rsidP="0008722B">
            <w:pPr>
              <w:widowControl w:val="0"/>
              <w:spacing w:line="260" w:lineRule="exact"/>
              <w:rPr>
                <w:i/>
                <w:iCs/>
              </w:rPr>
            </w:pPr>
            <w:r w:rsidRPr="00DA3A2B">
              <w:rPr>
                <w:iCs/>
              </w:rPr>
              <w:t>Augalininkystė</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408111198</w:t>
            </w:r>
          </w:p>
        </w:tc>
        <w:tc>
          <w:tcPr>
            <w:tcW w:w="1762" w:type="pct"/>
          </w:tcPr>
          <w:p w:rsidR="0008722B" w:rsidRPr="00DA3A2B" w:rsidRDefault="0008722B" w:rsidP="0008722B">
            <w:pPr>
              <w:widowControl w:val="0"/>
              <w:spacing w:line="260" w:lineRule="exact"/>
              <w:rPr>
                <w:i/>
                <w:iCs/>
              </w:rPr>
            </w:pPr>
            <w:r w:rsidRPr="00DA3A2B">
              <w:rPr>
                <w:iCs/>
              </w:rPr>
              <w:t>Daržininkystė</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5</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408111199</w:t>
            </w:r>
          </w:p>
        </w:tc>
        <w:tc>
          <w:tcPr>
            <w:tcW w:w="1762" w:type="pct"/>
            <w:tcBorders>
              <w:top w:val="single" w:sz="4" w:space="0" w:color="auto"/>
              <w:left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rPr>
                <w:iCs/>
              </w:rPr>
              <w:t>Sodininkystė</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408111200</w:t>
            </w:r>
          </w:p>
        </w:tc>
        <w:tc>
          <w:tcPr>
            <w:tcW w:w="1762" w:type="pct"/>
            <w:tcBorders>
              <w:left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rPr>
                <w:iCs/>
              </w:rPr>
              <w:t>Ūkinių gyvūnų auginimas ir priežiūra</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408111201</w:t>
            </w:r>
          </w:p>
        </w:tc>
        <w:tc>
          <w:tcPr>
            <w:tcW w:w="1762" w:type="pct"/>
            <w:tcBorders>
              <w:left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t>Ekologinis ūkininkavimas</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408111202</w:t>
            </w:r>
          </w:p>
        </w:tc>
        <w:tc>
          <w:tcPr>
            <w:tcW w:w="1762" w:type="pct"/>
            <w:tcBorders>
              <w:left w:val="single" w:sz="4" w:space="0" w:color="auto"/>
              <w:bottom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t>Augalų apsaugos produktų profesionalus naudojimas</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287"/>
          <w:jc w:val="center"/>
        </w:trPr>
        <w:tc>
          <w:tcPr>
            <w:tcW w:w="449" w:type="pct"/>
          </w:tcPr>
          <w:p w:rsidR="0008722B" w:rsidRPr="00964646" w:rsidRDefault="0008722B" w:rsidP="0008722B">
            <w:pPr>
              <w:spacing w:line="260" w:lineRule="exact"/>
              <w:jc w:val="center"/>
            </w:pPr>
            <w:r w:rsidRPr="00964646">
              <w:rPr>
                <w:rFonts w:eastAsia="Calibri"/>
              </w:rPr>
              <w:t>408111203</w:t>
            </w:r>
          </w:p>
        </w:tc>
        <w:tc>
          <w:tcPr>
            <w:tcW w:w="1762" w:type="pct"/>
            <w:tcBorders>
              <w:top w:val="single" w:sz="4" w:space="0" w:color="auto"/>
              <w:left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t>Ūkio valdymas</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A3A2B" w:rsidRDefault="0008722B" w:rsidP="0008722B">
            <w:pPr>
              <w:widowControl w:val="0"/>
              <w:spacing w:line="260" w:lineRule="exact"/>
              <w:rPr>
                <w:i/>
              </w:rPr>
            </w:pPr>
            <w:r w:rsidRPr="00DA3A2B">
              <w:rPr>
                <w:i/>
                <w:iCs/>
              </w:rPr>
              <w:t>Netaikoma</w:t>
            </w:r>
          </w:p>
        </w:tc>
      </w:tr>
      <w:tr w:rsidR="0008722B" w:rsidRPr="00DA3A2B" w:rsidTr="0023494C">
        <w:trPr>
          <w:trHeight w:val="174"/>
          <w:jc w:val="center"/>
        </w:trPr>
        <w:tc>
          <w:tcPr>
            <w:tcW w:w="449" w:type="pct"/>
          </w:tcPr>
          <w:p w:rsidR="0008722B" w:rsidRPr="00DA3A2B" w:rsidRDefault="0008722B" w:rsidP="0008722B">
            <w:pPr>
              <w:widowControl w:val="0"/>
              <w:spacing w:line="260" w:lineRule="exact"/>
              <w:jc w:val="center"/>
            </w:pPr>
            <w:r w:rsidRPr="00DA3A2B">
              <w:t>308111125</w:t>
            </w:r>
          </w:p>
        </w:tc>
        <w:tc>
          <w:tcPr>
            <w:tcW w:w="1762" w:type="pct"/>
            <w:tcBorders>
              <w:left w:val="single" w:sz="4" w:space="0" w:color="auto"/>
              <w:bottom w:val="single" w:sz="4" w:space="0" w:color="auto"/>
              <w:right w:val="single" w:sz="4" w:space="0" w:color="auto"/>
            </w:tcBorders>
            <w:shd w:val="clear" w:color="auto" w:fill="auto"/>
          </w:tcPr>
          <w:p w:rsidR="0008722B" w:rsidRPr="00DA3A2B" w:rsidRDefault="0008722B" w:rsidP="0008722B">
            <w:pPr>
              <w:widowControl w:val="0"/>
              <w:spacing w:line="260" w:lineRule="exact"/>
            </w:pPr>
            <w:r w:rsidRPr="00DA3A2B">
              <w:t>TR1 kategorijos traktorių vairavimas</w:t>
            </w:r>
          </w:p>
        </w:tc>
        <w:tc>
          <w:tcPr>
            <w:tcW w:w="362" w:type="pct"/>
          </w:tcPr>
          <w:p w:rsidR="0008722B" w:rsidRPr="00DA3A2B" w:rsidRDefault="0008722B" w:rsidP="0008722B">
            <w:pPr>
              <w:widowControl w:val="0"/>
              <w:spacing w:line="260" w:lineRule="exact"/>
              <w:jc w:val="center"/>
            </w:pPr>
            <w:r w:rsidRPr="00DA3A2B">
              <w:t>III</w:t>
            </w:r>
          </w:p>
        </w:tc>
        <w:tc>
          <w:tcPr>
            <w:tcW w:w="722" w:type="pct"/>
          </w:tcPr>
          <w:p w:rsidR="0008722B" w:rsidRPr="00D4106C" w:rsidRDefault="0008722B" w:rsidP="0008722B">
            <w:pPr>
              <w:widowControl w:val="0"/>
              <w:spacing w:line="260" w:lineRule="exact"/>
              <w:jc w:val="center"/>
            </w:pPr>
            <w:r w:rsidRPr="00D4106C">
              <w:t>5</w:t>
            </w:r>
          </w:p>
        </w:tc>
        <w:tc>
          <w:tcPr>
            <w:tcW w:w="1705" w:type="pct"/>
          </w:tcPr>
          <w:p w:rsidR="0008722B" w:rsidRPr="00DA3A2B" w:rsidRDefault="0008722B" w:rsidP="0008722B">
            <w:pPr>
              <w:widowControl w:val="0"/>
              <w:spacing w:line="260" w:lineRule="exact"/>
              <w:rPr>
                <w:iCs/>
              </w:rPr>
            </w:pPr>
            <w:r w:rsidRPr="00DA3A2B">
              <w:rPr>
                <w:i/>
                <w:iCs/>
              </w:rPr>
              <w:t>Netaikoma</w:t>
            </w:r>
          </w:p>
        </w:tc>
      </w:tr>
      <w:tr w:rsidR="0008722B" w:rsidRPr="00DA3A2B" w:rsidTr="00894CA0">
        <w:trPr>
          <w:trHeight w:val="174"/>
          <w:jc w:val="center"/>
        </w:trPr>
        <w:tc>
          <w:tcPr>
            <w:tcW w:w="5000" w:type="pct"/>
            <w:gridSpan w:val="5"/>
            <w:shd w:val="clear" w:color="auto" w:fill="F2F2F2" w:themeFill="background1" w:themeFillShade="F2"/>
          </w:tcPr>
          <w:p w:rsidR="0008722B" w:rsidRPr="00D4106C" w:rsidRDefault="0008722B" w:rsidP="0008722B">
            <w:pPr>
              <w:pStyle w:val="Betarp"/>
              <w:widowControl w:val="0"/>
              <w:spacing w:line="260" w:lineRule="exact"/>
              <w:rPr>
                <w:b/>
                <w:bCs/>
              </w:rPr>
            </w:pPr>
            <w:r w:rsidRPr="00D4106C">
              <w:rPr>
                <w:b/>
              </w:rPr>
              <w:t>Pasirenkamieji moduliai (iš viso 10 mokymosi kreditų)*</w:t>
            </w:r>
          </w:p>
        </w:tc>
      </w:tr>
      <w:tr w:rsidR="0008722B" w:rsidRPr="00DA3A2B" w:rsidTr="0023494C">
        <w:trPr>
          <w:trHeight w:val="174"/>
          <w:jc w:val="center"/>
        </w:trPr>
        <w:tc>
          <w:tcPr>
            <w:tcW w:w="449" w:type="pct"/>
          </w:tcPr>
          <w:p w:rsidR="0008722B" w:rsidRPr="00964646" w:rsidRDefault="0008722B" w:rsidP="0008722B">
            <w:pPr>
              <w:spacing w:line="260" w:lineRule="exact"/>
              <w:jc w:val="center"/>
            </w:pPr>
            <w:r w:rsidRPr="00964646">
              <w:rPr>
                <w:rFonts w:eastAsia="Calibri"/>
              </w:rPr>
              <w:t>408111204</w:t>
            </w:r>
          </w:p>
        </w:tc>
        <w:tc>
          <w:tcPr>
            <w:tcW w:w="1762" w:type="pct"/>
          </w:tcPr>
          <w:p w:rsidR="0008722B" w:rsidRPr="00DA3A2B" w:rsidRDefault="0008722B" w:rsidP="0008722B">
            <w:pPr>
              <w:widowControl w:val="0"/>
              <w:spacing w:line="260" w:lineRule="exact"/>
            </w:pPr>
            <w:r w:rsidRPr="00DA3A2B">
              <w:t>Sėklininkystė</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widowControl w:val="0"/>
              <w:spacing w:line="260" w:lineRule="exact"/>
            </w:pPr>
            <w:r w:rsidRPr="00DA3A2B">
              <w:rPr>
                <w:i/>
                <w:iCs/>
              </w:rPr>
              <w:t>Netaikoma</w:t>
            </w:r>
          </w:p>
        </w:tc>
      </w:tr>
      <w:tr w:rsidR="0008722B" w:rsidRPr="00DA3A2B" w:rsidTr="0023494C">
        <w:trPr>
          <w:trHeight w:val="174"/>
          <w:jc w:val="center"/>
        </w:trPr>
        <w:tc>
          <w:tcPr>
            <w:tcW w:w="449" w:type="pct"/>
          </w:tcPr>
          <w:p w:rsidR="0008722B" w:rsidRPr="00964646" w:rsidRDefault="0008722B" w:rsidP="0008722B">
            <w:pPr>
              <w:spacing w:line="260" w:lineRule="exact"/>
              <w:jc w:val="center"/>
            </w:pPr>
            <w:r w:rsidRPr="00964646">
              <w:rPr>
                <w:rFonts w:eastAsia="Calibri"/>
              </w:rPr>
              <w:t>308111133</w:t>
            </w:r>
          </w:p>
        </w:tc>
        <w:tc>
          <w:tcPr>
            <w:tcW w:w="1762" w:type="pct"/>
          </w:tcPr>
          <w:p w:rsidR="0008722B" w:rsidRPr="00DA3A2B" w:rsidRDefault="0008722B" w:rsidP="0008722B">
            <w:pPr>
              <w:widowControl w:val="0"/>
              <w:spacing w:line="260" w:lineRule="exact"/>
            </w:pPr>
            <w:r w:rsidRPr="00DA3A2B">
              <w:t>Dekoratyvinių augalų auginimas</w:t>
            </w:r>
          </w:p>
        </w:tc>
        <w:tc>
          <w:tcPr>
            <w:tcW w:w="362" w:type="pct"/>
          </w:tcPr>
          <w:p w:rsidR="0008722B" w:rsidRPr="00DA3A2B" w:rsidRDefault="0008722B" w:rsidP="0008722B">
            <w:pPr>
              <w:widowControl w:val="0"/>
              <w:spacing w:line="260" w:lineRule="exact"/>
              <w:jc w:val="center"/>
            </w:pPr>
            <w:r w:rsidRPr="00DA3A2B">
              <w:t>I</w:t>
            </w:r>
            <w:r>
              <w:t>II</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widowControl w:val="0"/>
              <w:spacing w:line="260" w:lineRule="exact"/>
            </w:pPr>
            <w:r w:rsidRPr="00DA3A2B">
              <w:rPr>
                <w:i/>
                <w:iCs/>
              </w:rPr>
              <w:t>Netaikoma</w:t>
            </w:r>
          </w:p>
        </w:tc>
      </w:tr>
      <w:tr w:rsidR="0008722B" w:rsidRPr="00DA3A2B" w:rsidTr="0023494C">
        <w:trPr>
          <w:trHeight w:val="174"/>
          <w:jc w:val="center"/>
        </w:trPr>
        <w:tc>
          <w:tcPr>
            <w:tcW w:w="449" w:type="pct"/>
          </w:tcPr>
          <w:p w:rsidR="0008722B" w:rsidRPr="00964646" w:rsidRDefault="0008722B" w:rsidP="0008722B">
            <w:pPr>
              <w:spacing w:line="260" w:lineRule="exact"/>
              <w:jc w:val="center"/>
            </w:pPr>
            <w:r w:rsidRPr="00964646">
              <w:rPr>
                <w:rFonts w:eastAsia="Calibri"/>
              </w:rPr>
              <w:t>408111205</w:t>
            </w:r>
          </w:p>
        </w:tc>
        <w:tc>
          <w:tcPr>
            <w:tcW w:w="1762" w:type="pct"/>
          </w:tcPr>
          <w:p w:rsidR="0008722B" w:rsidRPr="00DA3A2B" w:rsidRDefault="0008722B" w:rsidP="0008722B">
            <w:pPr>
              <w:widowControl w:val="0"/>
              <w:spacing w:line="260" w:lineRule="exact"/>
            </w:pPr>
            <w:r w:rsidRPr="00DA3A2B">
              <w:t>Karvių melžimas</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widowControl w:val="0"/>
              <w:spacing w:line="260" w:lineRule="exact"/>
              <w:rPr>
                <w:i/>
                <w:iCs/>
              </w:rPr>
            </w:pPr>
            <w:r w:rsidRPr="00DA3A2B">
              <w:rPr>
                <w:i/>
                <w:iCs/>
              </w:rPr>
              <w:t>Netaikoma</w:t>
            </w:r>
          </w:p>
        </w:tc>
      </w:tr>
      <w:tr w:rsidR="0008722B" w:rsidRPr="00DA3A2B" w:rsidTr="0023494C">
        <w:trPr>
          <w:trHeight w:val="174"/>
          <w:jc w:val="center"/>
        </w:trPr>
        <w:tc>
          <w:tcPr>
            <w:tcW w:w="449" w:type="pct"/>
          </w:tcPr>
          <w:p w:rsidR="0008722B" w:rsidRPr="00964646" w:rsidRDefault="0008722B" w:rsidP="0008722B">
            <w:pPr>
              <w:spacing w:line="260" w:lineRule="exact"/>
              <w:jc w:val="center"/>
            </w:pPr>
            <w:r w:rsidRPr="00964646">
              <w:rPr>
                <w:rFonts w:eastAsia="Calibri"/>
              </w:rPr>
              <w:t>408111206</w:t>
            </w:r>
          </w:p>
        </w:tc>
        <w:tc>
          <w:tcPr>
            <w:tcW w:w="1762" w:type="pct"/>
          </w:tcPr>
          <w:p w:rsidR="0008722B" w:rsidRPr="00DA3A2B" w:rsidRDefault="0008722B" w:rsidP="0008722B">
            <w:pPr>
              <w:widowControl w:val="0"/>
              <w:spacing w:line="260" w:lineRule="exact"/>
            </w:pPr>
            <w:r w:rsidRPr="00DA3A2B">
              <w:t>Avių auginimas</w:t>
            </w:r>
          </w:p>
        </w:tc>
        <w:tc>
          <w:tcPr>
            <w:tcW w:w="362" w:type="pct"/>
          </w:tcPr>
          <w:p w:rsidR="0008722B" w:rsidRPr="00DA3A2B" w:rsidRDefault="0008722B" w:rsidP="0008722B">
            <w:pPr>
              <w:widowControl w:val="0"/>
              <w:spacing w:line="260" w:lineRule="exact"/>
              <w:jc w:val="center"/>
            </w:pPr>
            <w:r w:rsidRPr="00DA3A2B">
              <w:t>IV</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widowControl w:val="0"/>
              <w:spacing w:line="260" w:lineRule="exact"/>
              <w:rPr>
                <w:i/>
                <w:iCs/>
              </w:rPr>
            </w:pPr>
            <w:r w:rsidRPr="00DA3A2B">
              <w:rPr>
                <w:i/>
                <w:iCs/>
              </w:rPr>
              <w:t>Netaikoma</w:t>
            </w:r>
          </w:p>
        </w:tc>
      </w:tr>
      <w:tr w:rsidR="0008722B" w:rsidRPr="00DA3A2B" w:rsidTr="0023494C">
        <w:trPr>
          <w:trHeight w:val="174"/>
          <w:jc w:val="center"/>
        </w:trPr>
        <w:tc>
          <w:tcPr>
            <w:tcW w:w="449" w:type="pct"/>
          </w:tcPr>
          <w:p w:rsidR="0008722B" w:rsidRPr="00DA3A2B" w:rsidRDefault="0008722B" w:rsidP="0008722B">
            <w:pPr>
              <w:widowControl w:val="0"/>
              <w:spacing w:line="260" w:lineRule="exact"/>
              <w:jc w:val="center"/>
            </w:pPr>
            <w:r>
              <w:t>308111131</w:t>
            </w:r>
          </w:p>
        </w:tc>
        <w:tc>
          <w:tcPr>
            <w:tcW w:w="1762" w:type="pct"/>
          </w:tcPr>
          <w:p w:rsidR="0008722B" w:rsidRPr="00DA3A2B" w:rsidRDefault="0008722B" w:rsidP="0008722B">
            <w:pPr>
              <w:widowControl w:val="0"/>
              <w:spacing w:line="260" w:lineRule="exact"/>
            </w:pPr>
            <w:r w:rsidRPr="00DA3A2B">
              <w:t>TR2 kategorijos traktorių vairavimas</w:t>
            </w:r>
          </w:p>
        </w:tc>
        <w:tc>
          <w:tcPr>
            <w:tcW w:w="362" w:type="pct"/>
          </w:tcPr>
          <w:p w:rsidR="0008722B" w:rsidRPr="00DA3A2B" w:rsidRDefault="0008722B" w:rsidP="0008722B">
            <w:pPr>
              <w:widowControl w:val="0"/>
              <w:spacing w:line="260" w:lineRule="exact"/>
              <w:jc w:val="center"/>
            </w:pPr>
            <w:r w:rsidRPr="00DA3A2B">
              <w:t>III</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pStyle w:val="Betarp"/>
              <w:widowControl w:val="0"/>
              <w:spacing w:line="260" w:lineRule="exact"/>
              <w:jc w:val="both"/>
              <w:rPr>
                <w:i/>
              </w:rPr>
            </w:pPr>
            <w:r w:rsidRPr="00DA3A2B">
              <w:rPr>
                <w:i/>
              </w:rPr>
              <w:t>Baigtas šis modulis:</w:t>
            </w:r>
          </w:p>
          <w:p w:rsidR="0008722B" w:rsidRPr="00DA3A2B" w:rsidRDefault="0008722B" w:rsidP="0008722B">
            <w:pPr>
              <w:widowControl w:val="0"/>
              <w:spacing w:line="260" w:lineRule="exact"/>
              <w:rPr>
                <w:i/>
                <w:iCs/>
              </w:rPr>
            </w:pPr>
            <w:r w:rsidRPr="00DA3A2B">
              <w:t>TR1 kategorijos traktorių vairavimas</w:t>
            </w:r>
          </w:p>
        </w:tc>
      </w:tr>
      <w:tr w:rsidR="0008722B" w:rsidRPr="00DA3A2B" w:rsidTr="0023494C">
        <w:trPr>
          <w:trHeight w:val="174"/>
          <w:jc w:val="center"/>
        </w:trPr>
        <w:tc>
          <w:tcPr>
            <w:tcW w:w="449" w:type="pct"/>
          </w:tcPr>
          <w:p w:rsidR="0008722B" w:rsidRPr="00DA3A2B" w:rsidRDefault="0008722B" w:rsidP="0008722B">
            <w:pPr>
              <w:widowControl w:val="0"/>
              <w:spacing w:line="260" w:lineRule="exact"/>
              <w:jc w:val="center"/>
            </w:pPr>
            <w:r w:rsidRPr="00DA3A2B">
              <w:t>308111132</w:t>
            </w:r>
          </w:p>
        </w:tc>
        <w:tc>
          <w:tcPr>
            <w:tcW w:w="1762" w:type="pct"/>
          </w:tcPr>
          <w:p w:rsidR="0008722B" w:rsidRPr="00DA3A2B" w:rsidRDefault="0008722B" w:rsidP="0008722B">
            <w:pPr>
              <w:widowControl w:val="0"/>
              <w:spacing w:line="260" w:lineRule="exact"/>
              <w:rPr>
                <w:iCs/>
                <w:color w:val="000000" w:themeColor="text1"/>
              </w:rPr>
            </w:pPr>
            <w:proofErr w:type="spellStart"/>
            <w:r w:rsidRPr="00DA3A2B">
              <w:rPr>
                <w:iCs/>
                <w:color w:val="000000" w:themeColor="text1"/>
              </w:rPr>
              <w:t>SZ</w:t>
            </w:r>
            <w:proofErr w:type="spellEnd"/>
            <w:r w:rsidRPr="00DA3A2B">
              <w:rPr>
                <w:iCs/>
                <w:color w:val="000000" w:themeColor="text1"/>
              </w:rPr>
              <w:t xml:space="preserve"> kategorijos savaeigių žemės ūkio mašinų vairavimas</w:t>
            </w:r>
          </w:p>
        </w:tc>
        <w:tc>
          <w:tcPr>
            <w:tcW w:w="362" w:type="pct"/>
          </w:tcPr>
          <w:p w:rsidR="0008722B" w:rsidRPr="00DA3A2B" w:rsidRDefault="0008722B" w:rsidP="0008722B">
            <w:pPr>
              <w:widowControl w:val="0"/>
              <w:spacing w:line="260" w:lineRule="exact"/>
              <w:jc w:val="center"/>
            </w:pPr>
            <w:r w:rsidRPr="00DA3A2B">
              <w:t>III</w:t>
            </w:r>
          </w:p>
        </w:tc>
        <w:tc>
          <w:tcPr>
            <w:tcW w:w="722" w:type="pct"/>
          </w:tcPr>
          <w:p w:rsidR="0008722B" w:rsidRPr="00DA3A2B" w:rsidRDefault="0008722B" w:rsidP="0008722B">
            <w:pPr>
              <w:widowControl w:val="0"/>
              <w:spacing w:line="260" w:lineRule="exact"/>
              <w:jc w:val="center"/>
            </w:pPr>
            <w:r w:rsidRPr="00DA3A2B">
              <w:t>5</w:t>
            </w:r>
          </w:p>
        </w:tc>
        <w:tc>
          <w:tcPr>
            <w:tcW w:w="1705" w:type="pct"/>
          </w:tcPr>
          <w:p w:rsidR="0008722B" w:rsidRPr="00DA3A2B" w:rsidRDefault="0008722B" w:rsidP="0008722B">
            <w:pPr>
              <w:pStyle w:val="Betarp"/>
              <w:widowControl w:val="0"/>
              <w:spacing w:line="260" w:lineRule="exact"/>
              <w:jc w:val="both"/>
              <w:rPr>
                <w:i/>
              </w:rPr>
            </w:pPr>
            <w:r w:rsidRPr="00DA3A2B">
              <w:rPr>
                <w:i/>
              </w:rPr>
              <w:t>Baigtas šis modulis:</w:t>
            </w:r>
          </w:p>
          <w:p w:rsidR="0008722B" w:rsidRPr="00DA3A2B" w:rsidRDefault="0008722B" w:rsidP="0008722B">
            <w:pPr>
              <w:widowControl w:val="0"/>
              <w:spacing w:line="260" w:lineRule="exact"/>
              <w:rPr>
                <w:i/>
                <w:iCs/>
              </w:rPr>
            </w:pPr>
            <w:r w:rsidRPr="00DA3A2B">
              <w:t>TR1 kategorijos traktorių vairavimas</w:t>
            </w:r>
          </w:p>
        </w:tc>
      </w:tr>
      <w:tr w:rsidR="0008722B" w:rsidRPr="00DA3A2B" w:rsidTr="00894CA0">
        <w:trPr>
          <w:trHeight w:val="174"/>
          <w:jc w:val="center"/>
        </w:trPr>
        <w:tc>
          <w:tcPr>
            <w:tcW w:w="5000" w:type="pct"/>
            <w:gridSpan w:val="5"/>
            <w:shd w:val="clear" w:color="auto" w:fill="F2F2F2" w:themeFill="background1" w:themeFillShade="F2"/>
          </w:tcPr>
          <w:p w:rsidR="0008722B" w:rsidRPr="00D4106C" w:rsidRDefault="0008722B" w:rsidP="0008722B">
            <w:pPr>
              <w:widowControl w:val="0"/>
              <w:spacing w:line="260" w:lineRule="exact"/>
              <w:rPr>
                <w:b/>
                <w:bCs/>
              </w:rPr>
            </w:pPr>
            <w:r w:rsidRPr="00D4106C">
              <w:rPr>
                <w:b/>
              </w:rPr>
              <w:t xml:space="preserve">Baigiamasis modulis (iš viso </w:t>
            </w:r>
            <w:r w:rsidRPr="00D4106C">
              <w:rPr>
                <w:b/>
                <w:bCs/>
              </w:rPr>
              <w:t>10</w:t>
            </w:r>
            <w:r w:rsidRPr="00D4106C">
              <w:rPr>
                <w:b/>
              </w:rPr>
              <w:t xml:space="preserve"> mokymosi kreditų)</w:t>
            </w:r>
          </w:p>
        </w:tc>
      </w:tr>
      <w:tr w:rsidR="0008722B" w:rsidRPr="00DA3A2B" w:rsidTr="0023494C">
        <w:trPr>
          <w:trHeight w:val="174"/>
          <w:jc w:val="center"/>
        </w:trPr>
        <w:tc>
          <w:tcPr>
            <w:tcW w:w="449" w:type="pct"/>
          </w:tcPr>
          <w:p w:rsidR="0008722B" w:rsidRPr="00D4106C" w:rsidRDefault="0008722B" w:rsidP="0008722B">
            <w:pPr>
              <w:widowControl w:val="0"/>
              <w:spacing w:line="260" w:lineRule="exact"/>
              <w:jc w:val="center"/>
            </w:pPr>
            <w:r w:rsidRPr="00964646">
              <w:rPr>
                <w:rFonts w:eastAsia="Calibri"/>
              </w:rPr>
              <w:t>4000002</w:t>
            </w:r>
          </w:p>
        </w:tc>
        <w:tc>
          <w:tcPr>
            <w:tcW w:w="1762" w:type="pct"/>
          </w:tcPr>
          <w:p w:rsidR="0008722B" w:rsidRPr="00D4106C" w:rsidRDefault="0008722B" w:rsidP="0008722B">
            <w:pPr>
              <w:widowControl w:val="0"/>
              <w:spacing w:line="260" w:lineRule="exact"/>
              <w:rPr>
                <w:iCs/>
              </w:rPr>
            </w:pPr>
            <w:r w:rsidRPr="00D4106C">
              <w:rPr>
                <w:iCs/>
              </w:rPr>
              <w:t>Įvadas į darbo rinką</w:t>
            </w:r>
          </w:p>
        </w:tc>
        <w:tc>
          <w:tcPr>
            <w:tcW w:w="362" w:type="pct"/>
          </w:tcPr>
          <w:p w:rsidR="0008722B" w:rsidRPr="00D4106C" w:rsidRDefault="0008722B" w:rsidP="0008722B">
            <w:pPr>
              <w:widowControl w:val="0"/>
              <w:spacing w:line="260" w:lineRule="exact"/>
              <w:jc w:val="center"/>
            </w:pPr>
            <w:r w:rsidRPr="00D4106C">
              <w:t>IV</w:t>
            </w:r>
          </w:p>
        </w:tc>
        <w:tc>
          <w:tcPr>
            <w:tcW w:w="722" w:type="pct"/>
          </w:tcPr>
          <w:p w:rsidR="0008722B" w:rsidRPr="00D4106C" w:rsidRDefault="0008722B" w:rsidP="0008722B">
            <w:pPr>
              <w:widowControl w:val="0"/>
              <w:spacing w:line="260" w:lineRule="exact"/>
              <w:jc w:val="center"/>
            </w:pPr>
            <w:r w:rsidRPr="00D4106C">
              <w:t>10</w:t>
            </w:r>
          </w:p>
        </w:tc>
        <w:tc>
          <w:tcPr>
            <w:tcW w:w="1705" w:type="pct"/>
          </w:tcPr>
          <w:p w:rsidR="0008722B" w:rsidRPr="00D4106C" w:rsidRDefault="0008722B" w:rsidP="0008722B">
            <w:pPr>
              <w:widowControl w:val="0"/>
              <w:spacing w:line="260" w:lineRule="exact"/>
              <w:rPr>
                <w:i/>
                <w:iCs/>
              </w:rPr>
            </w:pPr>
            <w:r w:rsidRPr="00D4106C">
              <w:rPr>
                <w:i/>
                <w:iCs/>
              </w:rPr>
              <w:t>Baigti visi</w:t>
            </w:r>
            <w:r w:rsidRPr="00D4106C">
              <w:rPr>
                <w:rStyle w:val="normaltextrun"/>
                <w:i/>
                <w:iCs/>
              </w:rPr>
              <w:t xml:space="preserve"> </w:t>
            </w:r>
            <w:proofErr w:type="spellStart"/>
            <w:r w:rsidRPr="00D4106C">
              <w:rPr>
                <w:rStyle w:val="normaltextrun"/>
                <w:i/>
                <w:iCs/>
              </w:rPr>
              <w:t>agroverslo</w:t>
            </w:r>
            <w:proofErr w:type="spellEnd"/>
            <w:r w:rsidRPr="00D4106C">
              <w:rPr>
                <w:rStyle w:val="normaltextrun"/>
                <w:i/>
                <w:iCs/>
              </w:rPr>
              <w:t xml:space="preserve"> darbuotojo </w:t>
            </w:r>
            <w:r w:rsidRPr="00D4106C">
              <w:rPr>
                <w:i/>
                <w:iCs/>
              </w:rPr>
              <w:t>kvalifikaciją s</w:t>
            </w:r>
            <w:r>
              <w:rPr>
                <w:i/>
                <w:iCs/>
              </w:rPr>
              <w:t>udarantys privalomieji moduliai</w:t>
            </w:r>
          </w:p>
        </w:tc>
      </w:tr>
    </w:tbl>
    <w:p w:rsidR="00C06E7B" w:rsidRDefault="00121DE7" w:rsidP="0008722B">
      <w:pPr>
        <w:widowControl w:val="0"/>
        <w:spacing w:line="260" w:lineRule="exact"/>
        <w:jc w:val="both"/>
        <w:rPr>
          <w:sz w:val="20"/>
          <w:szCs w:val="20"/>
        </w:rPr>
      </w:pPr>
      <w:r w:rsidRPr="00DA3A2B">
        <w:t xml:space="preserve">* </w:t>
      </w:r>
      <w:r w:rsidRPr="00DA3A2B">
        <w:rPr>
          <w:sz w:val="20"/>
          <w:szCs w:val="20"/>
        </w:rPr>
        <w:t xml:space="preserve">Šie moduliai vykdant tęstinį profesinį mokymą neįgyvendinami, o darbuotojų saugos ir sveikatos bei saugaus elgesio ekstremaliose situacijose mokymas integruojamas į kvalifikaciją sudarančioms </w:t>
      </w:r>
      <w:r w:rsidRPr="0008722B">
        <w:rPr>
          <w:sz w:val="20"/>
          <w:szCs w:val="20"/>
        </w:rPr>
        <w:t>kompetencijoms įgyti skirtus modulius.</w:t>
      </w:r>
    </w:p>
    <w:p w:rsidR="00121DE7" w:rsidRPr="0008722B" w:rsidRDefault="00121DE7" w:rsidP="00C06E7B">
      <w:pPr>
        <w:widowControl w:val="0"/>
        <w:spacing w:line="260" w:lineRule="exact"/>
        <w:jc w:val="center"/>
        <w:rPr>
          <w:b/>
          <w:sz w:val="28"/>
          <w:szCs w:val="28"/>
        </w:rPr>
      </w:pPr>
      <w:r w:rsidRPr="00C06E7B">
        <w:rPr>
          <w:szCs w:val="28"/>
        </w:rPr>
        <w:br w:type="page"/>
      </w:r>
      <w:r w:rsidRPr="0008722B">
        <w:rPr>
          <w:b/>
          <w:sz w:val="28"/>
          <w:szCs w:val="28"/>
        </w:rPr>
        <w:lastRenderedPageBreak/>
        <w:t>4. REKOMENDACIJOS DĖL PROFESINEI VEIKLAI REIKALINGŲ BENDRŲJŲ KOMPETENCIJŲ UGDYMO</w:t>
      </w:r>
    </w:p>
    <w:p w:rsidR="00121DE7" w:rsidRPr="00DA3A2B" w:rsidRDefault="00121DE7" w:rsidP="00C50EF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21DE7" w:rsidRPr="00DA3A2B" w:rsidTr="00A26AC5">
        <w:tc>
          <w:tcPr>
            <w:tcW w:w="1637" w:type="pct"/>
            <w:shd w:val="clear" w:color="auto" w:fill="F2F2F2"/>
          </w:tcPr>
          <w:p w:rsidR="00121DE7" w:rsidRPr="00DA3A2B" w:rsidRDefault="00121DE7" w:rsidP="0073048F">
            <w:pPr>
              <w:widowControl w:val="0"/>
              <w:spacing w:line="260" w:lineRule="exact"/>
              <w:rPr>
                <w:b/>
              </w:rPr>
            </w:pPr>
            <w:r w:rsidRPr="00DA3A2B">
              <w:rPr>
                <w:b/>
              </w:rPr>
              <w:t>Bendrosios kompetencijos</w:t>
            </w:r>
          </w:p>
        </w:tc>
        <w:tc>
          <w:tcPr>
            <w:tcW w:w="3363" w:type="pct"/>
            <w:shd w:val="clear" w:color="auto" w:fill="F2F2F2"/>
          </w:tcPr>
          <w:p w:rsidR="00121DE7" w:rsidRPr="00DA3A2B" w:rsidRDefault="00121DE7" w:rsidP="0073048F">
            <w:pPr>
              <w:widowControl w:val="0"/>
              <w:spacing w:line="260" w:lineRule="exact"/>
              <w:rPr>
                <w:b/>
              </w:rPr>
            </w:pPr>
            <w:r w:rsidRPr="00DA3A2B">
              <w:rPr>
                <w:b/>
              </w:rPr>
              <w:t>Bendrųjų kompetencijų pasiekimą iliustruojantys mokymosi rezultatai</w:t>
            </w:r>
          </w:p>
        </w:tc>
      </w:tr>
      <w:tr w:rsidR="00121DE7" w:rsidRPr="00DA3A2B" w:rsidTr="00A26AC5">
        <w:tc>
          <w:tcPr>
            <w:tcW w:w="1637" w:type="pct"/>
          </w:tcPr>
          <w:p w:rsidR="00121DE7" w:rsidRPr="00DA3A2B" w:rsidRDefault="00121DE7" w:rsidP="0073048F">
            <w:pPr>
              <w:widowControl w:val="0"/>
              <w:spacing w:line="260" w:lineRule="exact"/>
            </w:pPr>
            <w:r w:rsidRPr="00DA3A2B">
              <w:t>Raštingumo kompetencija</w:t>
            </w:r>
          </w:p>
        </w:tc>
        <w:tc>
          <w:tcPr>
            <w:tcW w:w="3363" w:type="pct"/>
          </w:tcPr>
          <w:p w:rsidR="00F716AC" w:rsidRDefault="00121DE7" w:rsidP="0073048F">
            <w:pPr>
              <w:widowControl w:val="0"/>
              <w:spacing w:line="260" w:lineRule="exact"/>
            </w:pPr>
            <w:r w:rsidRPr="00DA3A2B">
              <w:t>Rašyti gyvenimo aprašymą, motyvacinį laišką, prašymą, ataskaitą, elektroninį laišką.</w:t>
            </w:r>
          </w:p>
          <w:p w:rsidR="00121DE7" w:rsidRPr="00DA3A2B" w:rsidRDefault="00121DE7" w:rsidP="0073048F">
            <w:pPr>
              <w:widowControl w:val="0"/>
              <w:spacing w:line="260" w:lineRule="exact"/>
              <w:jc w:val="both"/>
            </w:pPr>
            <w:r w:rsidRPr="00DA3A2B">
              <w:t>Taisyklingai vartoti profesinius terminus.</w:t>
            </w:r>
          </w:p>
        </w:tc>
      </w:tr>
      <w:tr w:rsidR="00121DE7" w:rsidRPr="00DA3A2B" w:rsidTr="00A26AC5">
        <w:trPr>
          <w:trHeight w:val="321"/>
        </w:trPr>
        <w:tc>
          <w:tcPr>
            <w:tcW w:w="1637" w:type="pct"/>
          </w:tcPr>
          <w:p w:rsidR="00121DE7" w:rsidRPr="00DA3A2B" w:rsidRDefault="00121DE7" w:rsidP="0073048F">
            <w:pPr>
              <w:widowControl w:val="0"/>
              <w:spacing w:line="260" w:lineRule="exact"/>
            </w:pPr>
            <w:r w:rsidRPr="00DA3A2B">
              <w:t>Daugiakalbystės kompetencija</w:t>
            </w:r>
          </w:p>
        </w:tc>
        <w:tc>
          <w:tcPr>
            <w:tcW w:w="3363" w:type="pct"/>
          </w:tcPr>
          <w:p w:rsidR="00121DE7" w:rsidRPr="00DA3A2B" w:rsidRDefault="00121DE7" w:rsidP="0073048F">
            <w:pPr>
              <w:widowControl w:val="0"/>
              <w:spacing w:line="260" w:lineRule="exact"/>
              <w:jc w:val="both"/>
            </w:pPr>
            <w:r w:rsidRPr="00DA3A2B">
              <w:t>Bendrauti profesine užsienio kalba darbinėje aplinkoje.</w:t>
            </w:r>
          </w:p>
          <w:p w:rsidR="00121DE7" w:rsidRPr="00DA3A2B" w:rsidRDefault="00121DE7" w:rsidP="0073048F">
            <w:pPr>
              <w:widowControl w:val="0"/>
              <w:spacing w:line="260" w:lineRule="exact"/>
              <w:jc w:val="both"/>
            </w:pPr>
            <w:r w:rsidRPr="00DA3A2B">
              <w:t>Rašyti gyvenimo aprašymą, motyvacinį laišką, prašymą, ataskaitą, elektroninį laišką.</w:t>
            </w:r>
          </w:p>
          <w:p w:rsidR="001563A5" w:rsidRPr="00DA3A2B" w:rsidRDefault="00F35CD7" w:rsidP="0073048F">
            <w:pPr>
              <w:widowControl w:val="0"/>
              <w:spacing w:line="260" w:lineRule="exact"/>
              <w:jc w:val="both"/>
            </w:pPr>
            <w:r>
              <w:t>Apibūdinti</w:t>
            </w:r>
            <w:r w:rsidR="001563A5" w:rsidRPr="00DA3A2B">
              <w:t xml:space="preserve"> žemės ūkio techniką, augalus ir gyvulius bei paukščius užsienio kalba.</w:t>
            </w:r>
          </w:p>
        </w:tc>
      </w:tr>
      <w:tr w:rsidR="00121DE7" w:rsidRPr="00DA3A2B" w:rsidTr="00A26AC5">
        <w:tc>
          <w:tcPr>
            <w:tcW w:w="1637" w:type="pct"/>
          </w:tcPr>
          <w:p w:rsidR="00121DE7" w:rsidRPr="00DA3A2B" w:rsidRDefault="00121DE7" w:rsidP="0073048F">
            <w:pPr>
              <w:widowControl w:val="0"/>
              <w:spacing w:line="260" w:lineRule="exact"/>
            </w:pPr>
            <w:r w:rsidRPr="00DA3A2B">
              <w:t>Matematinė kompetencija ir gamtos mokslų, technologijų ir inžinerijos kompetencija</w:t>
            </w:r>
          </w:p>
        </w:tc>
        <w:tc>
          <w:tcPr>
            <w:tcW w:w="3363" w:type="pct"/>
          </w:tcPr>
          <w:p w:rsidR="00121DE7" w:rsidRPr="00DA3A2B" w:rsidRDefault="00121DE7" w:rsidP="0073048F">
            <w:pPr>
              <w:widowControl w:val="0"/>
              <w:spacing w:line="260" w:lineRule="exact"/>
              <w:jc w:val="both"/>
            </w:pPr>
            <w:r w:rsidRPr="00DA3A2B">
              <w:t>Apskaičiuoti turimų ir reikiamų priemonių kiekį.</w:t>
            </w:r>
          </w:p>
          <w:p w:rsidR="00121DE7" w:rsidRPr="00DA3A2B" w:rsidRDefault="00121DE7" w:rsidP="0073048F">
            <w:pPr>
              <w:widowControl w:val="0"/>
              <w:spacing w:line="260" w:lineRule="exact"/>
              <w:jc w:val="both"/>
            </w:pPr>
            <w:r w:rsidRPr="00DA3A2B">
              <w:t>Perduoti su darbu susijusią informaciją IT priemonėmis kitiems darbuotojams.</w:t>
            </w:r>
          </w:p>
          <w:p w:rsidR="00121DE7" w:rsidRPr="00DA3A2B" w:rsidRDefault="00121DE7" w:rsidP="0073048F">
            <w:pPr>
              <w:widowControl w:val="0"/>
              <w:spacing w:line="260" w:lineRule="exact"/>
              <w:jc w:val="both"/>
            </w:pPr>
            <w:r w:rsidRPr="00DA3A2B">
              <w:t>Suprasti grafinę informaciją, susijusią su profesine veikla.</w:t>
            </w:r>
          </w:p>
          <w:p w:rsidR="00F716AC" w:rsidRDefault="00121DE7" w:rsidP="0073048F">
            <w:pPr>
              <w:widowControl w:val="0"/>
              <w:spacing w:line="260" w:lineRule="exact"/>
              <w:jc w:val="both"/>
            </w:pPr>
            <w:r w:rsidRPr="00DA3A2B">
              <w:t>Naudotis ryšio ir nuotolinės komunikacijos priemonėmis.</w:t>
            </w:r>
          </w:p>
          <w:p w:rsidR="00121DE7" w:rsidRPr="00DA3A2B" w:rsidRDefault="00121DE7" w:rsidP="0073048F">
            <w:pPr>
              <w:widowControl w:val="0"/>
              <w:spacing w:line="260" w:lineRule="exact"/>
              <w:jc w:val="both"/>
              <w:rPr>
                <w:noProof/>
              </w:rPr>
            </w:pPr>
            <w:r w:rsidRPr="00DA3A2B">
              <w:rPr>
                <w:noProof/>
              </w:rPr>
              <w:t>Suvokti žmogaus veiklos daromą poveikį gamtai ir piliečio asmeninę atsakomybę.</w:t>
            </w:r>
          </w:p>
          <w:p w:rsidR="00121DE7" w:rsidRPr="00DA3A2B" w:rsidRDefault="00121DE7" w:rsidP="0073048F">
            <w:pPr>
              <w:widowControl w:val="0"/>
              <w:spacing w:line="260" w:lineRule="exact"/>
              <w:jc w:val="both"/>
            </w:pPr>
            <w:r w:rsidRPr="00DA3A2B">
              <w:rPr>
                <w:noProof/>
              </w:rPr>
              <w:t>Taikyti saugumo ir aplinkos tvarumo pricipus.</w:t>
            </w:r>
          </w:p>
        </w:tc>
      </w:tr>
      <w:tr w:rsidR="00121DE7" w:rsidRPr="00DA3A2B" w:rsidTr="00A26AC5">
        <w:tc>
          <w:tcPr>
            <w:tcW w:w="1637" w:type="pct"/>
          </w:tcPr>
          <w:p w:rsidR="00121DE7" w:rsidRPr="00DA3A2B" w:rsidRDefault="00121DE7" w:rsidP="0073048F">
            <w:pPr>
              <w:widowControl w:val="0"/>
              <w:spacing w:line="260" w:lineRule="exact"/>
            </w:pPr>
            <w:r w:rsidRPr="00DA3A2B">
              <w:t>Skaitmeninė kompetencija</w:t>
            </w:r>
          </w:p>
        </w:tc>
        <w:tc>
          <w:tcPr>
            <w:tcW w:w="3363" w:type="pct"/>
          </w:tcPr>
          <w:p w:rsidR="00121DE7" w:rsidRPr="00DA3A2B" w:rsidRDefault="00121DE7" w:rsidP="0073048F">
            <w:pPr>
              <w:widowControl w:val="0"/>
              <w:spacing w:line="260" w:lineRule="exact"/>
              <w:jc w:val="both"/>
            </w:pPr>
            <w:r w:rsidRPr="00DA3A2B">
              <w:t>Atlikti darbui reikalingos informacijos paiešką internete.</w:t>
            </w:r>
          </w:p>
          <w:p w:rsidR="00121DE7" w:rsidRPr="00DA3A2B" w:rsidRDefault="00121DE7" w:rsidP="0073048F">
            <w:pPr>
              <w:widowControl w:val="0"/>
              <w:spacing w:line="260" w:lineRule="exact"/>
              <w:jc w:val="both"/>
            </w:pPr>
            <w:r w:rsidRPr="00DA3A2B">
              <w:t>Rinkti, apdoroti ir saugoti darbui reikalingą informaciją.</w:t>
            </w:r>
          </w:p>
          <w:p w:rsidR="00121DE7" w:rsidRPr="00DA3A2B" w:rsidRDefault="00121DE7" w:rsidP="0073048F">
            <w:pPr>
              <w:widowControl w:val="0"/>
              <w:spacing w:line="260" w:lineRule="exact"/>
              <w:jc w:val="both"/>
            </w:pPr>
            <w:r w:rsidRPr="00DA3A2B">
              <w:t>Dokumentuoti darbų aplankus.</w:t>
            </w:r>
          </w:p>
          <w:p w:rsidR="00121DE7" w:rsidRPr="00DA3A2B" w:rsidRDefault="00121DE7" w:rsidP="0073048F">
            <w:pPr>
              <w:widowControl w:val="0"/>
              <w:spacing w:line="260" w:lineRule="exact"/>
              <w:jc w:val="both"/>
            </w:pPr>
            <w:r w:rsidRPr="00DA3A2B">
              <w:t>Rengti darbo pristatymą kompiuterinėmis programomis, naudotis vaizdų grafinio apdorojimo programa.</w:t>
            </w:r>
          </w:p>
          <w:p w:rsidR="00121DE7" w:rsidRPr="00DA3A2B" w:rsidRDefault="00121DE7" w:rsidP="0073048F">
            <w:pPr>
              <w:widowControl w:val="0"/>
              <w:spacing w:line="260" w:lineRule="exact"/>
              <w:jc w:val="both"/>
              <w:textAlignment w:val="baseline"/>
            </w:pPr>
            <w:r w:rsidRPr="00DA3A2B">
              <w:t>Naudotis skaitmeninėmis technologijomis atsakingai ir saugiai, apsaugant informaciją, turinį, duomenis ir skaitmeninę tapatybę.</w:t>
            </w:r>
          </w:p>
        </w:tc>
      </w:tr>
      <w:tr w:rsidR="00121DE7" w:rsidRPr="00DA3A2B" w:rsidTr="00A26AC5">
        <w:tc>
          <w:tcPr>
            <w:tcW w:w="1637" w:type="pct"/>
          </w:tcPr>
          <w:p w:rsidR="00121DE7" w:rsidRPr="00DA3A2B" w:rsidRDefault="00121DE7" w:rsidP="0073048F">
            <w:pPr>
              <w:widowControl w:val="0"/>
              <w:spacing w:line="260" w:lineRule="exact"/>
            </w:pPr>
            <w:r w:rsidRPr="00DA3A2B">
              <w:t>Asmeninė, socialinė ir mokymosi mokytis kompetencija</w:t>
            </w:r>
          </w:p>
        </w:tc>
        <w:tc>
          <w:tcPr>
            <w:tcW w:w="3363" w:type="pct"/>
          </w:tcPr>
          <w:p w:rsidR="00121DE7" w:rsidRPr="00DA3A2B" w:rsidRDefault="00121DE7" w:rsidP="0073048F">
            <w:pPr>
              <w:widowControl w:val="0"/>
              <w:spacing w:line="260" w:lineRule="exact"/>
              <w:jc w:val="both"/>
            </w:pPr>
            <w:r w:rsidRPr="00DA3A2B">
              <w:t>Įsivertinti turimas žinias ir gebėjimus, numatyti savo profesinio tobulinimosi planą.</w:t>
            </w:r>
          </w:p>
          <w:p w:rsidR="00121DE7" w:rsidRPr="00DA3A2B" w:rsidRDefault="00121DE7" w:rsidP="0073048F">
            <w:pPr>
              <w:widowControl w:val="0"/>
              <w:spacing w:line="260" w:lineRule="exact"/>
              <w:jc w:val="both"/>
            </w:pPr>
            <w:r w:rsidRPr="00DA3A2B">
              <w:t>Pritaikyti turimas žinias ir gebėjimus dirbant individualiai ir kolektyve.</w:t>
            </w:r>
          </w:p>
          <w:p w:rsidR="00121DE7" w:rsidRPr="00DA3A2B" w:rsidRDefault="00121DE7" w:rsidP="0073048F">
            <w:pPr>
              <w:widowControl w:val="0"/>
              <w:spacing w:line="260" w:lineRule="exact"/>
              <w:jc w:val="both"/>
            </w:pPr>
            <w:r w:rsidRPr="00DA3A2B">
              <w:t>Pozityviai bendrauti, būti atsakingam.</w:t>
            </w:r>
          </w:p>
          <w:p w:rsidR="00121DE7" w:rsidRPr="00DA3A2B" w:rsidRDefault="00121DE7" w:rsidP="0073048F">
            <w:pPr>
              <w:widowControl w:val="0"/>
              <w:spacing w:line="260" w:lineRule="exact"/>
              <w:jc w:val="both"/>
            </w:pPr>
            <w:r w:rsidRPr="00DA3A2B">
              <w:t>Atpažinti kitų žmonių emocijas, valdyti konfliktus.</w:t>
            </w:r>
          </w:p>
          <w:p w:rsidR="00121DE7" w:rsidRPr="00DA3A2B" w:rsidRDefault="00121DE7" w:rsidP="0073048F">
            <w:pPr>
              <w:widowControl w:val="0"/>
              <w:spacing w:line="260" w:lineRule="exact"/>
              <w:jc w:val="both"/>
            </w:pPr>
            <w:r w:rsidRPr="00DA3A2B">
              <w:t>Išmanyti sveikos gyvensenos pagrindinius principus.</w:t>
            </w:r>
          </w:p>
        </w:tc>
      </w:tr>
      <w:tr w:rsidR="00121DE7" w:rsidRPr="00DA3A2B" w:rsidTr="00A26AC5">
        <w:tc>
          <w:tcPr>
            <w:tcW w:w="1637" w:type="pct"/>
          </w:tcPr>
          <w:p w:rsidR="00121DE7" w:rsidRPr="00DA3A2B" w:rsidRDefault="00121DE7" w:rsidP="0073048F">
            <w:pPr>
              <w:widowControl w:val="0"/>
              <w:spacing w:line="260" w:lineRule="exact"/>
            </w:pPr>
            <w:r w:rsidRPr="00DA3A2B">
              <w:t>Pilietiškumo kompetencija</w:t>
            </w:r>
          </w:p>
        </w:tc>
        <w:tc>
          <w:tcPr>
            <w:tcW w:w="3363" w:type="pct"/>
          </w:tcPr>
          <w:p w:rsidR="00121DE7" w:rsidRPr="00DA3A2B" w:rsidRDefault="00121DE7" w:rsidP="0073048F">
            <w:pPr>
              <w:widowControl w:val="0"/>
              <w:spacing w:line="260" w:lineRule="exact"/>
              <w:jc w:val="both"/>
            </w:pPr>
            <w:r w:rsidRPr="00DA3A2B">
              <w:t>Valdyti savo psichologines būsenas, pojūčius ir savybes.</w:t>
            </w:r>
          </w:p>
          <w:p w:rsidR="00121DE7" w:rsidRPr="00DA3A2B" w:rsidRDefault="00121DE7" w:rsidP="0073048F">
            <w:pPr>
              <w:widowControl w:val="0"/>
              <w:spacing w:line="260" w:lineRule="exact"/>
              <w:jc w:val="both"/>
            </w:pPr>
            <w:r w:rsidRPr="00DA3A2B">
              <w:t>Tinkamai elgtis kritinėse situacijose.</w:t>
            </w:r>
          </w:p>
          <w:p w:rsidR="00121DE7" w:rsidRPr="00DA3A2B" w:rsidRDefault="00121DE7" w:rsidP="0073048F">
            <w:pPr>
              <w:widowControl w:val="0"/>
              <w:spacing w:line="260" w:lineRule="exact"/>
              <w:jc w:val="both"/>
            </w:pPr>
            <w:r w:rsidRPr="00DA3A2B">
              <w:t xml:space="preserve">Pagarbiai elgtis su </w:t>
            </w:r>
            <w:r w:rsidR="00D1159B" w:rsidRPr="00DA3A2B">
              <w:t>kolegomis ir kitai</w:t>
            </w:r>
            <w:r w:rsidRPr="00DA3A2B">
              <w:t>s asmenimis.</w:t>
            </w:r>
          </w:p>
          <w:p w:rsidR="00121DE7" w:rsidRPr="00DA3A2B" w:rsidRDefault="00121DE7" w:rsidP="0073048F">
            <w:pPr>
              <w:widowControl w:val="0"/>
              <w:spacing w:line="260" w:lineRule="exact"/>
              <w:jc w:val="both"/>
            </w:pPr>
            <w:r w:rsidRPr="00DA3A2B">
              <w:t xml:space="preserve">Dirbti komandoje. </w:t>
            </w:r>
          </w:p>
        </w:tc>
      </w:tr>
      <w:tr w:rsidR="00121DE7" w:rsidRPr="00DA3A2B" w:rsidTr="00A26AC5">
        <w:tc>
          <w:tcPr>
            <w:tcW w:w="1637" w:type="pct"/>
          </w:tcPr>
          <w:p w:rsidR="00121DE7" w:rsidRPr="00DA3A2B" w:rsidRDefault="00121DE7" w:rsidP="0073048F">
            <w:pPr>
              <w:widowControl w:val="0"/>
              <w:spacing w:line="260" w:lineRule="exact"/>
            </w:pPr>
            <w:r w:rsidRPr="00DA3A2B">
              <w:t>Verslumo kompetencija</w:t>
            </w:r>
          </w:p>
        </w:tc>
        <w:tc>
          <w:tcPr>
            <w:tcW w:w="3363" w:type="pct"/>
          </w:tcPr>
          <w:p w:rsidR="00121DE7" w:rsidRPr="00DA3A2B" w:rsidRDefault="00121DE7" w:rsidP="0073048F">
            <w:pPr>
              <w:widowControl w:val="0"/>
              <w:spacing w:line="260" w:lineRule="exact"/>
              <w:jc w:val="both"/>
            </w:pPr>
            <w:r w:rsidRPr="00DA3A2B">
              <w:t>Išmanyti verslo kūrimo galimybes.</w:t>
            </w:r>
          </w:p>
          <w:p w:rsidR="00121DE7" w:rsidRPr="00DA3A2B" w:rsidRDefault="00121DE7" w:rsidP="0073048F">
            <w:pPr>
              <w:pStyle w:val="xmsonormal"/>
              <w:widowControl w:val="0"/>
              <w:shd w:val="clear" w:color="auto" w:fill="FFFFFF" w:themeFill="background1"/>
              <w:spacing w:before="0" w:beforeAutospacing="0" w:after="0" w:afterAutospacing="0" w:line="260" w:lineRule="exact"/>
              <w:jc w:val="both"/>
              <w:rPr>
                <w:strike/>
              </w:rPr>
            </w:pPr>
            <w:r w:rsidRPr="00DA3A2B">
              <w:t>Dirbti savarankiškai, planuoti savo laiką.</w:t>
            </w:r>
          </w:p>
        </w:tc>
      </w:tr>
      <w:tr w:rsidR="00121DE7" w:rsidRPr="00DA3A2B" w:rsidTr="00A26AC5">
        <w:tc>
          <w:tcPr>
            <w:tcW w:w="1637" w:type="pct"/>
          </w:tcPr>
          <w:p w:rsidR="00121DE7" w:rsidRPr="00DA3A2B" w:rsidRDefault="00121DE7" w:rsidP="0073048F">
            <w:pPr>
              <w:widowControl w:val="0"/>
              <w:spacing w:line="260" w:lineRule="exact"/>
            </w:pPr>
            <w:r w:rsidRPr="00DA3A2B">
              <w:t>Kultūrinio sąmoningumo ir raiškos kompetencija</w:t>
            </w:r>
          </w:p>
        </w:tc>
        <w:tc>
          <w:tcPr>
            <w:tcW w:w="3363" w:type="pct"/>
          </w:tcPr>
          <w:p w:rsidR="00121DE7" w:rsidRPr="00DA3A2B" w:rsidRDefault="00121DE7" w:rsidP="0073048F">
            <w:pPr>
              <w:widowControl w:val="0"/>
              <w:spacing w:line="260" w:lineRule="exact"/>
              <w:jc w:val="both"/>
            </w:pPr>
            <w:r w:rsidRPr="00DA3A2B">
              <w:t>Gerbti save, kitus, savo šalį ir jos tradicijas.</w:t>
            </w:r>
          </w:p>
          <w:p w:rsidR="00121DE7" w:rsidRPr="00DA3A2B" w:rsidRDefault="00121DE7" w:rsidP="0073048F">
            <w:pPr>
              <w:widowControl w:val="0"/>
              <w:spacing w:line="260" w:lineRule="exact"/>
              <w:jc w:val="both"/>
            </w:pPr>
            <w:r w:rsidRPr="00DA3A2B">
              <w:t>Pažinti įvairių šalių kultūrinius skirtumus, juos gerbti.</w:t>
            </w:r>
          </w:p>
          <w:p w:rsidR="00121DE7" w:rsidRPr="00DA3A2B" w:rsidRDefault="00121DE7" w:rsidP="0073048F">
            <w:pPr>
              <w:widowControl w:val="0"/>
              <w:spacing w:line="260" w:lineRule="exact"/>
              <w:jc w:val="both"/>
            </w:pPr>
            <w:r w:rsidRPr="00DA3A2B">
              <w:t>Mokėti bendrauti su skirtingų kultūrų atstovais.</w:t>
            </w:r>
          </w:p>
          <w:p w:rsidR="00121DE7" w:rsidRPr="00DA3A2B" w:rsidRDefault="00121DE7" w:rsidP="0073048F">
            <w:pPr>
              <w:widowControl w:val="0"/>
              <w:spacing w:line="260" w:lineRule="exact"/>
              <w:jc w:val="both"/>
            </w:pPr>
            <w:r w:rsidRPr="00DA3A2B">
              <w:t>Lavinti estetinį požiūrį į aplinką.</w:t>
            </w:r>
          </w:p>
        </w:tc>
      </w:tr>
    </w:tbl>
    <w:p w:rsidR="00121DE7" w:rsidRPr="00DA3A2B" w:rsidRDefault="00121DE7" w:rsidP="00C50EFF">
      <w:pPr>
        <w:widowControl w:val="0"/>
        <w:jc w:val="center"/>
        <w:rPr>
          <w:b/>
          <w:sz w:val="28"/>
          <w:szCs w:val="28"/>
        </w:rPr>
      </w:pPr>
      <w:r w:rsidRPr="00DA3A2B">
        <w:rPr>
          <w:b/>
          <w:sz w:val="28"/>
          <w:szCs w:val="28"/>
        </w:rPr>
        <w:br w:type="page"/>
      </w:r>
      <w:r w:rsidRPr="00DA3A2B">
        <w:rPr>
          <w:b/>
          <w:sz w:val="28"/>
          <w:szCs w:val="28"/>
        </w:rPr>
        <w:lastRenderedPageBreak/>
        <w:t>5. PROGRAMOS STRUKTŪRA, VYKDANT PIRMINĮ IR TĘSTINĮ PROFESINĮ MOKYMĄ</w:t>
      </w:r>
    </w:p>
    <w:p w:rsidR="00121DE7" w:rsidRPr="00DA3A2B" w:rsidRDefault="00121DE7" w:rsidP="004B18D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21DE7" w:rsidRPr="00DA3A2B" w:rsidTr="00A26AC5">
        <w:trPr>
          <w:trHeight w:val="57"/>
        </w:trPr>
        <w:tc>
          <w:tcPr>
            <w:tcW w:w="5000" w:type="pct"/>
            <w:gridSpan w:val="2"/>
            <w:shd w:val="clear" w:color="auto" w:fill="auto"/>
          </w:tcPr>
          <w:p w:rsidR="00121DE7" w:rsidRPr="00DA3A2B" w:rsidRDefault="00121DE7" w:rsidP="004B18DE">
            <w:pPr>
              <w:widowControl w:val="0"/>
              <w:rPr>
                <w:b/>
              </w:rPr>
            </w:pPr>
            <w:r w:rsidRPr="00DA3A2B">
              <w:rPr>
                <w:b/>
              </w:rPr>
              <w:t xml:space="preserve">Kvalifikacija – </w:t>
            </w:r>
            <w:proofErr w:type="spellStart"/>
            <w:r w:rsidR="00955CB0" w:rsidRPr="00DA3A2B">
              <w:rPr>
                <w:b/>
              </w:rPr>
              <w:t>agroverslo</w:t>
            </w:r>
            <w:proofErr w:type="spellEnd"/>
            <w:r w:rsidR="00955CB0" w:rsidRPr="00DA3A2B">
              <w:rPr>
                <w:b/>
              </w:rPr>
              <w:t xml:space="preserve"> </w:t>
            </w:r>
            <w:r w:rsidRPr="00DA3A2B">
              <w:rPr>
                <w:b/>
              </w:rPr>
              <w:t>darbuotojas, LTKS lygis IV</w:t>
            </w:r>
          </w:p>
        </w:tc>
      </w:tr>
      <w:tr w:rsidR="00121DE7" w:rsidRPr="00DA3A2B" w:rsidTr="00124944">
        <w:trPr>
          <w:trHeight w:val="57"/>
        </w:trPr>
        <w:tc>
          <w:tcPr>
            <w:tcW w:w="2500" w:type="pct"/>
            <w:shd w:val="clear" w:color="auto" w:fill="F2F2F2" w:themeFill="background1" w:themeFillShade="F2"/>
          </w:tcPr>
          <w:p w:rsidR="00121DE7" w:rsidRPr="00DA3A2B" w:rsidRDefault="00121DE7" w:rsidP="004B18DE">
            <w:pPr>
              <w:widowControl w:val="0"/>
              <w:jc w:val="center"/>
              <w:rPr>
                <w:b/>
              </w:rPr>
            </w:pPr>
            <w:r w:rsidRPr="00DA3A2B">
              <w:rPr>
                <w:b/>
              </w:rPr>
              <w:t xml:space="preserve">Programos, skirtos pirminiam profesiniam mokymui, struktūra </w:t>
            </w:r>
          </w:p>
        </w:tc>
        <w:tc>
          <w:tcPr>
            <w:tcW w:w="2500" w:type="pct"/>
            <w:shd w:val="clear" w:color="auto" w:fill="F2F2F2" w:themeFill="background1" w:themeFillShade="F2"/>
          </w:tcPr>
          <w:p w:rsidR="00121DE7" w:rsidRPr="00DA3A2B" w:rsidRDefault="00121DE7" w:rsidP="004B18DE">
            <w:pPr>
              <w:widowControl w:val="0"/>
              <w:jc w:val="center"/>
              <w:rPr>
                <w:b/>
              </w:rPr>
            </w:pPr>
            <w:r w:rsidRPr="00DA3A2B">
              <w:rPr>
                <w:b/>
              </w:rPr>
              <w:t>Programos, skirtos tęstiniam profesiniam mokymui, struktūra</w:t>
            </w:r>
          </w:p>
        </w:tc>
      </w:tr>
      <w:tr w:rsidR="00121DE7" w:rsidRPr="00DA3A2B" w:rsidTr="00A26AC5">
        <w:trPr>
          <w:trHeight w:val="57"/>
        </w:trPr>
        <w:tc>
          <w:tcPr>
            <w:tcW w:w="2500" w:type="pct"/>
            <w:shd w:val="clear" w:color="auto" w:fill="auto"/>
          </w:tcPr>
          <w:p w:rsidR="00121DE7" w:rsidRPr="002B4762" w:rsidRDefault="00771353" w:rsidP="004B18DE">
            <w:pPr>
              <w:widowControl w:val="0"/>
              <w:rPr>
                <w:i/>
              </w:rPr>
            </w:pPr>
            <w:r w:rsidRPr="002B4762">
              <w:rPr>
                <w:i/>
              </w:rPr>
              <w:t xml:space="preserve">Įvadinis modulis (iš viso </w:t>
            </w:r>
            <w:r w:rsidR="007F60E0" w:rsidRPr="002B4762">
              <w:rPr>
                <w:i/>
              </w:rPr>
              <w:t>2 mokymosi kreditai</w:t>
            </w:r>
            <w:r w:rsidR="00121DE7" w:rsidRPr="002B4762">
              <w:rPr>
                <w:i/>
              </w:rPr>
              <w:t>)</w:t>
            </w:r>
          </w:p>
          <w:p w:rsidR="00121DE7" w:rsidRPr="00D4106C" w:rsidRDefault="00771353" w:rsidP="004B18DE">
            <w:pPr>
              <w:widowControl w:val="0"/>
              <w:ind w:left="284"/>
            </w:pPr>
            <w:r w:rsidRPr="002B4762">
              <w:t xml:space="preserve">Įvadas į profesiją, </w:t>
            </w:r>
            <w:r w:rsidR="007F60E0" w:rsidRPr="002B4762">
              <w:t>2</w:t>
            </w:r>
            <w:r w:rsidR="00121DE7" w:rsidRPr="002B4762">
              <w:t xml:space="preserve"> mokymosi</w:t>
            </w:r>
            <w:r w:rsidR="007F60E0" w:rsidRPr="002B4762">
              <w:t xml:space="preserve"> kreditai</w:t>
            </w:r>
          </w:p>
        </w:tc>
        <w:tc>
          <w:tcPr>
            <w:tcW w:w="2500" w:type="pct"/>
            <w:shd w:val="clear" w:color="auto" w:fill="auto"/>
          </w:tcPr>
          <w:p w:rsidR="00121DE7" w:rsidRPr="00D4106C" w:rsidRDefault="00121DE7" w:rsidP="004B18DE">
            <w:pPr>
              <w:widowControl w:val="0"/>
              <w:rPr>
                <w:i/>
              </w:rPr>
            </w:pPr>
            <w:r w:rsidRPr="00D4106C">
              <w:rPr>
                <w:i/>
              </w:rPr>
              <w:t>Įvadinis modulis (0 mokymosi kreditų)</w:t>
            </w:r>
          </w:p>
          <w:p w:rsidR="00121DE7" w:rsidRPr="00D4106C" w:rsidRDefault="00121DE7" w:rsidP="004B18DE">
            <w:pPr>
              <w:widowControl w:val="0"/>
              <w:ind w:left="284"/>
            </w:pPr>
            <w:r w:rsidRPr="00D4106C">
              <w:t>–</w:t>
            </w:r>
          </w:p>
        </w:tc>
      </w:tr>
      <w:tr w:rsidR="00121DE7" w:rsidRPr="00DA3A2B" w:rsidTr="00A26AC5">
        <w:trPr>
          <w:trHeight w:val="57"/>
        </w:trPr>
        <w:tc>
          <w:tcPr>
            <w:tcW w:w="2500" w:type="pct"/>
            <w:shd w:val="clear" w:color="auto" w:fill="auto"/>
          </w:tcPr>
          <w:p w:rsidR="00121DE7" w:rsidRPr="00D4106C" w:rsidRDefault="007179F3" w:rsidP="004B18DE">
            <w:pPr>
              <w:widowControl w:val="0"/>
              <w:rPr>
                <w:i/>
              </w:rPr>
            </w:pPr>
            <w:r w:rsidRPr="00D4106C">
              <w:rPr>
                <w:i/>
              </w:rPr>
              <w:t xml:space="preserve">Bendrieji moduliai (iš viso </w:t>
            </w:r>
            <w:r w:rsidR="007F60E0" w:rsidRPr="00D4106C">
              <w:rPr>
                <w:i/>
              </w:rPr>
              <w:t>8</w:t>
            </w:r>
            <w:r w:rsidR="00121DE7" w:rsidRPr="00D4106C">
              <w:rPr>
                <w:i/>
              </w:rPr>
              <w:t xml:space="preserve"> mokymosi kreditai)</w:t>
            </w:r>
          </w:p>
          <w:p w:rsidR="00121DE7" w:rsidRPr="00D4106C" w:rsidRDefault="00121DE7" w:rsidP="004B18DE">
            <w:pPr>
              <w:widowControl w:val="0"/>
              <w:ind w:left="284"/>
            </w:pPr>
            <w:r w:rsidRPr="00D4106C">
              <w:t>Saugus elgesys ekstremaliose situacijose, 1 mokymosi kreditas</w:t>
            </w:r>
          </w:p>
          <w:p w:rsidR="00121DE7" w:rsidRPr="00D4106C" w:rsidRDefault="00121DE7" w:rsidP="004B18DE">
            <w:pPr>
              <w:widowControl w:val="0"/>
              <w:ind w:left="284"/>
            </w:pPr>
            <w:r w:rsidRPr="00D4106C">
              <w:t xml:space="preserve">Sąmoningas </w:t>
            </w:r>
            <w:r w:rsidR="00771353" w:rsidRPr="00D4106C">
              <w:t xml:space="preserve">fizinio aktyvumo reguliavimas, </w:t>
            </w:r>
            <w:r w:rsidR="007F60E0" w:rsidRPr="00D4106C">
              <w:t>5</w:t>
            </w:r>
            <w:r w:rsidRPr="00D4106C">
              <w:t xml:space="preserve"> mokymosi kreditai</w:t>
            </w:r>
          </w:p>
          <w:p w:rsidR="00121DE7" w:rsidRPr="00D4106C" w:rsidRDefault="00121DE7" w:rsidP="004B18DE">
            <w:pPr>
              <w:widowControl w:val="0"/>
              <w:ind w:left="284"/>
            </w:pPr>
            <w:r w:rsidRPr="00D4106C">
              <w:t>Darbuotojų sauga ir sveikata, 2 mokymosi kreditai</w:t>
            </w:r>
          </w:p>
        </w:tc>
        <w:tc>
          <w:tcPr>
            <w:tcW w:w="2500" w:type="pct"/>
            <w:shd w:val="clear" w:color="auto" w:fill="auto"/>
          </w:tcPr>
          <w:p w:rsidR="00121DE7" w:rsidRPr="00D4106C" w:rsidRDefault="00121DE7" w:rsidP="004B18DE">
            <w:pPr>
              <w:widowControl w:val="0"/>
              <w:rPr>
                <w:i/>
              </w:rPr>
            </w:pPr>
            <w:r w:rsidRPr="00D4106C">
              <w:rPr>
                <w:i/>
              </w:rPr>
              <w:t>Bendrieji moduliai (0 mokymosi kreditų)</w:t>
            </w:r>
          </w:p>
          <w:p w:rsidR="00121DE7" w:rsidRPr="00D4106C" w:rsidRDefault="00121DE7" w:rsidP="004B18DE">
            <w:pPr>
              <w:widowControl w:val="0"/>
              <w:ind w:left="284"/>
            </w:pPr>
            <w:r w:rsidRPr="00D4106C">
              <w:t>–</w:t>
            </w:r>
          </w:p>
        </w:tc>
      </w:tr>
      <w:tr w:rsidR="00121DE7" w:rsidRPr="00DA3A2B" w:rsidTr="00A26AC5">
        <w:trPr>
          <w:trHeight w:val="57"/>
        </w:trPr>
        <w:tc>
          <w:tcPr>
            <w:tcW w:w="2500" w:type="pct"/>
            <w:shd w:val="clear" w:color="auto" w:fill="auto"/>
          </w:tcPr>
          <w:p w:rsidR="00121DE7" w:rsidRPr="00D4106C" w:rsidRDefault="00121DE7" w:rsidP="004B18DE">
            <w:pPr>
              <w:widowControl w:val="0"/>
              <w:rPr>
                <w:i/>
              </w:rPr>
            </w:pPr>
            <w:r w:rsidRPr="00D4106C">
              <w:rPr>
                <w:i/>
              </w:rPr>
              <w:t>Kvalifikaciją sudarančioms kompetencijoms įgyti skirt</w:t>
            </w:r>
            <w:r w:rsidR="00771353" w:rsidRPr="00D4106C">
              <w:rPr>
                <w:i/>
              </w:rPr>
              <w:t xml:space="preserve">i moduliai (iš viso </w:t>
            </w:r>
            <w:r w:rsidR="007F60E0" w:rsidRPr="00D4106C">
              <w:rPr>
                <w:i/>
              </w:rPr>
              <w:t>80</w:t>
            </w:r>
            <w:r w:rsidR="00771353" w:rsidRPr="00D4106C">
              <w:rPr>
                <w:i/>
              </w:rPr>
              <w:t xml:space="preserve"> mokymosi kreditų</w:t>
            </w:r>
            <w:r w:rsidRPr="00D4106C">
              <w:rPr>
                <w:i/>
              </w:rPr>
              <w:t>)</w:t>
            </w:r>
          </w:p>
          <w:p w:rsidR="00994DA7" w:rsidRPr="00D4106C" w:rsidRDefault="00994DA7" w:rsidP="004B18DE">
            <w:pPr>
              <w:widowControl w:val="0"/>
              <w:ind w:left="284"/>
            </w:pPr>
            <w:r w:rsidRPr="00D4106C">
              <w:t>Žemdirbystė, 10 mokymosi kreditų</w:t>
            </w:r>
          </w:p>
          <w:p w:rsidR="00994DA7" w:rsidRPr="00D4106C" w:rsidRDefault="00994DA7" w:rsidP="004B18DE">
            <w:pPr>
              <w:widowControl w:val="0"/>
              <w:ind w:left="284"/>
            </w:pPr>
            <w:r w:rsidRPr="00D4106C">
              <w:t>Augalininkystė, 10 mokymosi kreditų</w:t>
            </w:r>
          </w:p>
          <w:p w:rsidR="00994DA7" w:rsidRPr="00D4106C" w:rsidRDefault="00994DA7" w:rsidP="004B18DE">
            <w:pPr>
              <w:widowControl w:val="0"/>
              <w:ind w:left="284"/>
            </w:pPr>
            <w:r w:rsidRPr="00D4106C">
              <w:t xml:space="preserve">Daržininkystė, </w:t>
            </w:r>
            <w:r w:rsidR="00D4106C" w:rsidRPr="00D4106C">
              <w:t>5 mokymosi kreditai</w:t>
            </w:r>
          </w:p>
          <w:p w:rsidR="00994DA7" w:rsidRPr="00D4106C" w:rsidRDefault="00994DA7" w:rsidP="004B18DE">
            <w:pPr>
              <w:widowControl w:val="0"/>
              <w:ind w:left="284"/>
            </w:pPr>
            <w:r w:rsidRPr="00D4106C">
              <w:t>Sodininkystė, 10 mokymosi kreditų</w:t>
            </w:r>
          </w:p>
          <w:p w:rsidR="00994DA7" w:rsidRPr="00D4106C" w:rsidRDefault="00994DA7" w:rsidP="004B18DE">
            <w:pPr>
              <w:widowControl w:val="0"/>
              <w:ind w:left="284"/>
            </w:pPr>
            <w:r w:rsidRPr="00D4106C">
              <w:t>Ūkinių gyvūnų auginimas ir priežiūra, 10 mokymosi kreditų</w:t>
            </w:r>
          </w:p>
          <w:p w:rsidR="00994DA7" w:rsidRPr="00D4106C" w:rsidRDefault="00994DA7" w:rsidP="004B18DE">
            <w:pPr>
              <w:widowControl w:val="0"/>
              <w:ind w:left="284"/>
            </w:pPr>
            <w:r w:rsidRPr="00D4106C">
              <w:t xml:space="preserve">Ekologinis ūkininkavimas, </w:t>
            </w:r>
            <w:r w:rsidR="00D4106C" w:rsidRPr="00D4106C">
              <w:t xml:space="preserve">10 </w:t>
            </w:r>
            <w:r w:rsidRPr="00D4106C">
              <w:t>mokymosi kreditų</w:t>
            </w:r>
          </w:p>
          <w:p w:rsidR="00994DA7" w:rsidRPr="00D4106C" w:rsidRDefault="00994DA7" w:rsidP="004B18DE">
            <w:pPr>
              <w:widowControl w:val="0"/>
              <w:ind w:left="284"/>
            </w:pPr>
            <w:r w:rsidRPr="00D4106C">
              <w:t>Augalų apsaugos produktų profesionalus naudojimas, 10 mokymosi kreditų</w:t>
            </w:r>
          </w:p>
          <w:p w:rsidR="00994DA7" w:rsidRPr="00D4106C" w:rsidRDefault="00994DA7" w:rsidP="004B18DE">
            <w:pPr>
              <w:widowControl w:val="0"/>
              <w:ind w:left="284"/>
            </w:pPr>
            <w:r w:rsidRPr="00D4106C">
              <w:t>Ūkio valdymas, 10 mokymosi kreditų</w:t>
            </w:r>
          </w:p>
          <w:p w:rsidR="00121DE7" w:rsidRPr="00D4106C" w:rsidRDefault="00BF21BC" w:rsidP="004B18DE">
            <w:pPr>
              <w:widowControl w:val="0"/>
              <w:ind w:left="284"/>
            </w:pPr>
            <w:r w:rsidRPr="00D4106C">
              <w:t>TR1 kategorijos traktorių vairavimas</w:t>
            </w:r>
            <w:r w:rsidR="00F84E8A" w:rsidRPr="00D4106C">
              <w:t>, 5 kreditai</w:t>
            </w:r>
          </w:p>
        </w:tc>
        <w:tc>
          <w:tcPr>
            <w:tcW w:w="2500" w:type="pct"/>
            <w:shd w:val="clear" w:color="auto" w:fill="auto"/>
          </w:tcPr>
          <w:p w:rsidR="00121DE7" w:rsidRPr="00D4106C" w:rsidRDefault="00121DE7" w:rsidP="004B18DE">
            <w:pPr>
              <w:widowControl w:val="0"/>
              <w:rPr>
                <w:i/>
              </w:rPr>
            </w:pPr>
            <w:r w:rsidRPr="00D4106C">
              <w:rPr>
                <w:i/>
              </w:rPr>
              <w:t>Kvalifikaciją sudarančioms kompetencijoms įgyti skirti moduliai (iš viso 80 mokymosi kreditų)</w:t>
            </w:r>
          </w:p>
          <w:p w:rsidR="00994DA7" w:rsidRPr="00D4106C" w:rsidRDefault="00994DA7" w:rsidP="004B18DE">
            <w:pPr>
              <w:widowControl w:val="0"/>
              <w:ind w:left="284"/>
            </w:pPr>
            <w:r w:rsidRPr="00D4106C">
              <w:t>Žemdirbystė, 10 mokymosi kreditų</w:t>
            </w:r>
          </w:p>
          <w:p w:rsidR="00994DA7" w:rsidRPr="00D4106C" w:rsidRDefault="00994DA7" w:rsidP="004B18DE">
            <w:pPr>
              <w:widowControl w:val="0"/>
              <w:ind w:left="284"/>
            </w:pPr>
            <w:r w:rsidRPr="00D4106C">
              <w:t>Augalininkystė, 10 mokymosi kreditų</w:t>
            </w:r>
          </w:p>
          <w:p w:rsidR="00994DA7" w:rsidRPr="00D4106C" w:rsidRDefault="00994DA7" w:rsidP="004B18DE">
            <w:pPr>
              <w:widowControl w:val="0"/>
              <w:ind w:left="284"/>
            </w:pPr>
            <w:r w:rsidRPr="00D4106C">
              <w:t xml:space="preserve">Daržininkystė, </w:t>
            </w:r>
            <w:r w:rsidR="00D4106C" w:rsidRPr="00D4106C">
              <w:t>5 mokymosi kreditai</w:t>
            </w:r>
          </w:p>
          <w:p w:rsidR="00994DA7" w:rsidRPr="00D4106C" w:rsidRDefault="00994DA7" w:rsidP="004B18DE">
            <w:pPr>
              <w:widowControl w:val="0"/>
              <w:ind w:left="284"/>
            </w:pPr>
            <w:r w:rsidRPr="00D4106C">
              <w:t>Sodininkystė, 10 mokymosi kreditų</w:t>
            </w:r>
          </w:p>
          <w:p w:rsidR="00994DA7" w:rsidRPr="00D4106C" w:rsidRDefault="00994DA7" w:rsidP="004B18DE">
            <w:pPr>
              <w:widowControl w:val="0"/>
              <w:ind w:left="284"/>
            </w:pPr>
            <w:r w:rsidRPr="00D4106C">
              <w:t>Ūkinių gyvūnų auginimas ir priežiūra, 10 mokymosi kreditų</w:t>
            </w:r>
          </w:p>
          <w:p w:rsidR="00994DA7" w:rsidRPr="00D4106C" w:rsidRDefault="00994DA7" w:rsidP="004B18DE">
            <w:pPr>
              <w:widowControl w:val="0"/>
              <w:ind w:left="284"/>
            </w:pPr>
            <w:r w:rsidRPr="00D4106C">
              <w:t xml:space="preserve">Ekologinis ūkininkavimas, </w:t>
            </w:r>
            <w:r w:rsidR="00D4106C" w:rsidRPr="00D4106C">
              <w:t>10</w:t>
            </w:r>
            <w:r w:rsidRPr="00D4106C">
              <w:t xml:space="preserve"> mokymosi kreditų</w:t>
            </w:r>
          </w:p>
          <w:p w:rsidR="00994DA7" w:rsidRPr="00D4106C" w:rsidRDefault="00994DA7" w:rsidP="004B18DE">
            <w:pPr>
              <w:widowControl w:val="0"/>
              <w:ind w:left="284"/>
            </w:pPr>
            <w:r w:rsidRPr="00D4106C">
              <w:t>Augalų apsaugos produktų profesionalus naudojimas, 10 mokymosi kreditų</w:t>
            </w:r>
          </w:p>
          <w:p w:rsidR="00994DA7" w:rsidRPr="00D4106C" w:rsidRDefault="00994DA7" w:rsidP="004B18DE">
            <w:pPr>
              <w:widowControl w:val="0"/>
              <w:ind w:left="284"/>
            </w:pPr>
            <w:r w:rsidRPr="00D4106C">
              <w:t>Ūkio valdymas, 10 mokymosi kreditų</w:t>
            </w:r>
          </w:p>
          <w:p w:rsidR="00121DE7" w:rsidRPr="00D4106C" w:rsidRDefault="00BF21BC" w:rsidP="004B18DE">
            <w:pPr>
              <w:widowControl w:val="0"/>
              <w:ind w:left="284"/>
              <w:rPr>
                <w:bCs/>
              </w:rPr>
            </w:pPr>
            <w:r w:rsidRPr="00D4106C">
              <w:t>TR1 kategorijos traktorių vairavimas</w:t>
            </w:r>
            <w:r w:rsidR="00994DA7" w:rsidRPr="00D4106C">
              <w:t>, 5 k</w:t>
            </w:r>
            <w:r w:rsidR="00F84E8A" w:rsidRPr="00D4106C">
              <w:t>reditai</w:t>
            </w:r>
          </w:p>
        </w:tc>
      </w:tr>
      <w:tr w:rsidR="00121DE7" w:rsidRPr="00DA3A2B" w:rsidTr="00A26AC5">
        <w:trPr>
          <w:trHeight w:val="57"/>
        </w:trPr>
        <w:tc>
          <w:tcPr>
            <w:tcW w:w="2500" w:type="pct"/>
            <w:shd w:val="clear" w:color="auto" w:fill="auto"/>
          </w:tcPr>
          <w:p w:rsidR="00121DE7" w:rsidRPr="00D4106C" w:rsidRDefault="00121DE7" w:rsidP="004B18DE">
            <w:pPr>
              <w:widowControl w:val="0"/>
              <w:rPr>
                <w:i/>
                <w:iCs/>
              </w:rPr>
            </w:pPr>
            <w:r w:rsidRPr="00D4106C">
              <w:rPr>
                <w:i/>
                <w:iCs/>
              </w:rPr>
              <w:t>Pasirenkamieji moduliai (</w:t>
            </w:r>
            <w:r w:rsidRPr="00D4106C">
              <w:rPr>
                <w:i/>
              </w:rPr>
              <w:t xml:space="preserve">iš viso </w:t>
            </w:r>
            <w:r w:rsidR="00B91275" w:rsidRPr="00D4106C">
              <w:rPr>
                <w:i/>
                <w:iCs/>
              </w:rPr>
              <w:t>10 mokymosi kreditų</w:t>
            </w:r>
            <w:r w:rsidRPr="00D4106C">
              <w:rPr>
                <w:i/>
                <w:iCs/>
              </w:rPr>
              <w:t>)</w:t>
            </w:r>
          </w:p>
          <w:p w:rsidR="00994DA7" w:rsidRPr="00DA3A2B" w:rsidRDefault="00994DA7" w:rsidP="004B18DE">
            <w:pPr>
              <w:widowControl w:val="0"/>
              <w:ind w:left="284"/>
            </w:pPr>
            <w:r w:rsidRPr="00DA3A2B">
              <w:t>Sėk</w:t>
            </w:r>
            <w:r w:rsidR="00F84E8A" w:rsidRPr="00DA3A2B">
              <w:t>lininkystė, 5 mokymosi kreditai</w:t>
            </w:r>
          </w:p>
          <w:p w:rsidR="00994DA7" w:rsidRPr="00DA3A2B" w:rsidRDefault="00994DA7" w:rsidP="004B18DE">
            <w:pPr>
              <w:widowControl w:val="0"/>
              <w:ind w:left="284"/>
            </w:pPr>
            <w:r w:rsidRPr="00DA3A2B">
              <w:t>Dekoratyvinių augalų</w:t>
            </w:r>
            <w:r w:rsidR="00F84E8A" w:rsidRPr="00DA3A2B">
              <w:t xml:space="preserve"> auginimas, 5 mokymosi kreditai</w:t>
            </w:r>
          </w:p>
          <w:p w:rsidR="00994DA7" w:rsidRPr="00DA3A2B" w:rsidRDefault="00994DA7" w:rsidP="004B18DE">
            <w:pPr>
              <w:widowControl w:val="0"/>
              <w:ind w:left="284"/>
            </w:pPr>
            <w:r w:rsidRPr="00DA3A2B">
              <w:t>Karvi</w:t>
            </w:r>
            <w:r w:rsidR="00F84E8A" w:rsidRPr="00DA3A2B">
              <w:t>ų melžimas, 5 mokymosi kreditai</w:t>
            </w:r>
          </w:p>
          <w:p w:rsidR="00994DA7" w:rsidRPr="00DA3A2B" w:rsidRDefault="00994DA7" w:rsidP="004B18DE">
            <w:pPr>
              <w:widowControl w:val="0"/>
              <w:ind w:left="284"/>
            </w:pPr>
            <w:r w:rsidRPr="00DA3A2B">
              <w:t>Avių</w:t>
            </w:r>
            <w:r w:rsidR="00F84E8A" w:rsidRPr="00DA3A2B">
              <w:t xml:space="preserve"> auginimas, 5 mokymosi kreditai</w:t>
            </w:r>
          </w:p>
          <w:p w:rsidR="00994DA7" w:rsidRPr="00DA3A2B" w:rsidRDefault="00994DA7" w:rsidP="004B18DE">
            <w:pPr>
              <w:widowControl w:val="0"/>
              <w:ind w:left="284"/>
            </w:pPr>
            <w:r w:rsidRPr="00DA3A2B">
              <w:t>TR2 kategorijos traktorių va</w:t>
            </w:r>
            <w:r w:rsidR="00F84E8A" w:rsidRPr="00DA3A2B">
              <w:t>iravimas, 5 mokymosi kreditai</w:t>
            </w:r>
          </w:p>
          <w:p w:rsidR="00994DA7" w:rsidRPr="00DA3A2B" w:rsidRDefault="00994DA7" w:rsidP="004B18DE">
            <w:pPr>
              <w:widowControl w:val="0"/>
              <w:ind w:left="284"/>
              <w:rPr>
                <w:i/>
              </w:rPr>
            </w:pPr>
            <w:proofErr w:type="spellStart"/>
            <w:r w:rsidRPr="00DA3A2B">
              <w:t>SZ</w:t>
            </w:r>
            <w:proofErr w:type="spellEnd"/>
            <w:r w:rsidRPr="00DA3A2B">
              <w:t xml:space="preserve"> kategorijos savaeigių žemės ūkio mašinų vairavimas, 5 mokymosi kreditai</w:t>
            </w:r>
          </w:p>
        </w:tc>
        <w:tc>
          <w:tcPr>
            <w:tcW w:w="2500" w:type="pct"/>
            <w:shd w:val="clear" w:color="auto" w:fill="auto"/>
          </w:tcPr>
          <w:p w:rsidR="00121DE7" w:rsidRPr="00DA3A2B" w:rsidRDefault="00121DE7" w:rsidP="004B18DE">
            <w:pPr>
              <w:widowControl w:val="0"/>
              <w:rPr>
                <w:i/>
                <w:iCs/>
              </w:rPr>
            </w:pPr>
            <w:r w:rsidRPr="00DA3A2B">
              <w:rPr>
                <w:i/>
                <w:iCs/>
              </w:rPr>
              <w:t>Pasirenkamieji moduliai (0 mokymosi kreditų)</w:t>
            </w:r>
          </w:p>
          <w:p w:rsidR="00121DE7" w:rsidRPr="00DA3A2B" w:rsidRDefault="00121DE7" w:rsidP="004B18DE">
            <w:pPr>
              <w:widowControl w:val="0"/>
              <w:ind w:left="284"/>
            </w:pPr>
            <w:r w:rsidRPr="00DA3A2B">
              <w:t>–</w:t>
            </w:r>
          </w:p>
        </w:tc>
      </w:tr>
      <w:tr w:rsidR="008B41F6" w:rsidRPr="00D4106C" w:rsidTr="00A26AC5">
        <w:trPr>
          <w:trHeight w:val="57"/>
        </w:trPr>
        <w:tc>
          <w:tcPr>
            <w:tcW w:w="2500" w:type="pct"/>
            <w:shd w:val="clear" w:color="auto" w:fill="auto"/>
          </w:tcPr>
          <w:p w:rsidR="00121DE7" w:rsidRPr="00D4106C" w:rsidRDefault="000E760D" w:rsidP="004B18DE">
            <w:pPr>
              <w:widowControl w:val="0"/>
            </w:pPr>
            <w:r w:rsidRPr="00D4106C">
              <w:rPr>
                <w:i/>
              </w:rPr>
              <w:t xml:space="preserve">Baigiamasis modulis (iš viso </w:t>
            </w:r>
            <w:r w:rsidR="008B41F6" w:rsidRPr="00D4106C">
              <w:rPr>
                <w:i/>
              </w:rPr>
              <w:t>10</w:t>
            </w:r>
            <w:r w:rsidR="00121DE7" w:rsidRPr="00D4106C">
              <w:rPr>
                <w:i/>
              </w:rPr>
              <w:t xml:space="preserve"> mokymosi </w:t>
            </w:r>
            <w:r w:rsidRPr="00D4106C">
              <w:rPr>
                <w:i/>
                <w:iCs/>
              </w:rPr>
              <w:t>kredit</w:t>
            </w:r>
            <w:r w:rsidR="008B41F6" w:rsidRPr="00D4106C">
              <w:rPr>
                <w:i/>
                <w:iCs/>
              </w:rPr>
              <w:t>ų</w:t>
            </w:r>
            <w:r w:rsidR="00121DE7" w:rsidRPr="00D4106C">
              <w:rPr>
                <w:i/>
              </w:rPr>
              <w:t>)</w:t>
            </w:r>
          </w:p>
          <w:p w:rsidR="00121DE7" w:rsidRPr="00D4106C" w:rsidRDefault="000E760D" w:rsidP="004B18DE">
            <w:pPr>
              <w:widowControl w:val="0"/>
              <w:ind w:left="284"/>
            </w:pPr>
            <w:r w:rsidRPr="00D4106C">
              <w:t xml:space="preserve">Įvadas į darbo rinką, </w:t>
            </w:r>
            <w:r w:rsidR="008B41F6" w:rsidRPr="00D4106C">
              <w:t>10</w:t>
            </w:r>
            <w:r w:rsidR="00121DE7" w:rsidRPr="00D4106C">
              <w:t xml:space="preserve"> mokymosi </w:t>
            </w:r>
            <w:r w:rsidRPr="00D4106C">
              <w:rPr>
                <w:iCs/>
              </w:rPr>
              <w:t>kredit</w:t>
            </w:r>
            <w:r w:rsidR="008B41F6" w:rsidRPr="00D4106C">
              <w:rPr>
                <w:iCs/>
              </w:rPr>
              <w:t>ų</w:t>
            </w:r>
          </w:p>
        </w:tc>
        <w:tc>
          <w:tcPr>
            <w:tcW w:w="2500" w:type="pct"/>
            <w:shd w:val="clear" w:color="auto" w:fill="auto"/>
          </w:tcPr>
          <w:p w:rsidR="00121DE7" w:rsidRPr="00D4106C" w:rsidRDefault="000E760D" w:rsidP="004B18DE">
            <w:pPr>
              <w:widowControl w:val="0"/>
            </w:pPr>
            <w:r w:rsidRPr="00D4106C">
              <w:rPr>
                <w:i/>
              </w:rPr>
              <w:t xml:space="preserve">Baigiamasis modulis (iš viso </w:t>
            </w:r>
            <w:r w:rsidR="008B41F6" w:rsidRPr="00D4106C">
              <w:rPr>
                <w:i/>
              </w:rPr>
              <w:t>10</w:t>
            </w:r>
            <w:r w:rsidR="00121DE7" w:rsidRPr="00D4106C">
              <w:rPr>
                <w:i/>
              </w:rPr>
              <w:t xml:space="preserve"> mokymosi </w:t>
            </w:r>
            <w:r w:rsidR="008B41F6" w:rsidRPr="00D4106C">
              <w:rPr>
                <w:i/>
                <w:iCs/>
              </w:rPr>
              <w:t>kreditų</w:t>
            </w:r>
            <w:r w:rsidR="00121DE7" w:rsidRPr="00D4106C">
              <w:rPr>
                <w:i/>
              </w:rPr>
              <w:t>)</w:t>
            </w:r>
          </w:p>
          <w:p w:rsidR="00121DE7" w:rsidRPr="00D4106C" w:rsidRDefault="000E760D" w:rsidP="004B18DE">
            <w:pPr>
              <w:widowControl w:val="0"/>
              <w:ind w:left="284"/>
            </w:pPr>
            <w:r w:rsidRPr="00D4106C">
              <w:t xml:space="preserve">Įvadas į darbo rinką, </w:t>
            </w:r>
            <w:r w:rsidR="008B41F6" w:rsidRPr="00D4106C">
              <w:t>10</w:t>
            </w:r>
            <w:r w:rsidR="00121DE7" w:rsidRPr="00D4106C">
              <w:t xml:space="preserve"> mokymosi </w:t>
            </w:r>
            <w:r w:rsidR="008B41F6" w:rsidRPr="00D4106C">
              <w:rPr>
                <w:iCs/>
              </w:rPr>
              <w:t>kreditų</w:t>
            </w:r>
          </w:p>
        </w:tc>
      </w:tr>
    </w:tbl>
    <w:p w:rsidR="00AA1214" w:rsidRPr="004F7DBF" w:rsidRDefault="00AA1214" w:rsidP="004B18DE">
      <w:pPr>
        <w:widowControl w:val="0"/>
        <w:jc w:val="both"/>
        <w:rPr>
          <w:bCs/>
        </w:rPr>
      </w:pPr>
    </w:p>
    <w:p w:rsidR="00AA1214" w:rsidRPr="00D4106C" w:rsidRDefault="00AA1214" w:rsidP="004B18DE">
      <w:pPr>
        <w:widowControl w:val="0"/>
        <w:jc w:val="both"/>
        <w:rPr>
          <w:b/>
          <w:bCs/>
        </w:rPr>
      </w:pPr>
      <w:r w:rsidRPr="00D4106C">
        <w:rPr>
          <w:b/>
          <w:bCs/>
        </w:rPr>
        <w:t>Pastabos</w:t>
      </w:r>
    </w:p>
    <w:p w:rsidR="00AA1214" w:rsidRPr="00D4106C" w:rsidRDefault="00AA1214" w:rsidP="004B18DE">
      <w:pPr>
        <w:widowControl w:val="0"/>
        <w:numPr>
          <w:ilvl w:val="0"/>
          <w:numId w:val="3"/>
        </w:numPr>
        <w:ind w:left="0" w:firstLine="0"/>
        <w:jc w:val="both"/>
        <w:rPr>
          <w:sz w:val="22"/>
          <w:szCs w:val="22"/>
        </w:rPr>
      </w:pPr>
      <w:r w:rsidRPr="00D4106C">
        <w:rPr>
          <w:sz w:val="22"/>
          <w:szCs w:val="22"/>
        </w:rPr>
        <w:t xml:space="preserve">Vykdant pirminį profesinį mokymą asmeniui turi būti sudaromos sąlygos mokytis pagal vidurinio ugdymo programą </w:t>
      </w:r>
      <w:r w:rsidRPr="00D4106C">
        <w:rPr>
          <w:i/>
          <w:sz w:val="22"/>
          <w:szCs w:val="22"/>
        </w:rPr>
        <w:t>(jei taikoma)</w:t>
      </w:r>
      <w:r w:rsidRPr="00D4106C">
        <w:rPr>
          <w:sz w:val="22"/>
          <w:szCs w:val="22"/>
        </w:rPr>
        <w:t>.</w:t>
      </w:r>
    </w:p>
    <w:p w:rsidR="00AA1214" w:rsidRPr="00D4106C" w:rsidRDefault="00AA1214" w:rsidP="004B18DE">
      <w:pPr>
        <w:widowControl w:val="0"/>
        <w:numPr>
          <w:ilvl w:val="0"/>
          <w:numId w:val="3"/>
        </w:numPr>
        <w:ind w:left="0" w:firstLine="0"/>
        <w:jc w:val="both"/>
        <w:rPr>
          <w:sz w:val="22"/>
          <w:szCs w:val="22"/>
        </w:rPr>
      </w:pPr>
      <w:r w:rsidRPr="00D4106C">
        <w:rPr>
          <w:sz w:val="22"/>
          <w:szCs w:val="22"/>
        </w:rPr>
        <w:t>Vykdant tęstinį profesinį mokymą asmens ankstesnio mokymosi pasiekimai įskaitomi švietimo ir mokslo ministro nustatyta tvarka.</w:t>
      </w:r>
    </w:p>
    <w:p w:rsidR="00AA1214" w:rsidRPr="00D4106C" w:rsidRDefault="00AA1214" w:rsidP="004B18DE">
      <w:pPr>
        <w:widowControl w:val="0"/>
        <w:numPr>
          <w:ilvl w:val="0"/>
          <w:numId w:val="3"/>
        </w:numPr>
        <w:ind w:left="0" w:firstLine="0"/>
        <w:jc w:val="both"/>
        <w:rPr>
          <w:sz w:val="22"/>
          <w:szCs w:val="22"/>
        </w:rPr>
      </w:pPr>
      <w:r w:rsidRPr="00D4106C">
        <w:rPr>
          <w:sz w:val="22"/>
          <w:szCs w:val="22"/>
        </w:rPr>
        <w:lastRenderedPageBreak/>
        <w:t>Tęstinio profesinio mokymo programos modulius gali vesti mokytojai, įgiję andragogikos žinių ir turintys tai pagrindžiantį dokumentą arba turintys neformaliojo suaugusiųjų švietimo patirties.</w:t>
      </w:r>
    </w:p>
    <w:p w:rsidR="00AA1214" w:rsidRPr="00D4106C" w:rsidRDefault="00AA1214" w:rsidP="004B18DE">
      <w:pPr>
        <w:widowControl w:val="0"/>
        <w:numPr>
          <w:ilvl w:val="0"/>
          <w:numId w:val="3"/>
        </w:numPr>
        <w:ind w:left="0" w:firstLine="0"/>
        <w:jc w:val="both"/>
        <w:rPr>
          <w:sz w:val="22"/>
          <w:szCs w:val="22"/>
        </w:rPr>
      </w:pPr>
      <w:r w:rsidRPr="00D4106C">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A1214" w:rsidRPr="00D4106C" w:rsidRDefault="00AA1214" w:rsidP="004B18DE">
      <w:pPr>
        <w:widowControl w:val="0"/>
        <w:numPr>
          <w:ilvl w:val="0"/>
          <w:numId w:val="3"/>
        </w:numPr>
        <w:ind w:left="0" w:firstLine="0"/>
        <w:jc w:val="both"/>
        <w:rPr>
          <w:rFonts w:eastAsia="Calibri"/>
          <w:sz w:val="22"/>
          <w:szCs w:val="22"/>
        </w:rPr>
      </w:pPr>
      <w:r w:rsidRPr="00D4106C">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F716AC" w:rsidRDefault="00AA1214" w:rsidP="004B18DE">
      <w:pPr>
        <w:widowControl w:val="0"/>
        <w:numPr>
          <w:ilvl w:val="0"/>
          <w:numId w:val="3"/>
        </w:numPr>
        <w:ind w:left="0" w:firstLine="0"/>
        <w:jc w:val="both"/>
        <w:rPr>
          <w:sz w:val="22"/>
          <w:szCs w:val="22"/>
        </w:rPr>
      </w:pPr>
      <w:r w:rsidRPr="00D4106C">
        <w:rPr>
          <w:sz w:val="22"/>
          <w:szCs w:val="22"/>
        </w:rPr>
        <w:t>Tęstinio profesinio mokymo programose saugaus elgesio ekstremaliose situacijose mokymas integruojamas pagal poreikį į kvalifikaciją sudarančioms kompetencijoms įgyti skirtus modulius.</w:t>
      </w:r>
    </w:p>
    <w:p w:rsidR="00121DE7" w:rsidRPr="00DA3A2B" w:rsidRDefault="00121DE7" w:rsidP="004B18DE">
      <w:pPr>
        <w:widowControl w:val="0"/>
        <w:jc w:val="center"/>
        <w:rPr>
          <w:b/>
          <w:sz w:val="28"/>
          <w:szCs w:val="28"/>
        </w:rPr>
      </w:pPr>
      <w:r w:rsidRPr="00DA3A2B">
        <w:br w:type="page"/>
      </w:r>
      <w:r w:rsidRPr="00DA3A2B">
        <w:rPr>
          <w:b/>
          <w:sz w:val="28"/>
          <w:szCs w:val="28"/>
        </w:rPr>
        <w:lastRenderedPageBreak/>
        <w:t>6. PROGRAMOS MODULIŲ APRAŠAI</w:t>
      </w:r>
    </w:p>
    <w:p w:rsidR="00121DE7" w:rsidRPr="00DA3A2B" w:rsidRDefault="00121DE7" w:rsidP="004B18DE">
      <w:pPr>
        <w:widowControl w:val="0"/>
      </w:pPr>
    </w:p>
    <w:p w:rsidR="00121DE7" w:rsidRPr="00DA3A2B" w:rsidRDefault="00121DE7" w:rsidP="004B18DE">
      <w:pPr>
        <w:widowControl w:val="0"/>
        <w:jc w:val="center"/>
        <w:rPr>
          <w:b/>
        </w:rPr>
      </w:pPr>
      <w:r w:rsidRPr="00DA3A2B">
        <w:rPr>
          <w:b/>
        </w:rPr>
        <w:t>6.1. ĮVADINIS MODULIS</w:t>
      </w:r>
    </w:p>
    <w:p w:rsidR="00121DE7" w:rsidRPr="00DA3A2B" w:rsidRDefault="00121DE7" w:rsidP="004B18DE">
      <w:pPr>
        <w:widowControl w:val="0"/>
      </w:pPr>
    </w:p>
    <w:p w:rsidR="00121DE7" w:rsidRPr="00DA3A2B" w:rsidRDefault="00121DE7" w:rsidP="004B18DE">
      <w:pPr>
        <w:widowControl w:val="0"/>
      </w:pPr>
      <w:r w:rsidRPr="00DA3A2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21DE7" w:rsidRPr="00DA3A2B" w:rsidTr="00124944">
        <w:trPr>
          <w:trHeight w:val="57"/>
        </w:trPr>
        <w:tc>
          <w:tcPr>
            <w:tcW w:w="947" w:type="pct"/>
          </w:tcPr>
          <w:p w:rsidR="00121DE7" w:rsidRPr="00DA3A2B" w:rsidRDefault="00121DE7" w:rsidP="004B18DE">
            <w:pPr>
              <w:pStyle w:val="Betarp"/>
              <w:widowControl w:val="0"/>
            </w:pPr>
            <w:r w:rsidRPr="00DA3A2B">
              <w:t>Valstybinis kodas</w:t>
            </w:r>
          </w:p>
        </w:tc>
        <w:tc>
          <w:tcPr>
            <w:tcW w:w="4053" w:type="pct"/>
            <w:gridSpan w:val="2"/>
          </w:tcPr>
          <w:p w:rsidR="00121DE7" w:rsidRPr="00DA3A2B" w:rsidRDefault="004F7DBF" w:rsidP="004B18DE">
            <w:pPr>
              <w:pStyle w:val="Betarp"/>
              <w:widowControl w:val="0"/>
            </w:pPr>
            <w:r w:rsidRPr="00964646">
              <w:rPr>
                <w:rFonts w:eastAsia="Calibri"/>
              </w:rPr>
              <w:t>4000006</w:t>
            </w:r>
          </w:p>
        </w:tc>
      </w:tr>
      <w:tr w:rsidR="00121DE7" w:rsidRPr="00DA3A2B" w:rsidTr="00124944">
        <w:trPr>
          <w:trHeight w:val="57"/>
        </w:trPr>
        <w:tc>
          <w:tcPr>
            <w:tcW w:w="947" w:type="pct"/>
          </w:tcPr>
          <w:p w:rsidR="00121DE7" w:rsidRPr="00DA3A2B" w:rsidRDefault="00121DE7" w:rsidP="004B18DE">
            <w:pPr>
              <w:pStyle w:val="Betarp"/>
              <w:widowControl w:val="0"/>
            </w:pPr>
            <w:r w:rsidRPr="00DA3A2B">
              <w:t>Modulio LTKS lygis</w:t>
            </w:r>
          </w:p>
        </w:tc>
        <w:tc>
          <w:tcPr>
            <w:tcW w:w="4053" w:type="pct"/>
            <w:gridSpan w:val="2"/>
          </w:tcPr>
          <w:p w:rsidR="00121DE7" w:rsidRPr="00DA3A2B" w:rsidRDefault="00121DE7" w:rsidP="004B18DE">
            <w:pPr>
              <w:pStyle w:val="Betarp"/>
              <w:widowControl w:val="0"/>
            </w:pPr>
            <w:r w:rsidRPr="00DA3A2B">
              <w:t>IV</w:t>
            </w:r>
          </w:p>
        </w:tc>
      </w:tr>
      <w:tr w:rsidR="000B6294" w:rsidRPr="00DA3A2B" w:rsidTr="00124944">
        <w:trPr>
          <w:trHeight w:val="57"/>
        </w:trPr>
        <w:tc>
          <w:tcPr>
            <w:tcW w:w="947" w:type="pct"/>
          </w:tcPr>
          <w:p w:rsidR="00121DE7" w:rsidRPr="00A72E77" w:rsidRDefault="00121DE7" w:rsidP="004B18DE">
            <w:pPr>
              <w:pStyle w:val="Betarp"/>
              <w:widowControl w:val="0"/>
            </w:pPr>
            <w:r w:rsidRPr="00A72E77">
              <w:t>Apimtis mokymosi kreditais</w:t>
            </w:r>
          </w:p>
        </w:tc>
        <w:tc>
          <w:tcPr>
            <w:tcW w:w="4053" w:type="pct"/>
            <w:gridSpan w:val="2"/>
          </w:tcPr>
          <w:p w:rsidR="00121DE7" w:rsidRPr="00A72E77" w:rsidRDefault="002E0293" w:rsidP="004B18DE">
            <w:pPr>
              <w:pStyle w:val="Betarp"/>
              <w:widowControl w:val="0"/>
            </w:pPr>
            <w:r w:rsidRPr="00A72E77">
              <w:t>2</w:t>
            </w:r>
          </w:p>
        </w:tc>
      </w:tr>
      <w:tr w:rsidR="00121DE7" w:rsidRPr="00DA3A2B" w:rsidTr="00124944">
        <w:trPr>
          <w:trHeight w:val="57"/>
        </w:trPr>
        <w:tc>
          <w:tcPr>
            <w:tcW w:w="947" w:type="pct"/>
            <w:shd w:val="clear" w:color="auto" w:fill="F2F2F2"/>
          </w:tcPr>
          <w:p w:rsidR="00121DE7" w:rsidRPr="00A72E77" w:rsidRDefault="00121DE7" w:rsidP="004B18DE">
            <w:pPr>
              <w:pStyle w:val="Betarp"/>
              <w:widowControl w:val="0"/>
              <w:rPr>
                <w:bCs/>
                <w:iCs/>
              </w:rPr>
            </w:pPr>
            <w:r w:rsidRPr="00A72E77">
              <w:t>Kompetencijos</w:t>
            </w:r>
          </w:p>
        </w:tc>
        <w:tc>
          <w:tcPr>
            <w:tcW w:w="1129" w:type="pct"/>
            <w:shd w:val="clear" w:color="auto" w:fill="F2F2F2"/>
          </w:tcPr>
          <w:p w:rsidR="00121DE7" w:rsidRPr="00A72E77" w:rsidRDefault="00121DE7" w:rsidP="004B18DE">
            <w:pPr>
              <w:pStyle w:val="Betarp"/>
              <w:widowControl w:val="0"/>
              <w:rPr>
                <w:bCs/>
                <w:iCs/>
              </w:rPr>
            </w:pPr>
            <w:r w:rsidRPr="00A72E77">
              <w:rPr>
                <w:bCs/>
                <w:iCs/>
              </w:rPr>
              <w:t>Mokymosi rezultatai</w:t>
            </w:r>
          </w:p>
        </w:tc>
        <w:tc>
          <w:tcPr>
            <w:tcW w:w="2924" w:type="pct"/>
            <w:shd w:val="clear" w:color="auto" w:fill="F2F2F2"/>
          </w:tcPr>
          <w:p w:rsidR="00121DE7" w:rsidRPr="00A72E77" w:rsidRDefault="00121DE7" w:rsidP="004B18DE">
            <w:pPr>
              <w:pStyle w:val="Betarp"/>
              <w:widowControl w:val="0"/>
              <w:rPr>
                <w:bCs/>
                <w:iCs/>
              </w:rPr>
            </w:pPr>
            <w:r w:rsidRPr="00A72E77">
              <w:rPr>
                <w:bCs/>
                <w:iCs/>
              </w:rPr>
              <w:t>Rekomenduojamas turinys mokymosi rezultatams pasiekti</w:t>
            </w:r>
          </w:p>
        </w:tc>
      </w:tr>
      <w:tr w:rsidR="00121DE7" w:rsidRPr="00DA3A2B" w:rsidTr="00124944">
        <w:trPr>
          <w:trHeight w:val="57"/>
        </w:trPr>
        <w:tc>
          <w:tcPr>
            <w:tcW w:w="947" w:type="pct"/>
            <w:vMerge w:val="restart"/>
          </w:tcPr>
          <w:p w:rsidR="00121DE7" w:rsidRPr="00A72E77" w:rsidRDefault="00121DE7" w:rsidP="004B18DE">
            <w:pPr>
              <w:pStyle w:val="Betarp"/>
              <w:widowControl w:val="0"/>
            </w:pPr>
            <w:r w:rsidRPr="00A72E77">
              <w:t>1. Pažinti profesiją.</w:t>
            </w:r>
          </w:p>
        </w:tc>
        <w:tc>
          <w:tcPr>
            <w:tcW w:w="1129" w:type="pct"/>
          </w:tcPr>
          <w:p w:rsidR="00121DE7" w:rsidRPr="00A72E77" w:rsidRDefault="00F912E7" w:rsidP="004B18DE">
            <w:pPr>
              <w:pStyle w:val="Betarp"/>
              <w:widowControl w:val="0"/>
              <w:rPr>
                <w:strike/>
                <w:highlight w:val="yellow"/>
              </w:rPr>
            </w:pPr>
            <w:r w:rsidRPr="00A72E77">
              <w:t xml:space="preserve">1.1. </w:t>
            </w:r>
            <w:r w:rsidRPr="00A72E77">
              <w:rPr>
                <w:bCs/>
              </w:rPr>
              <w:t xml:space="preserve">Išmanyti </w:t>
            </w:r>
            <w:proofErr w:type="spellStart"/>
            <w:r w:rsidRPr="00A72E77">
              <w:rPr>
                <w:bCs/>
              </w:rPr>
              <w:t>agroverslo</w:t>
            </w:r>
            <w:proofErr w:type="spellEnd"/>
            <w:r w:rsidRPr="00A72E77">
              <w:rPr>
                <w:bCs/>
              </w:rPr>
              <w:t xml:space="preserve"> darbuotojo profesiją ir jos teikiamas galimybes darbo rinkoje.</w:t>
            </w:r>
          </w:p>
        </w:tc>
        <w:tc>
          <w:tcPr>
            <w:tcW w:w="2924" w:type="pct"/>
          </w:tcPr>
          <w:p w:rsidR="00F716AC" w:rsidRDefault="00F912E7" w:rsidP="004B18DE">
            <w:pPr>
              <w:pStyle w:val="Betarp"/>
              <w:widowControl w:val="0"/>
              <w:rPr>
                <w:b/>
                <w:i/>
              </w:rPr>
            </w:pPr>
            <w:r w:rsidRPr="00A72E77">
              <w:rPr>
                <w:b/>
              </w:rPr>
              <w:t>Tema.</w:t>
            </w:r>
            <w:r w:rsidRPr="00A72E77">
              <w:t xml:space="preserve"> </w:t>
            </w:r>
            <w:proofErr w:type="spellStart"/>
            <w:r w:rsidRPr="00A72E77">
              <w:rPr>
                <w:b/>
                <w:i/>
              </w:rPr>
              <w:t>Agroverslo</w:t>
            </w:r>
            <w:proofErr w:type="spellEnd"/>
            <w:r w:rsidRPr="00A72E77">
              <w:rPr>
                <w:b/>
                <w:i/>
              </w:rPr>
              <w:t xml:space="preserve"> darbuotojo profesija, jos specifika</w:t>
            </w:r>
          </w:p>
          <w:p w:rsidR="00F912E7" w:rsidRPr="00A72E77" w:rsidRDefault="00F912E7" w:rsidP="004B18DE">
            <w:pPr>
              <w:pStyle w:val="Betarp"/>
              <w:widowControl w:val="0"/>
              <w:numPr>
                <w:ilvl w:val="0"/>
                <w:numId w:val="3"/>
              </w:numPr>
              <w:ind w:left="0" w:firstLine="0"/>
              <w:rPr>
                <w:bCs/>
              </w:rPr>
            </w:pPr>
            <w:proofErr w:type="spellStart"/>
            <w:r w:rsidRPr="00A72E77">
              <w:rPr>
                <w:bCs/>
              </w:rPr>
              <w:t>Agroverslo</w:t>
            </w:r>
            <w:proofErr w:type="spellEnd"/>
            <w:r w:rsidRPr="00A72E77">
              <w:rPr>
                <w:bCs/>
              </w:rPr>
              <w:t xml:space="preserve"> darbuotojo profesijos samprata</w:t>
            </w:r>
          </w:p>
          <w:p w:rsidR="00F912E7" w:rsidRPr="00A72E77" w:rsidRDefault="00F912E7" w:rsidP="004B18DE">
            <w:pPr>
              <w:pStyle w:val="Betarp"/>
              <w:widowControl w:val="0"/>
              <w:numPr>
                <w:ilvl w:val="0"/>
                <w:numId w:val="3"/>
              </w:numPr>
              <w:ind w:left="0" w:firstLine="0"/>
            </w:pPr>
            <w:proofErr w:type="spellStart"/>
            <w:r w:rsidRPr="00A72E77">
              <w:rPr>
                <w:bCs/>
              </w:rPr>
              <w:t>Agroverslo</w:t>
            </w:r>
            <w:proofErr w:type="spellEnd"/>
            <w:r w:rsidRPr="00A72E77">
              <w:rPr>
                <w:bCs/>
              </w:rPr>
              <w:t xml:space="preserve"> darbuotojo </w:t>
            </w:r>
            <w:r w:rsidRPr="00A72E77">
              <w:t>profesijos ypatumai</w:t>
            </w:r>
          </w:p>
          <w:p w:rsidR="00F912E7" w:rsidRPr="00A72E77" w:rsidRDefault="00F912E7" w:rsidP="004B18DE">
            <w:pPr>
              <w:pStyle w:val="Betarp"/>
              <w:widowControl w:val="0"/>
              <w:rPr>
                <w:rFonts w:eastAsia="Calibri"/>
              </w:rPr>
            </w:pPr>
            <w:r w:rsidRPr="00A72E77">
              <w:rPr>
                <w:b/>
              </w:rPr>
              <w:t>Tema.</w:t>
            </w:r>
            <w:r w:rsidRPr="00A72E77">
              <w:t xml:space="preserve"> </w:t>
            </w:r>
            <w:proofErr w:type="spellStart"/>
            <w:r w:rsidRPr="00A72E77">
              <w:rPr>
                <w:b/>
                <w:i/>
              </w:rPr>
              <w:t>Agroverslo</w:t>
            </w:r>
            <w:proofErr w:type="spellEnd"/>
            <w:r w:rsidRPr="00A72E77">
              <w:rPr>
                <w:b/>
                <w:i/>
              </w:rPr>
              <w:t xml:space="preserve"> darbuotojo </w:t>
            </w:r>
            <w:r w:rsidRPr="00A72E77">
              <w:rPr>
                <w:rFonts w:eastAsia="Calibri"/>
                <w:b/>
                <w:i/>
              </w:rPr>
              <w:t>profesijos galimybės darbo rinkoje</w:t>
            </w:r>
          </w:p>
          <w:p w:rsidR="00F912E7" w:rsidRPr="00A72E77" w:rsidRDefault="00F912E7" w:rsidP="004B18DE">
            <w:pPr>
              <w:pStyle w:val="Betarp"/>
              <w:widowControl w:val="0"/>
              <w:numPr>
                <w:ilvl w:val="0"/>
                <w:numId w:val="3"/>
              </w:numPr>
              <w:ind w:left="0" w:firstLine="0"/>
            </w:pPr>
            <w:proofErr w:type="spellStart"/>
            <w:r w:rsidRPr="00A72E77">
              <w:rPr>
                <w:bCs/>
              </w:rPr>
              <w:t>Agroverslo</w:t>
            </w:r>
            <w:proofErr w:type="spellEnd"/>
            <w:r w:rsidRPr="00A72E77">
              <w:rPr>
                <w:bCs/>
              </w:rPr>
              <w:t xml:space="preserve"> darbuotojo </w:t>
            </w:r>
            <w:r w:rsidRPr="00A72E77">
              <w:t>reikalingos asmeninės savybės, verslumo gebėjimai</w:t>
            </w:r>
          </w:p>
          <w:p w:rsidR="00121DE7" w:rsidRPr="00A72E77" w:rsidRDefault="00F912E7" w:rsidP="004B18DE">
            <w:pPr>
              <w:pStyle w:val="Betarp"/>
              <w:widowControl w:val="0"/>
              <w:numPr>
                <w:ilvl w:val="0"/>
                <w:numId w:val="3"/>
              </w:numPr>
              <w:ind w:left="0" w:firstLine="0"/>
            </w:pPr>
            <w:proofErr w:type="spellStart"/>
            <w:r w:rsidRPr="00A72E77">
              <w:rPr>
                <w:bCs/>
              </w:rPr>
              <w:t>Agroverslo</w:t>
            </w:r>
            <w:proofErr w:type="spellEnd"/>
            <w:r w:rsidRPr="00A72E77">
              <w:rPr>
                <w:bCs/>
              </w:rPr>
              <w:t xml:space="preserve"> darbuotojo </w:t>
            </w:r>
            <w:r w:rsidRPr="00A72E77">
              <w:t>įsidarbinimo ir verslo galimybės</w:t>
            </w:r>
          </w:p>
        </w:tc>
      </w:tr>
      <w:tr w:rsidR="00121DE7" w:rsidRPr="00DA3A2B" w:rsidTr="00124944">
        <w:trPr>
          <w:trHeight w:val="57"/>
        </w:trPr>
        <w:tc>
          <w:tcPr>
            <w:tcW w:w="947" w:type="pct"/>
            <w:vMerge/>
          </w:tcPr>
          <w:p w:rsidR="00121DE7" w:rsidRPr="00A72E77" w:rsidRDefault="00121DE7" w:rsidP="004B18DE">
            <w:pPr>
              <w:pStyle w:val="Betarp"/>
              <w:widowControl w:val="0"/>
            </w:pPr>
          </w:p>
        </w:tc>
        <w:tc>
          <w:tcPr>
            <w:tcW w:w="1129" w:type="pct"/>
          </w:tcPr>
          <w:p w:rsidR="00121DE7" w:rsidRPr="00A72E77" w:rsidRDefault="00F912E7" w:rsidP="004B18DE">
            <w:pPr>
              <w:pStyle w:val="Betarp"/>
              <w:widowControl w:val="0"/>
              <w:rPr>
                <w:strike/>
                <w:highlight w:val="yellow"/>
              </w:rPr>
            </w:pPr>
            <w:r w:rsidRPr="00A72E77">
              <w:t xml:space="preserve">1.2. Suprasti </w:t>
            </w:r>
            <w:proofErr w:type="spellStart"/>
            <w:r w:rsidRPr="00A72E77">
              <w:rPr>
                <w:bCs/>
              </w:rPr>
              <w:t>agroverslo</w:t>
            </w:r>
            <w:proofErr w:type="spellEnd"/>
            <w:r w:rsidRPr="00A72E77">
              <w:rPr>
                <w:bCs/>
              </w:rPr>
              <w:t xml:space="preserve"> darbuotojo </w:t>
            </w:r>
            <w:r w:rsidRPr="00A72E77">
              <w:t>profesinę veiklą, veiklos procesus, funkcijas ir uždavinius.</w:t>
            </w:r>
          </w:p>
        </w:tc>
        <w:tc>
          <w:tcPr>
            <w:tcW w:w="2924" w:type="pct"/>
          </w:tcPr>
          <w:p w:rsidR="00F912E7" w:rsidRPr="00A72E77" w:rsidRDefault="00F912E7" w:rsidP="004B18DE">
            <w:pPr>
              <w:pStyle w:val="Betarp"/>
              <w:widowControl w:val="0"/>
              <w:rPr>
                <w:b/>
                <w:i/>
              </w:rPr>
            </w:pPr>
            <w:r w:rsidRPr="00A72E77">
              <w:rPr>
                <w:b/>
              </w:rPr>
              <w:t>Tema.</w:t>
            </w:r>
            <w:r w:rsidRPr="00A72E77">
              <w:t xml:space="preserve"> </w:t>
            </w:r>
            <w:proofErr w:type="spellStart"/>
            <w:r w:rsidRPr="00A72E77">
              <w:rPr>
                <w:b/>
                <w:i/>
              </w:rPr>
              <w:t>Agroverslo</w:t>
            </w:r>
            <w:proofErr w:type="spellEnd"/>
            <w:r w:rsidRPr="00A72E77">
              <w:rPr>
                <w:b/>
                <w:i/>
              </w:rPr>
              <w:t xml:space="preserve"> darbuotojo veiklos procesai, funkcijos ir uždaviniai</w:t>
            </w:r>
          </w:p>
          <w:p w:rsidR="00F716AC" w:rsidRDefault="00F912E7" w:rsidP="004B18DE">
            <w:pPr>
              <w:pStyle w:val="Betarp"/>
              <w:widowControl w:val="0"/>
              <w:numPr>
                <w:ilvl w:val="0"/>
                <w:numId w:val="3"/>
              </w:numPr>
              <w:ind w:left="0" w:firstLine="0"/>
              <w:rPr>
                <w:bCs/>
              </w:rPr>
            </w:pPr>
            <w:proofErr w:type="spellStart"/>
            <w:r w:rsidRPr="00A72E77">
              <w:rPr>
                <w:bCs/>
              </w:rPr>
              <w:t>Agroverslo</w:t>
            </w:r>
            <w:proofErr w:type="spellEnd"/>
            <w:r w:rsidRPr="00A72E77">
              <w:rPr>
                <w:bCs/>
              </w:rPr>
              <w:t xml:space="preserve"> darbuotojo profesinės veiklos sritys</w:t>
            </w:r>
          </w:p>
          <w:p w:rsidR="00F912E7" w:rsidRPr="00A72E77" w:rsidRDefault="00F912E7" w:rsidP="004B18DE">
            <w:pPr>
              <w:pStyle w:val="Betarp"/>
              <w:widowControl w:val="0"/>
              <w:numPr>
                <w:ilvl w:val="0"/>
                <w:numId w:val="3"/>
              </w:numPr>
              <w:ind w:left="0" w:firstLine="0"/>
              <w:rPr>
                <w:bCs/>
              </w:rPr>
            </w:pPr>
            <w:proofErr w:type="spellStart"/>
            <w:r w:rsidRPr="00A72E77">
              <w:rPr>
                <w:bCs/>
              </w:rPr>
              <w:t>Agroverslo</w:t>
            </w:r>
            <w:proofErr w:type="spellEnd"/>
            <w:r w:rsidRPr="00A72E77">
              <w:rPr>
                <w:bCs/>
              </w:rPr>
              <w:t xml:space="preserve"> darbuotojo profesinės veiklos procesai</w:t>
            </w:r>
          </w:p>
          <w:p w:rsidR="00F912E7" w:rsidRPr="00A72E77" w:rsidRDefault="00F912E7" w:rsidP="004B18DE">
            <w:pPr>
              <w:pStyle w:val="Betarp"/>
              <w:widowControl w:val="0"/>
              <w:numPr>
                <w:ilvl w:val="0"/>
                <w:numId w:val="3"/>
              </w:numPr>
              <w:ind w:left="0" w:firstLine="0"/>
            </w:pPr>
            <w:proofErr w:type="spellStart"/>
            <w:r w:rsidRPr="00A72E77">
              <w:rPr>
                <w:bCs/>
              </w:rPr>
              <w:t>Agroverslo</w:t>
            </w:r>
            <w:proofErr w:type="spellEnd"/>
            <w:r w:rsidRPr="00A72E77">
              <w:rPr>
                <w:bCs/>
              </w:rPr>
              <w:t xml:space="preserve"> darbuotojo </w:t>
            </w:r>
            <w:r w:rsidRPr="00A72E77">
              <w:t>funkcijos ir uždaviniai, atliekami skirtingose darbo vietose</w:t>
            </w:r>
          </w:p>
          <w:p w:rsidR="00F912E7" w:rsidRPr="00A72E77" w:rsidRDefault="00F912E7" w:rsidP="004B18DE">
            <w:pPr>
              <w:widowControl w:val="0"/>
            </w:pPr>
            <w:r w:rsidRPr="00A72E77">
              <w:rPr>
                <w:b/>
              </w:rPr>
              <w:t>Tema.</w:t>
            </w:r>
            <w:r w:rsidRPr="00A72E77">
              <w:t xml:space="preserve"> </w:t>
            </w:r>
            <w:proofErr w:type="spellStart"/>
            <w:r w:rsidRPr="00A72E77">
              <w:rPr>
                <w:b/>
                <w:i/>
              </w:rPr>
              <w:t>Agroverslo</w:t>
            </w:r>
            <w:proofErr w:type="spellEnd"/>
            <w:r w:rsidRPr="00A72E77">
              <w:rPr>
                <w:b/>
                <w:i/>
              </w:rPr>
              <w:t xml:space="preserve"> darbuotojo </w:t>
            </w:r>
            <w:r w:rsidRPr="00A72E77">
              <w:rPr>
                <w:b/>
                <w:i/>
                <w:iCs/>
              </w:rPr>
              <w:t>profesinę veiklą reglamentuojantys teisės aktai</w:t>
            </w:r>
          </w:p>
          <w:p w:rsidR="00F716AC" w:rsidRDefault="00081568" w:rsidP="004B18DE">
            <w:pPr>
              <w:pStyle w:val="Betarp"/>
              <w:widowControl w:val="0"/>
              <w:numPr>
                <w:ilvl w:val="0"/>
                <w:numId w:val="3"/>
              </w:numPr>
              <w:ind w:left="0" w:firstLine="0"/>
              <w:rPr>
                <w:rStyle w:val="clear"/>
              </w:rPr>
            </w:pPr>
            <w:r>
              <w:rPr>
                <w:rStyle w:val="clear"/>
              </w:rPr>
              <w:t>Lietuvos Respublikos žemės ūkio, maisto ūkio ir kaimo plėtros įstatymas</w:t>
            </w:r>
          </w:p>
          <w:p w:rsidR="003C3723" w:rsidRPr="00A72E77" w:rsidRDefault="00F912E7" w:rsidP="004B18DE">
            <w:pPr>
              <w:pStyle w:val="Betarp"/>
              <w:widowControl w:val="0"/>
              <w:numPr>
                <w:ilvl w:val="0"/>
                <w:numId w:val="3"/>
              </w:numPr>
              <w:ind w:left="0" w:firstLine="0"/>
            </w:pPr>
            <w:r w:rsidRPr="00A72E77">
              <w:rPr>
                <w:bCs/>
              </w:rPr>
              <w:t>Teisės</w:t>
            </w:r>
            <w:r w:rsidRPr="00A72E77">
              <w:t xml:space="preserve"> aktai, reglamentuojantys darbuotojų saugos ir sveikatos</w:t>
            </w:r>
            <w:r w:rsidR="003C3723" w:rsidRPr="00A72E77">
              <w:t xml:space="preserve"> bei darbo higienos reikalavimus</w:t>
            </w:r>
          </w:p>
          <w:p w:rsidR="00F912E7" w:rsidRPr="00A72E77" w:rsidRDefault="003C3723" w:rsidP="004B18DE">
            <w:pPr>
              <w:pStyle w:val="Betarp"/>
              <w:widowControl w:val="0"/>
              <w:numPr>
                <w:ilvl w:val="0"/>
                <w:numId w:val="3"/>
              </w:numPr>
              <w:ind w:left="0" w:firstLine="0"/>
            </w:pPr>
            <w:r w:rsidRPr="00A72E77">
              <w:rPr>
                <w:bCs/>
              </w:rPr>
              <w:t>Teisės</w:t>
            </w:r>
            <w:r w:rsidRPr="00A72E77">
              <w:t xml:space="preserve"> aktai, reglamentuojantys priešgaisrinės saugos ir</w:t>
            </w:r>
            <w:r w:rsidR="00F912E7" w:rsidRPr="00A72E77">
              <w:t xml:space="preserve"> aplinkosaugos reikalavimus</w:t>
            </w:r>
          </w:p>
          <w:p w:rsidR="00365581" w:rsidRPr="00A72E77" w:rsidRDefault="00365581" w:rsidP="004B18DE">
            <w:pPr>
              <w:pStyle w:val="Betarp"/>
              <w:widowControl w:val="0"/>
              <w:numPr>
                <w:ilvl w:val="0"/>
                <w:numId w:val="3"/>
              </w:numPr>
              <w:ind w:left="0" w:firstLine="0"/>
            </w:pPr>
            <w:r w:rsidRPr="00A72E77">
              <w:t>Teisės aktai, reglamentuojantys gamtos išteklių apsaugą</w:t>
            </w:r>
          </w:p>
          <w:p w:rsidR="00365581" w:rsidRPr="00A72E77" w:rsidRDefault="00365581" w:rsidP="004B18DE">
            <w:pPr>
              <w:pStyle w:val="Betarp"/>
              <w:widowControl w:val="0"/>
              <w:numPr>
                <w:ilvl w:val="0"/>
                <w:numId w:val="3"/>
              </w:numPr>
              <w:ind w:left="0" w:firstLine="0"/>
            </w:pPr>
            <w:r w:rsidRPr="00A72E77">
              <w:t>Teisės aktai, reglamentuojantys gyvūnų gerovės ir apsaugos reikalavimus</w:t>
            </w:r>
          </w:p>
          <w:p w:rsidR="00365581" w:rsidRDefault="00365581" w:rsidP="004B18DE">
            <w:pPr>
              <w:pStyle w:val="Betarp"/>
              <w:widowControl w:val="0"/>
              <w:numPr>
                <w:ilvl w:val="0"/>
                <w:numId w:val="3"/>
              </w:numPr>
              <w:ind w:left="0" w:firstLine="0"/>
            </w:pPr>
            <w:r w:rsidRPr="00A72E77">
              <w:t>Teisės akrai, reglamentuojantys žemės ūkio naudmenų geros agrarinės ir aplinkosaugos būklės reikalavimus</w:t>
            </w:r>
          </w:p>
          <w:p w:rsidR="00F716AC" w:rsidRDefault="00A72E77" w:rsidP="004B18DE">
            <w:pPr>
              <w:pStyle w:val="Betarp"/>
              <w:widowControl w:val="0"/>
              <w:numPr>
                <w:ilvl w:val="0"/>
                <w:numId w:val="3"/>
              </w:numPr>
              <w:ind w:left="0" w:firstLine="0"/>
              <w:rPr>
                <w:bCs/>
              </w:rPr>
            </w:pPr>
            <w:r>
              <w:rPr>
                <w:bCs/>
              </w:rPr>
              <w:t xml:space="preserve">Teisės aktai, reglamentuojantys tvarios gamybos kriterijus žemės ūkio ir </w:t>
            </w:r>
            <w:r w:rsidRPr="00A72E77">
              <w:rPr>
                <w:bCs/>
              </w:rPr>
              <w:t>maisto produktų gamybos sektori</w:t>
            </w:r>
            <w:r>
              <w:rPr>
                <w:bCs/>
              </w:rPr>
              <w:t>uose</w:t>
            </w:r>
          </w:p>
          <w:p w:rsidR="00202F1A" w:rsidRPr="00202F1A" w:rsidRDefault="00202F1A" w:rsidP="004B18DE">
            <w:pPr>
              <w:pStyle w:val="Betarp"/>
              <w:widowControl w:val="0"/>
              <w:numPr>
                <w:ilvl w:val="0"/>
                <w:numId w:val="3"/>
              </w:numPr>
              <w:ind w:left="0" w:firstLine="0"/>
            </w:pPr>
            <w:r>
              <w:rPr>
                <w:bCs/>
              </w:rPr>
              <w:t>Teisės aktai, reglamentuojantys ekologinio ūkininkavimo reikalavimus</w:t>
            </w:r>
          </w:p>
          <w:p w:rsidR="00202F1A" w:rsidRPr="00A72E77" w:rsidRDefault="00202F1A" w:rsidP="004B18DE">
            <w:pPr>
              <w:pStyle w:val="Betarp"/>
              <w:widowControl w:val="0"/>
              <w:numPr>
                <w:ilvl w:val="0"/>
                <w:numId w:val="3"/>
              </w:numPr>
              <w:ind w:left="0" w:firstLine="0"/>
            </w:pPr>
            <w:r>
              <w:rPr>
                <w:bCs/>
              </w:rPr>
              <w:t>Teisės aktai, reglamentuojantys žemės ūkio verslo ir maisto gamybos reikalavimus</w:t>
            </w:r>
          </w:p>
          <w:p w:rsidR="00121DE7" w:rsidRPr="00A72E77" w:rsidRDefault="00365581" w:rsidP="004B18DE">
            <w:pPr>
              <w:pStyle w:val="Betarp"/>
              <w:widowControl w:val="0"/>
              <w:numPr>
                <w:ilvl w:val="0"/>
                <w:numId w:val="3"/>
              </w:numPr>
              <w:ind w:left="0" w:firstLine="0"/>
            </w:pPr>
            <w:r w:rsidRPr="00A72E77">
              <w:t xml:space="preserve">Teisės aktai, </w:t>
            </w:r>
            <w:r w:rsidRPr="0064034E">
              <w:t>reglamentuojantys ž</w:t>
            </w:r>
            <w:r w:rsidR="00F912E7" w:rsidRPr="0064034E">
              <w:rPr>
                <w:bCs/>
              </w:rPr>
              <w:t>emės</w:t>
            </w:r>
            <w:r w:rsidR="00F912E7" w:rsidRPr="0064034E">
              <w:t xml:space="preserve"> ūkio mašinų, agregatų, įrangos naud</w:t>
            </w:r>
            <w:r w:rsidRPr="0064034E">
              <w:t>ojimo ir priežiūros reikalavimus</w:t>
            </w:r>
          </w:p>
        </w:tc>
      </w:tr>
      <w:tr w:rsidR="00121DE7" w:rsidRPr="00DA3A2B" w:rsidTr="00124944">
        <w:trPr>
          <w:trHeight w:val="57"/>
        </w:trPr>
        <w:tc>
          <w:tcPr>
            <w:tcW w:w="947" w:type="pct"/>
            <w:vMerge/>
          </w:tcPr>
          <w:p w:rsidR="00121DE7" w:rsidRPr="00A72E77" w:rsidRDefault="00121DE7" w:rsidP="004B18DE">
            <w:pPr>
              <w:pStyle w:val="Betarp"/>
              <w:widowControl w:val="0"/>
            </w:pPr>
          </w:p>
        </w:tc>
        <w:tc>
          <w:tcPr>
            <w:tcW w:w="1129" w:type="pct"/>
          </w:tcPr>
          <w:p w:rsidR="00121DE7" w:rsidRPr="00A72E77" w:rsidRDefault="00F912E7" w:rsidP="004B18DE">
            <w:pPr>
              <w:pStyle w:val="Betarp"/>
              <w:widowControl w:val="0"/>
              <w:rPr>
                <w:strike/>
                <w:highlight w:val="yellow"/>
              </w:rPr>
            </w:pPr>
            <w:r w:rsidRPr="00A72E77">
              <w:t xml:space="preserve">1.3. Demonstruoti jau turimus, neformaliuoju ir (arba) savaiminiu būdu įgytus </w:t>
            </w:r>
            <w:proofErr w:type="spellStart"/>
            <w:r w:rsidRPr="00A72E77">
              <w:t>agroverslo</w:t>
            </w:r>
            <w:proofErr w:type="spellEnd"/>
            <w:r w:rsidRPr="00A72E77">
              <w:t xml:space="preserve"> darbuotojo kvalifikacijai būdingus gebėjimus.</w:t>
            </w:r>
          </w:p>
        </w:tc>
        <w:tc>
          <w:tcPr>
            <w:tcW w:w="2924" w:type="pct"/>
          </w:tcPr>
          <w:p w:rsidR="00F912E7" w:rsidRPr="00A72E77" w:rsidRDefault="00F912E7" w:rsidP="004B18DE">
            <w:pPr>
              <w:pStyle w:val="Betarp"/>
              <w:widowControl w:val="0"/>
              <w:rPr>
                <w:b/>
                <w:i/>
              </w:rPr>
            </w:pPr>
            <w:r w:rsidRPr="00A72E77">
              <w:rPr>
                <w:rFonts w:eastAsia="Calibri"/>
                <w:b/>
              </w:rPr>
              <w:t>Tema.</w:t>
            </w:r>
            <w:r w:rsidRPr="00A72E77">
              <w:rPr>
                <w:rFonts w:eastAsia="Calibri"/>
              </w:rPr>
              <w:t xml:space="preserve"> </w:t>
            </w:r>
            <w:proofErr w:type="spellStart"/>
            <w:r w:rsidRPr="00A72E77">
              <w:rPr>
                <w:b/>
                <w:i/>
              </w:rPr>
              <w:t>Agroverslo</w:t>
            </w:r>
            <w:proofErr w:type="spellEnd"/>
            <w:r w:rsidRPr="00A72E77">
              <w:rPr>
                <w:b/>
                <w:i/>
              </w:rPr>
              <w:t xml:space="preserve"> darbuotojo modulinė profesinio mokymo programa</w:t>
            </w:r>
          </w:p>
          <w:p w:rsidR="00F912E7" w:rsidRPr="00A72E77" w:rsidRDefault="00F912E7" w:rsidP="004B18DE">
            <w:pPr>
              <w:pStyle w:val="Betarp"/>
              <w:widowControl w:val="0"/>
              <w:numPr>
                <w:ilvl w:val="0"/>
                <w:numId w:val="3"/>
              </w:numPr>
              <w:ind w:left="0" w:firstLine="0"/>
            </w:pPr>
            <w:r w:rsidRPr="00A72E77">
              <w:rPr>
                <w:bCs/>
              </w:rPr>
              <w:t>Mokymo</w:t>
            </w:r>
            <w:r w:rsidRPr="00A72E77">
              <w:t xml:space="preserve"> programos tikslai ir uždaviniai</w:t>
            </w:r>
          </w:p>
          <w:p w:rsidR="00F912E7" w:rsidRPr="00A72E77" w:rsidRDefault="00F912E7" w:rsidP="004B18DE">
            <w:pPr>
              <w:pStyle w:val="Betarp"/>
              <w:widowControl w:val="0"/>
              <w:numPr>
                <w:ilvl w:val="0"/>
                <w:numId w:val="3"/>
              </w:numPr>
              <w:ind w:left="0" w:firstLine="0"/>
            </w:pPr>
            <w:r w:rsidRPr="00A72E77">
              <w:rPr>
                <w:bCs/>
              </w:rPr>
              <w:t>Mokymosi</w:t>
            </w:r>
            <w:r w:rsidRPr="00A72E77">
              <w:t xml:space="preserve"> formos ir metodai, mokymosi pasekimų vertinimo kriterijai ir metodai</w:t>
            </w:r>
          </w:p>
          <w:p w:rsidR="00F912E7" w:rsidRPr="00A72E77" w:rsidRDefault="00F912E7" w:rsidP="004B18DE">
            <w:pPr>
              <w:widowControl w:val="0"/>
              <w:rPr>
                <w:b/>
                <w:bCs/>
                <w:i/>
                <w:iCs/>
              </w:rPr>
            </w:pPr>
            <w:r w:rsidRPr="00A72E77">
              <w:rPr>
                <w:rFonts w:eastAsia="Calibri"/>
                <w:b/>
                <w:iCs/>
              </w:rPr>
              <w:t xml:space="preserve">Tema. </w:t>
            </w:r>
            <w:r w:rsidRPr="00A72E77">
              <w:rPr>
                <w:b/>
                <w:bCs/>
                <w:i/>
                <w:iCs/>
              </w:rPr>
              <w:t xml:space="preserve">Turimų </w:t>
            </w:r>
            <w:r w:rsidRPr="00A72E77">
              <w:rPr>
                <w:b/>
                <w:i/>
              </w:rPr>
              <w:t xml:space="preserve">gebėjimų, įgytų savaiminiu ar neformaliuoju būdu, </w:t>
            </w:r>
            <w:r w:rsidRPr="00A72E77">
              <w:rPr>
                <w:b/>
                <w:bCs/>
                <w:i/>
                <w:iCs/>
              </w:rPr>
              <w:t>vertinimas</w:t>
            </w:r>
          </w:p>
          <w:p w:rsidR="00F716AC" w:rsidRDefault="00F912E7" w:rsidP="004B18DE">
            <w:pPr>
              <w:pStyle w:val="Betarp"/>
              <w:widowControl w:val="0"/>
              <w:numPr>
                <w:ilvl w:val="0"/>
                <w:numId w:val="3"/>
              </w:numPr>
              <w:ind w:left="0" w:firstLine="0"/>
            </w:pPr>
            <w:r w:rsidRPr="00A72E77">
              <w:rPr>
                <w:bCs/>
              </w:rPr>
              <w:t>Savaiminiu</w:t>
            </w:r>
            <w:r w:rsidRPr="00A72E77">
              <w:t xml:space="preserve"> ir (arba) neformaliuoju būdu įgytų </w:t>
            </w:r>
            <w:proofErr w:type="spellStart"/>
            <w:r w:rsidRPr="00A72E77">
              <w:t>agroverslo</w:t>
            </w:r>
            <w:proofErr w:type="spellEnd"/>
            <w:r w:rsidRPr="00A72E77">
              <w:t xml:space="preserve"> darbuotojo kvalifikacijai būdingų gebėjimų demonstravimas</w:t>
            </w:r>
          </w:p>
          <w:p w:rsidR="004942A1" w:rsidRPr="00A72E77" w:rsidRDefault="00F912E7" w:rsidP="004B18DE">
            <w:pPr>
              <w:pStyle w:val="Betarp"/>
              <w:widowControl w:val="0"/>
              <w:numPr>
                <w:ilvl w:val="0"/>
                <w:numId w:val="3"/>
              </w:numPr>
              <w:ind w:left="0" w:firstLine="0"/>
            </w:pPr>
            <w:r w:rsidRPr="00A72E77">
              <w:rPr>
                <w:bCs/>
              </w:rPr>
              <w:t>Savaiminiu</w:t>
            </w:r>
            <w:r w:rsidRPr="00A72E77">
              <w:t xml:space="preserve"> ar neformaliuoju būdu įgytų gebėjimų vertinimas</w:t>
            </w:r>
          </w:p>
        </w:tc>
      </w:tr>
      <w:tr w:rsidR="00121DE7" w:rsidRPr="00DA3A2B" w:rsidTr="00124944">
        <w:trPr>
          <w:trHeight w:val="57"/>
        </w:trPr>
        <w:tc>
          <w:tcPr>
            <w:tcW w:w="947" w:type="pct"/>
          </w:tcPr>
          <w:p w:rsidR="00121DE7" w:rsidRPr="00DA3A2B" w:rsidRDefault="00121DE7" w:rsidP="004B18DE">
            <w:pPr>
              <w:pStyle w:val="Betarp"/>
              <w:widowControl w:val="0"/>
              <w:rPr>
                <w:highlight w:val="yellow"/>
              </w:rPr>
            </w:pPr>
            <w:r w:rsidRPr="00DA3A2B">
              <w:t>Mokymosi pasiekimų vertinimo kriterijai</w:t>
            </w:r>
          </w:p>
        </w:tc>
        <w:tc>
          <w:tcPr>
            <w:tcW w:w="4053" w:type="pct"/>
            <w:gridSpan w:val="2"/>
          </w:tcPr>
          <w:p w:rsidR="00121DE7" w:rsidRPr="00DA3A2B" w:rsidRDefault="00121DE7" w:rsidP="004B18DE">
            <w:pPr>
              <w:pStyle w:val="Betarp"/>
              <w:widowControl w:val="0"/>
            </w:pPr>
            <w:r w:rsidRPr="00DA3A2B">
              <w:t xml:space="preserve">Siūlomas įvadinio modulio įvertinimas – </w:t>
            </w:r>
            <w:r w:rsidRPr="00DA3A2B">
              <w:rPr>
                <w:rFonts w:eastAsia="Calibri"/>
                <w:i/>
              </w:rPr>
              <w:t>įskaityta (neįskaityta).</w:t>
            </w:r>
          </w:p>
        </w:tc>
      </w:tr>
      <w:tr w:rsidR="00121DE7" w:rsidRPr="00DA3A2B" w:rsidTr="00124944">
        <w:trPr>
          <w:trHeight w:val="57"/>
        </w:trPr>
        <w:tc>
          <w:tcPr>
            <w:tcW w:w="947" w:type="pct"/>
          </w:tcPr>
          <w:p w:rsidR="00121DE7" w:rsidRPr="00DA3A2B" w:rsidRDefault="00121DE7" w:rsidP="004B18DE">
            <w:pPr>
              <w:pStyle w:val="2vidutinistinklelis1"/>
              <w:widowControl w:val="0"/>
            </w:pPr>
            <w:r w:rsidRPr="00DA3A2B">
              <w:t>Reikalavimai mokymui skirtiems metodiniams ir materialiesiems ištekliams</w:t>
            </w:r>
          </w:p>
        </w:tc>
        <w:tc>
          <w:tcPr>
            <w:tcW w:w="4053" w:type="pct"/>
            <w:gridSpan w:val="2"/>
          </w:tcPr>
          <w:p w:rsidR="00121DE7" w:rsidRPr="004B5A8E" w:rsidRDefault="00121DE7" w:rsidP="004B18DE">
            <w:pPr>
              <w:pStyle w:val="Default"/>
              <w:widowControl w:val="0"/>
              <w:rPr>
                <w:i/>
                <w:color w:val="auto"/>
              </w:rPr>
            </w:pPr>
            <w:r w:rsidRPr="004B5A8E">
              <w:rPr>
                <w:i/>
                <w:color w:val="auto"/>
              </w:rPr>
              <w:t>Mokymo(si) medžiaga:</w:t>
            </w:r>
          </w:p>
          <w:p w:rsidR="00121DE7" w:rsidRPr="00DA3A2B" w:rsidRDefault="002E0293" w:rsidP="004B18DE">
            <w:pPr>
              <w:pStyle w:val="Default"/>
              <w:widowControl w:val="0"/>
              <w:numPr>
                <w:ilvl w:val="0"/>
                <w:numId w:val="3"/>
              </w:numPr>
              <w:ind w:left="0" w:firstLine="0"/>
              <w:rPr>
                <w:color w:val="auto"/>
              </w:rPr>
            </w:pPr>
            <w:proofErr w:type="spellStart"/>
            <w:r w:rsidRPr="00DA3A2B">
              <w:rPr>
                <w:color w:val="auto"/>
              </w:rPr>
              <w:t>Agroverslo</w:t>
            </w:r>
            <w:proofErr w:type="spellEnd"/>
            <w:r w:rsidR="00121DE7" w:rsidRPr="00DA3A2B">
              <w:rPr>
                <w:color w:val="auto"/>
              </w:rPr>
              <w:t xml:space="preserve"> darbuotojo modulinė profesinio mokymo programa</w:t>
            </w:r>
          </w:p>
          <w:p w:rsidR="00121DE7" w:rsidRPr="00DA3A2B" w:rsidRDefault="00121DE7" w:rsidP="004B18DE">
            <w:pPr>
              <w:pStyle w:val="Default"/>
              <w:widowControl w:val="0"/>
              <w:numPr>
                <w:ilvl w:val="0"/>
                <w:numId w:val="3"/>
              </w:numPr>
              <w:ind w:left="0" w:firstLine="0"/>
              <w:rPr>
                <w:color w:val="auto"/>
              </w:rPr>
            </w:pPr>
            <w:r w:rsidRPr="00DA3A2B">
              <w:rPr>
                <w:color w:val="auto"/>
              </w:rPr>
              <w:t>Vadovėliai ir kita mokomoji medžiaga</w:t>
            </w:r>
          </w:p>
          <w:p w:rsidR="00121DE7" w:rsidRDefault="00121DE7" w:rsidP="004B18DE">
            <w:pPr>
              <w:pStyle w:val="Default"/>
              <w:widowControl w:val="0"/>
              <w:numPr>
                <w:ilvl w:val="0"/>
                <w:numId w:val="3"/>
              </w:numPr>
              <w:ind w:left="0" w:firstLine="0"/>
              <w:rPr>
                <w:color w:val="auto"/>
              </w:rPr>
            </w:pPr>
            <w:r w:rsidRPr="00DA3A2B">
              <w:rPr>
                <w:color w:val="auto"/>
              </w:rPr>
              <w:t>Testas turimiems gebėjimams vertinti</w:t>
            </w:r>
          </w:p>
          <w:p w:rsidR="00F716AC" w:rsidRDefault="00081568" w:rsidP="004B18DE">
            <w:pPr>
              <w:pStyle w:val="Default"/>
              <w:widowControl w:val="0"/>
              <w:numPr>
                <w:ilvl w:val="0"/>
                <w:numId w:val="3"/>
              </w:numPr>
              <w:ind w:left="0" w:firstLine="0"/>
              <w:rPr>
                <w:color w:val="auto"/>
              </w:rPr>
            </w:pPr>
            <w:r w:rsidRPr="002328D0">
              <w:rPr>
                <w:color w:val="auto"/>
              </w:rPr>
              <w:t>Lietuvos Respublikos žemės ūkio, maisto ūkio ir kaimo plėtros įstatymas</w:t>
            </w:r>
          </w:p>
          <w:p w:rsidR="00C04DD3" w:rsidRPr="002328D0" w:rsidRDefault="00C04DD3" w:rsidP="004B18DE">
            <w:pPr>
              <w:pStyle w:val="Default"/>
              <w:widowControl w:val="0"/>
              <w:numPr>
                <w:ilvl w:val="0"/>
                <w:numId w:val="3"/>
              </w:numPr>
              <w:ind w:left="0" w:firstLine="0"/>
              <w:rPr>
                <w:color w:val="auto"/>
              </w:rPr>
            </w:pPr>
            <w:r w:rsidRPr="002328D0">
              <w:rPr>
                <w:color w:val="auto"/>
              </w:rPr>
              <w:t>Lietuvos žemės ūkio ir kaimo plėtros strateginis planas</w:t>
            </w:r>
          </w:p>
          <w:p w:rsidR="00A72E77" w:rsidRPr="002328D0" w:rsidRDefault="00A72E77" w:rsidP="004B18DE">
            <w:pPr>
              <w:pStyle w:val="Default"/>
              <w:widowControl w:val="0"/>
              <w:numPr>
                <w:ilvl w:val="0"/>
                <w:numId w:val="3"/>
              </w:numPr>
              <w:ind w:left="0" w:firstLine="0"/>
              <w:rPr>
                <w:color w:val="auto"/>
              </w:rPr>
            </w:pPr>
            <w:r w:rsidRPr="002328D0">
              <w:rPr>
                <w:color w:val="auto"/>
              </w:rPr>
              <w:t>Teisės aktai, reglamentuojantys gamtos išteklių apsaugą</w:t>
            </w:r>
          </w:p>
          <w:p w:rsidR="00A72E77" w:rsidRPr="002328D0" w:rsidRDefault="00A72E77" w:rsidP="004B18DE">
            <w:pPr>
              <w:pStyle w:val="Default"/>
              <w:widowControl w:val="0"/>
              <w:numPr>
                <w:ilvl w:val="0"/>
                <w:numId w:val="3"/>
              </w:numPr>
              <w:ind w:left="0" w:firstLine="0"/>
              <w:rPr>
                <w:color w:val="auto"/>
              </w:rPr>
            </w:pPr>
            <w:r w:rsidRPr="002328D0">
              <w:rPr>
                <w:color w:val="auto"/>
              </w:rPr>
              <w:t>Teisės aktai, reglamentuojantys gyvūnų gerovės ir apsaugos reikalavimus</w:t>
            </w:r>
          </w:p>
          <w:p w:rsidR="00A72E77" w:rsidRPr="002328D0" w:rsidRDefault="00A72E77" w:rsidP="004B18DE">
            <w:pPr>
              <w:pStyle w:val="Default"/>
              <w:widowControl w:val="0"/>
              <w:numPr>
                <w:ilvl w:val="0"/>
                <w:numId w:val="3"/>
              </w:numPr>
              <w:ind w:left="0" w:firstLine="0"/>
              <w:rPr>
                <w:color w:val="auto"/>
              </w:rPr>
            </w:pPr>
            <w:r w:rsidRPr="002328D0">
              <w:rPr>
                <w:color w:val="auto"/>
              </w:rPr>
              <w:t>Teisės akrai, reglamentuojantys žemės ūkio naudmenų geros agrarinės ir aplinkosaugos būklės reikalavimus</w:t>
            </w:r>
          </w:p>
          <w:p w:rsidR="00F716AC" w:rsidRDefault="00A72E77" w:rsidP="004B18DE">
            <w:pPr>
              <w:pStyle w:val="Default"/>
              <w:widowControl w:val="0"/>
              <w:numPr>
                <w:ilvl w:val="0"/>
                <w:numId w:val="3"/>
              </w:numPr>
              <w:ind w:left="0" w:firstLine="0"/>
              <w:rPr>
                <w:color w:val="auto"/>
              </w:rPr>
            </w:pPr>
            <w:r w:rsidRPr="002328D0">
              <w:rPr>
                <w:color w:val="auto"/>
              </w:rPr>
              <w:t>Teisės aktai, reglamentuojantys tvarios gamybos kriterijus žemės ūkio ir maisto produktų gamybos sektoriuose</w:t>
            </w:r>
          </w:p>
          <w:p w:rsidR="00A72E77" w:rsidRPr="002328D0" w:rsidRDefault="00A72E77" w:rsidP="004B18DE">
            <w:pPr>
              <w:pStyle w:val="Default"/>
              <w:widowControl w:val="0"/>
              <w:numPr>
                <w:ilvl w:val="0"/>
                <w:numId w:val="3"/>
              </w:numPr>
              <w:ind w:left="0" w:firstLine="0"/>
              <w:rPr>
                <w:color w:val="auto"/>
              </w:rPr>
            </w:pPr>
            <w:r w:rsidRPr="002328D0">
              <w:rPr>
                <w:color w:val="auto"/>
              </w:rPr>
              <w:t>Teisės aktai, reglamentuojantys žemės ūkio mašinų, agregatų, įrangos naudojimo ir priežiūros reikalavimus</w:t>
            </w:r>
          </w:p>
          <w:p w:rsidR="00F716AC" w:rsidRDefault="00A72E77" w:rsidP="004B18DE">
            <w:pPr>
              <w:pStyle w:val="Default"/>
              <w:widowControl w:val="0"/>
              <w:numPr>
                <w:ilvl w:val="0"/>
                <w:numId w:val="3"/>
              </w:numPr>
              <w:ind w:left="0" w:firstLine="0"/>
              <w:rPr>
                <w:color w:val="auto"/>
              </w:rPr>
            </w:pPr>
            <w:r w:rsidRPr="002328D0">
              <w:rPr>
                <w:color w:val="auto"/>
              </w:rPr>
              <w:t>Teisės aktai, reglamentuojantys gerą augalų apsaugos praktiką</w:t>
            </w:r>
          </w:p>
          <w:p w:rsidR="00F912E7" w:rsidRPr="002B4762" w:rsidRDefault="00F912E7" w:rsidP="004B18DE">
            <w:pPr>
              <w:pStyle w:val="Default"/>
              <w:widowControl w:val="0"/>
              <w:numPr>
                <w:ilvl w:val="0"/>
                <w:numId w:val="3"/>
              </w:numPr>
              <w:ind w:left="0" w:firstLine="0"/>
              <w:rPr>
                <w:color w:val="auto"/>
              </w:rPr>
            </w:pPr>
            <w:r w:rsidRPr="002B4762">
              <w:rPr>
                <w:color w:val="auto"/>
              </w:rPr>
              <w:t>Teisės aktai, reglamentuojantys darbuotojų saugos ir sveikatos, darbo higienos, priešgaisrinės saugos, aplinkosaugos reikalavimus</w:t>
            </w:r>
          </w:p>
          <w:p w:rsidR="007342F0" w:rsidRPr="00A0495B" w:rsidRDefault="007342F0" w:rsidP="004B18DE">
            <w:pPr>
              <w:pStyle w:val="Default"/>
              <w:widowControl w:val="0"/>
              <w:numPr>
                <w:ilvl w:val="0"/>
                <w:numId w:val="3"/>
              </w:numPr>
              <w:ind w:left="0" w:firstLine="0"/>
              <w:rPr>
                <w:color w:val="auto"/>
              </w:rPr>
            </w:pPr>
            <w:r w:rsidRPr="002B4762">
              <w:rPr>
                <w:color w:val="auto"/>
              </w:rPr>
              <w:t xml:space="preserve">Lietuvos Respublikos </w:t>
            </w:r>
            <w:r w:rsidRPr="00A0495B">
              <w:rPr>
                <w:color w:val="auto"/>
              </w:rPr>
              <w:t>buhalterinės apskaitos įstatymas</w:t>
            </w:r>
          </w:p>
          <w:p w:rsidR="007342F0" w:rsidRPr="00A0495B" w:rsidRDefault="007342F0" w:rsidP="004B18DE">
            <w:pPr>
              <w:pStyle w:val="Default"/>
              <w:widowControl w:val="0"/>
              <w:numPr>
                <w:ilvl w:val="0"/>
                <w:numId w:val="3"/>
              </w:numPr>
              <w:ind w:left="0" w:firstLine="0"/>
              <w:rPr>
                <w:color w:val="auto"/>
              </w:rPr>
            </w:pPr>
            <w:r w:rsidRPr="00A0495B">
              <w:rPr>
                <w:color w:val="auto"/>
              </w:rPr>
              <w:t>Lietuvos Respublikos gyventojų pajamų mokesčio įstatymas</w:t>
            </w:r>
          </w:p>
          <w:p w:rsidR="00F716AC" w:rsidRDefault="007342F0" w:rsidP="004B18DE">
            <w:pPr>
              <w:pStyle w:val="Default"/>
              <w:widowControl w:val="0"/>
              <w:numPr>
                <w:ilvl w:val="0"/>
                <w:numId w:val="3"/>
              </w:numPr>
              <w:ind w:left="0" w:firstLine="0"/>
              <w:rPr>
                <w:color w:val="auto"/>
              </w:rPr>
            </w:pPr>
            <w:r w:rsidRPr="00A0495B">
              <w:rPr>
                <w:color w:val="auto"/>
              </w:rPr>
              <w:t>Lietuvos Respublikos Vyriausybės 2003 m. birželio 25 d. nutarimu patvirtinti „Ūkininko ūkio registro nuostatai“</w:t>
            </w:r>
          </w:p>
          <w:p w:rsidR="007342F0" w:rsidRPr="00A0495B" w:rsidRDefault="007342F0" w:rsidP="004B18DE">
            <w:pPr>
              <w:pStyle w:val="Default"/>
              <w:widowControl w:val="0"/>
              <w:numPr>
                <w:ilvl w:val="0"/>
                <w:numId w:val="3"/>
              </w:numPr>
              <w:ind w:left="0" w:firstLine="0"/>
              <w:rPr>
                <w:color w:val="auto"/>
              </w:rPr>
            </w:pPr>
            <w:r w:rsidRPr="00A0495B">
              <w:rPr>
                <w:color w:val="auto"/>
              </w:rPr>
              <w:t>Lietuvos Respublikos atsiskaitymo už žemės ūkio produkciją įstatymas</w:t>
            </w:r>
          </w:p>
          <w:p w:rsidR="007342F0" w:rsidRPr="00A0495B" w:rsidRDefault="007342F0" w:rsidP="004B18DE">
            <w:pPr>
              <w:pStyle w:val="Default"/>
              <w:widowControl w:val="0"/>
              <w:numPr>
                <w:ilvl w:val="0"/>
                <w:numId w:val="3"/>
              </w:numPr>
              <w:ind w:left="0" w:firstLine="0"/>
              <w:rPr>
                <w:color w:val="auto"/>
              </w:rPr>
            </w:pPr>
            <w:r w:rsidRPr="00A0495B">
              <w:rPr>
                <w:color w:val="auto"/>
              </w:rPr>
              <w:t>Lietuvos Respublikos Vyriausybės 1999 m. gruodžio 1 d. nutarimas „Dėl ūkininko ūkio ir gyventojų, kurie neįregistravę ūkininko ūkio verčiasi individualia veikla, veiklos buhalterinės apskaitos tvarkos aprašas“</w:t>
            </w:r>
          </w:p>
          <w:p w:rsidR="007342F0" w:rsidRPr="00A0495B" w:rsidRDefault="007342F0" w:rsidP="004B18DE">
            <w:pPr>
              <w:pStyle w:val="Default"/>
              <w:widowControl w:val="0"/>
              <w:numPr>
                <w:ilvl w:val="0"/>
                <w:numId w:val="3"/>
              </w:numPr>
              <w:ind w:left="0" w:firstLine="0"/>
              <w:rPr>
                <w:color w:val="auto"/>
              </w:rPr>
            </w:pPr>
            <w:r w:rsidRPr="00A0495B">
              <w:rPr>
                <w:color w:val="auto"/>
              </w:rPr>
              <w:t>Lietuvos Respublikos Vyriausybės 2005 m. gegužės 11 d. įsakymas „Dėl Ūkininko ūkio veiklos buhalterinės apskaitos tvarkymo supaprastintąja apskaitos sistema rekomendacijų patvirtinimo“</w:t>
            </w:r>
          </w:p>
          <w:p w:rsidR="007342F0" w:rsidRPr="00A0495B" w:rsidRDefault="007342F0" w:rsidP="004B18DE">
            <w:pPr>
              <w:pStyle w:val="Default"/>
              <w:widowControl w:val="0"/>
              <w:numPr>
                <w:ilvl w:val="0"/>
                <w:numId w:val="3"/>
              </w:numPr>
              <w:ind w:left="0" w:firstLine="0"/>
              <w:rPr>
                <w:color w:val="auto"/>
              </w:rPr>
            </w:pPr>
            <w:r w:rsidRPr="00A0495B">
              <w:rPr>
                <w:color w:val="auto"/>
              </w:rPr>
              <w:t>Lietuvos Respublikos Vyriausybės 2006 m. gruodžio 18 d. įsakymas „Dėl ūkininko ūkio ir gyventojų, kurie neįregistravę ūkininko ūkio verčiasi individualia žemės ūkio veikla, veiklos buhalterinės apskaitos tvarkymo dvejybine apskaitos sistema rekomendacijų patvirtinimo“</w:t>
            </w:r>
          </w:p>
          <w:p w:rsidR="007342F0" w:rsidRPr="00A0495B" w:rsidRDefault="007342F0" w:rsidP="004B18DE">
            <w:pPr>
              <w:pStyle w:val="Default"/>
              <w:widowControl w:val="0"/>
              <w:numPr>
                <w:ilvl w:val="0"/>
                <w:numId w:val="3"/>
              </w:numPr>
              <w:ind w:left="0" w:firstLine="0"/>
              <w:rPr>
                <w:color w:val="auto"/>
              </w:rPr>
            </w:pPr>
            <w:r w:rsidRPr="00A0495B">
              <w:rPr>
                <w:color w:val="auto"/>
              </w:rPr>
              <w:lastRenderedPageBreak/>
              <w:t>Verslo apskaitos standartai (</w:t>
            </w:r>
            <w:proofErr w:type="spellStart"/>
            <w:r w:rsidRPr="00A0495B">
              <w:rPr>
                <w:color w:val="auto"/>
              </w:rPr>
              <w:t>VAS</w:t>
            </w:r>
            <w:proofErr w:type="spellEnd"/>
            <w:r w:rsidRPr="00A0495B">
              <w:rPr>
                <w:color w:val="auto"/>
              </w:rPr>
              <w:t>)</w:t>
            </w:r>
          </w:p>
          <w:p w:rsidR="007342F0" w:rsidRPr="007342F0" w:rsidRDefault="007342F0" w:rsidP="004B18DE">
            <w:pPr>
              <w:pStyle w:val="Default"/>
              <w:widowControl w:val="0"/>
              <w:numPr>
                <w:ilvl w:val="0"/>
                <w:numId w:val="3"/>
              </w:numPr>
              <w:ind w:left="0" w:firstLine="0"/>
              <w:rPr>
                <w:color w:val="auto"/>
              </w:rPr>
            </w:pPr>
            <w:r w:rsidRPr="00A0495B">
              <w:rPr>
                <w:color w:val="auto"/>
              </w:rPr>
              <w:t>Tarptautiniai apskaitos standartai (TAS)</w:t>
            </w:r>
          </w:p>
          <w:p w:rsidR="00C04DD3" w:rsidRPr="002328D0" w:rsidRDefault="00C04DD3" w:rsidP="004B18DE">
            <w:pPr>
              <w:pStyle w:val="Default"/>
              <w:widowControl w:val="0"/>
              <w:numPr>
                <w:ilvl w:val="0"/>
                <w:numId w:val="3"/>
              </w:numPr>
              <w:ind w:left="0" w:firstLine="0"/>
              <w:rPr>
                <w:color w:val="auto"/>
              </w:rPr>
            </w:pPr>
            <w:r w:rsidRPr="002328D0">
              <w:rPr>
                <w:color w:val="auto"/>
              </w:rPr>
              <w:t>Teisės aktai, reglamentuojantys ūkinių gyvūnų laikymo, saugojimo ir gyvūnų gerovės užtikrinimo reikalavimus</w:t>
            </w:r>
          </w:p>
          <w:p w:rsidR="00C04DD3" w:rsidRPr="002328D0" w:rsidRDefault="00C04DD3" w:rsidP="004B18DE">
            <w:pPr>
              <w:pStyle w:val="Default"/>
              <w:widowControl w:val="0"/>
              <w:numPr>
                <w:ilvl w:val="0"/>
                <w:numId w:val="3"/>
              </w:numPr>
              <w:ind w:left="0" w:firstLine="0"/>
              <w:rPr>
                <w:color w:val="auto"/>
              </w:rPr>
            </w:pPr>
            <w:r w:rsidRPr="002328D0">
              <w:rPr>
                <w:color w:val="auto"/>
              </w:rPr>
              <w:t>Žemės ūkio mašinų ir įrangos eksploatavimo instrukcijos</w:t>
            </w:r>
          </w:p>
          <w:p w:rsidR="00F716AC" w:rsidRPr="004B5A8E" w:rsidRDefault="00121DE7" w:rsidP="004B5A8E">
            <w:pPr>
              <w:pStyle w:val="Default"/>
              <w:widowControl w:val="0"/>
              <w:rPr>
                <w:i/>
                <w:color w:val="auto"/>
              </w:rPr>
            </w:pPr>
            <w:r w:rsidRPr="004B5A8E">
              <w:rPr>
                <w:i/>
                <w:color w:val="auto"/>
              </w:rPr>
              <w:t>Mokymo(si) priemonės:</w:t>
            </w:r>
          </w:p>
          <w:p w:rsidR="00F716AC" w:rsidRDefault="00121DE7" w:rsidP="004B18DE">
            <w:pPr>
              <w:pStyle w:val="Default"/>
              <w:widowControl w:val="0"/>
              <w:numPr>
                <w:ilvl w:val="0"/>
                <w:numId w:val="3"/>
              </w:numPr>
              <w:ind w:left="0" w:firstLine="0"/>
              <w:rPr>
                <w:color w:val="auto"/>
              </w:rPr>
            </w:pPr>
            <w:r w:rsidRPr="00DA3A2B">
              <w:rPr>
                <w:color w:val="auto"/>
              </w:rPr>
              <w:t>Techninės priemonės mokymo(si) medžiagai iliustruoti, vizualizuoti, pristatyti</w:t>
            </w:r>
          </w:p>
          <w:p w:rsidR="00F716AC" w:rsidRDefault="00407A25" w:rsidP="004B18DE">
            <w:pPr>
              <w:pStyle w:val="Default"/>
              <w:widowControl w:val="0"/>
              <w:numPr>
                <w:ilvl w:val="0"/>
                <w:numId w:val="3"/>
              </w:numPr>
              <w:ind w:left="0" w:firstLine="0"/>
              <w:rPr>
                <w:color w:val="auto"/>
              </w:rPr>
            </w:pPr>
            <w:r w:rsidRPr="00DA3A2B">
              <w:rPr>
                <w:color w:val="auto"/>
              </w:rPr>
              <w:t>Kompiuterinė techninė ir programinė įranga</w:t>
            </w:r>
          </w:p>
          <w:p w:rsidR="00F912E7" w:rsidRPr="0064034E" w:rsidRDefault="00F912E7" w:rsidP="004B18DE">
            <w:pPr>
              <w:pStyle w:val="Default"/>
              <w:widowControl w:val="0"/>
              <w:numPr>
                <w:ilvl w:val="0"/>
                <w:numId w:val="3"/>
              </w:numPr>
              <w:ind w:left="0" w:firstLine="0"/>
              <w:rPr>
                <w:color w:val="auto"/>
              </w:rPr>
            </w:pPr>
            <w:r w:rsidRPr="0064034E">
              <w:rPr>
                <w:color w:val="auto"/>
              </w:rPr>
              <w:t>Sėklų, žemės ūkio augalų ir trąšų pavyzdžiai</w:t>
            </w:r>
          </w:p>
          <w:p w:rsidR="00FD15B0" w:rsidRPr="002328D0" w:rsidRDefault="00FD15B0" w:rsidP="004B18DE">
            <w:pPr>
              <w:pStyle w:val="Default"/>
              <w:widowControl w:val="0"/>
              <w:numPr>
                <w:ilvl w:val="0"/>
                <w:numId w:val="3"/>
              </w:numPr>
              <w:ind w:left="0" w:firstLine="0"/>
              <w:rPr>
                <w:color w:val="auto"/>
              </w:rPr>
            </w:pPr>
            <w:r w:rsidRPr="002328D0">
              <w:rPr>
                <w:color w:val="auto"/>
              </w:rPr>
              <w:t>Vaizdinės priemonės, sėklų, dekoratyvinių augalų, substratų, trąšų pavyzdžiai</w:t>
            </w:r>
          </w:p>
          <w:p w:rsidR="00FD15B0" w:rsidRPr="002328D0" w:rsidRDefault="00FD15B0" w:rsidP="004B18DE">
            <w:pPr>
              <w:pStyle w:val="Default"/>
              <w:widowControl w:val="0"/>
              <w:numPr>
                <w:ilvl w:val="0"/>
                <w:numId w:val="3"/>
              </w:numPr>
              <w:ind w:left="0" w:firstLine="0"/>
              <w:rPr>
                <w:color w:val="auto"/>
              </w:rPr>
            </w:pPr>
            <w:r w:rsidRPr="002328D0">
              <w:rPr>
                <w:color w:val="auto"/>
              </w:rPr>
              <w:t>Žemės dirbimo įrankiai ir priemonės dirvos, substrato bei komposto paruošimui</w:t>
            </w:r>
          </w:p>
          <w:p w:rsidR="00FD15B0" w:rsidRPr="002328D0" w:rsidRDefault="00FD15B0" w:rsidP="004B18DE">
            <w:pPr>
              <w:pStyle w:val="Default"/>
              <w:widowControl w:val="0"/>
              <w:numPr>
                <w:ilvl w:val="0"/>
                <w:numId w:val="3"/>
              </w:numPr>
              <w:ind w:left="0" w:firstLine="0"/>
              <w:rPr>
                <w:color w:val="auto"/>
              </w:rPr>
            </w:pPr>
            <w:r w:rsidRPr="002328D0">
              <w:rPr>
                <w:color w:val="auto"/>
              </w:rPr>
              <w:t>Augalų genėjimui bei dauginimui skirti įrankiai ir priemonės</w:t>
            </w:r>
          </w:p>
          <w:p w:rsidR="00FD15B0" w:rsidRPr="002328D0" w:rsidRDefault="00FD15B0" w:rsidP="004B18DE">
            <w:pPr>
              <w:pStyle w:val="Default"/>
              <w:widowControl w:val="0"/>
              <w:numPr>
                <w:ilvl w:val="0"/>
                <w:numId w:val="3"/>
              </w:numPr>
              <w:ind w:left="0" w:firstLine="0"/>
              <w:rPr>
                <w:color w:val="auto"/>
              </w:rPr>
            </w:pPr>
            <w:r w:rsidRPr="002328D0">
              <w:rPr>
                <w:color w:val="auto"/>
              </w:rPr>
              <w:t>Dekoratyvinių augalų pakavimui bei ženklinimui reikalingi įrankiai bei priemonės</w:t>
            </w:r>
          </w:p>
          <w:p w:rsidR="000004BB" w:rsidRPr="002328D0" w:rsidRDefault="0064034E" w:rsidP="004B18DE">
            <w:pPr>
              <w:pStyle w:val="Default"/>
              <w:widowControl w:val="0"/>
              <w:numPr>
                <w:ilvl w:val="0"/>
                <w:numId w:val="3"/>
              </w:numPr>
              <w:ind w:left="0" w:firstLine="0"/>
              <w:rPr>
                <w:color w:val="auto"/>
              </w:rPr>
            </w:pPr>
            <w:r w:rsidRPr="002328D0">
              <w:rPr>
                <w:color w:val="auto"/>
              </w:rPr>
              <w:t>D</w:t>
            </w:r>
            <w:r w:rsidR="000004BB" w:rsidRPr="002328D0">
              <w:rPr>
                <w:color w:val="auto"/>
              </w:rPr>
              <w:t>irvožemio monolitai</w:t>
            </w:r>
          </w:p>
          <w:p w:rsidR="000004BB" w:rsidRPr="002328D0" w:rsidRDefault="000004BB" w:rsidP="004B18DE">
            <w:pPr>
              <w:pStyle w:val="Default"/>
              <w:widowControl w:val="0"/>
              <w:numPr>
                <w:ilvl w:val="0"/>
                <w:numId w:val="3"/>
              </w:numPr>
              <w:ind w:left="0" w:firstLine="0"/>
              <w:rPr>
                <w:color w:val="auto"/>
              </w:rPr>
            </w:pPr>
            <w:r w:rsidRPr="002328D0">
              <w:rPr>
                <w:color w:val="auto"/>
              </w:rPr>
              <w:t>Sėklų, žemės ūkio augalų ir trąšų pavyzdžiai</w:t>
            </w:r>
          </w:p>
          <w:p w:rsidR="00F716AC" w:rsidRDefault="000004BB" w:rsidP="004B18DE">
            <w:pPr>
              <w:pStyle w:val="Default"/>
              <w:widowControl w:val="0"/>
              <w:numPr>
                <w:ilvl w:val="0"/>
                <w:numId w:val="3"/>
              </w:numPr>
              <w:ind w:left="0" w:firstLine="0"/>
              <w:rPr>
                <w:color w:val="auto"/>
              </w:rPr>
            </w:pPr>
            <w:r w:rsidRPr="002328D0">
              <w:rPr>
                <w:color w:val="auto"/>
              </w:rPr>
              <w:t>Darbo drabužiai, apavas, asmeninės apsaugos priemonės</w:t>
            </w:r>
          </w:p>
          <w:p w:rsidR="00F716AC" w:rsidRDefault="000004BB" w:rsidP="004B18DE">
            <w:pPr>
              <w:pStyle w:val="Default"/>
              <w:widowControl w:val="0"/>
              <w:numPr>
                <w:ilvl w:val="0"/>
                <w:numId w:val="3"/>
              </w:numPr>
              <w:ind w:left="0" w:firstLine="0"/>
              <w:rPr>
                <w:color w:val="auto"/>
              </w:rPr>
            </w:pPr>
            <w:r w:rsidRPr="002328D0">
              <w:rPr>
                <w:color w:val="auto"/>
              </w:rPr>
              <w:t>Žemės dirbimo</w:t>
            </w:r>
            <w:r w:rsidR="0064034E" w:rsidRPr="002328D0">
              <w:rPr>
                <w:color w:val="auto"/>
              </w:rPr>
              <w:t>,</w:t>
            </w:r>
            <w:r w:rsidRPr="002328D0">
              <w:rPr>
                <w:color w:val="auto"/>
              </w:rPr>
              <w:t xml:space="preserve"> </w:t>
            </w:r>
            <w:r w:rsidR="0064034E" w:rsidRPr="002328D0">
              <w:rPr>
                <w:color w:val="auto"/>
              </w:rPr>
              <w:t>sėjos, pasėlių priežiūros, derliaus nuėmimo mašinos</w:t>
            </w:r>
            <w:r w:rsidR="00FD15B0" w:rsidRPr="002328D0">
              <w:rPr>
                <w:color w:val="auto"/>
              </w:rPr>
              <w:t>, įranga ir technika</w:t>
            </w:r>
          </w:p>
          <w:p w:rsidR="007342F0" w:rsidRPr="002328D0" w:rsidRDefault="007342F0" w:rsidP="004B18DE">
            <w:pPr>
              <w:pStyle w:val="Default"/>
              <w:widowControl w:val="0"/>
              <w:numPr>
                <w:ilvl w:val="0"/>
                <w:numId w:val="3"/>
              </w:numPr>
              <w:ind w:left="0" w:firstLine="0"/>
              <w:rPr>
                <w:color w:val="auto"/>
              </w:rPr>
            </w:pPr>
            <w:r w:rsidRPr="002328D0">
              <w:rPr>
                <w:color w:val="auto"/>
              </w:rPr>
              <w:t>Žemės ūkio produkcijos sandėlis</w:t>
            </w:r>
          </w:p>
          <w:p w:rsidR="007342F0" w:rsidRPr="002328D0" w:rsidRDefault="007342F0" w:rsidP="004B18DE">
            <w:pPr>
              <w:pStyle w:val="Default"/>
              <w:widowControl w:val="0"/>
              <w:numPr>
                <w:ilvl w:val="0"/>
                <w:numId w:val="3"/>
              </w:numPr>
              <w:ind w:left="0" w:firstLine="0"/>
              <w:rPr>
                <w:color w:val="auto"/>
              </w:rPr>
            </w:pPr>
            <w:r w:rsidRPr="002328D0">
              <w:rPr>
                <w:color w:val="auto"/>
              </w:rPr>
              <w:t>Trąšų, daržo augalų įvairių genčių bei veislių sėk</w:t>
            </w:r>
            <w:r w:rsidR="0064034E" w:rsidRPr="002328D0">
              <w:rPr>
                <w:color w:val="auto"/>
              </w:rPr>
              <w:t>lų pavyzdžiai</w:t>
            </w:r>
          </w:p>
          <w:p w:rsidR="007342F0" w:rsidRPr="002328D0" w:rsidRDefault="007342F0" w:rsidP="004B18DE">
            <w:pPr>
              <w:pStyle w:val="Default"/>
              <w:widowControl w:val="0"/>
              <w:numPr>
                <w:ilvl w:val="0"/>
                <w:numId w:val="3"/>
              </w:numPr>
              <w:ind w:left="0" w:firstLine="0"/>
              <w:rPr>
                <w:color w:val="auto"/>
              </w:rPr>
            </w:pPr>
            <w:r w:rsidRPr="002328D0">
              <w:rPr>
                <w:color w:val="auto"/>
              </w:rPr>
              <w:t>Įrankiai daržo augalams sodinti ir žemei įdirbti</w:t>
            </w:r>
          </w:p>
          <w:p w:rsidR="007342F0" w:rsidRPr="002328D0" w:rsidRDefault="0064034E" w:rsidP="004B18DE">
            <w:pPr>
              <w:pStyle w:val="Default"/>
              <w:widowControl w:val="0"/>
              <w:numPr>
                <w:ilvl w:val="0"/>
                <w:numId w:val="3"/>
              </w:numPr>
              <w:ind w:left="0" w:firstLine="0"/>
              <w:rPr>
                <w:color w:val="auto"/>
              </w:rPr>
            </w:pPr>
            <w:r w:rsidRPr="002328D0">
              <w:rPr>
                <w:color w:val="auto"/>
              </w:rPr>
              <w:t>Priemonės, skirtos d</w:t>
            </w:r>
            <w:r w:rsidR="007342F0" w:rsidRPr="002328D0">
              <w:rPr>
                <w:color w:val="auto"/>
              </w:rPr>
              <w:t xml:space="preserve">aržo </w:t>
            </w:r>
            <w:r w:rsidRPr="002328D0">
              <w:rPr>
                <w:color w:val="auto"/>
              </w:rPr>
              <w:t>augalų paruošimui realizuoti</w:t>
            </w:r>
          </w:p>
          <w:p w:rsidR="007342F0" w:rsidRPr="002328D0" w:rsidRDefault="007342F0" w:rsidP="004B18DE">
            <w:pPr>
              <w:pStyle w:val="Default"/>
              <w:widowControl w:val="0"/>
              <w:numPr>
                <w:ilvl w:val="0"/>
                <w:numId w:val="3"/>
              </w:numPr>
              <w:ind w:left="0" w:firstLine="0"/>
              <w:rPr>
                <w:color w:val="auto"/>
              </w:rPr>
            </w:pPr>
            <w:r w:rsidRPr="002328D0">
              <w:rPr>
                <w:color w:val="auto"/>
              </w:rPr>
              <w:t>Trąšų, sodo au</w:t>
            </w:r>
            <w:r w:rsidR="0064034E" w:rsidRPr="002328D0">
              <w:rPr>
                <w:color w:val="auto"/>
              </w:rPr>
              <w:t>galų plakatai</w:t>
            </w:r>
          </w:p>
          <w:p w:rsidR="007342F0" w:rsidRPr="002328D0" w:rsidRDefault="007342F0" w:rsidP="004B18DE">
            <w:pPr>
              <w:pStyle w:val="Default"/>
              <w:widowControl w:val="0"/>
              <w:numPr>
                <w:ilvl w:val="0"/>
                <w:numId w:val="3"/>
              </w:numPr>
              <w:ind w:left="0" w:firstLine="0"/>
              <w:rPr>
                <w:color w:val="auto"/>
              </w:rPr>
            </w:pPr>
            <w:r w:rsidRPr="002328D0">
              <w:rPr>
                <w:color w:val="auto"/>
              </w:rPr>
              <w:t>Įrankiai sodo augalams sodinti ir žemei įdirbti</w:t>
            </w:r>
          </w:p>
          <w:p w:rsidR="007342F0" w:rsidRPr="002328D0" w:rsidRDefault="007342F0" w:rsidP="004B18DE">
            <w:pPr>
              <w:pStyle w:val="Default"/>
              <w:widowControl w:val="0"/>
              <w:numPr>
                <w:ilvl w:val="0"/>
                <w:numId w:val="3"/>
              </w:numPr>
              <w:ind w:left="0" w:firstLine="0"/>
              <w:rPr>
                <w:color w:val="auto"/>
              </w:rPr>
            </w:pPr>
            <w:r w:rsidRPr="002328D0">
              <w:rPr>
                <w:color w:val="auto"/>
              </w:rPr>
              <w:t>Sodo augalų priežiūros, genėjimo įrankiai</w:t>
            </w:r>
          </w:p>
          <w:p w:rsidR="007342F0" w:rsidRPr="002328D0" w:rsidRDefault="007342F0" w:rsidP="004B18DE">
            <w:pPr>
              <w:pStyle w:val="Default"/>
              <w:widowControl w:val="0"/>
              <w:numPr>
                <w:ilvl w:val="0"/>
                <w:numId w:val="3"/>
              </w:numPr>
              <w:ind w:left="0" w:firstLine="0"/>
              <w:rPr>
                <w:color w:val="auto"/>
              </w:rPr>
            </w:pPr>
            <w:r w:rsidRPr="002328D0">
              <w:rPr>
                <w:color w:val="auto"/>
              </w:rPr>
              <w:t>Sodo augalų paruošimo realizuoti priemonės</w:t>
            </w:r>
          </w:p>
          <w:p w:rsidR="007342F0" w:rsidRPr="002328D0" w:rsidRDefault="007342F0" w:rsidP="004B18DE">
            <w:pPr>
              <w:pStyle w:val="Default"/>
              <w:widowControl w:val="0"/>
              <w:numPr>
                <w:ilvl w:val="0"/>
                <w:numId w:val="3"/>
              </w:numPr>
              <w:ind w:left="0" w:firstLine="0"/>
              <w:rPr>
                <w:color w:val="auto"/>
              </w:rPr>
            </w:pPr>
            <w:r w:rsidRPr="002328D0">
              <w:rPr>
                <w:color w:val="auto"/>
              </w:rPr>
              <w:t>Augalų apsaugos produktų purškimo įranga</w:t>
            </w:r>
          </w:p>
          <w:p w:rsidR="00F716AC" w:rsidRDefault="0064034E" w:rsidP="004B18DE">
            <w:pPr>
              <w:pStyle w:val="Default"/>
              <w:widowControl w:val="0"/>
              <w:numPr>
                <w:ilvl w:val="0"/>
                <w:numId w:val="3"/>
              </w:numPr>
              <w:ind w:left="0" w:firstLine="0"/>
              <w:rPr>
                <w:color w:val="auto"/>
              </w:rPr>
            </w:pPr>
            <w:r w:rsidRPr="002328D0">
              <w:rPr>
                <w:color w:val="auto"/>
              </w:rPr>
              <w:t xml:space="preserve">Gyvūnų ir paukščių pašarų </w:t>
            </w:r>
            <w:r w:rsidR="00202F1A" w:rsidRPr="002328D0">
              <w:rPr>
                <w:color w:val="auto"/>
              </w:rPr>
              <w:t>pavyzdžiai</w:t>
            </w:r>
          </w:p>
          <w:p w:rsidR="00202F1A" w:rsidRPr="002328D0" w:rsidRDefault="00202F1A" w:rsidP="004B18DE">
            <w:pPr>
              <w:pStyle w:val="Default"/>
              <w:widowControl w:val="0"/>
              <w:numPr>
                <w:ilvl w:val="0"/>
                <w:numId w:val="3"/>
              </w:numPr>
              <w:ind w:left="0" w:firstLine="0"/>
              <w:rPr>
                <w:color w:val="auto"/>
              </w:rPr>
            </w:pPr>
            <w:r w:rsidRPr="002328D0">
              <w:rPr>
                <w:color w:val="auto"/>
              </w:rPr>
              <w:t>Ūkinių gyvūnų fiksavimo priemonės: fiksavimo gardai, staklės, virvės, replės, kabliai, fiksavimo pertvaros</w:t>
            </w:r>
          </w:p>
          <w:p w:rsidR="00202F1A" w:rsidRPr="002328D0" w:rsidRDefault="00202F1A" w:rsidP="004B18DE">
            <w:pPr>
              <w:pStyle w:val="Default"/>
              <w:widowControl w:val="0"/>
              <w:numPr>
                <w:ilvl w:val="0"/>
                <w:numId w:val="3"/>
              </w:numPr>
              <w:ind w:left="0" w:firstLine="0"/>
              <w:rPr>
                <w:color w:val="auto"/>
              </w:rPr>
            </w:pPr>
            <w:r w:rsidRPr="002328D0">
              <w:rPr>
                <w:color w:val="auto"/>
              </w:rPr>
              <w:t>Ūkinių gyvūnų priežiūros įrankiai: šukos, šepečiai, šluostės ir kt.</w:t>
            </w:r>
          </w:p>
          <w:p w:rsidR="00202F1A" w:rsidRPr="002328D0" w:rsidRDefault="00202F1A" w:rsidP="004B18DE">
            <w:pPr>
              <w:pStyle w:val="Default"/>
              <w:widowControl w:val="0"/>
              <w:numPr>
                <w:ilvl w:val="0"/>
                <w:numId w:val="3"/>
              </w:numPr>
              <w:ind w:left="0" w:firstLine="0"/>
              <w:rPr>
                <w:color w:val="auto"/>
              </w:rPr>
            </w:pPr>
            <w:r w:rsidRPr="002328D0">
              <w:rPr>
                <w:color w:val="auto"/>
              </w:rPr>
              <w:t>Ūkinių gyvūnų higienos priemonės</w:t>
            </w:r>
          </w:p>
          <w:p w:rsidR="00202F1A" w:rsidRPr="002328D0" w:rsidRDefault="00202F1A" w:rsidP="004B18DE">
            <w:pPr>
              <w:pStyle w:val="Default"/>
              <w:widowControl w:val="0"/>
              <w:numPr>
                <w:ilvl w:val="0"/>
                <w:numId w:val="3"/>
              </w:numPr>
              <w:ind w:left="0" w:firstLine="0"/>
              <w:rPr>
                <w:color w:val="auto"/>
              </w:rPr>
            </w:pPr>
            <w:r w:rsidRPr="002328D0">
              <w:rPr>
                <w:color w:val="auto"/>
              </w:rPr>
              <w:t>Darbuotojų higienos priemonės</w:t>
            </w:r>
          </w:p>
          <w:p w:rsidR="00202F1A" w:rsidRPr="002328D0" w:rsidRDefault="00202F1A" w:rsidP="004B18DE">
            <w:pPr>
              <w:pStyle w:val="Default"/>
              <w:widowControl w:val="0"/>
              <w:numPr>
                <w:ilvl w:val="0"/>
                <w:numId w:val="3"/>
              </w:numPr>
              <w:ind w:left="0" w:firstLine="0"/>
              <w:rPr>
                <w:color w:val="auto"/>
              </w:rPr>
            </w:pPr>
            <w:r w:rsidRPr="002328D0">
              <w:rPr>
                <w:color w:val="auto"/>
              </w:rPr>
              <w:t>Pašarų ruošimo, šėrimo, vandens tiekimo aparatai ir įranga</w:t>
            </w:r>
          </w:p>
          <w:p w:rsidR="00202F1A" w:rsidRPr="002328D0" w:rsidRDefault="00202F1A" w:rsidP="004B18DE">
            <w:pPr>
              <w:pStyle w:val="Default"/>
              <w:widowControl w:val="0"/>
              <w:numPr>
                <w:ilvl w:val="0"/>
                <w:numId w:val="3"/>
              </w:numPr>
              <w:ind w:left="0" w:firstLine="0"/>
              <w:rPr>
                <w:color w:val="auto"/>
              </w:rPr>
            </w:pPr>
            <w:r w:rsidRPr="002328D0">
              <w:rPr>
                <w:color w:val="auto"/>
              </w:rPr>
              <w:t>Mėšlo tvarkymo įrenginiai ir inventorius</w:t>
            </w:r>
          </w:p>
          <w:p w:rsidR="00202F1A" w:rsidRPr="002328D0" w:rsidRDefault="00202F1A" w:rsidP="004B18DE">
            <w:pPr>
              <w:pStyle w:val="Default"/>
              <w:widowControl w:val="0"/>
              <w:numPr>
                <w:ilvl w:val="0"/>
                <w:numId w:val="3"/>
              </w:numPr>
              <w:ind w:left="0" w:firstLine="0"/>
              <w:rPr>
                <w:color w:val="auto"/>
              </w:rPr>
            </w:pPr>
            <w:r w:rsidRPr="002328D0">
              <w:rPr>
                <w:color w:val="auto"/>
              </w:rPr>
              <w:t>Traktorių iki 60 kW variklio galios mazgai, detalės</w:t>
            </w:r>
          </w:p>
          <w:p w:rsidR="0064034E" w:rsidRPr="002328D0" w:rsidRDefault="0064034E" w:rsidP="004B18DE">
            <w:pPr>
              <w:pStyle w:val="Default"/>
              <w:widowControl w:val="0"/>
              <w:numPr>
                <w:ilvl w:val="0"/>
                <w:numId w:val="3"/>
              </w:numPr>
              <w:ind w:left="0" w:firstLine="0"/>
              <w:rPr>
                <w:color w:val="auto"/>
              </w:rPr>
            </w:pPr>
            <w:r w:rsidRPr="002328D0">
              <w:rPr>
                <w:color w:val="auto"/>
              </w:rPr>
              <w:lastRenderedPageBreak/>
              <w:t>Traktoriai iki 60 kW variklio galios (ratiniai, vikšriniai, miškų ūkio) bei junginiai su priekabomis, agregatai su žemės ūkio mašinomis, traktoriai su sumontuotais mechanizmais iki 60 kW variklio galios</w:t>
            </w:r>
          </w:p>
          <w:p w:rsidR="00202F1A" w:rsidRPr="002328D0" w:rsidRDefault="00202F1A" w:rsidP="004B18DE">
            <w:pPr>
              <w:pStyle w:val="Default"/>
              <w:widowControl w:val="0"/>
              <w:numPr>
                <w:ilvl w:val="0"/>
                <w:numId w:val="3"/>
              </w:numPr>
              <w:ind w:left="0" w:firstLine="0"/>
              <w:rPr>
                <w:color w:val="auto"/>
              </w:rPr>
            </w:pPr>
            <w:r w:rsidRPr="002328D0">
              <w:rPr>
                <w:color w:val="auto"/>
              </w:rPr>
              <w:t>Įrenginiai ir priemonės mašinų techninei priežiūrai atlikti</w:t>
            </w:r>
          </w:p>
          <w:p w:rsidR="00202F1A" w:rsidRPr="002328D0" w:rsidRDefault="00202F1A" w:rsidP="004B18DE">
            <w:pPr>
              <w:pStyle w:val="Default"/>
              <w:widowControl w:val="0"/>
              <w:numPr>
                <w:ilvl w:val="0"/>
                <w:numId w:val="3"/>
              </w:numPr>
              <w:ind w:left="0" w:firstLine="0"/>
              <w:rPr>
                <w:color w:val="auto"/>
              </w:rPr>
            </w:pPr>
            <w:r w:rsidRPr="002328D0">
              <w:rPr>
                <w:color w:val="auto"/>
              </w:rPr>
              <w:t>Mašinų eksploatacinės medžiagos</w:t>
            </w:r>
          </w:p>
          <w:p w:rsidR="00202F1A" w:rsidRPr="002328D0" w:rsidRDefault="00202F1A" w:rsidP="004B18DE">
            <w:pPr>
              <w:pStyle w:val="Default"/>
              <w:widowControl w:val="0"/>
              <w:numPr>
                <w:ilvl w:val="0"/>
                <w:numId w:val="3"/>
              </w:numPr>
              <w:ind w:left="0" w:firstLine="0"/>
              <w:rPr>
                <w:color w:val="auto"/>
              </w:rPr>
            </w:pPr>
            <w:r w:rsidRPr="002328D0">
              <w:rPr>
                <w:color w:val="auto"/>
              </w:rPr>
              <w:t>Mašinų techninei priežiūrai, diagnostikai ir gedimam</w:t>
            </w:r>
            <w:r w:rsidR="00081568" w:rsidRPr="002328D0">
              <w:rPr>
                <w:color w:val="auto"/>
              </w:rPr>
              <w:t>s pašalinti reikalingi įrankiai</w:t>
            </w:r>
          </w:p>
          <w:p w:rsidR="00F912E7" w:rsidRPr="002328D0" w:rsidRDefault="007342F0" w:rsidP="004B18DE">
            <w:pPr>
              <w:pStyle w:val="Default"/>
              <w:widowControl w:val="0"/>
              <w:numPr>
                <w:ilvl w:val="0"/>
                <w:numId w:val="3"/>
              </w:numPr>
              <w:ind w:left="0" w:firstLine="0"/>
              <w:rPr>
                <w:color w:val="auto"/>
              </w:rPr>
            </w:pPr>
            <w:r w:rsidRPr="002328D0">
              <w:rPr>
                <w:color w:val="auto"/>
              </w:rPr>
              <w:t>Apskaitos e-dokumentų blankai</w:t>
            </w:r>
          </w:p>
        </w:tc>
      </w:tr>
      <w:tr w:rsidR="00121DE7" w:rsidRPr="00DA3A2B" w:rsidTr="00124944">
        <w:trPr>
          <w:trHeight w:val="57"/>
        </w:trPr>
        <w:tc>
          <w:tcPr>
            <w:tcW w:w="947" w:type="pct"/>
          </w:tcPr>
          <w:p w:rsidR="00121DE7" w:rsidRPr="00DA3A2B" w:rsidRDefault="00121DE7" w:rsidP="004B18DE">
            <w:pPr>
              <w:pStyle w:val="2vidutinistinklelis1"/>
              <w:widowControl w:val="0"/>
            </w:pPr>
            <w:r w:rsidRPr="00DA3A2B">
              <w:lastRenderedPageBreak/>
              <w:t>Reikalavimai teorinio ir praktinio mokymo vietai</w:t>
            </w:r>
          </w:p>
        </w:tc>
        <w:tc>
          <w:tcPr>
            <w:tcW w:w="4053" w:type="pct"/>
            <w:gridSpan w:val="2"/>
          </w:tcPr>
          <w:p w:rsidR="00C00077" w:rsidRPr="00DA3A2B" w:rsidRDefault="00C00077" w:rsidP="004B18DE">
            <w:pPr>
              <w:widowControl w:val="0"/>
              <w:jc w:val="both"/>
            </w:pPr>
            <w:r w:rsidRPr="00DA3A2B">
              <w:rPr>
                <w:position w:val="-1"/>
              </w:rPr>
              <w:t>Klasė ar kita mokymui(si) pritaikyta patalpa su techninėmis priemonėmis (kompiuteriu ir prieiga prie interneto, vaizdo projektoriumi) mokymo(si) medžiagai pateikti.</w:t>
            </w:r>
          </w:p>
          <w:p w:rsidR="00C00077" w:rsidRPr="00DA3A2B" w:rsidRDefault="00C00077" w:rsidP="004B18DE">
            <w:pPr>
              <w:widowControl w:val="0"/>
              <w:jc w:val="both"/>
              <w:rPr>
                <w:b/>
              </w:rPr>
            </w:pPr>
            <w:r w:rsidRPr="00DA3A2B">
              <w:t>Praktinio mokymo klasė (patalpa), aprūpinta žemdirbystės, augalininkystės, daržininkystės, sodininkystės, ūkinių gyvūnų, augalų apsaugos produktų pavyzdžiais, žemės ūkio įrenginiais ir priemonėmis, įrankiais ir įranga, asmeninėmis apsaugos priemonėmis.</w:t>
            </w:r>
          </w:p>
        </w:tc>
      </w:tr>
      <w:tr w:rsidR="00121DE7" w:rsidRPr="00DA3A2B" w:rsidTr="00124944">
        <w:trPr>
          <w:trHeight w:val="57"/>
        </w:trPr>
        <w:tc>
          <w:tcPr>
            <w:tcW w:w="947" w:type="pct"/>
          </w:tcPr>
          <w:p w:rsidR="00121DE7" w:rsidRPr="00DA3A2B" w:rsidRDefault="00121DE7" w:rsidP="004B18DE">
            <w:pPr>
              <w:pStyle w:val="2vidutinistinklelis1"/>
              <w:widowControl w:val="0"/>
            </w:pPr>
            <w:r w:rsidRPr="00DA3A2B">
              <w:t>Reikalavimai mokytojų dalykiniam pasirengimui (dalykinei kvalifikacijai)</w:t>
            </w:r>
          </w:p>
        </w:tc>
        <w:tc>
          <w:tcPr>
            <w:tcW w:w="4053" w:type="pct"/>
            <w:gridSpan w:val="2"/>
          </w:tcPr>
          <w:p w:rsidR="00121DE7" w:rsidRPr="00DA3A2B" w:rsidRDefault="00121DE7" w:rsidP="004B18DE">
            <w:pPr>
              <w:widowControl w:val="0"/>
              <w:jc w:val="both"/>
            </w:pPr>
            <w:r w:rsidRPr="00DA3A2B">
              <w:t>Modulį gali vesti mokytojas, turintis:</w:t>
            </w:r>
          </w:p>
          <w:p w:rsidR="00121DE7" w:rsidRPr="00DA3A2B" w:rsidRDefault="00121DE7" w:rsidP="004B18DE">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1DE7" w:rsidRPr="00DA3A2B" w:rsidRDefault="00121DE7" w:rsidP="004B18DE">
            <w:pPr>
              <w:widowControl w:val="0"/>
              <w:jc w:val="both"/>
            </w:pPr>
            <w:r w:rsidRPr="00DA3A2B">
              <w:t>2) žemės ūkio studijų krypties ar lygiavertį išsilavinimą arba vid</w:t>
            </w:r>
            <w:r w:rsidR="00F912E7" w:rsidRPr="00DA3A2B">
              <w:t xml:space="preserve">urinį išsilavinimą </w:t>
            </w:r>
            <w:r w:rsidR="00F912E7" w:rsidRPr="00D4106C">
              <w:t xml:space="preserve">ir </w:t>
            </w:r>
            <w:proofErr w:type="spellStart"/>
            <w:r w:rsidR="00407A25" w:rsidRPr="00D4106C">
              <w:t>agroverslo</w:t>
            </w:r>
            <w:proofErr w:type="spellEnd"/>
            <w:r w:rsidRPr="00D4106C">
              <w:t xml:space="preserve"> darbuotojo </w:t>
            </w:r>
            <w:r w:rsidRPr="00DA3A2B">
              <w:t xml:space="preserve">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577DEA" w:rsidRPr="007E1505" w:rsidRDefault="00577DEA" w:rsidP="004B18DE">
      <w:pPr>
        <w:widowControl w:val="0"/>
      </w:pPr>
    </w:p>
    <w:p w:rsidR="007E1505" w:rsidRPr="007E1505" w:rsidRDefault="007E1505" w:rsidP="004B18DE">
      <w:pPr>
        <w:widowControl w:val="0"/>
      </w:pPr>
      <w:r w:rsidRPr="007E1505">
        <w:br w:type="page"/>
      </w:r>
    </w:p>
    <w:p w:rsidR="00121DE7" w:rsidRPr="00DA3A2B" w:rsidRDefault="00121DE7" w:rsidP="004B18DE">
      <w:pPr>
        <w:widowControl w:val="0"/>
        <w:jc w:val="center"/>
        <w:rPr>
          <w:b/>
        </w:rPr>
      </w:pPr>
      <w:r w:rsidRPr="00DA3A2B">
        <w:rPr>
          <w:b/>
        </w:rPr>
        <w:lastRenderedPageBreak/>
        <w:t>6.2. KVALIFIKACIJĄ SUDARANČIOMS KOMPETENCIJOMS ĮGYTI SKIRTI MODULIAI</w:t>
      </w:r>
    </w:p>
    <w:p w:rsidR="00121DE7" w:rsidRPr="00DA3A2B" w:rsidRDefault="00121DE7" w:rsidP="004B18DE">
      <w:pPr>
        <w:widowControl w:val="0"/>
      </w:pPr>
    </w:p>
    <w:p w:rsidR="00121DE7" w:rsidRPr="00DA3A2B" w:rsidRDefault="00121DE7" w:rsidP="004B18DE">
      <w:pPr>
        <w:widowControl w:val="0"/>
        <w:jc w:val="center"/>
        <w:rPr>
          <w:b/>
        </w:rPr>
      </w:pPr>
      <w:r w:rsidRPr="00DA3A2B">
        <w:rPr>
          <w:b/>
        </w:rPr>
        <w:t>6.2.1. Privalomieji moduliai</w:t>
      </w:r>
    </w:p>
    <w:p w:rsidR="00121DE7" w:rsidRPr="00DA3A2B" w:rsidRDefault="00121DE7" w:rsidP="004B18DE">
      <w:pPr>
        <w:widowControl w:val="0"/>
      </w:pPr>
    </w:p>
    <w:p w:rsidR="00121DE7" w:rsidRPr="00DA3A2B" w:rsidRDefault="00121DE7" w:rsidP="004B18DE">
      <w:pPr>
        <w:widowControl w:val="0"/>
        <w:rPr>
          <w:b/>
        </w:rPr>
      </w:pPr>
      <w:r w:rsidRPr="00DA3A2B">
        <w:rPr>
          <w:b/>
        </w:rPr>
        <w:t>Modulio pavad</w:t>
      </w:r>
      <w:r w:rsidR="001865E6" w:rsidRPr="00DA3A2B">
        <w:rPr>
          <w:b/>
        </w:rPr>
        <w:t>inimas – „Žemdirbystė</w:t>
      </w:r>
      <w:r w:rsidRPr="00DA3A2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21DE7" w:rsidRPr="00DA3A2B" w:rsidTr="00124944">
        <w:trPr>
          <w:trHeight w:val="57"/>
          <w:jc w:val="center"/>
        </w:trPr>
        <w:tc>
          <w:tcPr>
            <w:tcW w:w="947" w:type="pct"/>
          </w:tcPr>
          <w:p w:rsidR="00121DE7" w:rsidRPr="00DA3A2B" w:rsidRDefault="00121DE7" w:rsidP="004B18DE">
            <w:pPr>
              <w:pStyle w:val="Betarp"/>
              <w:widowControl w:val="0"/>
            </w:pPr>
            <w:r w:rsidRPr="00DA3A2B">
              <w:t>Valstybinis kodas</w:t>
            </w:r>
          </w:p>
        </w:tc>
        <w:tc>
          <w:tcPr>
            <w:tcW w:w="4053" w:type="pct"/>
            <w:gridSpan w:val="2"/>
          </w:tcPr>
          <w:p w:rsidR="00121DE7" w:rsidRPr="00DA3A2B" w:rsidRDefault="004F7DBF" w:rsidP="004B18DE">
            <w:pPr>
              <w:pStyle w:val="Betarp"/>
              <w:widowControl w:val="0"/>
            </w:pPr>
            <w:r w:rsidRPr="00964646">
              <w:rPr>
                <w:rFonts w:eastAsia="Calibri"/>
              </w:rPr>
              <w:t>408111196</w:t>
            </w:r>
          </w:p>
        </w:tc>
      </w:tr>
      <w:tr w:rsidR="00121DE7" w:rsidRPr="00DA3A2B" w:rsidTr="00124944">
        <w:trPr>
          <w:trHeight w:val="57"/>
          <w:jc w:val="center"/>
        </w:trPr>
        <w:tc>
          <w:tcPr>
            <w:tcW w:w="947" w:type="pct"/>
          </w:tcPr>
          <w:p w:rsidR="00121DE7" w:rsidRPr="00DA3A2B" w:rsidRDefault="00121DE7" w:rsidP="004B18DE">
            <w:pPr>
              <w:pStyle w:val="Betarp"/>
              <w:widowControl w:val="0"/>
            </w:pPr>
            <w:r w:rsidRPr="00DA3A2B">
              <w:t>Modulio LTKS lygis</w:t>
            </w:r>
          </w:p>
        </w:tc>
        <w:tc>
          <w:tcPr>
            <w:tcW w:w="4053" w:type="pct"/>
            <w:gridSpan w:val="2"/>
          </w:tcPr>
          <w:p w:rsidR="00121DE7" w:rsidRPr="00DA3A2B" w:rsidRDefault="00407A25" w:rsidP="004B18DE">
            <w:pPr>
              <w:pStyle w:val="Betarp"/>
              <w:widowControl w:val="0"/>
            </w:pPr>
            <w:r w:rsidRPr="00DA3A2B">
              <w:t>IV</w:t>
            </w:r>
          </w:p>
        </w:tc>
      </w:tr>
      <w:tr w:rsidR="00121DE7" w:rsidRPr="00DA3A2B" w:rsidTr="00124944">
        <w:trPr>
          <w:trHeight w:val="57"/>
          <w:jc w:val="center"/>
        </w:trPr>
        <w:tc>
          <w:tcPr>
            <w:tcW w:w="947" w:type="pct"/>
          </w:tcPr>
          <w:p w:rsidR="00121DE7" w:rsidRPr="00DA3A2B" w:rsidRDefault="00121DE7" w:rsidP="004B18DE">
            <w:pPr>
              <w:pStyle w:val="Betarp"/>
              <w:widowControl w:val="0"/>
            </w:pPr>
            <w:r w:rsidRPr="00DA3A2B">
              <w:t>Apimtis mokymosi kreditais</w:t>
            </w:r>
          </w:p>
        </w:tc>
        <w:tc>
          <w:tcPr>
            <w:tcW w:w="4053" w:type="pct"/>
            <w:gridSpan w:val="2"/>
          </w:tcPr>
          <w:p w:rsidR="00121DE7" w:rsidRPr="00DA3A2B" w:rsidRDefault="00121DE7" w:rsidP="004B18DE">
            <w:pPr>
              <w:pStyle w:val="Betarp"/>
              <w:widowControl w:val="0"/>
            </w:pPr>
            <w:r w:rsidRPr="00DA3A2B">
              <w:t xml:space="preserve">10 </w:t>
            </w:r>
          </w:p>
        </w:tc>
      </w:tr>
      <w:tr w:rsidR="00121DE7" w:rsidRPr="00DA3A2B" w:rsidTr="00124944">
        <w:trPr>
          <w:trHeight w:val="57"/>
          <w:jc w:val="center"/>
        </w:trPr>
        <w:tc>
          <w:tcPr>
            <w:tcW w:w="947" w:type="pct"/>
          </w:tcPr>
          <w:p w:rsidR="00121DE7" w:rsidRPr="00DA3A2B" w:rsidRDefault="00121DE7" w:rsidP="004B18DE">
            <w:pPr>
              <w:pStyle w:val="Betarp"/>
              <w:widowControl w:val="0"/>
            </w:pPr>
            <w:r w:rsidRPr="00DA3A2B">
              <w:t xml:space="preserve">Asmens pasirengimo mokytis modulyje </w:t>
            </w:r>
            <w:r w:rsidR="00BF1898">
              <w:t>reikalavimai</w:t>
            </w:r>
          </w:p>
        </w:tc>
        <w:tc>
          <w:tcPr>
            <w:tcW w:w="4053" w:type="pct"/>
            <w:gridSpan w:val="2"/>
          </w:tcPr>
          <w:p w:rsidR="00121DE7" w:rsidRPr="00DA3A2B" w:rsidRDefault="00121DE7" w:rsidP="004B18DE">
            <w:pPr>
              <w:pStyle w:val="Betarp"/>
              <w:widowControl w:val="0"/>
            </w:pPr>
            <w:r w:rsidRPr="00DA3A2B">
              <w:rPr>
                <w:i/>
              </w:rPr>
              <w:t>Netaikoma</w:t>
            </w:r>
          </w:p>
        </w:tc>
      </w:tr>
      <w:tr w:rsidR="00121DE7" w:rsidRPr="00DA3A2B" w:rsidTr="00124944">
        <w:trPr>
          <w:trHeight w:val="57"/>
          <w:jc w:val="center"/>
        </w:trPr>
        <w:tc>
          <w:tcPr>
            <w:tcW w:w="947" w:type="pct"/>
            <w:shd w:val="clear" w:color="auto" w:fill="F2F2F2"/>
          </w:tcPr>
          <w:p w:rsidR="00121DE7" w:rsidRPr="00DA3A2B" w:rsidRDefault="00121DE7" w:rsidP="004B18DE">
            <w:pPr>
              <w:pStyle w:val="Betarp"/>
              <w:widowControl w:val="0"/>
              <w:rPr>
                <w:bCs/>
                <w:iCs/>
              </w:rPr>
            </w:pPr>
            <w:r w:rsidRPr="00DA3A2B">
              <w:t>Kompetencijos</w:t>
            </w:r>
          </w:p>
        </w:tc>
        <w:tc>
          <w:tcPr>
            <w:tcW w:w="1129" w:type="pct"/>
            <w:shd w:val="clear" w:color="auto" w:fill="F2F2F2"/>
          </w:tcPr>
          <w:p w:rsidR="00121DE7" w:rsidRPr="00DA3A2B" w:rsidRDefault="00121DE7" w:rsidP="004B18DE">
            <w:pPr>
              <w:pStyle w:val="Betarp"/>
              <w:widowControl w:val="0"/>
              <w:rPr>
                <w:bCs/>
                <w:iCs/>
              </w:rPr>
            </w:pPr>
            <w:r w:rsidRPr="00DA3A2B">
              <w:rPr>
                <w:bCs/>
                <w:iCs/>
              </w:rPr>
              <w:t>Mokymosi rezultatai</w:t>
            </w:r>
          </w:p>
        </w:tc>
        <w:tc>
          <w:tcPr>
            <w:tcW w:w="2924" w:type="pct"/>
            <w:shd w:val="clear" w:color="auto" w:fill="F2F2F2"/>
          </w:tcPr>
          <w:p w:rsidR="00121DE7" w:rsidRPr="00DA3A2B" w:rsidRDefault="00121DE7" w:rsidP="004B18DE">
            <w:pPr>
              <w:pStyle w:val="Betarp"/>
              <w:widowControl w:val="0"/>
              <w:rPr>
                <w:bCs/>
                <w:iCs/>
              </w:rPr>
            </w:pPr>
            <w:r w:rsidRPr="00DA3A2B">
              <w:rPr>
                <w:bCs/>
                <w:iCs/>
              </w:rPr>
              <w:t>Rekomenduojamas turinys mokymosi rezultatams pasiekti</w:t>
            </w:r>
          </w:p>
        </w:tc>
      </w:tr>
      <w:tr w:rsidR="00202E2D" w:rsidRPr="00DA3A2B" w:rsidTr="00124944">
        <w:trPr>
          <w:trHeight w:val="57"/>
          <w:jc w:val="center"/>
        </w:trPr>
        <w:tc>
          <w:tcPr>
            <w:tcW w:w="947" w:type="pct"/>
            <w:vMerge w:val="restart"/>
          </w:tcPr>
          <w:p w:rsidR="00202E2D" w:rsidRPr="00DA3A2B" w:rsidRDefault="00202E2D" w:rsidP="004B18DE">
            <w:pPr>
              <w:pStyle w:val="Betarp"/>
              <w:widowControl w:val="0"/>
            </w:pPr>
            <w:r w:rsidRPr="00DA3A2B">
              <w:t xml:space="preserve">1. </w:t>
            </w:r>
            <w:r w:rsidR="001836DB" w:rsidRPr="00DA3A2B">
              <w:t>Paruošti dirvą žemės ūkio augalams auginti.</w:t>
            </w:r>
          </w:p>
        </w:tc>
        <w:tc>
          <w:tcPr>
            <w:tcW w:w="1129" w:type="pct"/>
          </w:tcPr>
          <w:p w:rsidR="00202E2D" w:rsidRPr="00DA3A2B" w:rsidRDefault="00202E2D" w:rsidP="004B18DE">
            <w:pPr>
              <w:pStyle w:val="Betarp"/>
              <w:widowControl w:val="0"/>
            </w:pPr>
            <w:r w:rsidRPr="00DA3A2B">
              <w:t xml:space="preserve">1.1. </w:t>
            </w:r>
            <w:r w:rsidR="001836DB" w:rsidRPr="00DA3A2B">
              <w:t>Apibūdinti dirvožemio sudėtį, fizines savybes, tipus.</w:t>
            </w:r>
          </w:p>
        </w:tc>
        <w:tc>
          <w:tcPr>
            <w:tcW w:w="2924" w:type="pct"/>
          </w:tcPr>
          <w:p w:rsidR="00255CEE" w:rsidRPr="00DA3A2B" w:rsidRDefault="00255CEE" w:rsidP="004B18DE">
            <w:pPr>
              <w:pStyle w:val="Betarp"/>
              <w:widowControl w:val="0"/>
              <w:rPr>
                <w:b/>
                <w:i/>
              </w:rPr>
            </w:pPr>
            <w:r w:rsidRPr="00DA3A2B">
              <w:rPr>
                <w:b/>
              </w:rPr>
              <w:t>Tema.</w:t>
            </w:r>
            <w:r w:rsidRPr="00DA3A2B">
              <w:t xml:space="preserve"> </w:t>
            </w:r>
            <w:r w:rsidRPr="00DA3A2B">
              <w:rPr>
                <w:b/>
                <w:i/>
              </w:rPr>
              <w:t>Dirvožemis ir jo klasifikavimas</w:t>
            </w:r>
          </w:p>
          <w:p w:rsidR="00FA41D1" w:rsidRDefault="00255CEE" w:rsidP="004B18DE">
            <w:pPr>
              <w:pStyle w:val="Betarp"/>
              <w:widowControl w:val="0"/>
              <w:numPr>
                <w:ilvl w:val="0"/>
                <w:numId w:val="26"/>
              </w:numPr>
              <w:ind w:left="0" w:firstLine="0"/>
            </w:pPr>
            <w:r w:rsidRPr="00DA3A2B">
              <w:t>Dirvožemis ir jo reikšmė</w:t>
            </w:r>
          </w:p>
          <w:p w:rsidR="00255CEE" w:rsidRPr="00DA3A2B" w:rsidRDefault="00255CEE" w:rsidP="004B18DE">
            <w:pPr>
              <w:pStyle w:val="Betarp"/>
              <w:widowControl w:val="0"/>
              <w:numPr>
                <w:ilvl w:val="0"/>
                <w:numId w:val="26"/>
              </w:numPr>
              <w:ind w:left="0" w:firstLine="0"/>
            </w:pPr>
            <w:r w:rsidRPr="00DA3A2B">
              <w:t>Dirvožemių tipai</w:t>
            </w:r>
          </w:p>
          <w:p w:rsidR="00255CEE" w:rsidRPr="00DA3A2B" w:rsidRDefault="00255CEE" w:rsidP="004B18DE">
            <w:pPr>
              <w:pStyle w:val="Betarp"/>
              <w:widowControl w:val="0"/>
              <w:numPr>
                <w:ilvl w:val="0"/>
                <w:numId w:val="26"/>
              </w:numPr>
              <w:ind w:left="0" w:firstLine="0"/>
            </w:pPr>
            <w:r w:rsidRPr="00DA3A2B">
              <w:t>Dirvožemio tinkamumas žemės ūkio augalams auginti</w:t>
            </w:r>
          </w:p>
          <w:p w:rsidR="00FA41D1" w:rsidRDefault="00255CEE" w:rsidP="004B18DE">
            <w:pPr>
              <w:pStyle w:val="Betarp"/>
              <w:widowControl w:val="0"/>
              <w:rPr>
                <w:b/>
                <w:i/>
              </w:rPr>
            </w:pPr>
            <w:r w:rsidRPr="00DA3A2B">
              <w:rPr>
                <w:b/>
              </w:rPr>
              <w:t>Tema.</w:t>
            </w:r>
            <w:r w:rsidRPr="00DA3A2B">
              <w:t xml:space="preserve"> </w:t>
            </w:r>
            <w:r w:rsidRPr="00DA3A2B">
              <w:rPr>
                <w:b/>
                <w:i/>
              </w:rPr>
              <w:t>Dirvožemio sudėtis ir savybės</w:t>
            </w:r>
          </w:p>
          <w:p w:rsidR="00FA41D1" w:rsidRDefault="00255CEE" w:rsidP="004B18DE">
            <w:pPr>
              <w:pStyle w:val="Betarp"/>
              <w:widowControl w:val="0"/>
              <w:numPr>
                <w:ilvl w:val="0"/>
                <w:numId w:val="26"/>
              </w:numPr>
              <w:ind w:left="0" w:firstLine="0"/>
            </w:pPr>
            <w:r w:rsidRPr="00DA3A2B">
              <w:t>Dirvožemio mechaninės savybės</w:t>
            </w:r>
          </w:p>
          <w:p w:rsidR="00FA41D1" w:rsidRDefault="00255CEE" w:rsidP="004B18DE">
            <w:pPr>
              <w:pStyle w:val="Betarp"/>
              <w:widowControl w:val="0"/>
              <w:numPr>
                <w:ilvl w:val="0"/>
                <w:numId w:val="26"/>
              </w:numPr>
              <w:ind w:left="0" w:firstLine="0"/>
            </w:pPr>
            <w:r w:rsidRPr="00DA3A2B">
              <w:t>Dirvožemio fizinės savybės</w:t>
            </w:r>
          </w:p>
          <w:p w:rsidR="00255CEE" w:rsidRPr="00DA3A2B" w:rsidRDefault="00255CEE" w:rsidP="004B18DE">
            <w:pPr>
              <w:pStyle w:val="Betarp"/>
              <w:widowControl w:val="0"/>
              <w:numPr>
                <w:ilvl w:val="0"/>
                <w:numId w:val="26"/>
              </w:numPr>
              <w:ind w:left="0" w:firstLine="0"/>
            </w:pPr>
            <w:r w:rsidRPr="00DA3A2B">
              <w:t>Dirvožemio apsauga</w:t>
            </w:r>
          </w:p>
          <w:p w:rsidR="00FA41D1" w:rsidRDefault="00255CEE" w:rsidP="004B18DE">
            <w:pPr>
              <w:pStyle w:val="Betarp"/>
              <w:widowControl w:val="0"/>
              <w:rPr>
                <w:b/>
                <w:i/>
              </w:rPr>
            </w:pPr>
            <w:r w:rsidRPr="00DA3A2B">
              <w:rPr>
                <w:b/>
              </w:rPr>
              <w:t>Tema.</w:t>
            </w:r>
            <w:r w:rsidRPr="00DA3A2B">
              <w:rPr>
                <w:b/>
                <w:i/>
              </w:rPr>
              <w:t xml:space="preserve"> Dirvožemio degradacijos problemos</w:t>
            </w:r>
          </w:p>
          <w:p w:rsidR="00FA41D1" w:rsidRDefault="00255CEE" w:rsidP="004B18DE">
            <w:pPr>
              <w:pStyle w:val="Betarp"/>
              <w:widowControl w:val="0"/>
              <w:numPr>
                <w:ilvl w:val="0"/>
                <w:numId w:val="26"/>
              </w:numPr>
              <w:ind w:left="0" w:firstLine="0"/>
            </w:pPr>
            <w:r w:rsidRPr="00DA3A2B">
              <w:t>Dirvožemio rūgštėjimas</w:t>
            </w:r>
          </w:p>
          <w:p w:rsidR="00FA41D1" w:rsidRDefault="00255CEE" w:rsidP="004B18DE">
            <w:pPr>
              <w:pStyle w:val="Betarp"/>
              <w:widowControl w:val="0"/>
              <w:numPr>
                <w:ilvl w:val="0"/>
                <w:numId w:val="26"/>
              </w:numPr>
              <w:ind w:left="0" w:firstLine="0"/>
            </w:pPr>
            <w:r w:rsidRPr="00DA3A2B">
              <w:t>Dirvožemio erozija</w:t>
            </w:r>
          </w:p>
          <w:p w:rsidR="00FA41D1" w:rsidRDefault="00255CEE" w:rsidP="004B18DE">
            <w:pPr>
              <w:pStyle w:val="Betarp"/>
              <w:widowControl w:val="0"/>
              <w:numPr>
                <w:ilvl w:val="0"/>
                <w:numId w:val="26"/>
              </w:numPr>
              <w:ind w:left="0" w:firstLine="0"/>
            </w:pPr>
            <w:r w:rsidRPr="00DA3A2B">
              <w:t>Dirvožemio tarša</w:t>
            </w:r>
          </w:p>
          <w:p w:rsidR="00255CEE" w:rsidRPr="00DA3A2B" w:rsidRDefault="00255CEE" w:rsidP="004B18DE">
            <w:pPr>
              <w:pStyle w:val="Betarp"/>
              <w:widowControl w:val="0"/>
              <w:numPr>
                <w:ilvl w:val="0"/>
                <w:numId w:val="26"/>
              </w:numPr>
              <w:ind w:left="0" w:firstLine="0"/>
            </w:pPr>
            <w:r w:rsidRPr="00DA3A2B">
              <w:t>Organinės medžiagos mažėjimas</w:t>
            </w:r>
          </w:p>
        </w:tc>
      </w:tr>
      <w:tr w:rsidR="001836DB" w:rsidRPr="00DA3A2B" w:rsidTr="00124944">
        <w:trPr>
          <w:trHeight w:val="57"/>
          <w:jc w:val="center"/>
        </w:trPr>
        <w:tc>
          <w:tcPr>
            <w:tcW w:w="947" w:type="pct"/>
            <w:vMerge/>
          </w:tcPr>
          <w:p w:rsidR="001836DB" w:rsidRPr="00DA3A2B" w:rsidRDefault="001836DB" w:rsidP="004B18DE">
            <w:pPr>
              <w:pStyle w:val="Betarp"/>
              <w:widowControl w:val="0"/>
            </w:pPr>
          </w:p>
        </w:tc>
        <w:tc>
          <w:tcPr>
            <w:tcW w:w="1129" w:type="pct"/>
          </w:tcPr>
          <w:p w:rsidR="001836DB" w:rsidRPr="00DA3A2B" w:rsidRDefault="00524CC0" w:rsidP="004B18DE">
            <w:pPr>
              <w:pStyle w:val="Betarp"/>
              <w:widowControl w:val="0"/>
            </w:pPr>
            <w:r w:rsidRPr="00DA3A2B">
              <w:t xml:space="preserve">1.2. </w:t>
            </w:r>
            <w:r w:rsidR="007B62CC">
              <w:t xml:space="preserve">Parinkti dirvožemį tausojantį ūkininkavimo būdą, </w:t>
            </w:r>
            <w:r w:rsidR="00EE08E0">
              <w:t>vadovaujantis</w:t>
            </w:r>
            <w:r w:rsidR="007B62CC">
              <w:t xml:space="preserve"> dirvožemio tvaraus naudojimo veiksmų planu.</w:t>
            </w:r>
          </w:p>
        </w:tc>
        <w:tc>
          <w:tcPr>
            <w:tcW w:w="2924" w:type="pct"/>
          </w:tcPr>
          <w:p w:rsidR="001A7F78" w:rsidRPr="00A0495B" w:rsidRDefault="001A7F78" w:rsidP="004B18DE">
            <w:pPr>
              <w:widowControl w:val="0"/>
              <w:rPr>
                <w:b/>
                <w:i/>
              </w:rPr>
            </w:pPr>
            <w:r w:rsidRPr="00A0495B">
              <w:rPr>
                <w:b/>
              </w:rPr>
              <w:t>Tema</w:t>
            </w:r>
            <w:r w:rsidRPr="00A0495B">
              <w:rPr>
                <w:b/>
                <w:i/>
              </w:rPr>
              <w:t>. Dirvožemio agrocheminės savybės</w:t>
            </w:r>
          </w:p>
          <w:p w:rsidR="001A7F78" w:rsidRPr="00A0495B" w:rsidRDefault="001A7F78" w:rsidP="004B18DE">
            <w:pPr>
              <w:widowControl w:val="0"/>
              <w:numPr>
                <w:ilvl w:val="0"/>
                <w:numId w:val="36"/>
              </w:numPr>
              <w:ind w:left="0" w:firstLine="0"/>
            </w:pPr>
            <w:r w:rsidRPr="00A0495B">
              <w:t xml:space="preserve">Pagrindinių maisto elementų reikšmė ir </w:t>
            </w:r>
            <w:r>
              <w:t xml:space="preserve">jų </w:t>
            </w:r>
            <w:r w:rsidRPr="00A0495B">
              <w:t>kaita dirvožemyje</w:t>
            </w:r>
          </w:p>
          <w:p w:rsidR="001A7F78" w:rsidRPr="00A0495B" w:rsidRDefault="001A7F78" w:rsidP="004B18DE">
            <w:pPr>
              <w:widowControl w:val="0"/>
              <w:numPr>
                <w:ilvl w:val="0"/>
                <w:numId w:val="36"/>
              </w:numPr>
              <w:ind w:left="0" w:firstLine="0"/>
            </w:pPr>
            <w:r w:rsidRPr="008E2C9C">
              <w:rPr>
                <w:color w:val="000000"/>
              </w:rPr>
              <w:t>Dirvožemio rūgštingumo</w:t>
            </w:r>
            <w:r w:rsidRPr="009E081A">
              <w:t xml:space="preserve"> (pH) </w:t>
            </w:r>
            <w:r w:rsidRPr="00A0495B">
              <w:t>įtaka dirvožemio turtingumui</w:t>
            </w:r>
          </w:p>
          <w:p w:rsidR="001A7F78" w:rsidRPr="00A0495B" w:rsidRDefault="001A7F78" w:rsidP="004B18DE">
            <w:pPr>
              <w:widowControl w:val="0"/>
              <w:numPr>
                <w:ilvl w:val="0"/>
                <w:numId w:val="36"/>
              </w:numPr>
              <w:ind w:left="0" w:firstLine="0"/>
            </w:pPr>
            <w:r w:rsidRPr="00A0495B">
              <w:t>Humuso kiekis</w:t>
            </w:r>
          </w:p>
          <w:p w:rsidR="001A7F78" w:rsidRPr="00DA3A2B" w:rsidRDefault="001A7F78" w:rsidP="004B18DE">
            <w:pPr>
              <w:pStyle w:val="Betarp"/>
              <w:widowControl w:val="0"/>
              <w:rPr>
                <w:b/>
              </w:rPr>
            </w:pPr>
            <w:r w:rsidRPr="001A7F78">
              <w:rPr>
                <w:b/>
              </w:rPr>
              <w:t>Te</w:t>
            </w:r>
            <w:r w:rsidRPr="00DA3A2B">
              <w:rPr>
                <w:b/>
              </w:rPr>
              <w:t xml:space="preserve">ma. </w:t>
            </w:r>
            <w:r w:rsidRPr="00676B36">
              <w:rPr>
                <w:b/>
                <w:i/>
              </w:rPr>
              <w:t>Dirvožemį tausojantys ūkininkavimo būdai</w:t>
            </w:r>
          </w:p>
          <w:p w:rsidR="001A7F78" w:rsidRDefault="001A7F78" w:rsidP="004B18DE">
            <w:pPr>
              <w:pStyle w:val="Betarp"/>
              <w:widowControl w:val="0"/>
              <w:numPr>
                <w:ilvl w:val="0"/>
                <w:numId w:val="28"/>
              </w:numPr>
              <w:ind w:left="0" w:firstLine="0"/>
            </w:pPr>
            <w:r w:rsidRPr="00DA3A2B">
              <w:t>Tvari žemdirbystė ir dirvožemio apsauga</w:t>
            </w:r>
          </w:p>
          <w:p w:rsidR="001A7F78" w:rsidRPr="00DA3A2B" w:rsidRDefault="001A7F78" w:rsidP="004B18DE">
            <w:pPr>
              <w:pStyle w:val="Betarp"/>
              <w:widowControl w:val="0"/>
              <w:numPr>
                <w:ilvl w:val="0"/>
                <w:numId w:val="28"/>
              </w:numPr>
              <w:ind w:left="0" w:firstLine="0"/>
            </w:pPr>
            <w:r w:rsidRPr="00DA3A2B">
              <w:t>Žemės dirbimo būdai prisidedantys prie klimato kaitos švelninimo</w:t>
            </w:r>
          </w:p>
          <w:p w:rsidR="00676B36" w:rsidRPr="00DA3A2B" w:rsidRDefault="001A7F78" w:rsidP="004B18DE">
            <w:pPr>
              <w:pStyle w:val="Betarp"/>
              <w:widowControl w:val="0"/>
              <w:numPr>
                <w:ilvl w:val="0"/>
                <w:numId w:val="28"/>
              </w:numPr>
              <w:ind w:left="0" w:firstLine="0"/>
            </w:pPr>
            <w:r w:rsidRPr="00DA3A2B">
              <w:t>Dirvožemį tausojančių praktikų taikymas ir jų reikšmė</w:t>
            </w:r>
          </w:p>
        </w:tc>
      </w:tr>
      <w:tr w:rsidR="001836DB" w:rsidRPr="00DA3A2B" w:rsidTr="00124944">
        <w:trPr>
          <w:trHeight w:val="57"/>
          <w:jc w:val="center"/>
        </w:trPr>
        <w:tc>
          <w:tcPr>
            <w:tcW w:w="947" w:type="pct"/>
            <w:vMerge/>
          </w:tcPr>
          <w:p w:rsidR="001836DB" w:rsidRPr="00DA3A2B" w:rsidRDefault="001836DB" w:rsidP="004B18DE">
            <w:pPr>
              <w:pStyle w:val="Betarp"/>
              <w:widowControl w:val="0"/>
            </w:pPr>
          </w:p>
        </w:tc>
        <w:tc>
          <w:tcPr>
            <w:tcW w:w="1129" w:type="pct"/>
          </w:tcPr>
          <w:p w:rsidR="001836DB" w:rsidRPr="00DA3A2B" w:rsidRDefault="001854E8" w:rsidP="004B18DE">
            <w:pPr>
              <w:pStyle w:val="Betarp"/>
              <w:widowControl w:val="0"/>
            </w:pPr>
            <w:r w:rsidRPr="00DA3A2B">
              <w:t xml:space="preserve">1.3. </w:t>
            </w:r>
            <w:r w:rsidR="00F167A2" w:rsidRPr="00DA3A2B">
              <w:t xml:space="preserve">Parinkti </w:t>
            </w:r>
            <w:r w:rsidR="009D59E4" w:rsidRPr="00DA3A2B">
              <w:t xml:space="preserve">dirvožemį </w:t>
            </w:r>
            <w:r w:rsidR="009D59E4" w:rsidRPr="00DA3A2B">
              <w:lastRenderedPageBreak/>
              <w:t>tausojančią dirvos paruošimo technologiją</w:t>
            </w:r>
            <w:r w:rsidRPr="00DA3A2B">
              <w:t xml:space="preserve"> ir priemones</w:t>
            </w:r>
            <w:r w:rsidR="007B62CC">
              <w:t>, laikantis dirvožemį tausojančios praktikos.</w:t>
            </w:r>
          </w:p>
        </w:tc>
        <w:tc>
          <w:tcPr>
            <w:tcW w:w="2924" w:type="pct"/>
          </w:tcPr>
          <w:p w:rsidR="00FA41D1" w:rsidRDefault="00524CC0" w:rsidP="004B18DE">
            <w:pPr>
              <w:widowControl w:val="0"/>
              <w:rPr>
                <w:b/>
                <w:i/>
              </w:rPr>
            </w:pPr>
            <w:r w:rsidRPr="00DA3A2B">
              <w:rPr>
                <w:b/>
              </w:rPr>
              <w:lastRenderedPageBreak/>
              <w:t>Tema.</w:t>
            </w:r>
            <w:r w:rsidRPr="00DA3A2B">
              <w:t xml:space="preserve"> </w:t>
            </w:r>
            <w:r w:rsidRPr="00DA3A2B">
              <w:rPr>
                <w:b/>
                <w:i/>
              </w:rPr>
              <w:t>Žemės dirbimo technologijos</w:t>
            </w:r>
          </w:p>
          <w:p w:rsidR="00FA41D1" w:rsidRDefault="00524CC0" w:rsidP="004B18DE">
            <w:pPr>
              <w:widowControl w:val="0"/>
              <w:numPr>
                <w:ilvl w:val="0"/>
                <w:numId w:val="27"/>
              </w:numPr>
              <w:ind w:left="0" w:firstLine="0"/>
            </w:pPr>
            <w:r w:rsidRPr="00DA3A2B">
              <w:lastRenderedPageBreak/>
              <w:t>Ariminė žemės dirbimo technologija</w:t>
            </w:r>
          </w:p>
          <w:p w:rsidR="00FA41D1" w:rsidRDefault="00524CC0" w:rsidP="004B18DE">
            <w:pPr>
              <w:widowControl w:val="0"/>
              <w:numPr>
                <w:ilvl w:val="0"/>
                <w:numId w:val="27"/>
              </w:numPr>
              <w:ind w:left="0" w:firstLine="0"/>
            </w:pPr>
            <w:r w:rsidRPr="00DA3A2B">
              <w:t>Neariminė žemės dirbimo technologija</w:t>
            </w:r>
          </w:p>
          <w:p w:rsidR="006E52F9" w:rsidRPr="00DA3A2B" w:rsidRDefault="006E52F9" w:rsidP="004B18DE">
            <w:pPr>
              <w:widowControl w:val="0"/>
              <w:numPr>
                <w:ilvl w:val="0"/>
                <w:numId w:val="27"/>
              </w:numPr>
              <w:ind w:left="0" w:firstLine="0"/>
            </w:pPr>
            <w:r w:rsidRPr="00DA3A2B">
              <w:t>Juostinis žemės dirbimas (</w:t>
            </w:r>
            <w:proofErr w:type="spellStart"/>
            <w:r w:rsidRPr="00DA3A2B">
              <w:t>Strip-till</w:t>
            </w:r>
            <w:proofErr w:type="spellEnd"/>
            <w:r w:rsidRPr="00DA3A2B">
              <w:t xml:space="preserve"> technologija)</w:t>
            </w:r>
          </w:p>
          <w:p w:rsidR="00FA41D1" w:rsidRDefault="00524CC0" w:rsidP="004B18DE">
            <w:pPr>
              <w:widowControl w:val="0"/>
              <w:rPr>
                <w:b/>
              </w:rPr>
            </w:pPr>
            <w:r w:rsidRPr="00DA3A2B">
              <w:rPr>
                <w:b/>
              </w:rPr>
              <w:t xml:space="preserve">Tema. </w:t>
            </w:r>
            <w:r w:rsidRPr="00676B36">
              <w:rPr>
                <w:b/>
                <w:i/>
              </w:rPr>
              <w:t>Dirvos dirbimas mechaninėmis priemonėmis</w:t>
            </w:r>
          </w:p>
          <w:p w:rsidR="00FA41D1" w:rsidRDefault="00524CC0" w:rsidP="004B18DE">
            <w:pPr>
              <w:widowControl w:val="0"/>
              <w:numPr>
                <w:ilvl w:val="0"/>
                <w:numId w:val="26"/>
              </w:numPr>
              <w:ind w:left="0" w:firstLine="0"/>
            </w:pPr>
            <w:r w:rsidRPr="00DA3A2B">
              <w:t>Dirvožemio dirbamojo sluoksnio apvertimas</w:t>
            </w:r>
          </w:p>
          <w:p w:rsidR="00FA41D1" w:rsidRDefault="00524CC0" w:rsidP="004B18DE">
            <w:pPr>
              <w:widowControl w:val="0"/>
              <w:numPr>
                <w:ilvl w:val="0"/>
                <w:numId w:val="26"/>
              </w:numPr>
              <w:ind w:left="0" w:firstLine="0"/>
            </w:pPr>
            <w:r w:rsidRPr="00DA3A2B">
              <w:t>Dirvožemio dirbamojo sluoksnio supurenimas</w:t>
            </w:r>
          </w:p>
          <w:p w:rsidR="00FA41D1" w:rsidRDefault="00524CC0" w:rsidP="004B18DE">
            <w:pPr>
              <w:widowControl w:val="0"/>
              <w:numPr>
                <w:ilvl w:val="0"/>
                <w:numId w:val="26"/>
              </w:numPr>
              <w:ind w:left="0" w:firstLine="0"/>
            </w:pPr>
            <w:r w:rsidRPr="00DA3A2B">
              <w:t>Dirvožemio dirbamojo sluoksnio sumaišymas</w:t>
            </w:r>
          </w:p>
          <w:p w:rsidR="00524CC0" w:rsidRPr="00DA3A2B" w:rsidRDefault="00524CC0" w:rsidP="004B18DE">
            <w:pPr>
              <w:widowControl w:val="0"/>
              <w:numPr>
                <w:ilvl w:val="0"/>
                <w:numId w:val="26"/>
              </w:numPr>
              <w:ind w:left="0" w:firstLine="0"/>
            </w:pPr>
            <w:r w:rsidRPr="00DA3A2B">
              <w:t>Dirvožemio dirbamojo sluoksnio sutankinimas</w:t>
            </w:r>
          </w:p>
          <w:p w:rsidR="00524CC0" w:rsidRPr="00DA3A2B" w:rsidRDefault="00524CC0" w:rsidP="004B18DE">
            <w:pPr>
              <w:widowControl w:val="0"/>
              <w:rPr>
                <w:b/>
              </w:rPr>
            </w:pPr>
            <w:r w:rsidRPr="00DA3A2B">
              <w:rPr>
                <w:b/>
              </w:rPr>
              <w:t xml:space="preserve">Tema. </w:t>
            </w:r>
            <w:r w:rsidRPr="00676B36">
              <w:rPr>
                <w:b/>
                <w:i/>
              </w:rPr>
              <w:t>Žemės dirbimas ir klimato kaita</w:t>
            </w:r>
          </w:p>
          <w:p w:rsidR="00524CC0" w:rsidRPr="00DA3A2B" w:rsidRDefault="00524CC0" w:rsidP="004B18DE">
            <w:pPr>
              <w:widowControl w:val="0"/>
              <w:numPr>
                <w:ilvl w:val="0"/>
                <w:numId w:val="26"/>
              </w:numPr>
              <w:ind w:left="0" w:firstLine="0"/>
            </w:pPr>
            <w:r w:rsidRPr="00DA3A2B">
              <w:t>Klimato kaitos įtaka augalininkystei</w:t>
            </w:r>
          </w:p>
          <w:p w:rsidR="001836DB" w:rsidRPr="00DA3A2B" w:rsidRDefault="00524CC0" w:rsidP="004B18DE">
            <w:pPr>
              <w:widowControl w:val="0"/>
              <w:numPr>
                <w:ilvl w:val="0"/>
                <w:numId w:val="26"/>
              </w:numPr>
              <w:ind w:left="0" w:firstLine="0"/>
            </w:pPr>
            <w:r w:rsidRPr="00DA3A2B">
              <w:t>Galimi rizikos veiksniai</w:t>
            </w:r>
          </w:p>
          <w:p w:rsidR="006E52F9" w:rsidRPr="00DA3A2B" w:rsidRDefault="006E52F9" w:rsidP="004B18DE">
            <w:pPr>
              <w:widowControl w:val="0"/>
              <w:numPr>
                <w:ilvl w:val="0"/>
                <w:numId w:val="26"/>
              </w:numPr>
              <w:ind w:left="0" w:firstLine="0"/>
            </w:pPr>
            <w:r w:rsidRPr="00DA3A2B">
              <w:t>Klimato kaitos valdymas pasitelkiant žemės ūkį</w:t>
            </w:r>
          </w:p>
        </w:tc>
      </w:tr>
      <w:tr w:rsidR="001836DB" w:rsidRPr="00DA3A2B" w:rsidTr="00124944">
        <w:trPr>
          <w:trHeight w:val="57"/>
          <w:jc w:val="center"/>
        </w:trPr>
        <w:tc>
          <w:tcPr>
            <w:tcW w:w="947" w:type="pct"/>
            <w:vMerge/>
          </w:tcPr>
          <w:p w:rsidR="001836DB" w:rsidRPr="00DA3A2B" w:rsidRDefault="001836DB" w:rsidP="004B18DE">
            <w:pPr>
              <w:pStyle w:val="Betarp"/>
              <w:widowControl w:val="0"/>
            </w:pPr>
          </w:p>
        </w:tc>
        <w:tc>
          <w:tcPr>
            <w:tcW w:w="1129" w:type="pct"/>
            <w:shd w:val="clear" w:color="auto" w:fill="auto"/>
          </w:tcPr>
          <w:p w:rsidR="001836DB" w:rsidRPr="00DA3A2B" w:rsidRDefault="00D43A81" w:rsidP="004B18DE">
            <w:pPr>
              <w:pStyle w:val="Betarp"/>
              <w:widowControl w:val="0"/>
            </w:pPr>
            <w:r w:rsidRPr="00DA3A2B">
              <w:t>1.4</w:t>
            </w:r>
            <w:r w:rsidR="00592351" w:rsidRPr="00DA3A2B">
              <w:t xml:space="preserve">. </w:t>
            </w:r>
            <w:r w:rsidR="001854E8" w:rsidRPr="00DA3A2B">
              <w:t xml:space="preserve">Parinkti </w:t>
            </w:r>
            <w:r w:rsidR="006E52F9" w:rsidRPr="00DA3A2B">
              <w:t>žemės dirbimo laiką</w:t>
            </w:r>
            <w:r w:rsidRPr="00DA3A2B">
              <w:t xml:space="preserve"> ir būdą</w:t>
            </w:r>
            <w:r w:rsidR="007B62CC">
              <w:t xml:space="preserve">, </w:t>
            </w:r>
            <w:r w:rsidR="00DE0D3A">
              <w:t>atsižvelgiant į dirvožemio fizines savybe</w:t>
            </w:r>
            <w:r w:rsidR="007B62CC" w:rsidRPr="007B62CC">
              <w:t>s</w:t>
            </w:r>
            <w:r w:rsidR="00DE0D3A">
              <w:t>.</w:t>
            </w:r>
          </w:p>
        </w:tc>
        <w:tc>
          <w:tcPr>
            <w:tcW w:w="2924" w:type="pct"/>
            <w:shd w:val="clear" w:color="auto" w:fill="auto"/>
          </w:tcPr>
          <w:p w:rsidR="001A7F78" w:rsidRDefault="001A7F78" w:rsidP="004B18DE">
            <w:pPr>
              <w:widowControl w:val="0"/>
              <w:rPr>
                <w:b/>
                <w:i/>
              </w:rPr>
            </w:pPr>
            <w:r>
              <w:rPr>
                <w:b/>
                <w:i/>
              </w:rPr>
              <w:t>Tema. Žemės dirbimo laiko parinkimas</w:t>
            </w:r>
          </w:p>
          <w:p w:rsidR="001A7F78" w:rsidRPr="00FA384B" w:rsidRDefault="001A7F78" w:rsidP="004B18DE">
            <w:pPr>
              <w:widowControl w:val="0"/>
              <w:numPr>
                <w:ilvl w:val="0"/>
                <w:numId w:val="26"/>
              </w:numPr>
              <w:ind w:left="0" w:firstLine="0"/>
            </w:pPr>
            <w:r w:rsidRPr="009A0999">
              <w:t>Dirvožemio būklės įtaka žemė</w:t>
            </w:r>
            <w:r>
              <w:t>s dirbimo laikui</w:t>
            </w:r>
          </w:p>
          <w:p w:rsidR="001A7F78" w:rsidRPr="005C0893" w:rsidRDefault="001A7F78" w:rsidP="004B18DE">
            <w:pPr>
              <w:widowControl w:val="0"/>
              <w:numPr>
                <w:ilvl w:val="0"/>
                <w:numId w:val="26"/>
              </w:numPr>
              <w:ind w:left="0" w:firstLine="0"/>
            </w:pPr>
            <w:r w:rsidRPr="005C0893">
              <w:t>Pagrindinio žemės dirbimo laiko parinkimas</w:t>
            </w:r>
          </w:p>
          <w:p w:rsidR="001A7F78" w:rsidRDefault="001A7F78" w:rsidP="004B18DE">
            <w:pPr>
              <w:widowControl w:val="0"/>
              <w:numPr>
                <w:ilvl w:val="0"/>
                <w:numId w:val="26"/>
              </w:numPr>
              <w:ind w:left="0" w:firstLine="0"/>
            </w:pPr>
            <w:r w:rsidRPr="005C0893">
              <w:t>Priešsėjinio žemės dirbimo laiko parinkimas</w:t>
            </w:r>
          </w:p>
          <w:p w:rsidR="001A7F78" w:rsidRPr="00FA384B" w:rsidRDefault="001A7F78" w:rsidP="004B18DE">
            <w:pPr>
              <w:widowControl w:val="0"/>
              <w:numPr>
                <w:ilvl w:val="0"/>
                <w:numId w:val="26"/>
              </w:numPr>
              <w:ind w:left="0" w:firstLine="0"/>
              <w:rPr>
                <w:b/>
                <w:i/>
              </w:rPr>
            </w:pPr>
            <w:r w:rsidRPr="00FA384B">
              <w:rPr>
                <w:b/>
              </w:rPr>
              <w:t xml:space="preserve">Tema. </w:t>
            </w:r>
            <w:r w:rsidRPr="00FA384B">
              <w:rPr>
                <w:b/>
                <w:i/>
              </w:rPr>
              <w:t>Žemės dirbimo būdai</w:t>
            </w:r>
          </w:p>
          <w:p w:rsidR="001A7F78" w:rsidRPr="008E2C9C" w:rsidRDefault="001A7F78" w:rsidP="004B18DE">
            <w:pPr>
              <w:widowControl w:val="0"/>
              <w:numPr>
                <w:ilvl w:val="0"/>
                <w:numId w:val="26"/>
              </w:numPr>
              <w:ind w:left="0" w:firstLine="0"/>
            </w:pPr>
            <w:r w:rsidRPr="008E2C9C">
              <w:t>Skutimas</w:t>
            </w:r>
          </w:p>
          <w:p w:rsidR="001A7F78" w:rsidRDefault="001A7F78" w:rsidP="004B18DE">
            <w:pPr>
              <w:widowControl w:val="0"/>
              <w:numPr>
                <w:ilvl w:val="0"/>
                <w:numId w:val="26"/>
              </w:numPr>
              <w:ind w:left="0" w:firstLine="0"/>
            </w:pPr>
            <w:r w:rsidRPr="008E2C9C">
              <w:t>Arimas</w:t>
            </w:r>
          </w:p>
          <w:p w:rsidR="001A7F78" w:rsidRPr="00936A00" w:rsidRDefault="001A7F78" w:rsidP="004B18DE">
            <w:pPr>
              <w:widowControl w:val="0"/>
              <w:numPr>
                <w:ilvl w:val="0"/>
                <w:numId w:val="26"/>
              </w:numPr>
              <w:ind w:left="0" w:firstLine="0"/>
            </w:pPr>
            <w:r w:rsidRPr="00936A00">
              <w:t>Gilusis purenimas</w:t>
            </w:r>
          </w:p>
          <w:p w:rsidR="001A7F78" w:rsidRPr="00936A00" w:rsidRDefault="001A7F78" w:rsidP="004B18DE">
            <w:pPr>
              <w:widowControl w:val="0"/>
              <w:numPr>
                <w:ilvl w:val="0"/>
                <w:numId w:val="26"/>
              </w:numPr>
              <w:ind w:left="0" w:firstLine="0"/>
            </w:pPr>
            <w:r w:rsidRPr="00936A00">
              <w:t>Kultivavimas</w:t>
            </w:r>
          </w:p>
          <w:p w:rsidR="001A7F78" w:rsidRPr="00936A00" w:rsidRDefault="001A7F78" w:rsidP="004B18DE">
            <w:pPr>
              <w:widowControl w:val="0"/>
              <w:numPr>
                <w:ilvl w:val="0"/>
                <w:numId w:val="26"/>
              </w:numPr>
              <w:ind w:left="0" w:firstLine="0"/>
            </w:pPr>
            <w:r w:rsidRPr="00936A00">
              <w:t>Akėjimas</w:t>
            </w:r>
          </w:p>
          <w:p w:rsidR="001A7F78" w:rsidRPr="00936A00" w:rsidRDefault="001A7F78" w:rsidP="004B18DE">
            <w:pPr>
              <w:widowControl w:val="0"/>
              <w:numPr>
                <w:ilvl w:val="0"/>
                <w:numId w:val="26"/>
              </w:numPr>
              <w:ind w:left="0" w:firstLine="0"/>
            </w:pPr>
            <w:r w:rsidRPr="00936A00">
              <w:t>Lyginimas</w:t>
            </w:r>
          </w:p>
          <w:p w:rsidR="001A7F78" w:rsidRPr="00936A00" w:rsidRDefault="001A7F78" w:rsidP="004B18DE">
            <w:pPr>
              <w:widowControl w:val="0"/>
              <w:numPr>
                <w:ilvl w:val="0"/>
                <w:numId w:val="26"/>
              </w:numPr>
              <w:ind w:left="0" w:firstLine="0"/>
            </w:pPr>
            <w:r w:rsidRPr="00936A00">
              <w:t>Volavimas</w:t>
            </w:r>
          </w:p>
          <w:p w:rsidR="00FA41D1" w:rsidRPr="001A7F78" w:rsidRDefault="001A7F78" w:rsidP="004B18DE">
            <w:pPr>
              <w:widowControl w:val="0"/>
              <w:numPr>
                <w:ilvl w:val="0"/>
                <w:numId w:val="26"/>
              </w:numPr>
              <w:ind w:left="0" w:firstLine="0"/>
            </w:pPr>
            <w:r w:rsidRPr="00936A00">
              <w:t>Žemės dirbimas sudėtiniais padargais</w:t>
            </w:r>
          </w:p>
        </w:tc>
      </w:tr>
      <w:tr w:rsidR="00300D2F" w:rsidRPr="00DA3A2B" w:rsidTr="00124944">
        <w:trPr>
          <w:trHeight w:val="57"/>
          <w:jc w:val="center"/>
        </w:trPr>
        <w:tc>
          <w:tcPr>
            <w:tcW w:w="947" w:type="pct"/>
            <w:vMerge w:val="restart"/>
          </w:tcPr>
          <w:p w:rsidR="00300D2F" w:rsidRPr="00DA3A2B" w:rsidRDefault="00300D2F" w:rsidP="004B18DE">
            <w:pPr>
              <w:pStyle w:val="Betarp"/>
              <w:widowControl w:val="0"/>
            </w:pPr>
            <w:r w:rsidRPr="00DA3A2B">
              <w:t>2. Planuoti ir įgyvendinti sėjomainas.</w:t>
            </w:r>
          </w:p>
        </w:tc>
        <w:tc>
          <w:tcPr>
            <w:tcW w:w="1129" w:type="pct"/>
          </w:tcPr>
          <w:p w:rsidR="00300D2F" w:rsidRPr="00DA3A2B" w:rsidRDefault="00300D2F" w:rsidP="004B18DE">
            <w:pPr>
              <w:widowControl w:val="0"/>
            </w:pPr>
            <w:r w:rsidRPr="00DA3A2B">
              <w:t>2.1. Apibūdinti sėjomainos naudą žemės ūkiui.</w:t>
            </w:r>
          </w:p>
        </w:tc>
        <w:tc>
          <w:tcPr>
            <w:tcW w:w="2924" w:type="pct"/>
          </w:tcPr>
          <w:p w:rsidR="00FA384B" w:rsidRPr="00A0495B" w:rsidRDefault="00FA384B" w:rsidP="004B18DE">
            <w:pPr>
              <w:widowControl w:val="0"/>
              <w:rPr>
                <w:b/>
                <w:i/>
              </w:rPr>
            </w:pPr>
            <w:r w:rsidRPr="00A0495B">
              <w:rPr>
                <w:b/>
              </w:rPr>
              <w:t xml:space="preserve">Tema. </w:t>
            </w:r>
            <w:r w:rsidRPr="00A0495B">
              <w:rPr>
                <w:b/>
                <w:i/>
              </w:rPr>
              <w:t>Sėjomainų klasifikavimas</w:t>
            </w:r>
          </w:p>
          <w:p w:rsidR="00FA384B" w:rsidRPr="00A0495B" w:rsidRDefault="00FA384B" w:rsidP="004B18DE">
            <w:pPr>
              <w:widowControl w:val="0"/>
              <w:numPr>
                <w:ilvl w:val="0"/>
                <w:numId w:val="3"/>
              </w:numPr>
              <w:ind w:left="0" w:firstLine="0"/>
            </w:pPr>
            <w:r w:rsidRPr="00A0495B">
              <w:t>Pagrindiniai klasifikavimo požymiai</w:t>
            </w:r>
          </w:p>
          <w:p w:rsidR="00FA384B" w:rsidRDefault="00FA384B" w:rsidP="004B18DE">
            <w:pPr>
              <w:widowControl w:val="0"/>
              <w:numPr>
                <w:ilvl w:val="0"/>
                <w:numId w:val="3"/>
              </w:numPr>
              <w:ind w:left="0" w:firstLine="0"/>
            </w:pPr>
            <w:r w:rsidRPr="00A0495B">
              <w:t>Kalvotų žemių sėjomainos</w:t>
            </w:r>
          </w:p>
          <w:p w:rsidR="00FA384B" w:rsidRPr="00FA384B" w:rsidRDefault="00FA384B" w:rsidP="004B18DE">
            <w:pPr>
              <w:widowControl w:val="0"/>
              <w:numPr>
                <w:ilvl w:val="0"/>
                <w:numId w:val="3"/>
              </w:numPr>
              <w:ind w:left="0" w:firstLine="0"/>
            </w:pPr>
            <w:r w:rsidRPr="00A0495B">
              <w:t>Specializuotos sėjomainos</w:t>
            </w:r>
          </w:p>
          <w:p w:rsidR="00FA41D1" w:rsidRDefault="00300D2F" w:rsidP="004B18DE">
            <w:pPr>
              <w:pStyle w:val="Betarp"/>
              <w:widowControl w:val="0"/>
              <w:rPr>
                <w:b/>
              </w:rPr>
            </w:pPr>
            <w:r w:rsidRPr="00DA3A2B">
              <w:rPr>
                <w:b/>
              </w:rPr>
              <w:t xml:space="preserve">Tema. </w:t>
            </w:r>
            <w:r w:rsidRPr="00FA41D1">
              <w:rPr>
                <w:b/>
                <w:i/>
              </w:rPr>
              <w:t>Sėjomainos esmė</w:t>
            </w:r>
          </w:p>
          <w:p w:rsidR="00FA41D1" w:rsidRDefault="00300D2F" w:rsidP="004B18DE">
            <w:pPr>
              <w:pStyle w:val="Betarp"/>
              <w:widowControl w:val="0"/>
              <w:numPr>
                <w:ilvl w:val="0"/>
                <w:numId w:val="25"/>
              </w:numPr>
              <w:ind w:left="0" w:firstLine="0"/>
              <w:rPr>
                <w:rFonts w:eastAsia="Calibri"/>
                <w:szCs w:val="22"/>
                <w:lang w:eastAsia="en-US"/>
              </w:rPr>
            </w:pPr>
            <w:r w:rsidRPr="00DA3A2B">
              <w:t>Sėjomaina – veiksminga piktžolių mažinimo priemonė</w:t>
            </w:r>
          </w:p>
          <w:p w:rsidR="00FA41D1" w:rsidRDefault="00300D2F" w:rsidP="004B18DE">
            <w:pPr>
              <w:pStyle w:val="Betarp"/>
              <w:widowControl w:val="0"/>
              <w:numPr>
                <w:ilvl w:val="0"/>
                <w:numId w:val="25"/>
              </w:numPr>
              <w:ind w:left="0" w:firstLine="0"/>
              <w:rPr>
                <w:rStyle w:val="Grietas"/>
                <w:rFonts w:eastAsia="Calibri"/>
                <w:bCs w:val="0"/>
                <w:szCs w:val="22"/>
                <w:lang w:eastAsia="en-US"/>
              </w:rPr>
            </w:pPr>
            <w:r w:rsidRPr="00DA3A2B">
              <w:rPr>
                <w:rStyle w:val="Grietas"/>
                <w:b w:val="0"/>
                <w:color w:val="000000"/>
              </w:rPr>
              <w:t>Ligų ir kenkėjų mažinimas ir jų kontrolė, taikant sėjomainą</w:t>
            </w:r>
          </w:p>
          <w:p w:rsidR="00FA41D1" w:rsidRPr="00FA384B" w:rsidRDefault="00300D2F" w:rsidP="004B18DE">
            <w:pPr>
              <w:pStyle w:val="Betarp"/>
              <w:widowControl w:val="0"/>
              <w:numPr>
                <w:ilvl w:val="0"/>
                <w:numId w:val="25"/>
              </w:numPr>
              <w:ind w:left="0" w:firstLine="0"/>
              <w:rPr>
                <w:rFonts w:eastAsia="Calibri"/>
                <w:szCs w:val="22"/>
                <w:lang w:eastAsia="en-US"/>
              </w:rPr>
            </w:pPr>
            <w:r w:rsidRPr="00DA3A2B">
              <w:rPr>
                <w:rFonts w:eastAsia="Calibri"/>
                <w:szCs w:val="22"/>
                <w:lang w:eastAsia="en-US"/>
              </w:rPr>
              <w:t>Augalų apsirūpinimas azotu, naudojant ankštinius augalus</w:t>
            </w:r>
          </w:p>
        </w:tc>
      </w:tr>
      <w:tr w:rsidR="00300D2F" w:rsidRPr="00DA3A2B" w:rsidTr="00124944">
        <w:trPr>
          <w:trHeight w:val="57"/>
          <w:jc w:val="center"/>
        </w:trPr>
        <w:tc>
          <w:tcPr>
            <w:tcW w:w="947" w:type="pct"/>
            <w:vMerge/>
          </w:tcPr>
          <w:p w:rsidR="00300D2F" w:rsidRPr="00DA3A2B" w:rsidRDefault="00300D2F" w:rsidP="004B18DE">
            <w:pPr>
              <w:pStyle w:val="Betarp"/>
              <w:widowControl w:val="0"/>
            </w:pPr>
          </w:p>
        </w:tc>
        <w:tc>
          <w:tcPr>
            <w:tcW w:w="1129" w:type="pct"/>
          </w:tcPr>
          <w:p w:rsidR="00300D2F" w:rsidRPr="00DA3A2B" w:rsidRDefault="00EE3F1E" w:rsidP="004B18DE">
            <w:pPr>
              <w:widowControl w:val="0"/>
            </w:pPr>
            <w:r>
              <w:t xml:space="preserve">2.2. Sudaryti sėjomainos planą, </w:t>
            </w:r>
            <w:r>
              <w:lastRenderedPageBreak/>
              <w:t>laikantis pagrindinių sėjomainos sudarymo principų.</w:t>
            </w:r>
          </w:p>
        </w:tc>
        <w:tc>
          <w:tcPr>
            <w:tcW w:w="2924" w:type="pct"/>
          </w:tcPr>
          <w:p w:rsidR="00FA41D1" w:rsidRDefault="00300D2F" w:rsidP="004B18DE">
            <w:pPr>
              <w:pStyle w:val="Betarp"/>
              <w:widowControl w:val="0"/>
              <w:rPr>
                <w:b/>
                <w:i/>
              </w:rPr>
            </w:pPr>
            <w:r w:rsidRPr="00DA3A2B">
              <w:rPr>
                <w:b/>
              </w:rPr>
              <w:lastRenderedPageBreak/>
              <w:t>Tema.</w:t>
            </w:r>
            <w:r w:rsidRPr="00DA3A2B">
              <w:t xml:space="preserve"> </w:t>
            </w:r>
            <w:r w:rsidRPr="00DA3A2B">
              <w:rPr>
                <w:b/>
                <w:i/>
              </w:rPr>
              <w:t>Sėjomaina ir jos sudarymo principai</w:t>
            </w:r>
          </w:p>
          <w:p w:rsidR="00F716AC" w:rsidRDefault="00300D2F" w:rsidP="004B18DE">
            <w:pPr>
              <w:pStyle w:val="Betarp"/>
              <w:widowControl w:val="0"/>
              <w:numPr>
                <w:ilvl w:val="0"/>
                <w:numId w:val="25"/>
              </w:numPr>
              <w:ind w:left="0" w:firstLine="0"/>
              <w:rPr>
                <w:rFonts w:eastAsia="Calibri"/>
                <w:szCs w:val="22"/>
                <w:lang w:eastAsia="en-US"/>
              </w:rPr>
            </w:pPr>
            <w:r w:rsidRPr="00DA3A2B">
              <w:rPr>
                <w:rFonts w:eastAsia="Calibri"/>
                <w:szCs w:val="22"/>
                <w:lang w:eastAsia="en-US"/>
              </w:rPr>
              <w:lastRenderedPageBreak/>
              <w:t>Žemės diagnostika (reljefas, granuliometrinė sudėtis, kokybė)</w:t>
            </w:r>
          </w:p>
          <w:p w:rsidR="00FA41D1" w:rsidRDefault="00300D2F" w:rsidP="004B18DE">
            <w:pPr>
              <w:pStyle w:val="Betarp"/>
              <w:widowControl w:val="0"/>
              <w:numPr>
                <w:ilvl w:val="0"/>
                <w:numId w:val="25"/>
              </w:numPr>
              <w:ind w:left="0" w:firstLine="0"/>
              <w:rPr>
                <w:rFonts w:eastAsia="Calibri"/>
                <w:szCs w:val="22"/>
                <w:lang w:eastAsia="en-US"/>
              </w:rPr>
            </w:pPr>
            <w:r w:rsidRPr="00DA3A2B">
              <w:rPr>
                <w:rFonts w:eastAsia="Calibri"/>
                <w:szCs w:val="22"/>
                <w:lang w:eastAsia="en-US"/>
              </w:rPr>
              <w:t>Sėjomainos sudarymo agrotechniniai reikalavimai</w:t>
            </w:r>
          </w:p>
          <w:p w:rsidR="00FA41D1" w:rsidRDefault="00300D2F" w:rsidP="004B18DE">
            <w:pPr>
              <w:pStyle w:val="Betarp"/>
              <w:widowControl w:val="0"/>
              <w:numPr>
                <w:ilvl w:val="0"/>
                <w:numId w:val="25"/>
              </w:numPr>
              <w:ind w:left="0" w:firstLine="0"/>
              <w:rPr>
                <w:rFonts w:eastAsia="Calibri"/>
                <w:szCs w:val="22"/>
                <w:lang w:eastAsia="en-US"/>
              </w:rPr>
            </w:pPr>
            <w:r w:rsidRPr="00DA3A2B">
              <w:rPr>
                <w:rFonts w:eastAsia="Calibri"/>
                <w:szCs w:val="22"/>
                <w:lang w:eastAsia="en-US"/>
              </w:rPr>
              <w:t>Augalų kaita</w:t>
            </w:r>
          </w:p>
          <w:p w:rsidR="00300D2F" w:rsidRPr="00FA41D1" w:rsidRDefault="00300D2F" w:rsidP="004B18DE">
            <w:pPr>
              <w:pStyle w:val="Betarp"/>
              <w:widowControl w:val="0"/>
              <w:numPr>
                <w:ilvl w:val="0"/>
                <w:numId w:val="25"/>
              </w:numPr>
              <w:ind w:left="0" w:firstLine="0"/>
              <w:rPr>
                <w:rFonts w:eastAsia="Calibri"/>
                <w:szCs w:val="22"/>
                <w:lang w:eastAsia="en-US"/>
              </w:rPr>
            </w:pPr>
            <w:r w:rsidRPr="00DA3A2B">
              <w:t>Sėjomainos planas</w:t>
            </w:r>
          </w:p>
          <w:p w:rsidR="00FA384B" w:rsidRPr="00A0495B" w:rsidRDefault="00FA384B" w:rsidP="004B18DE">
            <w:pPr>
              <w:widowControl w:val="0"/>
              <w:rPr>
                <w:b/>
              </w:rPr>
            </w:pPr>
            <w:r w:rsidRPr="00A0495B">
              <w:rPr>
                <w:b/>
              </w:rPr>
              <w:t xml:space="preserve">Tema. </w:t>
            </w:r>
            <w:r w:rsidRPr="00A0495B">
              <w:rPr>
                <w:b/>
                <w:i/>
              </w:rPr>
              <w:t>Tarpiniai pasėliai sėjomainoje</w:t>
            </w:r>
          </w:p>
          <w:p w:rsidR="00FA384B" w:rsidRPr="00A0495B" w:rsidRDefault="00FA384B" w:rsidP="004B18DE">
            <w:pPr>
              <w:widowControl w:val="0"/>
              <w:numPr>
                <w:ilvl w:val="0"/>
                <w:numId w:val="3"/>
              </w:numPr>
              <w:ind w:left="0" w:firstLine="0"/>
            </w:pPr>
            <w:r w:rsidRPr="00A0495B">
              <w:t>Žieminiai tarpiniai augalai</w:t>
            </w:r>
          </w:p>
          <w:p w:rsidR="00FA384B" w:rsidRPr="00A0495B" w:rsidRDefault="00FA384B" w:rsidP="004B18DE">
            <w:pPr>
              <w:widowControl w:val="0"/>
              <w:numPr>
                <w:ilvl w:val="0"/>
                <w:numId w:val="3"/>
              </w:numPr>
              <w:ind w:left="0" w:firstLine="0"/>
            </w:pPr>
            <w:r w:rsidRPr="00A0495B">
              <w:t>Vasariniai tarpiniai augalai</w:t>
            </w:r>
          </w:p>
          <w:p w:rsidR="00FA384B" w:rsidRPr="00FA384B" w:rsidRDefault="00FA384B" w:rsidP="004B18DE">
            <w:pPr>
              <w:widowControl w:val="0"/>
              <w:numPr>
                <w:ilvl w:val="0"/>
                <w:numId w:val="3"/>
              </w:numPr>
              <w:ind w:left="0" w:firstLine="0"/>
              <w:rPr>
                <w:b/>
              </w:rPr>
            </w:pPr>
            <w:proofErr w:type="spellStart"/>
            <w:r w:rsidRPr="00A0495B">
              <w:t>Posėliniai</w:t>
            </w:r>
            <w:proofErr w:type="spellEnd"/>
            <w:r w:rsidRPr="00A0495B">
              <w:t>, ražieniniai tarpiniai augalai</w:t>
            </w:r>
          </w:p>
          <w:p w:rsidR="00FA41D1" w:rsidRPr="00FA384B" w:rsidRDefault="00FA384B" w:rsidP="004B18DE">
            <w:pPr>
              <w:widowControl w:val="0"/>
              <w:numPr>
                <w:ilvl w:val="0"/>
                <w:numId w:val="3"/>
              </w:numPr>
              <w:ind w:left="0" w:firstLine="0"/>
              <w:rPr>
                <w:b/>
              </w:rPr>
            </w:pPr>
            <w:r>
              <w:t>Sėjomainos</w:t>
            </w:r>
            <w:r w:rsidRPr="00A0495B">
              <w:t xml:space="preserve"> su tarpiniais augalais</w:t>
            </w:r>
          </w:p>
        </w:tc>
      </w:tr>
      <w:tr w:rsidR="00300D2F" w:rsidRPr="00DA3A2B" w:rsidTr="00124944">
        <w:trPr>
          <w:trHeight w:val="57"/>
          <w:jc w:val="center"/>
        </w:trPr>
        <w:tc>
          <w:tcPr>
            <w:tcW w:w="947" w:type="pct"/>
            <w:vMerge/>
          </w:tcPr>
          <w:p w:rsidR="00300D2F" w:rsidRPr="00DA3A2B" w:rsidRDefault="00300D2F" w:rsidP="004B18DE">
            <w:pPr>
              <w:pStyle w:val="Betarp"/>
              <w:widowControl w:val="0"/>
            </w:pPr>
          </w:p>
        </w:tc>
        <w:tc>
          <w:tcPr>
            <w:tcW w:w="1129" w:type="pct"/>
          </w:tcPr>
          <w:p w:rsidR="00300D2F" w:rsidRPr="00DA3A2B" w:rsidRDefault="00FA384B" w:rsidP="004B18DE">
            <w:pPr>
              <w:widowControl w:val="0"/>
            </w:pPr>
            <w:r>
              <w:t xml:space="preserve">2.3. Parinkti </w:t>
            </w:r>
            <w:proofErr w:type="spellStart"/>
            <w:r>
              <w:t>priešsėlį</w:t>
            </w:r>
            <w:proofErr w:type="spellEnd"/>
            <w:r>
              <w:t xml:space="preserve">, </w:t>
            </w:r>
            <w:r w:rsidRPr="00FA384B">
              <w:t>vadovaujantis pažangaus ūkininkavimo taisyklėmis</w:t>
            </w:r>
            <w:r w:rsidR="00EE3F1E">
              <w:t>.</w:t>
            </w:r>
          </w:p>
        </w:tc>
        <w:tc>
          <w:tcPr>
            <w:tcW w:w="2924" w:type="pct"/>
          </w:tcPr>
          <w:p w:rsidR="00FA41D1" w:rsidRDefault="00300D2F" w:rsidP="004B18DE">
            <w:pPr>
              <w:pStyle w:val="Betarp"/>
              <w:widowControl w:val="0"/>
            </w:pPr>
            <w:r w:rsidRPr="00DA3A2B">
              <w:rPr>
                <w:b/>
              </w:rPr>
              <w:t>Tema.</w:t>
            </w:r>
            <w:r w:rsidRPr="00DA3A2B">
              <w:t xml:space="preserve"> </w:t>
            </w:r>
            <w:proofErr w:type="spellStart"/>
            <w:r w:rsidRPr="00DA3A2B">
              <w:rPr>
                <w:b/>
                <w:i/>
              </w:rPr>
              <w:t>Priešsėlio</w:t>
            </w:r>
            <w:proofErr w:type="spellEnd"/>
            <w:r w:rsidRPr="00DA3A2B">
              <w:rPr>
                <w:b/>
                <w:i/>
              </w:rPr>
              <w:t xml:space="preserve"> parinkimo planavimo svarba</w:t>
            </w:r>
          </w:p>
          <w:p w:rsidR="00F716AC" w:rsidRDefault="00300D2F" w:rsidP="004B18DE">
            <w:pPr>
              <w:widowControl w:val="0"/>
              <w:numPr>
                <w:ilvl w:val="0"/>
                <w:numId w:val="3"/>
              </w:numPr>
              <w:ind w:left="0" w:firstLine="0"/>
            </w:pPr>
            <w:proofErr w:type="spellStart"/>
            <w:r w:rsidRPr="00DA3A2B">
              <w:rPr>
                <w:rFonts w:eastAsia="Calibri"/>
                <w:szCs w:val="22"/>
                <w:lang w:eastAsia="en-US"/>
              </w:rPr>
              <w:t>Pr</w:t>
            </w:r>
            <w:r w:rsidRPr="002328D0">
              <w:t>iešsėlių</w:t>
            </w:r>
            <w:proofErr w:type="spellEnd"/>
            <w:r w:rsidRPr="002328D0">
              <w:t xml:space="preserve"> parinkimas ir jų svarba</w:t>
            </w:r>
          </w:p>
          <w:p w:rsidR="00300D2F" w:rsidRDefault="00300D2F" w:rsidP="004B18DE">
            <w:pPr>
              <w:widowControl w:val="0"/>
              <w:numPr>
                <w:ilvl w:val="0"/>
                <w:numId w:val="3"/>
              </w:numPr>
              <w:ind w:left="0" w:firstLine="0"/>
              <w:rPr>
                <w:rFonts w:eastAsia="Calibri"/>
                <w:szCs w:val="22"/>
                <w:lang w:eastAsia="en-US"/>
              </w:rPr>
            </w:pPr>
            <w:proofErr w:type="spellStart"/>
            <w:r w:rsidRPr="002328D0">
              <w:t>Posėlis</w:t>
            </w:r>
            <w:proofErr w:type="spellEnd"/>
            <w:r w:rsidRPr="00DA3A2B">
              <w:rPr>
                <w:rFonts w:eastAsia="Calibri"/>
                <w:szCs w:val="22"/>
                <w:lang w:eastAsia="en-US"/>
              </w:rPr>
              <w:t xml:space="preserve"> ir jo įtaka dirvos kokybei</w:t>
            </w:r>
          </w:p>
          <w:p w:rsidR="00F716AC" w:rsidRDefault="00FA384B" w:rsidP="004B18DE">
            <w:pPr>
              <w:widowControl w:val="0"/>
              <w:rPr>
                <w:b/>
                <w:i/>
              </w:rPr>
            </w:pPr>
            <w:r w:rsidRPr="00FA384B">
              <w:rPr>
                <w:b/>
              </w:rPr>
              <w:t>Tema</w:t>
            </w:r>
            <w:r w:rsidRPr="00C05C25">
              <w:rPr>
                <w:b/>
                <w:i/>
              </w:rPr>
              <w:t xml:space="preserve">. </w:t>
            </w:r>
            <w:r w:rsidRPr="006E4C3B">
              <w:rPr>
                <w:b/>
                <w:i/>
              </w:rPr>
              <w:t>Pasėlių struktūra</w:t>
            </w:r>
          </w:p>
          <w:p w:rsidR="00FA384B" w:rsidRPr="00A0495B" w:rsidRDefault="00FA384B" w:rsidP="004B18DE">
            <w:pPr>
              <w:widowControl w:val="0"/>
              <w:numPr>
                <w:ilvl w:val="0"/>
                <w:numId w:val="3"/>
              </w:numPr>
              <w:ind w:left="0" w:firstLine="0"/>
            </w:pPr>
            <w:r w:rsidRPr="00A0495B">
              <w:t>Pasėlių struktūrą lemiantys veiksniai</w:t>
            </w:r>
          </w:p>
          <w:p w:rsidR="00FA384B" w:rsidRDefault="00FA384B" w:rsidP="004B18DE">
            <w:pPr>
              <w:widowControl w:val="0"/>
              <w:numPr>
                <w:ilvl w:val="0"/>
                <w:numId w:val="3"/>
              </w:numPr>
              <w:ind w:left="0" w:firstLine="0"/>
            </w:pPr>
            <w:r w:rsidRPr="00A0495B">
              <w:t>Augalų parinkimas sėjomainai</w:t>
            </w:r>
          </w:p>
          <w:p w:rsidR="00FA41D1" w:rsidRPr="00FA384B" w:rsidRDefault="00FA384B" w:rsidP="004B18DE">
            <w:pPr>
              <w:widowControl w:val="0"/>
              <w:numPr>
                <w:ilvl w:val="0"/>
                <w:numId w:val="3"/>
              </w:numPr>
              <w:ind w:left="0" w:firstLine="0"/>
            </w:pPr>
            <w:r w:rsidRPr="00C05C25">
              <w:t>Sėjomainos rotacijos pasėlių struktūra</w:t>
            </w:r>
          </w:p>
        </w:tc>
      </w:tr>
      <w:tr w:rsidR="00E13B94" w:rsidRPr="00DA3A2B" w:rsidTr="00124944">
        <w:trPr>
          <w:trHeight w:val="57"/>
          <w:jc w:val="center"/>
        </w:trPr>
        <w:tc>
          <w:tcPr>
            <w:tcW w:w="947" w:type="pct"/>
            <w:vMerge w:val="restart"/>
          </w:tcPr>
          <w:p w:rsidR="00E13B94" w:rsidRPr="00DA3A2B" w:rsidRDefault="00E13B94" w:rsidP="004B18DE">
            <w:pPr>
              <w:pStyle w:val="Betarp"/>
              <w:widowControl w:val="0"/>
            </w:pPr>
            <w:r w:rsidRPr="00DA3A2B">
              <w:t>3. Taikyti žemės ūkio augalų apsaugos priemones.</w:t>
            </w:r>
          </w:p>
        </w:tc>
        <w:tc>
          <w:tcPr>
            <w:tcW w:w="1129" w:type="pct"/>
          </w:tcPr>
          <w:p w:rsidR="00E13B94" w:rsidRPr="00DA3A2B" w:rsidRDefault="00E13B94" w:rsidP="004B18DE">
            <w:pPr>
              <w:widowControl w:val="0"/>
              <w:autoSpaceDE w:val="0"/>
              <w:autoSpaceDN w:val="0"/>
              <w:jc w:val="both"/>
            </w:pPr>
            <w:r w:rsidRPr="00DA3A2B">
              <w:t>3.1. Apibūdinti žemės</w:t>
            </w:r>
            <w:r w:rsidR="00DE0D3A">
              <w:t xml:space="preserve"> </w:t>
            </w:r>
            <w:r w:rsidR="00124944">
              <w:t>ūkio augalų apsaugos priemones.</w:t>
            </w:r>
          </w:p>
        </w:tc>
        <w:tc>
          <w:tcPr>
            <w:tcW w:w="2924" w:type="pct"/>
          </w:tcPr>
          <w:p w:rsidR="00EE3F1E" w:rsidRPr="00A0495B" w:rsidRDefault="00EE3F1E" w:rsidP="004B18DE">
            <w:pPr>
              <w:widowControl w:val="0"/>
              <w:rPr>
                <w:b/>
              </w:rPr>
            </w:pPr>
            <w:r w:rsidRPr="00A0495B">
              <w:rPr>
                <w:b/>
              </w:rPr>
              <w:t xml:space="preserve">Tema. </w:t>
            </w:r>
            <w:r w:rsidRPr="00A0495B">
              <w:rPr>
                <w:b/>
                <w:i/>
              </w:rPr>
              <w:t xml:space="preserve">Augalų apsaugos </w:t>
            </w:r>
            <w:r w:rsidRPr="00F529E5">
              <w:rPr>
                <w:b/>
                <w:i/>
              </w:rPr>
              <w:t>būdai</w:t>
            </w:r>
            <w:r>
              <w:rPr>
                <w:b/>
                <w:i/>
              </w:rPr>
              <w:t xml:space="preserve"> piktžolėms naikinti</w:t>
            </w:r>
          </w:p>
          <w:p w:rsidR="00EE3F1E" w:rsidRPr="00A0495B" w:rsidRDefault="00EE3F1E" w:rsidP="004B18DE">
            <w:pPr>
              <w:widowControl w:val="0"/>
              <w:numPr>
                <w:ilvl w:val="0"/>
                <w:numId w:val="3"/>
              </w:numPr>
              <w:ind w:left="0" w:firstLine="0"/>
            </w:pPr>
            <w:r>
              <w:t>Mechaninis naikinimo būdas</w:t>
            </w:r>
          </w:p>
          <w:p w:rsidR="00EE3F1E" w:rsidRPr="00A0495B" w:rsidRDefault="00EE3F1E" w:rsidP="004B18DE">
            <w:pPr>
              <w:widowControl w:val="0"/>
              <w:numPr>
                <w:ilvl w:val="0"/>
                <w:numId w:val="3"/>
              </w:numPr>
              <w:ind w:left="0" w:firstLine="0"/>
            </w:pPr>
            <w:r w:rsidRPr="00A0495B">
              <w:t xml:space="preserve">Biologinis </w:t>
            </w:r>
            <w:r>
              <w:t>būdas</w:t>
            </w:r>
          </w:p>
          <w:p w:rsidR="00EE3F1E" w:rsidRPr="00A0495B" w:rsidRDefault="00EE3F1E" w:rsidP="004B18DE">
            <w:pPr>
              <w:widowControl w:val="0"/>
              <w:numPr>
                <w:ilvl w:val="0"/>
                <w:numId w:val="3"/>
              </w:numPr>
              <w:ind w:left="0" w:firstLine="0"/>
            </w:pPr>
            <w:r>
              <w:t>Fizikinis būdas</w:t>
            </w:r>
          </w:p>
          <w:p w:rsidR="00EE3F1E" w:rsidRPr="00EE3F1E" w:rsidRDefault="00EE3F1E" w:rsidP="004B18DE">
            <w:pPr>
              <w:widowControl w:val="0"/>
              <w:numPr>
                <w:ilvl w:val="0"/>
                <w:numId w:val="3"/>
              </w:numPr>
              <w:ind w:left="0" w:firstLine="0"/>
              <w:rPr>
                <w:b/>
              </w:rPr>
            </w:pPr>
            <w:r w:rsidRPr="00A0495B">
              <w:t xml:space="preserve">Cheminis </w:t>
            </w:r>
            <w:r>
              <w:t>būdas</w:t>
            </w:r>
          </w:p>
          <w:p w:rsidR="00E13B94" w:rsidRPr="00DA3A2B" w:rsidRDefault="00E13B94" w:rsidP="004B18DE">
            <w:pPr>
              <w:pStyle w:val="Betarp"/>
              <w:widowControl w:val="0"/>
              <w:rPr>
                <w:b/>
                <w:bCs/>
                <w:i/>
                <w:iCs/>
              </w:rPr>
            </w:pPr>
            <w:r w:rsidRPr="00DA3A2B">
              <w:rPr>
                <w:b/>
                <w:bCs/>
                <w:iCs/>
              </w:rPr>
              <w:t xml:space="preserve">Tema. </w:t>
            </w:r>
            <w:r w:rsidRPr="00DA3A2B">
              <w:rPr>
                <w:b/>
                <w:bCs/>
                <w:i/>
                <w:iCs/>
              </w:rPr>
              <w:t>Augalų apsaugos produktai ir jų skirstymas</w:t>
            </w:r>
          </w:p>
          <w:p w:rsidR="00F716AC" w:rsidRDefault="00E13B94" w:rsidP="004B18DE">
            <w:pPr>
              <w:pStyle w:val="Sraopastraipa"/>
              <w:widowControl w:val="0"/>
              <w:numPr>
                <w:ilvl w:val="0"/>
                <w:numId w:val="14"/>
              </w:numPr>
              <w:autoSpaceDE w:val="0"/>
              <w:autoSpaceDN w:val="0"/>
              <w:ind w:left="0" w:firstLine="0"/>
              <w:jc w:val="both"/>
            </w:pPr>
            <w:r w:rsidRPr="002328D0">
              <w:t>Augalų apsaugos produktų grupės ir veikimas</w:t>
            </w:r>
          </w:p>
          <w:p w:rsidR="00F716AC" w:rsidRDefault="00E13B94" w:rsidP="004B18DE">
            <w:pPr>
              <w:pStyle w:val="Sraopastraipa"/>
              <w:widowControl w:val="0"/>
              <w:numPr>
                <w:ilvl w:val="0"/>
                <w:numId w:val="14"/>
              </w:numPr>
              <w:autoSpaceDE w:val="0"/>
              <w:autoSpaceDN w:val="0"/>
              <w:ind w:left="0" w:firstLine="0"/>
              <w:jc w:val="both"/>
            </w:pPr>
            <w:r w:rsidRPr="002328D0">
              <w:t>Dažniausiai naudojami augalų apsaugos produktai</w:t>
            </w:r>
          </w:p>
          <w:p w:rsidR="00E13B94" w:rsidRPr="00DA3A2B" w:rsidRDefault="00E13B94" w:rsidP="004B18DE">
            <w:pPr>
              <w:pStyle w:val="Sraopastraipa"/>
              <w:widowControl w:val="0"/>
              <w:numPr>
                <w:ilvl w:val="0"/>
                <w:numId w:val="14"/>
              </w:numPr>
              <w:autoSpaceDE w:val="0"/>
              <w:autoSpaceDN w:val="0"/>
              <w:ind w:left="0" w:firstLine="0"/>
              <w:jc w:val="both"/>
            </w:pPr>
            <w:r w:rsidRPr="00DA3A2B">
              <w:t>Tausaus augalų apsaugos produktų naudojimo reikalavimai</w:t>
            </w:r>
          </w:p>
          <w:p w:rsidR="00FA41D1" w:rsidRDefault="00E13B94" w:rsidP="004B18DE">
            <w:pPr>
              <w:pStyle w:val="Sraopastraipa"/>
              <w:widowControl w:val="0"/>
              <w:numPr>
                <w:ilvl w:val="0"/>
                <w:numId w:val="14"/>
              </w:numPr>
              <w:autoSpaceDE w:val="0"/>
              <w:autoSpaceDN w:val="0"/>
              <w:ind w:left="0" w:firstLine="0"/>
              <w:jc w:val="both"/>
            </w:pPr>
            <w:r w:rsidRPr="00DA3A2B">
              <w:t>Vandenų apsaugos reikalavimai</w:t>
            </w:r>
          </w:p>
          <w:p w:rsidR="00FA41D1" w:rsidRDefault="00E13B94" w:rsidP="004B18DE">
            <w:pPr>
              <w:pStyle w:val="Sraopastraipa"/>
              <w:widowControl w:val="0"/>
              <w:numPr>
                <w:ilvl w:val="0"/>
                <w:numId w:val="14"/>
              </w:numPr>
              <w:autoSpaceDE w:val="0"/>
              <w:autoSpaceDN w:val="0"/>
              <w:ind w:left="0" w:firstLine="0"/>
              <w:jc w:val="both"/>
            </w:pPr>
            <w:r w:rsidRPr="00DA3A2B">
              <w:t>Vandenų apsaugos nuo taršos nitratais iš žemės ūkio šaltinių reikalavimai</w:t>
            </w:r>
          </w:p>
          <w:p w:rsidR="00FA41D1" w:rsidRPr="00DA3A2B" w:rsidRDefault="00E13B94" w:rsidP="004B18DE">
            <w:pPr>
              <w:pStyle w:val="Sraopastraipa"/>
              <w:widowControl w:val="0"/>
              <w:numPr>
                <w:ilvl w:val="0"/>
                <w:numId w:val="14"/>
              </w:numPr>
              <w:autoSpaceDE w:val="0"/>
              <w:autoSpaceDN w:val="0"/>
              <w:ind w:left="0" w:firstLine="0"/>
              <w:jc w:val="both"/>
            </w:pPr>
            <w:r w:rsidRPr="00DA3A2B">
              <w:t>Augalų apsaugos produktų naudojimo reikalavimai</w:t>
            </w:r>
          </w:p>
        </w:tc>
      </w:tr>
      <w:tr w:rsidR="00E13B94" w:rsidRPr="00DA3A2B" w:rsidTr="00124944">
        <w:trPr>
          <w:trHeight w:val="57"/>
          <w:jc w:val="center"/>
        </w:trPr>
        <w:tc>
          <w:tcPr>
            <w:tcW w:w="947" w:type="pct"/>
            <w:vMerge/>
          </w:tcPr>
          <w:p w:rsidR="00E13B94" w:rsidRPr="00DA3A2B" w:rsidRDefault="00E13B94" w:rsidP="004B18DE">
            <w:pPr>
              <w:pStyle w:val="Betarp"/>
              <w:widowControl w:val="0"/>
            </w:pPr>
          </w:p>
        </w:tc>
        <w:tc>
          <w:tcPr>
            <w:tcW w:w="1129" w:type="pct"/>
          </w:tcPr>
          <w:p w:rsidR="00E13B94" w:rsidRPr="00DA3A2B" w:rsidRDefault="00E13B94" w:rsidP="00124944">
            <w:pPr>
              <w:widowControl w:val="0"/>
              <w:autoSpaceDE w:val="0"/>
              <w:autoSpaceDN w:val="0"/>
              <w:jc w:val="both"/>
            </w:pPr>
            <w:r w:rsidRPr="00DA3A2B">
              <w:t>3.2. Parinkti žemės ūkio augalų apsaugos priemones, laikantis tausaus augalų apsaugos produktų naudojimo reikalavimų.</w:t>
            </w:r>
          </w:p>
        </w:tc>
        <w:tc>
          <w:tcPr>
            <w:tcW w:w="2924" w:type="pct"/>
          </w:tcPr>
          <w:p w:rsidR="00E13B94" w:rsidRPr="00DA3A2B" w:rsidRDefault="00E13B94" w:rsidP="004B18DE">
            <w:pPr>
              <w:pStyle w:val="Betarp"/>
              <w:widowControl w:val="0"/>
              <w:rPr>
                <w:b/>
                <w:bCs/>
                <w:iCs/>
              </w:rPr>
            </w:pPr>
            <w:r w:rsidRPr="00DA3A2B">
              <w:rPr>
                <w:b/>
                <w:bCs/>
                <w:iCs/>
              </w:rPr>
              <w:t xml:space="preserve">Tema. </w:t>
            </w:r>
            <w:r w:rsidRPr="00DA3A2B">
              <w:rPr>
                <w:b/>
                <w:bCs/>
                <w:i/>
                <w:iCs/>
              </w:rPr>
              <w:t>Pagrindinės augalų apsaugos produktų formos</w:t>
            </w:r>
          </w:p>
          <w:p w:rsidR="00E13B94" w:rsidRPr="002328D0" w:rsidRDefault="00E13B94" w:rsidP="004B18DE">
            <w:pPr>
              <w:pStyle w:val="Sraopastraipa"/>
              <w:widowControl w:val="0"/>
              <w:numPr>
                <w:ilvl w:val="0"/>
                <w:numId w:val="14"/>
              </w:numPr>
              <w:autoSpaceDE w:val="0"/>
              <w:autoSpaceDN w:val="0"/>
              <w:ind w:left="0" w:firstLine="0"/>
              <w:jc w:val="both"/>
            </w:pPr>
            <w:r w:rsidRPr="002328D0">
              <w:t>Pagrindinės augalų apsaugos produktų formos</w:t>
            </w:r>
          </w:p>
          <w:p w:rsidR="00E13B94" w:rsidRPr="00DA3A2B" w:rsidRDefault="00E13B94" w:rsidP="004B18DE">
            <w:pPr>
              <w:pStyle w:val="Sraopastraipa"/>
              <w:widowControl w:val="0"/>
              <w:numPr>
                <w:ilvl w:val="0"/>
                <w:numId w:val="14"/>
              </w:numPr>
              <w:autoSpaceDE w:val="0"/>
              <w:autoSpaceDN w:val="0"/>
              <w:ind w:left="0" w:firstLine="0"/>
              <w:jc w:val="both"/>
              <w:rPr>
                <w:bCs/>
                <w:iCs/>
              </w:rPr>
            </w:pPr>
            <w:r w:rsidRPr="002328D0">
              <w:t>Sisteminių</w:t>
            </w:r>
            <w:r w:rsidRPr="00DA3A2B">
              <w:rPr>
                <w:bCs/>
                <w:iCs/>
              </w:rPr>
              <w:t xml:space="preserve"> ir kontaktinių pesticidų parinkimas </w:t>
            </w:r>
            <w:proofErr w:type="spellStart"/>
            <w:r w:rsidRPr="00DA3A2B">
              <w:rPr>
                <w:bCs/>
                <w:iCs/>
              </w:rPr>
              <w:t>žaldarių</w:t>
            </w:r>
            <w:proofErr w:type="spellEnd"/>
            <w:r w:rsidRPr="00DA3A2B">
              <w:rPr>
                <w:bCs/>
                <w:iCs/>
              </w:rPr>
              <w:t xml:space="preserve"> kontrolei</w:t>
            </w:r>
          </w:p>
          <w:p w:rsidR="00E13B94" w:rsidRPr="00DA3A2B" w:rsidRDefault="00E13B94" w:rsidP="004B18DE">
            <w:pPr>
              <w:pStyle w:val="Betarp"/>
              <w:widowControl w:val="0"/>
              <w:rPr>
                <w:b/>
                <w:bCs/>
                <w:iCs/>
              </w:rPr>
            </w:pPr>
            <w:r w:rsidRPr="00DA3A2B">
              <w:rPr>
                <w:b/>
                <w:bCs/>
                <w:iCs/>
              </w:rPr>
              <w:t xml:space="preserve">Tema. </w:t>
            </w:r>
            <w:r w:rsidRPr="00DA3A2B">
              <w:rPr>
                <w:b/>
                <w:bCs/>
                <w:i/>
                <w:iCs/>
              </w:rPr>
              <w:t>Augalų apsaugos produktų naudojimo reikalavimai</w:t>
            </w:r>
          </w:p>
          <w:p w:rsidR="00E13B94" w:rsidRPr="002328D0" w:rsidRDefault="00E13B94" w:rsidP="004B18DE">
            <w:pPr>
              <w:pStyle w:val="Sraopastraipa"/>
              <w:widowControl w:val="0"/>
              <w:numPr>
                <w:ilvl w:val="0"/>
                <w:numId w:val="14"/>
              </w:numPr>
              <w:autoSpaceDE w:val="0"/>
              <w:autoSpaceDN w:val="0"/>
              <w:ind w:left="0" w:firstLine="0"/>
              <w:jc w:val="both"/>
            </w:pPr>
            <w:r w:rsidRPr="002328D0">
              <w:t>Augalų apsaugos produktų naudojimo reikalavimai</w:t>
            </w:r>
          </w:p>
          <w:p w:rsidR="00E13B94" w:rsidRPr="00DA3A2B" w:rsidRDefault="00E13B94" w:rsidP="004B18DE">
            <w:pPr>
              <w:pStyle w:val="Sraopastraipa"/>
              <w:widowControl w:val="0"/>
              <w:numPr>
                <w:ilvl w:val="0"/>
                <w:numId w:val="14"/>
              </w:numPr>
              <w:autoSpaceDE w:val="0"/>
              <w:autoSpaceDN w:val="0"/>
              <w:ind w:left="0" w:firstLine="0"/>
              <w:jc w:val="both"/>
              <w:rPr>
                <w:bCs/>
                <w:iCs/>
              </w:rPr>
            </w:pPr>
            <w:r w:rsidRPr="002328D0">
              <w:t>Registruotų</w:t>
            </w:r>
            <w:r w:rsidRPr="00DA3A2B">
              <w:rPr>
                <w:bCs/>
                <w:iCs/>
              </w:rPr>
              <w:t xml:space="preserve"> augalų apsaugos produktų etiketės</w:t>
            </w:r>
          </w:p>
          <w:p w:rsidR="00E13B94" w:rsidRPr="00DA3A2B" w:rsidRDefault="00E13B94" w:rsidP="004B18DE">
            <w:pPr>
              <w:widowControl w:val="0"/>
              <w:autoSpaceDE w:val="0"/>
              <w:autoSpaceDN w:val="0"/>
              <w:jc w:val="both"/>
            </w:pPr>
            <w:r w:rsidRPr="00DA3A2B">
              <w:rPr>
                <w:b/>
              </w:rPr>
              <w:lastRenderedPageBreak/>
              <w:t xml:space="preserve">Tema. </w:t>
            </w:r>
            <w:r w:rsidRPr="00DA3A2B">
              <w:rPr>
                <w:b/>
                <w:i/>
              </w:rPr>
              <w:t>Piktžolių naikinimo būdų parinkimas ir tausus taikymas</w:t>
            </w:r>
          </w:p>
          <w:p w:rsidR="00FA41D1" w:rsidRDefault="00E13B94" w:rsidP="004B18DE">
            <w:pPr>
              <w:pStyle w:val="Sraopastraipa"/>
              <w:widowControl w:val="0"/>
              <w:numPr>
                <w:ilvl w:val="0"/>
                <w:numId w:val="14"/>
              </w:numPr>
              <w:autoSpaceDE w:val="0"/>
              <w:autoSpaceDN w:val="0"/>
              <w:ind w:left="0" w:firstLine="0"/>
              <w:jc w:val="both"/>
            </w:pPr>
            <w:r w:rsidRPr="00DA3A2B">
              <w:t>Piktžolių naikinimo būdų parinkimas ir tausus taikymas</w:t>
            </w:r>
          </w:p>
          <w:p w:rsidR="00E13B94" w:rsidRPr="00DA3A2B" w:rsidRDefault="00E13B94" w:rsidP="004B18DE">
            <w:pPr>
              <w:pStyle w:val="Sraopastraipa"/>
              <w:widowControl w:val="0"/>
              <w:numPr>
                <w:ilvl w:val="0"/>
                <w:numId w:val="14"/>
              </w:numPr>
              <w:autoSpaceDE w:val="0"/>
              <w:autoSpaceDN w:val="0"/>
              <w:ind w:left="0" w:firstLine="0"/>
              <w:jc w:val="both"/>
            </w:pPr>
            <w:r w:rsidRPr="00DA3A2B">
              <w:t>Piktžolių naikinimas herbicidais ir jo normos skaičiavimas</w:t>
            </w:r>
          </w:p>
        </w:tc>
      </w:tr>
      <w:tr w:rsidR="00E13B94" w:rsidRPr="00DA3A2B" w:rsidTr="00124944">
        <w:trPr>
          <w:trHeight w:val="57"/>
          <w:jc w:val="center"/>
        </w:trPr>
        <w:tc>
          <w:tcPr>
            <w:tcW w:w="947" w:type="pct"/>
            <w:vMerge/>
          </w:tcPr>
          <w:p w:rsidR="00E13B94" w:rsidRPr="00DA3A2B" w:rsidRDefault="00E13B94" w:rsidP="004B18DE">
            <w:pPr>
              <w:pStyle w:val="Betarp"/>
              <w:widowControl w:val="0"/>
            </w:pPr>
          </w:p>
        </w:tc>
        <w:tc>
          <w:tcPr>
            <w:tcW w:w="1129" w:type="pct"/>
          </w:tcPr>
          <w:p w:rsidR="00E13B94" w:rsidRPr="00DA3A2B" w:rsidRDefault="00E13B94" w:rsidP="004B18DE">
            <w:pPr>
              <w:widowControl w:val="0"/>
            </w:pPr>
            <w:r w:rsidRPr="00DA3A2B">
              <w:t>3.3. Užpildyti a</w:t>
            </w:r>
            <w:r w:rsidR="00C27252">
              <w:t xml:space="preserve">ugalų apsaugos produktų žurnalą, vadovaujantis </w:t>
            </w:r>
            <w:r w:rsidR="00C27252" w:rsidRPr="00C27252">
              <w:rPr>
                <w:rStyle w:val="Grietas"/>
                <w:b w:val="0"/>
              </w:rPr>
              <w:t>Augalų apsaugos produktų saugojimo, tiekimo rinkai, naudojimo taisyklėmis.</w:t>
            </w:r>
          </w:p>
        </w:tc>
        <w:tc>
          <w:tcPr>
            <w:tcW w:w="2924" w:type="pct"/>
          </w:tcPr>
          <w:p w:rsidR="00E13B94" w:rsidRPr="00DA3A2B" w:rsidRDefault="00E13B94" w:rsidP="004B18DE">
            <w:pPr>
              <w:pStyle w:val="Betarp"/>
              <w:widowControl w:val="0"/>
              <w:rPr>
                <w:b/>
                <w:bCs/>
                <w:i/>
                <w:iCs/>
              </w:rPr>
            </w:pPr>
            <w:r w:rsidRPr="00DA3A2B">
              <w:rPr>
                <w:b/>
                <w:bCs/>
                <w:iCs/>
              </w:rPr>
              <w:t xml:space="preserve">Tema. </w:t>
            </w:r>
            <w:r w:rsidRPr="00DA3A2B">
              <w:rPr>
                <w:b/>
                <w:bCs/>
                <w:i/>
                <w:iCs/>
              </w:rPr>
              <w:t>Augalų apsaugos produktų pavojingumo klasės ir ženklai</w:t>
            </w:r>
          </w:p>
          <w:p w:rsidR="00E13B94" w:rsidRPr="002328D0" w:rsidRDefault="00E13B94" w:rsidP="004B18DE">
            <w:pPr>
              <w:pStyle w:val="Betarp"/>
              <w:widowControl w:val="0"/>
              <w:numPr>
                <w:ilvl w:val="0"/>
                <w:numId w:val="3"/>
              </w:numPr>
              <w:ind w:left="0" w:firstLine="0"/>
              <w:rPr>
                <w:bCs/>
              </w:rPr>
            </w:pPr>
            <w:r w:rsidRPr="002328D0">
              <w:rPr>
                <w:bCs/>
              </w:rPr>
              <w:t>Augalų apsaugos produktų pavojingumo klasės</w:t>
            </w:r>
          </w:p>
          <w:p w:rsidR="00E13B94" w:rsidRPr="00DA3A2B" w:rsidRDefault="00E13B94" w:rsidP="004B18DE">
            <w:pPr>
              <w:pStyle w:val="Betarp"/>
              <w:widowControl w:val="0"/>
              <w:numPr>
                <w:ilvl w:val="0"/>
                <w:numId w:val="3"/>
              </w:numPr>
              <w:ind w:left="0" w:firstLine="0"/>
              <w:rPr>
                <w:bCs/>
                <w:iCs/>
              </w:rPr>
            </w:pPr>
            <w:r w:rsidRPr="002328D0">
              <w:rPr>
                <w:bCs/>
              </w:rPr>
              <w:t>Augalų</w:t>
            </w:r>
            <w:r w:rsidRPr="00DA3A2B">
              <w:rPr>
                <w:bCs/>
                <w:iCs/>
              </w:rPr>
              <w:t xml:space="preserve"> apsaugos produktų pavojingumo ženklų reikšmės</w:t>
            </w:r>
          </w:p>
          <w:p w:rsidR="00EE3F1E" w:rsidRDefault="00EE3F1E" w:rsidP="004B18DE">
            <w:pPr>
              <w:pStyle w:val="Sraopastraipa"/>
              <w:widowControl w:val="0"/>
              <w:autoSpaceDE w:val="0"/>
              <w:autoSpaceDN w:val="0"/>
              <w:ind w:left="0"/>
              <w:jc w:val="both"/>
              <w:rPr>
                <w:b/>
                <w:i/>
              </w:rPr>
            </w:pPr>
            <w:r w:rsidRPr="00EE3F1E">
              <w:rPr>
                <w:b/>
              </w:rPr>
              <w:t xml:space="preserve">Tema. </w:t>
            </w:r>
            <w:r w:rsidRPr="00EE3F1E">
              <w:rPr>
                <w:b/>
                <w:i/>
              </w:rPr>
              <w:t>Augalų apsaugos produktų žurnalo pildymas</w:t>
            </w:r>
          </w:p>
          <w:p w:rsidR="00EE3F1E" w:rsidRPr="002328D0" w:rsidRDefault="00EE3F1E" w:rsidP="004B18DE">
            <w:pPr>
              <w:pStyle w:val="Betarp"/>
              <w:widowControl w:val="0"/>
              <w:numPr>
                <w:ilvl w:val="0"/>
                <w:numId w:val="3"/>
              </w:numPr>
              <w:ind w:left="0" w:firstLine="0"/>
              <w:rPr>
                <w:bCs/>
              </w:rPr>
            </w:pPr>
            <w:r w:rsidRPr="002328D0">
              <w:rPr>
                <w:bCs/>
              </w:rPr>
              <w:t>Augalų apsaugos produktų saugojimo, tiekimo rinkai, naudojimo taisyklės</w:t>
            </w:r>
          </w:p>
          <w:p w:rsidR="00EE3F1E" w:rsidRPr="002328D0" w:rsidRDefault="00EE3F1E" w:rsidP="004B18DE">
            <w:pPr>
              <w:pStyle w:val="Betarp"/>
              <w:widowControl w:val="0"/>
              <w:numPr>
                <w:ilvl w:val="0"/>
                <w:numId w:val="3"/>
              </w:numPr>
              <w:ind w:left="0" w:firstLine="0"/>
              <w:rPr>
                <w:bCs/>
              </w:rPr>
            </w:pPr>
            <w:r w:rsidRPr="002328D0">
              <w:rPr>
                <w:bCs/>
              </w:rPr>
              <w:t>Išskirtiniai atvejai dėl augalų apsaugos naudojimo apskaitos žurnalo pildymo</w:t>
            </w:r>
          </w:p>
          <w:p w:rsidR="00FA41D1" w:rsidRPr="00DE0D3A" w:rsidRDefault="00C27252" w:rsidP="004B18DE">
            <w:pPr>
              <w:pStyle w:val="Betarp"/>
              <w:widowControl w:val="0"/>
              <w:numPr>
                <w:ilvl w:val="0"/>
                <w:numId w:val="3"/>
              </w:numPr>
              <w:ind w:left="0" w:firstLine="0"/>
              <w:rPr>
                <w:b/>
                <w:i/>
              </w:rPr>
            </w:pPr>
            <w:r w:rsidRPr="002328D0">
              <w:t>Augalų</w:t>
            </w:r>
            <w:r>
              <w:rPr>
                <w:bCs/>
                <w:iCs/>
              </w:rPr>
              <w:t xml:space="preserve"> apsaugos produktų </w:t>
            </w:r>
            <w:r>
              <w:t>naudojimo apskaitos žurnalo saugojimas</w:t>
            </w:r>
          </w:p>
        </w:tc>
      </w:tr>
      <w:tr w:rsidR="00CF7880" w:rsidRPr="00DA3A2B" w:rsidTr="00124944">
        <w:trPr>
          <w:trHeight w:val="57"/>
          <w:jc w:val="center"/>
        </w:trPr>
        <w:tc>
          <w:tcPr>
            <w:tcW w:w="947" w:type="pct"/>
          </w:tcPr>
          <w:p w:rsidR="00CF7880" w:rsidRPr="00DA3A2B" w:rsidRDefault="00CF7880" w:rsidP="004B18DE">
            <w:pPr>
              <w:pStyle w:val="Betarp"/>
              <w:widowControl w:val="0"/>
            </w:pPr>
            <w:r w:rsidRPr="00DA3A2B">
              <w:t xml:space="preserve">Mokymosi pasiekimų vertinimo kriterijai </w:t>
            </w:r>
          </w:p>
        </w:tc>
        <w:tc>
          <w:tcPr>
            <w:tcW w:w="4053" w:type="pct"/>
            <w:gridSpan w:val="2"/>
          </w:tcPr>
          <w:p w:rsidR="00F716AC" w:rsidRDefault="00CF7880" w:rsidP="00124944">
            <w:pPr>
              <w:widowControl w:val="0"/>
              <w:jc w:val="both"/>
              <w:rPr>
                <w:rFonts w:eastAsia="Calibri"/>
              </w:rPr>
            </w:pPr>
            <w:r w:rsidRPr="00DA3A2B">
              <w:rPr>
                <w:rFonts w:eastAsia="Calibri"/>
              </w:rPr>
              <w:t>Paaiš</w:t>
            </w:r>
            <w:r w:rsidR="00DF3379">
              <w:rPr>
                <w:rFonts w:eastAsia="Calibri"/>
              </w:rPr>
              <w:t>kinta dirvožemių sudėtis, fizinės savybė</w:t>
            </w:r>
            <w:r w:rsidRPr="00DA3A2B">
              <w:rPr>
                <w:rFonts w:eastAsia="Calibri"/>
              </w:rPr>
              <w:t>s, tipai. Apibūdintos dirvožemio turtinimo ir derlingumo didinimo priemonės ir darbai.</w:t>
            </w:r>
          </w:p>
          <w:p w:rsidR="00124944" w:rsidRDefault="00CF7880" w:rsidP="00124944">
            <w:pPr>
              <w:widowControl w:val="0"/>
              <w:jc w:val="both"/>
            </w:pPr>
            <w:r w:rsidRPr="00DA3A2B">
              <w:rPr>
                <w:rFonts w:eastAsia="Calibri"/>
              </w:rPr>
              <w:t xml:space="preserve">Paaiškintos dirvos paruošimo technologijos ir priemonės. </w:t>
            </w:r>
            <w:r w:rsidR="00F26612">
              <w:t xml:space="preserve">Parinktas dirvožemį tausojantis ūkininkavimo būdas, vadovaujantis dirvožemio tvaraus naudojimo veiksmų planu. Parinkta dirvožemį tausojanti dirvos paruošimo technologija ir priemonės, laikantis dirvožemį tausojančios praktikos. Parinktas žemės dirbimo laikas ir būdas, atsižvelgiant į dirvožemio fizines savybes. Apibūdinta sėjomainos nauda žemės ūkiui. Sudarytas sėjomainos planas, laikantis pagrindinių sėjomainos sudarymo principų. Parinktas </w:t>
            </w:r>
            <w:proofErr w:type="spellStart"/>
            <w:r w:rsidR="00F26612">
              <w:t>priešsėlis</w:t>
            </w:r>
            <w:proofErr w:type="spellEnd"/>
            <w:r w:rsidR="00F26612">
              <w:t>, vadovaujantis pažangaus ūkininkavimo taisyklėmis. Apibūdintos žemės ū</w:t>
            </w:r>
            <w:r w:rsidR="002B4762">
              <w:t xml:space="preserve">kio augalų apsaugos priemonės. </w:t>
            </w:r>
            <w:r w:rsidR="00F26612">
              <w:t>Parinktos žemės ūkio augalų apsaugos priemonės, laikantis tausaus augalų apsaugos produktų naudojimo reikalavimų. Užpildytas augalų apsaugos produktų žurnalas, vadovaujantis Augalų apsaugos produktų saugojimo, tiekimo rinkai, naudojimo taisyklėmis</w:t>
            </w:r>
            <w:r w:rsidR="00124944">
              <w:t>.</w:t>
            </w:r>
          </w:p>
          <w:p w:rsidR="00DF3379" w:rsidRPr="00F26612" w:rsidRDefault="00CF7880" w:rsidP="00124944">
            <w:pPr>
              <w:widowControl w:val="0"/>
              <w:jc w:val="both"/>
            </w:pPr>
            <w:r w:rsidRPr="00DA3A2B">
              <w:rPr>
                <w:rFonts w:eastAsia="Calibri"/>
              </w:rPr>
              <w:t xml:space="preserve">Dėvėti darbo drabužiai ir avalynė, asmeninės apsaugos priemonės. Baigus darbą, </w:t>
            </w:r>
            <w:r w:rsidRPr="00DA3A2B">
              <w:t xml:space="preserve">darbo vieta išvalyta, sutvarkyta, </w:t>
            </w:r>
            <w:r w:rsidRPr="00DA3A2B">
              <w:rPr>
                <w:rFonts w:eastAsia="Calibri"/>
              </w:rPr>
              <w:t xml:space="preserve">nuvalyti įrankiai ir likusios medžiagos sudėtos į jų saugojimo vietą. Darbai atlikti </w:t>
            </w:r>
            <w:r w:rsidRPr="00C27252">
              <w:rPr>
                <w:rFonts w:eastAsia="Calibri"/>
              </w:rPr>
              <w:t xml:space="preserve">kokybiškai, laikantis darbų technologijos bei </w:t>
            </w:r>
            <w:r w:rsidR="00B04677" w:rsidRPr="00C27252">
              <w:t>darbuotojų saugos ir sveikatos, ergonomikos, priešgaisrinės saugos ir aplinkosaugos reikalavimų.</w:t>
            </w:r>
            <w:r w:rsidR="00F26612">
              <w:t xml:space="preserve"> </w:t>
            </w:r>
            <w:r w:rsidRPr="00DA3A2B">
              <w:t>Vartoti tikslūs techniniai ir technologiniai terminai valstybine kalba, bendrauta laikantis darbo etikos ir kultūros principų.</w:t>
            </w:r>
          </w:p>
        </w:tc>
      </w:tr>
      <w:tr w:rsidR="00CF7880" w:rsidRPr="00DA3A2B" w:rsidTr="00124944">
        <w:trPr>
          <w:trHeight w:val="57"/>
          <w:jc w:val="center"/>
        </w:trPr>
        <w:tc>
          <w:tcPr>
            <w:tcW w:w="947" w:type="pct"/>
          </w:tcPr>
          <w:p w:rsidR="00CF7880" w:rsidRPr="00DA3A2B" w:rsidRDefault="00CF7880" w:rsidP="004B18DE">
            <w:pPr>
              <w:pStyle w:val="2vidutinistinklelis1"/>
              <w:widowControl w:val="0"/>
            </w:pPr>
            <w:r w:rsidRPr="00DA3A2B">
              <w:t>Reikalavimai mokymui skirtiems metodiniams ir materialiesiems ištekliams</w:t>
            </w:r>
          </w:p>
        </w:tc>
        <w:tc>
          <w:tcPr>
            <w:tcW w:w="4053" w:type="pct"/>
            <w:gridSpan w:val="2"/>
          </w:tcPr>
          <w:p w:rsidR="00FA41D1" w:rsidRDefault="00CF7880" w:rsidP="00124944">
            <w:pPr>
              <w:widowControl w:val="0"/>
              <w:jc w:val="both"/>
              <w:rPr>
                <w:rFonts w:eastAsia="Calibri"/>
                <w:i/>
              </w:rPr>
            </w:pPr>
            <w:r w:rsidRPr="00DA3A2B">
              <w:rPr>
                <w:rFonts w:eastAsia="Calibri"/>
                <w:i/>
              </w:rPr>
              <w:t>Mokymo(si) medžiaga:</w:t>
            </w:r>
          </w:p>
          <w:p w:rsidR="00FA41D1" w:rsidRDefault="00CF7880" w:rsidP="00124944">
            <w:pPr>
              <w:pStyle w:val="Betarp"/>
              <w:widowControl w:val="0"/>
              <w:numPr>
                <w:ilvl w:val="0"/>
                <w:numId w:val="1"/>
              </w:numPr>
              <w:ind w:left="0" w:firstLine="0"/>
              <w:jc w:val="both"/>
            </w:pPr>
            <w:r w:rsidRPr="00DA3A2B">
              <w:t>Vadovėliai ir kita mokomoji medžiaga</w:t>
            </w:r>
          </w:p>
          <w:p w:rsidR="003926B3" w:rsidRPr="003926B3" w:rsidRDefault="00CF7880" w:rsidP="00124944">
            <w:pPr>
              <w:pStyle w:val="Betarp"/>
              <w:widowControl w:val="0"/>
              <w:numPr>
                <w:ilvl w:val="0"/>
                <w:numId w:val="1"/>
              </w:numPr>
              <w:ind w:left="0" w:firstLine="0"/>
              <w:jc w:val="both"/>
            </w:pPr>
            <w:r w:rsidRPr="00DA3A2B">
              <w:t>Testas turimiems gebėjimams vertinti</w:t>
            </w:r>
          </w:p>
          <w:p w:rsidR="00FA41D1" w:rsidRDefault="00CF7880" w:rsidP="00124944">
            <w:pPr>
              <w:pStyle w:val="Betarp"/>
              <w:widowControl w:val="0"/>
              <w:numPr>
                <w:ilvl w:val="0"/>
                <w:numId w:val="1"/>
              </w:numPr>
              <w:ind w:left="0" w:firstLine="0"/>
              <w:jc w:val="both"/>
              <w:rPr>
                <w:rFonts w:eastAsia="Calibri"/>
                <w:noProof/>
              </w:rPr>
            </w:pPr>
            <w:r w:rsidRPr="00DA3A2B">
              <w:rPr>
                <w:rFonts w:eastAsia="Calibri"/>
                <w:noProof/>
              </w:rPr>
              <w:t>Darbuotojų saugos ir sveikatos reikalavimai</w:t>
            </w:r>
          </w:p>
          <w:p w:rsidR="00FA41D1" w:rsidRDefault="00CF7880" w:rsidP="00124944">
            <w:pPr>
              <w:pStyle w:val="Betarp"/>
              <w:widowControl w:val="0"/>
              <w:numPr>
                <w:ilvl w:val="0"/>
                <w:numId w:val="1"/>
              </w:numPr>
              <w:ind w:left="0" w:firstLine="0"/>
              <w:jc w:val="both"/>
            </w:pPr>
            <w:r w:rsidRPr="00DA3A2B">
              <w:t>Geros augalų apsaugos praktikos taisyklės</w:t>
            </w:r>
          </w:p>
          <w:p w:rsidR="00FA41D1" w:rsidRDefault="00CF7880" w:rsidP="00124944">
            <w:pPr>
              <w:pStyle w:val="Betarp"/>
              <w:widowControl w:val="0"/>
              <w:numPr>
                <w:ilvl w:val="0"/>
                <w:numId w:val="1"/>
              </w:numPr>
              <w:ind w:left="0" w:firstLine="0"/>
              <w:jc w:val="both"/>
            </w:pPr>
            <w:r w:rsidRPr="00DA3A2B">
              <w:t>Žemės ūkio mašinų eksploatavimo instrukcijos</w:t>
            </w:r>
          </w:p>
          <w:p w:rsidR="00FA41D1" w:rsidRDefault="00CF7880" w:rsidP="00124944">
            <w:pPr>
              <w:pStyle w:val="Betarp"/>
              <w:widowControl w:val="0"/>
              <w:numPr>
                <w:ilvl w:val="0"/>
                <w:numId w:val="1"/>
              </w:numPr>
              <w:ind w:left="0" w:firstLine="0"/>
              <w:jc w:val="both"/>
              <w:rPr>
                <w:rFonts w:eastAsia="Calibri"/>
              </w:rPr>
            </w:pPr>
            <w:r w:rsidRPr="00DA3A2B">
              <w:rPr>
                <w:rFonts w:eastAsia="Calibri"/>
              </w:rPr>
              <w:t>LR augalų apsaugos įstatymas</w:t>
            </w:r>
          </w:p>
          <w:p w:rsidR="00FA41D1" w:rsidRDefault="00CF7880" w:rsidP="00124944">
            <w:pPr>
              <w:pStyle w:val="Betarp"/>
              <w:widowControl w:val="0"/>
              <w:numPr>
                <w:ilvl w:val="0"/>
                <w:numId w:val="1"/>
              </w:numPr>
              <w:ind w:left="0" w:firstLine="0"/>
              <w:jc w:val="both"/>
              <w:rPr>
                <w:rFonts w:eastAsia="Calibri"/>
              </w:rPr>
            </w:pPr>
            <w:r w:rsidRPr="00DA3A2B">
              <w:rPr>
                <w:rFonts w:eastAsia="Calibri"/>
              </w:rPr>
              <w:t>LR tręšiamųjų produktų įstatymas</w:t>
            </w:r>
          </w:p>
          <w:p w:rsidR="00FA41D1" w:rsidRDefault="00CF7880" w:rsidP="00124944">
            <w:pPr>
              <w:pStyle w:val="Betarp"/>
              <w:widowControl w:val="0"/>
              <w:numPr>
                <w:ilvl w:val="0"/>
                <w:numId w:val="1"/>
              </w:numPr>
              <w:ind w:left="0" w:firstLine="0"/>
              <w:jc w:val="both"/>
            </w:pPr>
            <w:r w:rsidRPr="00DA3A2B">
              <w:t>Lietuvos žemės ūkio ir kaimo plėtros strateginis planas</w:t>
            </w:r>
          </w:p>
          <w:p w:rsidR="00FA41D1" w:rsidRDefault="00CF7880" w:rsidP="00124944">
            <w:pPr>
              <w:pStyle w:val="Betarp"/>
              <w:widowControl w:val="0"/>
              <w:numPr>
                <w:ilvl w:val="0"/>
                <w:numId w:val="1"/>
              </w:numPr>
              <w:ind w:left="0" w:firstLine="0"/>
              <w:jc w:val="both"/>
            </w:pPr>
            <w:r w:rsidRPr="00DA3A2B">
              <w:t>LR atliekų tvarkymo įstatymas</w:t>
            </w:r>
          </w:p>
          <w:p w:rsidR="006672B4" w:rsidRPr="006672B4" w:rsidRDefault="00743740" w:rsidP="00124944">
            <w:pPr>
              <w:pStyle w:val="Betarp"/>
              <w:widowControl w:val="0"/>
              <w:numPr>
                <w:ilvl w:val="0"/>
                <w:numId w:val="1"/>
              </w:numPr>
              <w:ind w:left="0" w:firstLine="0"/>
              <w:jc w:val="both"/>
            </w:pPr>
            <w:hyperlink r:id="rId14" w:history="1">
              <w:r w:rsidR="006672B4" w:rsidRPr="006672B4">
                <w:rPr>
                  <w:rStyle w:val="Hipersaitas"/>
                  <w:color w:val="auto"/>
                  <w:u w:val="none"/>
                </w:rPr>
                <w:t>Augalų apsaugos produktų saugojimo, tiekimo rinkai, naudojimo taisyklės</w:t>
              </w:r>
            </w:hyperlink>
          </w:p>
          <w:p w:rsidR="00F716AC" w:rsidRDefault="00CF7880" w:rsidP="00124944">
            <w:pPr>
              <w:pStyle w:val="Betarp"/>
              <w:widowControl w:val="0"/>
              <w:numPr>
                <w:ilvl w:val="0"/>
                <w:numId w:val="1"/>
              </w:numPr>
              <w:ind w:left="0" w:firstLine="0"/>
              <w:jc w:val="both"/>
            </w:pPr>
            <w:r w:rsidRPr="00DA3A2B">
              <w:rPr>
                <w:rFonts w:eastAsia="Calibri"/>
                <w:szCs w:val="22"/>
                <w:lang w:eastAsia="en-US"/>
              </w:rPr>
              <w:t xml:space="preserve">Žemės </w:t>
            </w:r>
            <w:r w:rsidRPr="00DE0D3A">
              <w:rPr>
                <w:rFonts w:eastAsia="Calibri"/>
                <w:szCs w:val="22"/>
                <w:lang w:eastAsia="en-US"/>
              </w:rPr>
              <w:t>ūkio mašinų eksploatacijos instrukcijos</w:t>
            </w:r>
          </w:p>
          <w:p w:rsidR="00CF7880" w:rsidRPr="00DE0D3A" w:rsidRDefault="003926B3" w:rsidP="00124944">
            <w:pPr>
              <w:pStyle w:val="Betarp"/>
              <w:widowControl w:val="0"/>
              <w:numPr>
                <w:ilvl w:val="0"/>
                <w:numId w:val="1"/>
              </w:numPr>
              <w:ind w:left="0" w:firstLine="0"/>
              <w:jc w:val="both"/>
            </w:pPr>
            <w:r w:rsidRPr="00DE0D3A">
              <w:lastRenderedPageBreak/>
              <w:t>Katalogai, plakatai ir kita vaizdinė medžiaga</w:t>
            </w:r>
          </w:p>
          <w:p w:rsidR="00FA41D1" w:rsidRDefault="00CF7880" w:rsidP="00124944">
            <w:pPr>
              <w:pStyle w:val="Betarp"/>
              <w:widowControl w:val="0"/>
              <w:jc w:val="both"/>
              <w:rPr>
                <w:rFonts w:eastAsia="Calibri"/>
                <w:i/>
              </w:rPr>
            </w:pPr>
            <w:r w:rsidRPr="00DA3A2B">
              <w:rPr>
                <w:rFonts w:eastAsia="Calibri"/>
                <w:i/>
              </w:rPr>
              <w:t>Mokymo(si) priemonės:</w:t>
            </w:r>
          </w:p>
          <w:p w:rsidR="00FA41D1" w:rsidRDefault="00CF7880" w:rsidP="00124944">
            <w:pPr>
              <w:pStyle w:val="Betarp"/>
              <w:widowControl w:val="0"/>
              <w:numPr>
                <w:ilvl w:val="0"/>
                <w:numId w:val="1"/>
              </w:numPr>
              <w:ind w:left="0" w:firstLine="0"/>
              <w:jc w:val="both"/>
            </w:pPr>
            <w:r w:rsidRPr="00DA3A2B">
              <w:t>Techninės priemonės mokymo(si) medžiagai iliustruoti, vizualizuoti, pristatyti</w:t>
            </w:r>
          </w:p>
          <w:p w:rsidR="00FA41D1" w:rsidRDefault="00CF7880" w:rsidP="00124944">
            <w:pPr>
              <w:pStyle w:val="Betarp"/>
              <w:widowControl w:val="0"/>
              <w:numPr>
                <w:ilvl w:val="0"/>
                <w:numId w:val="1"/>
              </w:numPr>
              <w:ind w:left="0" w:firstLine="0"/>
              <w:jc w:val="both"/>
            </w:pPr>
            <w:r w:rsidRPr="00DA3A2B">
              <w:t>Dirvos paruošimo įrankiai, padargai ir mašinos</w:t>
            </w:r>
          </w:p>
          <w:p w:rsidR="00FA41D1" w:rsidRDefault="00CF7880" w:rsidP="00124944">
            <w:pPr>
              <w:pStyle w:val="Betarp"/>
              <w:widowControl w:val="0"/>
              <w:numPr>
                <w:ilvl w:val="0"/>
                <w:numId w:val="1"/>
              </w:numPr>
              <w:ind w:left="0" w:firstLine="0"/>
              <w:jc w:val="both"/>
            </w:pPr>
            <w:r w:rsidRPr="00DA3A2B">
              <w:t>Pirmosios pagalbos rinkinys</w:t>
            </w:r>
          </w:p>
          <w:p w:rsidR="00CF7880" w:rsidRPr="00DA3A2B" w:rsidRDefault="00CF7880" w:rsidP="00124944">
            <w:pPr>
              <w:pStyle w:val="Betarp"/>
              <w:widowControl w:val="0"/>
              <w:numPr>
                <w:ilvl w:val="0"/>
                <w:numId w:val="1"/>
              </w:numPr>
              <w:ind w:left="0" w:firstLine="0"/>
              <w:jc w:val="both"/>
            </w:pPr>
            <w:r w:rsidRPr="00DA3A2B">
              <w:t>Darbo drabužiai, apavas, asmeninės apsaugos priemonės</w:t>
            </w:r>
          </w:p>
        </w:tc>
      </w:tr>
      <w:tr w:rsidR="00CF7880" w:rsidRPr="00DA3A2B" w:rsidTr="00124944">
        <w:trPr>
          <w:trHeight w:val="57"/>
          <w:jc w:val="center"/>
        </w:trPr>
        <w:tc>
          <w:tcPr>
            <w:tcW w:w="947" w:type="pct"/>
          </w:tcPr>
          <w:p w:rsidR="00CF7880" w:rsidRPr="00DA3A2B" w:rsidRDefault="00CF7880" w:rsidP="004B18DE">
            <w:pPr>
              <w:pStyle w:val="2vidutinistinklelis1"/>
              <w:widowControl w:val="0"/>
            </w:pPr>
            <w:r w:rsidRPr="00DA3A2B">
              <w:t>Reikalavimai teorinio ir praktinio mokymo vietai</w:t>
            </w:r>
          </w:p>
        </w:tc>
        <w:tc>
          <w:tcPr>
            <w:tcW w:w="4053" w:type="pct"/>
            <w:gridSpan w:val="2"/>
          </w:tcPr>
          <w:p w:rsidR="00CF7880" w:rsidRPr="00DA3A2B" w:rsidRDefault="00CF7880" w:rsidP="00124944">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DE0D3A" w:rsidRDefault="00CF7880" w:rsidP="00124944">
            <w:pPr>
              <w:pStyle w:val="Default"/>
              <w:widowControl w:val="0"/>
              <w:jc w:val="both"/>
              <w:rPr>
                <w:color w:val="auto"/>
              </w:rPr>
            </w:pPr>
            <w:r w:rsidRPr="00DA3A2B">
              <w:rPr>
                <w:color w:val="auto"/>
              </w:rPr>
              <w:t xml:space="preserve">Praktinio mokymo klasė (patalpa), aprūpinta </w:t>
            </w:r>
            <w:r w:rsidR="00DE0D3A" w:rsidRPr="0073634D">
              <w:t>žemės dirbimo mašinomis ir padargais (plūgais, kultivatoriais, kompleksiniais dirvos įdirbimo įrenginiais, volais), įrankiais ir priemonėmis, reikalingomis žemės dirbimo mašinų reguliavimui ir paruošimui</w:t>
            </w:r>
            <w:r w:rsidR="00DE0D3A">
              <w:t xml:space="preserve"> darbui,</w:t>
            </w:r>
          </w:p>
          <w:p w:rsidR="00DE0D3A" w:rsidRPr="00DA3A2B" w:rsidRDefault="00CF7880" w:rsidP="00124944">
            <w:pPr>
              <w:pStyle w:val="Default"/>
              <w:widowControl w:val="0"/>
              <w:jc w:val="both"/>
              <w:rPr>
                <w:color w:val="auto"/>
              </w:rPr>
            </w:pPr>
            <w:r w:rsidRPr="00DA3A2B">
              <w:rPr>
                <w:color w:val="auto"/>
              </w:rPr>
              <w:t>augalų sodinimui, augalų tręšimui, apsaugai nuo ligų, kenkėjų ir piktžo</w:t>
            </w:r>
            <w:r w:rsidR="00DE0D3A">
              <w:rPr>
                <w:color w:val="auto"/>
              </w:rPr>
              <w:t xml:space="preserve">lių, laistymo įranga, </w:t>
            </w:r>
            <w:r w:rsidRPr="00DA3A2B">
              <w:rPr>
                <w:color w:val="auto"/>
              </w:rPr>
              <w:t>reikalinga technika, įrankiais bei priemonėmis.</w:t>
            </w:r>
          </w:p>
          <w:p w:rsidR="00CF7880" w:rsidRPr="00DA3A2B" w:rsidRDefault="00CF7880" w:rsidP="00124944">
            <w:pPr>
              <w:widowControl w:val="0"/>
              <w:jc w:val="both"/>
            </w:pPr>
            <w:r w:rsidRPr="00DA3A2B">
              <w:t>Daržas, sodas, šiltnamis, ūkis, laukas dirbti su traktoriniais agregatais, žemės ūkio technikos remonto dirbtuvės.</w:t>
            </w:r>
          </w:p>
        </w:tc>
      </w:tr>
      <w:tr w:rsidR="00CF7880" w:rsidRPr="00DA3A2B" w:rsidTr="00124944">
        <w:trPr>
          <w:trHeight w:val="57"/>
          <w:jc w:val="center"/>
        </w:trPr>
        <w:tc>
          <w:tcPr>
            <w:tcW w:w="947" w:type="pct"/>
          </w:tcPr>
          <w:p w:rsidR="00CF7880" w:rsidRPr="00DA3A2B" w:rsidRDefault="00CF7880" w:rsidP="004B18DE">
            <w:pPr>
              <w:pStyle w:val="2vidutinistinklelis1"/>
              <w:widowControl w:val="0"/>
            </w:pPr>
            <w:r w:rsidRPr="00DA3A2B">
              <w:t>Reikalavimai mokytojų dalykiniam pasirengimui (dalykinei kvalifikacijai)</w:t>
            </w:r>
          </w:p>
        </w:tc>
        <w:tc>
          <w:tcPr>
            <w:tcW w:w="4053" w:type="pct"/>
            <w:gridSpan w:val="2"/>
          </w:tcPr>
          <w:p w:rsidR="00CF7880" w:rsidRPr="00DA3A2B" w:rsidRDefault="00CF7880" w:rsidP="00124944">
            <w:pPr>
              <w:widowControl w:val="0"/>
              <w:jc w:val="both"/>
            </w:pPr>
            <w:r w:rsidRPr="00DA3A2B">
              <w:t>Modulį gali vesti mokytojas, turintis:</w:t>
            </w:r>
          </w:p>
          <w:p w:rsidR="00CF7880" w:rsidRPr="00DA3A2B" w:rsidRDefault="00CF7880" w:rsidP="00124944">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7880" w:rsidRPr="00DA3A2B" w:rsidRDefault="00CF7880" w:rsidP="00124944">
            <w:pPr>
              <w:pStyle w:val="2vidutinistinklelis1"/>
              <w:widowControl w:val="0"/>
              <w:jc w:val="both"/>
              <w:rPr>
                <w:i/>
                <w:iCs/>
              </w:rPr>
            </w:pPr>
            <w:r w:rsidRPr="00DA3A2B">
              <w:t xml:space="preserve">2) </w:t>
            </w:r>
            <w:r w:rsidR="009E16BD" w:rsidRPr="00F26612">
              <w:rPr>
                <w:bCs/>
              </w:rPr>
              <w:t xml:space="preserve">žemės ūkio, agronomijos </w:t>
            </w:r>
            <w:r w:rsidRPr="00F26612">
              <w:t xml:space="preserve">studijų </w:t>
            </w:r>
            <w:r w:rsidRPr="00DA3A2B">
              <w:t xml:space="preserve">krypties ar lygiavertį išsilavinimą arba vidurinį išsilavinimą ir </w:t>
            </w:r>
            <w:proofErr w:type="spellStart"/>
            <w:r w:rsidRPr="00DA3A2B">
              <w:t>agroverslo</w:t>
            </w:r>
            <w:proofErr w:type="spellEnd"/>
            <w:r w:rsidRPr="00DA3A2B">
              <w:t xml:space="preserve"> 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C579A8" w:rsidRDefault="00C579A8" w:rsidP="004B18DE">
      <w:pPr>
        <w:widowControl w:val="0"/>
      </w:pPr>
    </w:p>
    <w:p w:rsidR="007E1505" w:rsidRPr="00DA3A2B" w:rsidRDefault="007E1505" w:rsidP="004B18DE">
      <w:pPr>
        <w:widowControl w:val="0"/>
      </w:pPr>
    </w:p>
    <w:p w:rsidR="00972C95" w:rsidRPr="00DA3A2B" w:rsidRDefault="00972C95" w:rsidP="004B18DE">
      <w:pPr>
        <w:widowControl w:val="0"/>
        <w:rPr>
          <w:b/>
        </w:rPr>
      </w:pPr>
      <w:r w:rsidRPr="00DA3A2B">
        <w:rPr>
          <w:b/>
        </w:rPr>
        <w:t>Modulio pavadinimas – „Augalininkystė“</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80"/>
      </w:tblGrid>
      <w:tr w:rsidR="00972C95" w:rsidRPr="00DA3A2B" w:rsidTr="00124944">
        <w:trPr>
          <w:trHeight w:val="57"/>
          <w:jc w:val="center"/>
        </w:trPr>
        <w:tc>
          <w:tcPr>
            <w:tcW w:w="947" w:type="pct"/>
          </w:tcPr>
          <w:p w:rsidR="00972C95" w:rsidRPr="00DA3A2B" w:rsidRDefault="00972C95" w:rsidP="004B18DE">
            <w:pPr>
              <w:pStyle w:val="Betarp"/>
              <w:widowControl w:val="0"/>
            </w:pPr>
            <w:r w:rsidRPr="00DA3A2B">
              <w:t>Valstybinis kodas</w:t>
            </w:r>
          </w:p>
        </w:tc>
        <w:tc>
          <w:tcPr>
            <w:tcW w:w="4053" w:type="pct"/>
            <w:gridSpan w:val="2"/>
          </w:tcPr>
          <w:p w:rsidR="00972C95" w:rsidRPr="00DA3A2B" w:rsidRDefault="004F7DBF" w:rsidP="004B18DE">
            <w:pPr>
              <w:pStyle w:val="Betarp"/>
              <w:widowControl w:val="0"/>
            </w:pPr>
            <w:r w:rsidRPr="00964646">
              <w:rPr>
                <w:rFonts w:eastAsia="Calibri"/>
              </w:rPr>
              <w:t>408111197</w:t>
            </w:r>
          </w:p>
        </w:tc>
      </w:tr>
      <w:tr w:rsidR="00972C95" w:rsidRPr="00DA3A2B" w:rsidTr="00124944">
        <w:trPr>
          <w:trHeight w:val="57"/>
          <w:jc w:val="center"/>
        </w:trPr>
        <w:tc>
          <w:tcPr>
            <w:tcW w:w="947" w:type="pct"/>
          </w:tcPr>
          <w:p w:rsidR="00972C95" w:rsidRPr="00DA3A2B" w:rsidRDefault="00972C95" w:rsidP="004B18DE">
            <w:pPr>
              <w:pStyle w:val="Betarp"/>
              <w:widowControl w:val="0"/>
            </w:pPr>
            <w:r w:rsidRPr="00DA3A2B">
              <w:t>Modulio LTKS lygis</w:t>
            </w:r>
          </w:p>
        </w:tc>
        <w:tc>
          <w:tcPr>
            <w:tcW w:w="4053" w:type="pct"/>
            <w:gridSpan w:val="2"/>
          </w:tcPr>
          <w:p w:rsidR="00972C95" w:rsidRPr="00DA3A2B" w:rsidRDefault="00972C95" w:rsidP="004B18DE">
            <w:pPr>
              <w:pStyle w:val="Betarp"/>
              <w:widowControl w:val="0"/>
            </w:pPr>
            <w:r w:rsidRPr="00DA3A2B">
              <w:t>IV</w:t>
            </w:r>
          </w:p>
        </w:tc>
      </w:tr>
      <w:tr w:rsidR="00972C95" w:rsidRPr="00DA3A2B" w:rsidTr="00124944">
        <w:trPr>
          <w:trHeight w:val="57"/>
          <w:jc w:val="center"/>
        </w:trPr>
        <w:tc>
          <w:tcPr>
            <w:tcW w:w="947" w:type="pct"/>
          </w:tcPr>
          <w:p w:rsidR="00972C95" w:rsidRPr="00DA3A2B" w:rsidRDefault="00972C95" w:rsidP="004B18DE">
            <w:pPr>
              <w:pStyle w:val="Betarp"/>
              <w:widowControl w:val="0"/>
            </w:pPr>
            <w:r w:rsidRPr="00DA3A2B">
              <w:t>Apimtis mokymosi kreditais</w:t>
            </w:r>
          </w:p>
        </w:tc>
        <w:tc>
          <w:tcPr>
            <w:tcW w:w="4053" w:type="pct"/>
            <w:gridSpan w:val="2"/>
          </w:tcPr>
          <w:p w:rsidR="00972C95" w:rsidRPr="00DA3A2B" w:rsidRDefault="00972C95" w:rsidP="004B18DE">
            <w:pPr>
              <w:pStyle w:val="Betarp"/>
              <w:widowControl w:val="0"/>
            </w:pPr>
            <w:r w:rsidRPr="00DA3A2B">
              <w:t>10</w:t>
            </w:r>
          </w:p>
        </w:tc>
      </w:tr>
      <w:tr w:rsidR="00972C95" w:rsidRPr="00DA3A2B" w:rsidTr="00124944">
        <w:trPr>
          <w:trHeight w:val="57"/>
          <w:jc w:val="center"/>
        </w:trPr>
        <w:tc>
          <w:tcPr>
            <w:tcW w:w="947" w:type="pct"/>
          </w:tcPr>
          <w:p w:rsidR="00972C95" w:rsidRPr="00DA3A2B" w:rsidRDefault="00972C95" w:rsidP="004B18DE">
            <w:pPr>
              <w:pStyle w:val="Betarp"/>
              <w:widowControl w:val="0"/>
            </w:pPr>
            <w:r w:rsidRPr="00DA3A2B">
              <w:t xml:space="preserve">Asmens pasirengimo mokytis modulyje </w:t>
            </w:r>
            <w:r w:rsidR="00BF1898">
              <w:t>reikalavimai</w:t>
            </w:r>
          </w:p>
        </w:tc>
        <w:tc>
          <w:tcPr>
            <w:tcW w:w="4053" w:type="pct"/>
            <w:gridSpan w:val="2"/>
          </w:tcPr>
          <w:p w:rsidR="00972C95" w:rsidRPr="00DA3A2B" w:rsidRDefault="00972C95" w:rsidP="004B18DE">
            <w:pPr>
              <w:pStyle w:val="Betarp"/>
              <w:widowControl w:val="0"/>
            </w:pPr>
            <w:r w:rsidRPr="00DA3A2B">
              <w:rPr>
                <w:i/>
              </w:rPr>
              <w:t>Netaikoma</w:t>
            </w:r>
          </w:p>
        </w:tc>
      </w:tr>
      <w:tr w:rsidR="00972C95" w:rsidRPr="00DA3A2B" w:rsidTr="00124944">
        <w:trPr>
          <w:trHeight w:val="57"/>
          <w:jc w:val="center"/>
        </w:trPr>
        <w:tc>
          <w:tcPr>
            <w:tcW w:w="947" w:type="pct"/>
            <w:shd w:val="clear" w:color="auto" w:fill="F2F2F2"/>
          </w:tcPr>
          <w:p w:rsidR="00972C95" w:rsidRPr="00DA3A2B" w:rsidRDefault="00972C95" w:rsidP="004B18DE">
            <w:pPr>
              <w:pStyle w:val="Betarp"/>
              <w:widowControl w:val="0"/>
              <w:rPr>
                <w:bCs/>
                <w:iCs/>
              </w:rPr>
            </w:pPr>
            <w:r w:rsidRPr="00DA3A2B">
              <w:t>Kompetencijos</w:t>
            </w:r>
          </w:p>
        </w:tc>
        <w:tc>
          <w:tcPr>
            <w:tcW w:w="1129" w:type="pct"/>
            <w:shd w:val="clear" w:color="auto" w:fill="F2F2F2"/>
          </w:tcPr>
          <w:p w:rsidR="00972C95" w:rsidRPr="00DA3A2B" w:rsidRDefault="00972C95" w:rsidP="004B18DE">
            <w:pPr>
              <w:pStyle w:val="Betarp"/>
              <w:widowControl w:val="0"/>
              <w:rPr>
                <w:bCs/>
                <w:iCs/>
              </w:rPr>
            </w:pPr>
            <w:r w:rsidRPr="00DA3A2B">
              <w:rPr>
                <w:bCs/>
                <w:iCs/>
              </w:rPr>
              <w:t>Mokymosi rezultatai</w:t>
            </w:r>
          </w:p>
        </w:tc>
        <w:tc>
          <w:tcPr>
            <w:tcW w:w="2923" w:type="pct"/>
            <w:shd w:val="clear" w:color="auto" w:fill="F2F2F2"/>
          </w:tcPr>
          <w:p w:rsidR="00972C95" w:rsidRPr="00DA3A2B" w:rsidRDefault="00972C95" w:rsidP="004B18DE">
            <w:pPr>
              <w:pStyle w:val="Betarp"/>
              <w:widowControl w:val="0"/>
              <w:rPr>
                <w:bCs/>
                <w:iCs/>
              </w:rPr>
            </w:pPr>
            <w:r w:rsidRPr="00DA3A2B">
              <w:rPr>
                <w:bCs/>
                <w:iCs/>
              </w:rPr>
              <w:t>Rekomenduojamas turinys mokymosi rezultatams pasiekti</w:t>
            </w:r>
          </w:p>
        </w:tc>
      </w:tr>
      <w:tr w:rsidR="00447EFB" w:rsidRPr="00DA3A2B" w:rsidTr="00124944">
        <w:trPr>
          <w:trHeight w:val="57"/>
          <w:jc w:val="center"/>
        </w:trPr>
        <w:tc>
          <w:tcPr>
            <w:tcW w:w="947" w:type="pct"/>
            <w:vMerge w:val="restart"/>
          </w:tcPr>
          <w:p w:rsidR="00447EFB" w:rsidRPr="00DA3A2B" w:rsidRDefault="00447EFB" w:rsidP="004B18DE">
            <w:pPr>
              <w:pStyle w:val="Betarp"/>
              <w:widowControl w:val="0"/>
            </w:pPr>
            <w:r w:rsidRPr="00DA3A2B">
              <w:t>1. Sėti ir prižiūrėti grūdinius augalus</w:t>
            </w:r>
            <w:r w:rsidR="00A94107">
              <w:t>.</w:t>
            </w:r>
          </w:p>
        </w:tc>
        <w:tc>
          <w:tcPr>
            <w:tcW w:w="1129" w:type="pct"/>
          </w:tcPr>
          <w:p w:rsidR="00447EFB" w:rsidRPr="00DA3A2B" w:rsidRDefault="00447EFB" w:rsidP="004B18DE">
            <w:pPr>
              <w:widowControl w:val="0"/>
            </w:pPr>
            <w:r w:rsidRPr="00DA3A2B">
              <w:t>1.1. Apibūdinti grūdinių augalų rūšis.</w:t>
            </w:r>
          </w:p>
        </w:tc>
        <w:tc>
          <w:tcPr>
            <w:tcW w:w="2923" w:type="pct"/>
          </w:tcPr>
          <w:p w:rsidR="00FA41D1" w:rsidRDefault="00447EFB" w:rsidP="004B18DE">
            <w:pPr>
              <w:pStyle w:val="Betarp"/>
              <w:widowControl w:val="0"/>
              <w:rPr>
                <w:b/>
                <w:i/>
              </w:rPr>
            </w:pPr>
            <w:r w:rsidRPr="00DA3A2B">
              <w:rPr>
                <w:b/>
              </w:rPr>
              <w:t xml:space="preserve">Tema. </w:t>
            </w:r>
            <w:r w:rsidRPr="00DA3A2B">
              <w:rPr>
                <w:b/>
                <w:i/>
              </w:rPr>
              <w:t>Pagrindiniai žemės ūkio</w:t>
            </w:r>
            <w:r w:rsidRPr="00DA3A2B">
              <w:rPr>
                <w:b/>
              </w:rPr>
              <w:t xml:space="preserve"> a</w:t>
            </w:r>
            <w:r w:rsidRPr="00DA3A2B">
              <w:rPr>
                <w:b/>
                <w:i/>
              </w:rPr>
              <w:t>ugalai</w:t>
            </w:r>
          </w:p>
          <w:p w:rsidR="00FA41D1" w:rsidRDefault="00447EFB" w:rsidP="004B18DE">
            <w:pPr>
              <w:pStyle w:val="Betarp"/>
              <w:widowControl w:val="0"/>
              <w:numPr>
                <w:ilvl w:val="0"/>
                <w:numId w:val="3"/>
              </w:numPr>
              <w:ind w:left="0" w:firstLine="0"/>
            </w:pPr>
            <w:r w:rsidRPr="00DA3A2B">
              <w:t>Žemės ūkio augalų rūšys ir jų skirstymas</w:t>
            </w:r>
          </w:p>
          <w:p w:rsidR="00447EFB" w:rsidRPr="00DA3A2B" w:rsidRDefault="00447EFB" w:rsidP="004B18DE">
            <w:pPr>
              <w:pStyle w:val="Betarp"/>
              <w:widowControl w:val="0"/>
              <w:numPr>
                <w:ilvl w:val="0"/>
                <w:numId w:val="3"/>
              </w:numPr>
              <w:ind w:left="0" w:firstLine="0"/>
            </w:pPr>
            <w:r w:rsidRPr="00DA3A2B">
              <w:t>Žemės ūkio augalų augimo ir vystymosi tarpsniai</w:t>
            </w:r>
          </w:p>
          <w:p w:rsidR="00FA41D1" w:rsidRDefault="00447EFB" w:rsidP="004B18DE">
            <w:pPr>
              <w:pStyle w:val="Betarp"/>
              <w:widowControl w:val="0"/>
              <w:rPr>
                <w:b/>
                <w:i/>
              </w:rPr>
            </w:pPr>
            <w:r w:rsidRPr="00DA3A2B">
              <w:rPr>
                <w:b/>
              </w:rPr>
              <w:t>Tema.</w:t>
            </w:r>
            <w:r w:rsidRPr="00DA3A2B">
              <w:t xml:space="preserve"> </w:t>
            </w:r>
            <w:r w:rsidRPr="00DA3A2B">
              <w:rPr>
                <w:b/>
                <w:i/>
              </w:rPr>
              <w:t>Skirtingų žemės ūkio augalų grupės, jų augimo ir vystymosi eiga</w:t>
            </w:r>
          </w:p>
          <w:p w:rsidR="00FA41D1" w:rsidRDefault="00447EFB" w:rsidP="004B18DE">
            <w:pPr>
              <w:pStyle w:val="Betarp"/>
              <w:widowControl w:val="0"/>
              <w:numPr>
                <w:ilvl w:val="0"/>
                <w:numId w:val="3"/>
              </w:numPr>
              <w:ind w:left="0" w:firstLine="0"/>
            </w:pPr>
            <w:r w:rsidRPr="00DA3A2B">
              <w:t>Grūdiniai augalai, ir jų rūšys</w:t>
            </w:r>
          </w:p>
          <w:p w:rsidR="00447EFB" w:rsidRPr="00DA3A2B" w:rsidRDefault="00447EFB" w:rsidP="004B18DE">
            <w:pPr>
              <w:pStyle w:val="Betarp"/>
              <w:widowControl w:val="0"/>
              <w:numPr>
                <w:ilvl w:val="0"/>
                <w:numId w:val="3"/>
              </w:numPr>
              <w:ind w:left="0" w:firstLine="0"/>
            </w:pPr>
            <w:r w:rsidRPr="00DA3A2B">
              <w:lastRenderedPageBreak/>
              <w:t xml:space="preserve">Grūdinių augalų reikšmė </w:t>
            </w:r>
          </w:p>
        </w:tc>
      </w:tr>
      <w:tr w:rsidR="00447EFB" w:rsidRPr="00DA3A2B" w:rsidTr="00124944">
        <w:trPr>
          <w:trHeight w:val="57"/>
          <w:jc w:val="center"/>
        </w:trPr>
        <w:tc>
          <w:tcPr>
            <w:tcW w:w="947" w:type="pct"/>
            <w:vMerge/>
          </w:tcPr>
          <w:p w:rsidR="00447EFB" w:rsidRPr="00DA3A2B" w:rsidRDefault="00447EFB" w:rsidP="004B18DE">
            <w:pPr>
              <w:pStyle w:val="Betarp"/>
              <w:widowControl w:val="0"/>
            </w:pPr>
          </w:p>
        </w:tc>
        <w:tc>
          <w:tcPr>
            <w:tcW w:w="1129" w:type="pct"/>
          </w:tcPr>
          <w:p w:rsidR="00447EFB" w:rsidRPr="00DA3A2B" w:rsidRDefault="000C1CB1" w:rsidP="004B18DE">
            <w:pPr>
              <w:widowControl w:val="0"/>
            </w:pPr>
            <w:r w:rsidRPr="00DA3A2B">
              <w:t>1</w:t>
            </w:r>
            <w:r w:rsidR="00447EFB" w:rsidRPr="00DA3A2B">
              <w:t>.2. Pa</w:t>
            </w:r>
            <w:r w:rsidR="001C3CC4" w:rsidRPr="00DA3A2B">
              <w:t xml:space="preserve">rinkti </w:t>
            </w:r>
            <w:r w:rsidR="00447EFB" w:rsidRPr="00DA3A2B">
              <w:t xml:space="preserve">grūdinių augalų </w:t>
            </w:r>
            <w:r w:rsidR="00635E40">
              <w:t xml:space="preserve">tręšimo būdą, </w:t>
            </w:r>
            <w:r w:rsidR="00635E40">
              <w:rPr>
                <w:rFonts w:eastAsia="Calibri"/>
              </w:rPr>
              <w:t>laikantis aplinkos apsaugos reikalavimų.</w:t>
            </w:r>
          </w:p>
        </w:tc>
        <w:tc>
          <w:tcPr>
            <w:tcW w:w="2923" w:type="pct"/>
          </w:tcPr>
          <w:p w:rsidR="00FA41D1" w:rsidRDefault="00447EFB" w:rsidP="004B18DE">
            <w:pPr>
              <w:pStyle w:val="Betarp"/>
              <w:widowControl w:val="0"/>
              <w:rPr>
                <w:b/>
                <w:i/>
              </w:rPr>
            </w:pPr>
            <w:r w:rsidRPr="00DA3A2B">
              <w:rPr>
                <w:b/>
              </w:rPr>
              <w:t>Tema.</w:t>
            </w:r>
            <w:r w:rsidRPr="00DA3A2B">
              <w:t xml:space="preserve"> </w:t>
            </w:r>
            <w:r w:rsidRPr="00DA3A2B">
              <w:rPr>
                <w:b/>
                <w:i/>
              </w:rPr>
              <w:t>Žemės ūkio augalų mineralinė mityba</w:t>
            </w:r>
          </w:p>
          <w:p w:rsidR="00FA41D1" w:rsidRDefault="00447EFB" w:rsidP="004B18DE">
            <w:pPr>
              <w:pStyle w:val="Betarp"/>
              <w:widowControl w:val="0"/>
              <w:numPr>
                <w:ilvl w:val="0"/>
                <w:numId w:val="3"/>
              </w:numPr>
              <w:ind w:left="0" w:firstLine="0"/>
            </w:pPr>
            <w:r w:rsidRPr="00DA3A2B">
              <w:t>Augalų mineralinės mitybos sąlygos</w:t>
            </w:r>
          </w:p>
          <w:p w:rsidR="00FA41D1" w:rsidRDefault="00447EFB" w:rsidP="004B18DE">
            <w:pPr>
              <w:pStyle w:val="Betarp"/>
              <w:widowControl w:val="0"/>
              <w:numPr>
                <w:ilvl w:val="0"/>
                <w:numId w:val="3"/>
              </w:numPr>
              <w:ind w:left="0" w:firstLine="0"/>
            </w:pPr>
            <w:r w:rsidRPr="00DA3A2B">
              <w:t>Trąšos ir jų klasifikacija</w:t>
            </w:r>
          </w:p>
          <w:p w:rsidR="00447EFB" w:rsidRPr="00DA3A2B" w:rsidRDefault="00447EFB" w:rsidP="004B18DE">
            <w:pPr>
              <w:pStyle w:val="Betarp"/>
              <w:widowControl w:val="0"/>
              <w:numPr>
                <w:ilvl w:val="0"/>
                <w:numId w:val="3"/>
              </w:numPr>
              <w:ind w:left="0" w:firstLine="0"/>
            </w:pPr>
            <w:r w:rsidRPr="00DA3A2B">
              <w:t>Tręšimo būdai ir laikas</w:t>
            </w:r>
          </w:p>
          <w:p w:rsidR="00FA41D1" w:rsidRDefault="00447EFB" w:rsidP="004B18DE">
            <w:pPr>
              <w:pStyle w:val="Betarp"/>
              <w:widowControl w:val="0"/>
              <w:rPr>
                <w:b/>
                <w:i/>
              </w:rPr>
            </w:pPr>
            <w:r w:rsidRPr="00DA3A2B">
              <w:rPr>
                <w:b/>
              </w:rPr>
              <w:t>Tema.</w:t>
            </w:r>
            <w:r w:rsidRPr="00DA3A2B">
              <w:t xml:space="preserve"> </w:t>
            </w:r>
            <w:r w:rsidRPr="00DA3A2B">
              <w:rPr>
                <w:b/>
                <w:i/>
              </w:rPr>
              <w:t>Žemės ūkio augalų pasėlių priežiūros ypatumai</w:t>
            </w:r>
          </w:p>
          <w:p w:rsidR="00FA41D1" w:rsidRDefault="00447EFB" w:rsidP="004B18DE">
            <w:pPr>
              <w:pStyle w:val="Betarp"/>
              <w:widowControl w:val="0"/>
              <w:numPr>
                <w:ilvl w:val="0"/>
                <w:numId w:val="3"/>
              </w:numPr>
              <w:ind w:left="0" w:firstLine="0"/>
            </w:pPr>
            <w:r w:rsidRPr="00DA3A2B">
              <w:t>Pasėlių vertinimas</w:t>
            </w:r>
          </w:p>
          <w:p w:rsidR="00447EFB" w:rsidRPr="00DA3A2B" w:rsidRDefault="00447EFB" w:rsidP="004B18DE">
            <w:pPr>
              <w:pStyle w:val="Betarp"/>
              <w:widowControl w:val="0"/>
              <w:numPr>
                <w:ilvl w:val="0"/>
                <w:numId w:val="3"/>
              </w:numPr>
              <w:ind w:left="0" w:firstLine="0"/>
            </w:pPr>
            <w:r w:rsidRPr="00DA3A2B">
              <w:t>Agrotechninės pasėlių priežiūros priemonės</w:t>
            </w:r>
          </w:p>
        </w:tc>
      </w:tr>
      <w:tr w:rsidR="00447EFB" w:rsidRPr="00DA3A2B" w:rsidTr="00124944">
        <w:trPr>
          <w:trHeight w:val="57"/>
          <w:jc w:val="center"/>
        </w:trPr>
        <w:tc>
          <w:tcPr>
            <w:tcW w:w="947" w:type="pct"/>
            <w:vMerge/>
          </w:tcPr>
          <w:p w:rsidR="00447EFB" w:rsidRPr="00DA3A2B" w:rsidRDefault="00447EFB" w:rsidP="004B18DE">
            <w:pPr>
              <w:pStyle w:val="Betarp"/>
              <w:widowControl w:val="0"/>
            </w:pPr>
          </w:p>
        </w:tc>
        <w:tc>
          <w:tcPr>
            <w:tcW w:w="1129" w:type="pct"/>
          </w:tcPr>
          <w:p w:rsidR="00447EFB" w:rsidRPr="00DA3A2B" w:rsidRDefault="000C1CB1" w:rsidP="004B18DE">
            <w:pPr>
              <w:widowControl w:val="0"/>
              <w:rPr>
                <w:szCs w:val="20"/>
                <w:lang w:eastAsia="en-US"/>
              </w:rPr>
            </w:pPr>
            <w:r w:rsidRPr="00DA3A2B">
              <w:t>1</w:t>
            </w:r>
            <w:r w:rsidR="00447EFB" w:rsidRPr="00DA3A2B">
              <w:t>.3. Atlik</w:t>
            </w:r>
            <w:r w:rsidR="00847333">
              <w:t xml:space="preserve">ti grūdinių augalų sėjos darbus, laikantis </w:t>
            </w:r>
            <w:r w:rsidR="00847333" w:rsidRPr="00847333">
              <w:t xml:space="preserve">darbuotojų </w:t>
            </w:r>
            <w:r w:rsidR="00847333" w:rsidRPr="00847333">
              <w:rPr>
                <w:iCs/>
              </w:rPr>
              <w:t>saugos</w:t>
            </w:r>
            <w:r w:rsidR="00847333" w:rsidRPr="00847333">
              <w:t xml:space="preserve"> ir sveikatos reikalavimų.</w:t>
            </w:r>
          </w:p>
        </w:tc>
        <w:tc>
          <w:tcPr>
            <w:tcW w:w="2923" w:type="pct"/>
          </w:tcPr>
          <w:p w:rsidR="00FA41D1" w:rsidRDefault="00447EFB" w:rsidP="004B18DE">
            <w:pPr>
              <w:pStyle w:val="Betarp"/>
              <w:widowControl w:val="0"/>
              <w:rPr>
                <w:b/>
                <w:i/>
              </w:rPr>
            </w:pPr>
            <w:r w:rsidRPr="00DA3A2B">
              <w:rPr>
                <w:b/>
              </w:rPr>
              <w:t>Tema.</w:t>
            </w:r>
            <w:r w:rsidRPr="00DA3A2B">
              <w:t xml:space="preserve"> </w:t>
            </w:r>
            <w:r w:rsidRPr="00DA3A2B">
              <w:rPr>
                <w:b/>
                <w:i/>
              </w:rPr>
              <w:t>Grūdinių augalų sėjos darbai</w:t>
            </w:r>
          </w:p>
          <w:p w:rsidR="00FA41D1" w:rsidRDefault="00447EFB" w:rsidP="004B18DE">
            <w:pPr>
              <w:pStyle w:val="Betarp"/>
              <w:widowControl w:val="0"/>
              <w:numPr>
                <w:ilvl w:val="0"/>
                <w:numId w:val="3"/>
              </w:numPr>
              <w:ind w:left="0" w:firstLine="0"/>
            </w:pPr>
            <w:r w:rsidRPr="00DA3A2B">
              <w:t>Grūdinių augalų sėklos paruošimas sėjai</w:t>
            </w:r>
          </w:p>
          <w:p w:rsidR="00FA41D1" w:rsidRDefault="00447EFB" w:rsidP="004B18DE">
            <w:pPr>
              <w:pStyle w:val="Betarp"/>
              <w:widowControl w:val="0"/>
              <w:numPr>
                <w:ilvl w:val="0"/>
                <w:numId w:val="3"/>
              </w:numPr>
              <w:ind w:left="0" w:firstLine="0"/>
            </w:pPr>
            <w:r w:rsidRPr="00DA3A2B">
              <w:t>Javų sėjimo mašinų paruošimas darbui</w:t>
            </w:r>
          </w:p>
          <w:p w:rsidR="00447EFB" w:rsidRDefault="00447EFB" w:rsidP="004B18DE">
            <w:pPr>
              <w:pStyle w:val="Betarp"/>
              <w:widowControl w:val="0"/>
              <w:numPr>
                <w:ilvl w:val="0"/>
                <w:numId w:val="3"/>
              </w:numPr>
              <w:ind w:left="0" w:firstLine="0"/>
            </w:pPr>
            <w:r w:rsidRPr="00DA3A2B">
              <w:t>Grūdinių augalų sėja</w:t>
            </w:r>
          </w:p>
          <w:p w:rsidR="00F716AC" w:rsidRDefault="00847333" w:rsidP="004B18DE">
            <w:pPr>
              <w:widowControl w:val="0"/>
              <w:rPr>
                <w:b/>
                <w:i/>
              </w:rPr>
            </w:pPr>
            <w:r w:rsidRPr="00791882">
              <w:rPr>
                <w:b/>
              </w:rPr>
              <w:t>Tema.</w:t>
            </w:r>
            <w:r w:rsidRPr="00791882">
              <w:t xml:space="preserve"> </w:t>
            </w:r>
            <w:r w:rsidRPr="00791882">
              <w:rPr>
                <w:b/>
                <w:i/>
              </w:rPr>
              <w:t>Grūdinių augalų sėjos mašinų paruošimas</w:t>
            </w:r>
            <w:r>
              <w:rPr>
                <w:b/>
                <w:i/>
              </w:rPr>
              <w:t xml:space="preserve"> darbui</w:t>
            </w:r>
          </w:p>
          <w:p w:rsidR="00847333" w:rsidRDefault="00847333" w:rsidP="004B18DE">
            <w:pPr>
              <w:widowControl w:val="0"/>
              <w:numPr>
                <w:ilvl w:val="0"/>
                <w:numId w:val="37"/>
              </w:numPr>
              <w:ind w:left="0" w:firstLine="0"/>
            </w:pPr>
            <w:r w:rsidRPr="00791882">
              <w:t>Grūdinių (miglinių ir pupinių) augalų sėjos mašinų paruošimas darbui</w:t>
            </w:r>
          </w:p>
          <w:p w:rsidR="005B0EE9" w:rsidRPr="00DA3A2B" w:rsidRDefault="00847333" w:rsidP="004B18DE">
            <w:pPr>
              <w:widowControl w:val="0"/>
              <w:numPr>
                <w:ilvl w:val="0"/>
                <w:numId w:val="37"/>
              </w:numPr>
              <w:ind w:left="0" w:firstLine="0"/>
            </w:pPr>
            <w:r w:rsidRPr="00791882">
              <w:t>Grūdinių augalų sėjos mašinų priežiūra</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pStyle w:val="Betarp"/>
              <w:widowControl w:val="0"/>
            </w:pPr>
            <w:r w:rsidRPr="00DA3A2B">
              <w:t>1.4.</w:t>
            </w:r>
            <w:r w:rsidRPr="00847333">
              <w:t xml:space="preserve"> Taikyti grūdinių augalų apsaugos priemones</w:t>
            </w:r>
            <w:r w:rsidR="00847333" w:rsidRPr="00847333">
              <w:t xml:space="preserve"> nuo ligų, kenkėjų ir piktžolių, </w:t>
            </w:r>
            <w:r w:rsidR="00847333">
              <w:t xml:space="preserve">vadovaujantis </w:t>
            </w:r>
            <w:hyperlink r:id="rId15" w:history="1">
              <w:r w:rsidR="00847333" w:rsidRPr="00847333">
                <w:rPr>
                  <w:rStyle w:val="Hipersaitas"/>
                  <w:color w:val="auto"/>
                  <w:u w:val="none"/>
                </w:rPr>
                <w:t>Augalų apsaugos produktų saugojimo, tiekimo rinkai, naudojimo taisyklė</w:t>
              </w:r>
              <w:r w:rsidR="00847333">
                <w:rPr>
                  <w:rStyle w:val="Hipersaitas"/>
                  <w:color w:val="auto"/>
                  <w:u w:val="none"/>
                </w:rPr>
                <w:t>mis.</w:t>
              </w:r>
            </w:hyperlink>
          </w:p>
        </w:tc>
        <w:tc>
          <w:tcPr>
            <w:tcW w:w="2923" w:type="pct"/>
          </w:tcPr>
          <w:p w:rsidR="00FA41D1" w:rsidRDefault="000C1CB1" w:rsidP="004B18DE">
            <w:pPr>
              <w:pStyle w:val="Betarp"/>
              <w:widowControl w:val="0"/>
              <w:rPr>
                <w:i/>
              </w:rPr>
            </w:pPr>
            <w:r w:rsidRPr="00DA3A2B">
              <w:rPr>
                <w:b/>
              </w:rPr>
              <w:t>Tema.</w:t>
            </w:r>
            <w:r w:rsidRPr="00DA3A2B">
              <w:t xml:space="preserve"> </w:t>
            </w:r>
            <w:r w:rsidRPr="00DA3A2B">
              <w:rPr>
                <w:b/>
                <w:i/>
              </w:rPr>
              <w:t>Augalų apsaugos priemonės</w:t>
            </w:r>
          </w:p>
          <w:p w:rsidR="00FA41D1" w:rsidRDefault="000C1CB1" w:rsidP="004B18DE">
            <w:pPr>
              <w:pStyle w:val="Betarp"/>
              <w:widowControl w:val="0"/>
              <w:numPr>
                <w:ilvl w:val="0"/>
                <w:numId w:val="3"/>
              </w:numPr>
              <w:ind w:left="0" w:firstLine="0"/>
            </w:pPr>
            <w:r w:rsidRPr="00DA3A2B">
              <w:t>Augalų apsaugos metodai</w:t>
            </w:r>
          </w:p>
          <w:p w:rsidR="00FA41D1" w:rsidRDefault="000C1CB1" w:rsidP="004B18DE">
            <w:pPr>
              <w:pStyle w:val="Betarp"/>
              <w:widowControl w:val="0"/>
              <w:numPr>
                <w:ilvl w:val="0"/>
                <w:numId w:val="3"/>
              </w:numPr>
              <w:ind w:left="0" w:firstLine="0"/>
            </w:pPr>
            <w:r w:rsidRPr="00DA3A2B">
              <w:t>Agrotechninės augalų apsaugos priemonės</w:t>
            </w:r>
          </w:p>
          <w:p w:rsidR="00FA41D1" w:rsidRDefault="000C1CB1" w:rsidP="004B18DE">
            <w:pPr>
              <w:pStyle w:val="Betarp"/>
              <w:widowControl w:val="0"/>
              <w:numPr>
                <w:ilvl w:val="0"/>
                <w:numId w:val="3"/>
              </w:numPr>
              <w:ind w:left="0" w:firstLine="0"/>
            </w:pPr>
            <w:r w:rsidRPr="00DA3A2B">
              <w:t>Biologinės augalų apsaugos priemonės</w:t>
            </w:r>
          </w:p>
          <w:p w:rsidR="00FA41D1" w:rsidRDefault="000C1CB1" w:rsidP="004B18DE">
            <w:pPr>
              <w:pStyle w:val="Betarp"/>
              <w:widowControl w:val="0"/>
              <w:numPr>
                <w:ilvl w:val="0"/>
                <w:numId w:val="3"/>
              </w:numPr>
              <w:ind w:left="0" w:firstLine="0"/>
            </w:pPr>
            <w:r w:rsidRPr="00DA3A2B">
              <w:t>Registruoti augalų apsaugos produktai</w:t>
            </w:r>
          </w:p>
          <w:p w:rsidR="00FA41D1" w:rsidRDefault="000C1CB1" w:rsidP="004B18DE">
            <w:pPr>
              <w:pStyle w:val="Betarp"/>
              <w:widowControl w:val="0"/>
              <w:numPr>
                <w:ilvl w:val="0"/>
                <w:numId w:val="3"/>
              </w:numPr>
              <w:ind w:left="0" w:firstLine="0"/>
            </w:pPr>
            <w:r w:rsidRPr="00DA3A2B">
              <w:t>Saugus darbas ir aplinkos apsauga naudojant pesticidus</w:t>
            </w:r>
          </w:p>
          <w:p w:rsidR="000C1CB1" w:rsidRPr="00DA3A2B" w:rsidRDefault="000C1CB1" w:rsidP="004B18DE">
            <w:pPr>
              <w:pStyle w:val="Betarp"/>
              <w:widowControl w:val="0"/>
              <w:numPr>
                <w:ilvl w:val="0"/>
                <w:numId w:val="3"/>
              </w:numPr>
              <w:ind w:left="0" w:firstLine="0"/>
            </w:pPr>
            <w:r w:rsidRPr="00DA3A2B">
              <w:t>Augalų apsaugos mašinos</w:t>
            </w:r>
          </w:p>
          <w:p w:rsidR="00FA41D1" w:rsidRDefault="000C1CB1" w:rsidP="004B18DE">
            <w:pPr>
              <w:pStyle w:val="Betarp"/>
              <w:widowControl w:val="0"/>
              <w:rPr>
                <w:b/>
                <w:i/>
              </w:rPr>
            </w:pPr>
            <w:r w:rsidRPr="00DA3A2B">
              <w:rPr>
                <w:b/>
              </w:rPr>
              <w:t>Tema.</w:t>
            </w:r>
            <w:r w:rsidRPr="00DA3A2B">
              <w:t xml:space="preserve"> </w:t>
            </w:r>
            <w:r w:rsidRPr="00DA3A2B">
              <w:rPr>
                <w:b/>
                <w:i/>
              </w:rPr>
              <w:t>Grūdinių augalų ligos, kenkėjai ir jų naikinimo priemonės</w:t>
            </w:r>
          </w:p>
          <w:p w:rsidR="00FA41D1" w:rsidRDefault="000C1CB1" w:rsidP="004B18DE">
            <w:pPr>
              <w:pStyle w:val="Betarp"/>
              <w:widowControl w:val="0"/>
              <w:numPr>
                <w:ilvl w:val="0"/>
                <w:numId w:val="3"/>
              </w:numPr>
              <w:ind w:left="0" w:firstLine="0"/>
            </w:pPr>
            <w:r w:rsidRPr="00DA3A2B">
              <w:t>Grūdinių augalų ligos, kenkėjai ir jų kontrolė</w:t>
            </w:r>
          </w:p>
          <w:p w:rsidR="000C1CB1" w:rsidRPr="00DA3A2B" w:rsidRDefault="000C1CB1" w:rsidP="004B18DE">
            <w:pPr>
              <w:pStyle w:val="Betarp"/>
              <w:widowControl w:val="0"/>
              <w:numPr>
                <w:ilvl w:val="0"/>
                <w:numId w:val="3"/>
              </w:numPr>
              <w:ind w:left="0" w:firstLine="0"/>
            </w:pPr>
            <w:r w:rsidRPr="00DA3A2B">
              <w:t>Grūdinių augalų purškimas prieš ligas ir kenkėjus</w:t>
            </w:r>
          </w:p>
          <w:p w:rsidR="00FA41D1" w:rsidRDefault="000C1CB1" w:rsidP="004B18DE">
            <w:pPr>
              <w:pStyle w:val="Betarp"/>
              <w:widowControl w:val="0"/>
              <w:rPr>
                <w:b/>
                <w:i/>
              </w:rPr>
            </w:pPr>
            <w:r w:rsidRPr="00DA3A2B">
              <w:rPr>
                <w:b/>
              </w:rPr>
              <w:t>Tema.</w:t>
            </w:r>
            <w:r w:rsidRPr="00DA3A2B">
              <w:t xml:space="preserve"> </w:t>
            </w:r>
            <w:r w:rsidRPr="00DA3A2B">
              <w:rPr>
                <w:b/>
                <w:i/>
              </w:rPr>
              <w:t>Piktžolės ir jų naikinimas</w:t>
            </w:r>
          </w:p>
          <w:p w:rsidR="00FA41D1" w:rsidRDefault="000C1CB1" w:rsidP="004B18DE">
            <w:pPr>
              <w:pStyle w:val="Betarp"/>
              <w:widowControl w:val="0"/>
              <w:numPr>
                <w:ilvl w:val="0"/>
                <w:numId w:val="3"/>
              </w:numPr>
              <w:ind w:left="0" w:firstLine="0"/>
            </w:pPr>
            <w:r w:rsidRPr="00DA3A2B">
              <w:t>Piktžolių rūšys</w:t>
            </w:r>
          </w:p>
          <w:p w:rsidR="00FA41D1" w:rsidRDefault="000C1CB1" w:rsidP="004B18DE">
            <w:pPr>
              <w:pStyle w:val="Betarp"/>
              <w:widowControl w:val="0"/>
              <w:numPr>
                <w:ilvl w:val="0"/>
                <w:numId w:val="3"/>
              </w:numPr>
              <w:ind w:left="0" w:firstLine="0"/>
              <w:rPr>
                <w:i/>
              </w:rPr>
            </w:pPr>
            <w:r w:rsidRPr="00DA3A2B">
              <w:t>Apsaugos priemonių prieš piktžolių plitimą taikymas</w:t>
            </w:r>
          </w:p>
          <w:p w:rsidR="000C1CB1" w:rsidRPr="00DA3A2B" w:rsidRDefault="000C1CB1" w:rsidP="004B18DE">
            <w:pPr>
              <w:pStyle w:val="Betarp"/>
              <w:widowControl w:val="0"/>
              <w:numPr>
                <w:ilvl w:val="0"/>
                <w:numId w:val="3"/>
              </w:numPr>
              <w:ind w:left="0" w:firstLine="0"/>
            </w:pPr>
            <w:r w:rsidRPr="00DA3A2B">
              <w:t>Piktžolių naikinimas žemės ūkio mašinomis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widowControl w:val="0"/>
            </w:pPr>
            <w:r w:rsidRPr="00DA3A2B">
              <w:t xml:space="preserve">1.5. </w:t>
            </w:r>
            <w:r w:rsidR="001C3CC4" w:rsidRPr="00DA3A2B">
              <w:t xml:space="preserve">Patręšti grūdinius augalus organinėmis </w:t>
            </w:r>
            <w:r w:rsidR="00847333">
              <w:t xml:space="preserve">trąšomis, </w:t>
            </w:r>
            <w:r w:rsidR="00847333" w:rsidRPr="00847333">
              <w:t xml:space="preserve">paskaičiavus jų normą, laikantis darbuotojų </w:t>
            </w:r>
            <w:r w:rsidR="00847333" w:rsidRPr="00847333">
              <w:rPr>
                <w:iCs/>
              </w:rPr>
              <w:t>saugos</w:t>
            </w:r>
            <w:r w:rsidR="00847333" w:rsidRPr="00847333">
              <w:t xml:space="preserve"> ir sveikatos reikalavimų.</w:t>
            </w:r>
          </w:p>
        </w:tc>
        <w:tc>
          <w:tcPr>
            <w:tcW w:w="2923" w:type="pct"/>
          </w:tcPr>
          <w:p w:rsidR="00FA41D1" w:rsidRDefault="000C1CB1" w:rsidP="004B18DE">
            <w:pPr>
              <w:pStyle w:val="Betarp"/>
              <w:widowControl w:val="0"/>
              <w:rPr>
                <w:b/>
                <w:i/>
              </w:rPr>
            </w:pPr>
            <w:r w:rsidRPr="00DA3A2B">
              <w:rPr>
                <w:b/>
              </w:rPr>
              <w:t>Tema.</w:t>
            </w:r>
            <w:r w:rsidRPr="00DA3A2B">
              <w:t xml:space="preserve"> </w:t>
            </w:r>
            <w:r w:rsidRPr="00DA3A2B">
              <w:rPr>
                <w:b/>
                <w:i/>
              </w:rPr>
              <w:t>Trąšų rūšys ir savybės</w:t>
            </w:r>
          </w:p>
          <w:p w:rsidR="00FA41D1" w:rsidRDefault="000C1CB1" w:rsidP="004B18DE">
            <w:pPr>
              <w:pStyle w:val="Betarp"/>
              <w:widowControl w:val="0"/>
              <w:numPr>
                <w:ilvl w:val="0"/>
                <w:numId w:val="3"/>
              </w:numPr>
              <w:ind w:left="0" w:firstLine="0"/>
            </w:pPr>
            <w:r w:rsidRPr="00DA3A2B">
              <w:t>Mineralinės trąšos</w:t>
            </w:r>
          </w:p>
          <w:p w:rsidR="00FA41D1" w:rsidRDefault="000C1CB1" w:rsidP="004B18DE">
            <w:pPr>
              <w:pStyle w:val="Betarp"/>
              <w:widowControl w:val="0"/>
              <w:numPr>
                <w:ilvl w:val="0"/>
                <w:numId w:val="3"/>
              </w:numPr>
              <w:ind w:left="0" w:firstLine="0"/>
            </w:pPr>
            <w:r w:rsidRPr="00DA3A2B">
              <w:t>Organinės trąšos</w:t>
            </w:r>
          </w:p>
          <w:p w:rsidR="000C1CB1" w:rsidRPr="00DA3A2B" w:rsidRDefault="000C1CB1" w:rsidP="004B18DE">
            <w:pPr>
              <w:pStyle w:val="Betarp"/>
              <w:widowControl w:val="0"/>
              <w:numPr>
                <w:ilvl w:val="0"/>
                <w:numId w:val="3"/>
              </w:numPr>
              <w:ind w:left="0" w:firstLine="0"/>
            </w:pPr>
            <w:r w:rsidRPr="00DA3A2B">
              <w:t>Mineralinių ir organinių trąšų savybės</w:t>
            </w:r>
          </w:p>
          <w:p w:rsidR="00FA41D1" w:rsidRDefault="000C1CB1" w:rsidP="004B18DE">
            <w:pPr>
              <w:pStyle w:val="Betarp"/>
              <w:widowControl w:val="0"/>
              <w:rPr>
                <w:b/>
                <w:i/>
              </w:rPr>
            </w:pPr>
            <w:r w:rsidRPr="00DA3A2B">
              <w:rPr>
                <w:b/>
              </w:rPr>
              <w:t>Tema.</w:t>
            </w:r>
            <w:r w:rsidRPr="00DA3A2B">
              <w:t xml:space="preserve"> </w:t>
            </w:r>
            <w:r w:rsidRPr="00DA3A2B">
              <w:rPr>
                <w:b/>
                <w:i/>
              </w:rPr>
              <w:t>Tręšimo sistema</w:t>
            </w:r>
          </w:p>
          <w:p w:rsidR="00FA41D1" w:rsidRDefault="000C1CB1" w:rsidP="004B18DE">
            <w:pPr>
              <w:pStyle w:val="Betarp"/>
              <w:widowControl w:val="0"/>
              <w:numPr>
                <w:ilvl w:val="0"/>
                <w:numId w:val="3"/>
              </w:numPr>
              <w:ind w:left="0" w:firstLine="0"/>
            </w:pPr>
            <w:r w:rsidRPr="00DA3A2B">
              <w:lastRenderedPageBreak/>
              <w:t>Tręšimo normos skaičiavimas</w:t>
            </w:r>
          </w:p>
          <w:p w:rsidR="00FA41D1" w:rsidRDefault="000C1CB1" w:rsidP="004B18DE">
            <w:pPr>
              <w:pStyle w:val="Betarp"/>
              <w:widowControl w:val="0"/>
              <w:numPr>
                <w:ilvl w:val="0"/>
                <w:numId w:val="3"/>
              </w:numPr>
              <w:ind w:left="0" w:firstLine="0"/>
            </w:pPr>
            <w:r w:rsidRPr="00DA3A2B">
              <w:t>Pagrindinis tręšimas</w:t>
            </w:r>
          </w:p>
          <w:p w:rsidR="00FA41D1" w:rsidRDefault="000C1CB1" w:rsidP="004B18DE">
            <w:pPr>
              <w:pStyle w:val="Betarp"/>
              <w:widowControl w:val="0"/>
              <w:numPr>
                <w:ilvl w:val="0"/>
                <w:numId w:val="3"/>
              </w:numPr>
              <w:ind w:left="0" w:firstLine="0"/>
            </w:pPr>
            <w:r w:rsidRPr="00DA3A2B">
              <w:t>Pavasarinis tręšimas</w:t>
            </w:r>
          </w:p>
          <w:p w:rsidR="000C1CB1" w:rsidRPr="00DA3A2B" w:rsidRDefault="000C1CB1" w:rsidP="004B18DE">
            <w:pPr>
              <w:pStyle w:val="Betarp"/>
              <w:widowControl w:val="0"/>
              <w:numPr>
                <w:ilvl w:val="0"/>
                <w:numId w:val="3"/>
              </w:numPr>
              <w:ind w:left="0" w:firstLine="0"/>
            </w:pPr>
            <w:r w:rsidRPr="00DA3A2B">
              <w:t>Tręšimas per lapus</w:t>
            </w:r>
          </w:p>
          <w:p w:rsidR="00FA41D1" w:rsidRDefault="000C1CB1" w:rsidP="004B18DE">
            <w:pPr>
              <w:pStyle w:val="Betarp"/>
              <w:widowControl w:val="0"/>
              <w:rPr>
                <w:b/>
                <w:i/>
              </w:rPr>
            </w:pPr>
            <w:r w:rsidRPr="00DA3A2B">
              <w:rPr>
                <w:b/>
              </w:rPr>
              <w:t>Tema.</w:t>
            </w:r>
            <w:r w:rsidRPr="00DA3A2B">
              <w:t xml:space="preserve"> </w:t>
            </w:r>
            <w:r w:rsidRPr="00DA3A2B">
              <w:rPr>
                <w:b/>
                <w:i/>
              </w:rPr>
              <w:t>Tręšiamosios mašinos</w:t>
            </w:r>
          </w:p>
          <w:p w:rsidR="00FA41D1" w:rsidRDefault="000C1CB1" w:rsidP="004B18DE">
            <w:pPr>
              <w:pStyle w:val="Betarp"/>
              <w:widowControl w:val="0"/>
              <w:numPr>
                <w:ilvl w:val="0"/>
                <w:numId w:val="3"/>
              </w:numPr>
              <w:ind w:left="0" w:firstLine="0"/>
            </w:pPr>
            <w:r w:rsidRPr="00DA3A2B">
              <w:t>Išberiamų trąšų kiekio nustatymas</w:t>
            </w:r>
          </w:p>
          <w:p w:rsidR="00FA41D1" w:rsidRDefault="000C1CB1" w:rsidP="004B18DE">
            <w:pPr>
              <w:pStyle w:val="Betarp"/>
              <w:widowControl w:val="0"/>
              <w:numPr>
                <w:ilvl w:val="0"/>
                <w:numId w:val="3"/>
              </w:numPr>
              <w:ind w:left="0" w:firstLine="0"/>
            </w:pPr>
            <w:r w:rsidRPr="00DA3A2B">
              <w:t>Augalų tręšimo mašinų paruošimas darbui</w:t>
            </w:r>
          </w:p>
          <w:p w:rsidR="000C1CB1" w:rsidRPr="00DA3A2B" w:rsidRDefault="000C1CB1" w:rsidP="004B18DE">
            <w:pPr>
              <w:pStyle w:val="Betarp"/>
              <w:widowControl w:val="0"/>
              <w:numPr>
                <w:ilvl w:val="0"/>
                <w:numId w:val="3"/>
              </w:numPr>
              <w:ind w:left="0" w:firstLine="0"/>
            </w:pPr>
            <w:r w:rsidRPr="00DA3A2B">
              <w:t>Tręšimo plano sudarymas</w:t>
            </w:r>
          </w:p>
        </w:tc>
      </w:tr>
      <w:tr w:rsidR="000C1CB1" w:rsidRPr="00DA3A2B" w:rsidTr="00124944">
        <w:trPr>
          <w:trHeight w:val="57"/>
          <w:jc w:val="center"/>
        </w:trPr>
        <w:tc>
          <w:tcPr>
            <w:tcW w:w="947" w:type="pct"/>
            <w:vMerge w:val="restart"/>
          </w:tcPr>
          <w:p w:rsidR="000C1CB1" w:rsidRPr="00DA3A2B" w:rsidRDefault="000C1CB1" w:rsidP="004B18DE">
            <w:pPr>
              <w:pStyle w:val="Betarp"/>
              <w:widowControl w:val="0"/>
            </w:pPr>
            <w:r w:rsidRPr="00DA3A2B">
              <w:t>2. Sėti, sodinti ir prižiūrėti pašarinius, techninius ir aliejinius augalus.</w:t>
            </w:r>
          </w:p>
        </w:tc>
        <w:tc>
          <w:tcPr>
            <w:tcW w:w="1129" w:type="pct"/>
          </w:tcPr>
          <w:p w:rsidR="000C1CB1" w:rsidRPr="00DA3A2B" w:rsidRDefault="000C1CB1" w:rsidP="004B18DE">
            <w:pPr>
              <w:widowControl w:val="0"/>
            </w:pPr>
            <w:r w:rsidRPr="00DA3A2B">
              <w:t>2.1. Apibūdinti pašarinių, techninių ir aliejinių augalų rūšis.</w:t>
            </w:r>
          </w:p>
        </w:tc>
        <w:tc>
          <w:tcPr>
            <w:tcW w:w="2923" w:type="pct"/>
          </w:tcPr>
          <w:p w:rsidR="00FA41D1" w:rsidRDefault="000C1CB1" w:rsidP="004B18DE">
            <w:pPr>
              <w:pStyle w:val="Betarp"/>
              <w:widowControl w:val="0"/>
              <w:rPr>
                <w:b/>
                <w:i/>
              </w:rPr>
            </w:pPr>
            <w:r w:rsidRPr="00DA3A2B">
              <w:rPr>
                <w:b/>
              </w:rPr>
              <w:t xml:space="preserve">Tema. </w:t>
            </w:r>
            <w:r w:rsidRPr="00DA3A2B">
              <w:rPr>
                <w:b/>
                <w:i/>
              </w:rPr>
              <w:t>Pagrindiniai žemės ūkio</w:t>
            </w:r>
            <w:r w:rsidRPr="00DA3A2B">
              <w:rPr>
                <w:b/>
              </w:rPr>
              <w:t xml:space="preserve"> a</w:t>
            </w:r>
            <w:r w:rsidRPr="00DA3A2B">
              <w:rPr>
                <w:b/>
                <w:i/>
              </w:rPr>
              <w:t>ugalai</w:t>
            </w:r>
          </w:p>
          <w:p w:rsidR="00FA41D1" w:rsidRDefault="000C1CB1" w:rsidP="004B18DE">
            <w:pPr>
              <w:pStyle w:val="Betarp"/>
              <w:widowControl w:val="0"/>
              <w:numPr>
                <w:ilvl w:val="0"/>
                <w:numId w:val="3"/>
              </w:numPr>
              <w:ind w:left="0" w:firstLine="0"/>
            </w:pPr>
            <w:r w:rsidRPr="00DA3A2B">
              <w:t>Žemės ūkio augalų rūšys ir jų skirstymas</w:t>
            </w:r>
          </w:p>
          <w:p w:rsidR="000C1CB1" w:rsidRPr="00DA3A2B" w:rsidRDefault="000C1CB1" w:rsidP="004B18DE">
            <w:pPr>
              <w:pStyle w:val="Betarp"/>
              <w:widowControl w:val="0"/>
              <w:numPr>
                <w:ilvl w:val="0"/>
                <w:numId w:val="3"/>
              </w:numPr>
              <w:ind w:left="0" w:firstLine="0"/>
            </w:pPr>
            <w:r w:rsidRPr="00DA3A2B">
              <w:t>Žemės ūkio augalų augimo ir vystymosi tarpsniai</w:t>
            </w:r>
          </w:p>
          <w:p w:rsidR="00FA41D1" w:rsidRDefault="000C1CB1" w:rsidP="004B18DE">
            <w:pPr>
              <w:pStyle w:val="Betarp"/>
              <w:widowControl w:val="0"/>
              <w:rPr>
                <w:b/>
                <w:i/>
              </w:rPr>
            </w:pPr>
            <w:r w:rsidRPr="00DA3A2B">
              <w:rPr>
                <w:b/>
              </w:rPr>
              <w:t>Tema.</w:t>
            </w:r>
            <w:r w:rsidRPr="00DA3A2B">
              <w:t xml:space="preserve"> </w:t>
            </w:r>
            <w:r w:rsidRPr="00DA3A2B">
              <w:rPr>
                <w:b/>
                <w:i/>
              </w:rPr>
              <w:t>Skirtingų žemės ūkio augalų grupės, jų augimo ir vystymosi eiga</w:t>
            </w:r>
          </w:p>
          <w:p w:rsidR="00FA41D1" w:rsidRDefault="000C1CB1" w:rsidP="004B18DE">
            <w:pPr>
              <w:pStyle w:val="Betarp"/>
              <w:widowControl w:val="0"/>
              <w:numPr>
                <w:ilvl w:val="0"/>
                <w:numId w:val="3"/>
              </w:numPr>
              <w:ind w:left="0" w:firstLine="0"/>
            </w:pPr>
            <w:r w:rsidRPr="00DA3A2B">
              <w:t>Pašariniai augalai, reikšmė ir skirstymas</w:t>
            </w:r>
          </w:p>
          <w:p w:rsidR="000C1CB1" w:rsidRPr="00DA3A2B" w:rsidRDefault="000C1CB1" w:rsidP="004B18DE">
            <w:pPr>
              <w:pStyle w:val="Betarp"/>
              <w:widowControl w:val="0"/>
              <w:numPr>
                <w:ilvl w:val="0"/>
                <w:numId w:val="3"/>
              </w:numPr>
              <w:ind w:left="0" w:firstLine="0"/>
            </w:pPr>
            <w:r w:rsidRPr="00DA3A2B">
              <w:t>Techniniai ir aliejiniai augalai, reikšmė ir skirstymas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124944">
            <w:pPr>
              <w:widowControl w:val="0"/>
            </w:pPr>
            <w:r w:rsidRPr="00DA3A2B">
              <w:t xml:space="preserve">2.2. </w:t>
            </w:r>
            <w:r w:rsidR="001C3CC4" w:rsidRPr="00DA3A2B">
              <w:t>Parinkti tręšimo būdą pašariniams</w:t>
            </w:r>
            <w:r w:rsidRPr="00DA3A2B">
              <w:t>, technini</w:t>
            </w:r>
            <w:r w:rsidR="001C3CC4" w:rsidRPr="00DA3A2B">
              <w:t>ams ir aliejiniams augalams</w:t>
            </w:r>
            <w:r w:rsidR="00E90096">
              <w:t>, vadovaujantis tręšimo taisyklėmis.</w:t>
            </w:r>
          </w:p>
        </w:tc>
        <w:tc>
          <w:tcPr>
            <w:tcW w:w="2923" w:type="pct"/>
          </w:tcPr>
          <w:p w:rsidR="00FA41D1" w:rsidRDefault="000C1CB1" w:rsidP="004B18DE">
            <w:pPr>
              <w:pStyle w:val="Betarp"/>
              <w:widowControl w:val="0"/>
              <w:rPr>
                <w:b/>
                <w:i/>
              </w:rPr>
            </w:pPr>
            <w:r w:rsidRPr="00DA3A2B">
              <w:rPr>
                <w:b/>
              </w:rPr>
              <w:t>Tema.</w:t>
            </w:r>
            <w:r w:rsidRPr="00DA3A2B">
              <w:t xml:space="preserve"> </w:t>
            </w:r>
            <w:r w:rsidRPr="00DA3A2B">
              <w:rPr>
                <w:b/>
                <w:i/>
              </w:rPr>
              <w:t>Žemės ūkio augalų mineralinė mityba</w:t>
            </w:r>
          </w:p>
          <w:p w:rsidR="00FA41D1" w:rsidRDefault="000C1CB1" w:rsidP="004B18DE">
            <w:pPr>
              <w:pStyle w:val="Betarp"/>
              <w:widowControl w:val="0"/>
              <w:numPr>
                <w:ilvl w:val="0"/>
                <w:numId w:val="3"/>
              </w:numPr>
              <w:ind w:left="0" w:firstLine="0"/>
            </w:pPr>
            <w:r w:rsidRPr="00DA3A2B">
              <w:t>Augalų mineralinės mitybos sąlygos</w:t>
            </w:r>
          </w:p>
          <w:p w:rsidR="00FA41D1" w:rsidRDefault="000C1CB1" w:rsidP="004B18DE">
            <w:pPr>
              <w:pStyle w:val="Betarp"/>
              <w:widowControl w:val="0"/>
              <w:numPr>
                <w:ilvl w:val="0"/>
                <w:numId w:val="3"/>
              </w:numPr>
              <w:ind w:left="0" w:firstLine="0"/>
            </w:pPr>
            <w:r w:rsidRPr="00DA3A2B">
              <w:t>Trąšos ir jų klasifikacija</w:t>
            </w:r>
          </w:p>
          <w:p w:rsidR="000C1CB1" w:rsidRDefault="000C1CB1" w:rsidP="004B18DE">
            <w:pPr>
              <w:pStyle w:val="Betarp"/>
              <w:widowControl w:val="0"/>
              <w:numPr>
                <w:ilvl w:val="0"/>
                <w:numId w:val="3"/>
              </w:numPr>
              <w:ind w:left="0" w:firstLine="0"/>
            </w:pPr>
            <w:r w:rsidRPr="00DA3A2B">
              <w:t>Tręšimo būdai ir laikas</w:t>
            </w:r>
          </w:p>
          <w:p w:rsidR="00E90096" w:rsidRPr="00DA3A2B" w:rsidRDefault="00E90096" w:rsidP="004B18DE">
            <w:pPr>
              <w:pStyle w:val="Betarp"/>
              <w:widowControl w:val="0"/>
              <w:numPr>
                <w:ilvl w:val="0"/>
                <w:numId w:val="3"/>
              </w:numPr>
              <w:ind w:left="0" w:firstLine="0"/>
            </w:pPr>
            <w:r>
              <w:t>Pagrindinės tręšimo taisyklės</w:t>
            </w:r>
          </w:p>
          <w:p w:rsidR="00FA41D1" w:rsidRDefault="000C1CB1" w:rsidP="004B18DE">
            <w:pPr>
              <w:pStyle w:val="Betarp"/>
              <w:widowControl w:val="0"/>
              <w:rPr>
                <w:b/>
                <w:i/>
              </w:rPr>
            </w:pPr>
            <w:r w:rsidRPr="00DA3A2B">
              <w:rPr>
                <w:b/>
              </w:rPr>
              <w:t>Tema.</w:t>
            </w:r>
            <w:r w:rsidRPr="00DA3A2B">
              <w:t xml:space="preserve"> </w:t>
            </w:r>
            <w:r w:rsidRPr="00DA3A2B">
              <w:rPr>
                <w:b/>
                <w:i/>
              </w:rPr>
              <w:t>Žemės ūkio augalų pasėlių priežiūros ypatumai</w:t>
            </w:r>
          </w:p>
          <w:p w:rsidR="00FA41D1" w:rsidRDefault="000C1CB1" w:rsidP="004B18DE">
            <w:pPr>
              <w:pStyle w:val="Betarp"/>
              <w:widowControl w:val="0"/>
              <w:numPr>
                <w:ilvl w:val="0"/>
                <w:numId w:val="3"/>
              </w:numPr>
              <w:ind w:left="0" w:firstLine="0"/>
            </w:pPr>
            <w:r w:rsidRPr="00DA3A2B">
              <w:t>Pasėlių vertinimas</w:t>
            </w:r>
          </w:p>
          <w:p w:rsidR="000C1CB1" w:rsidRPr="00DA3A2B" w:rsidRDefault="000C1CB1" w:rsidP="004B18DE">
            <w:pPr>
              <w:pStyle w:val="Betarp"/>
              <w:widowControl w:val="0"/>
              <w:numPr>
                <w:ilvl w:val="0"/>
                <w:numId w:val="3"/>
              </w:numPr>
              <w:ind w:left="0" w:firstLine="0"/>
            </w:pPr>
            <w:r w:rsidRPr="00DA3A2B">
              <w:t>Agrotechninės pasėlių priežiūros priemonės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widowControl w:val="0"/>
              <w:rPr>
                <w:szCs w:val="20"/>
                <w:lang w:eastAsia="en-US"/>
              </w:rPr>
            </w:pPr>
            <w:r w:rsidRPr="00DA3A2B">
              <w:t>2.3. Atlikti pašarinių, techninių ir aliejinių augalų sė</w:t>
            </w:r>
            <w:r w:rsidR="001C3CC4" w:rsidRPr="00DA3A2B">
              <w:t>klos paruošimo darbus</w:t>
            </w:r>
            <w:r w:rsidR="00885471">
              <w:t xml:space="preserve">, laikantis </w:t>
            </w:r>
            <w:r w:rsidR="00885471" w:rsidRPr="00847333">
              <w:t xml:space="preserve">darbuotojų </w:t>
            </w:r>
            <w:r w:rsidR="00885471" w:rsidRPr="00847333">
              <w:rPr>
                <w:iCs/>
              </w:rPr>
              <w:t>saugos</w:t>
            </w:r>
            <w:r w:rsidR="00885471" w:rsidRPr="00847333">
              <w:t xml:space="preserve"> ir sveikatos reikalavimų.</w:t>
            </w:r>
          </w:p>
        </w:tc>
        <w:tc>
          <w:tcPr>
            <w:tcW w:w="2923" w:type="pct"/>
          </w:tcPr>
          <w:p w:rsidR="00E90096" w:rsidRPr="00A0495B" w:rsidRDefault="00E90096" w:rsidP="004B18DE">
            <w:pPr>
              <w:widowControl w:val="0"/>
              <w:rPr>
                <w:b/>
                <w:i/>
              </w:rPr>
            </w:pPr>
            <w:r w:rsidRPr="00A0495B">
              <w:rPr>
                <w:b/>
              </w:rPr>
              <w:t>Tema.</w:t>
            </w:r>
            <w:r w:rsidRPr="00A0495B">
              <w:t xml:space="preserve"> </w:t>
            </w:r>
            <w:r w:rsidRPr="00A0495B">
              <w:rPr>
                <w:b/>
                <w:i/>
              </w:rPr>
              <w:t>Pašarinių, techninių ir aliejinių augalų sėja/sodinimas</w:t>
            </w:r>
          </w:p>
          <w:p w:rsidR="00E90096" w:rsidRPr="00A0495B" w:rsidRDefault="00E90096" w:rsidP="004B18DE">
            <w:pPr>
              <w:pStyle w:val="Betarp"/>
              <w:widowControl w:val="0"/>
              <w:numPr>
                <w:ilvl w:val="0"/>
                <w:numId w:val="3"/>
              </w:numPr>
              <w:ind w:left="0" w:firstLine="0"/>
            </w:pPr>
            <w:r w:rsidRPr="00A0495B">
              <w:t>Sėklų paruošimas sėjai, sėjos būdai</w:t>
            </w:r>
          </w:p>
          <w:p w:rsidR="00E90096" w:rsidRPr="00A0495B" w:rsidRDefault="00E90096" w:rsidP="004B18DE">
            <w:pPr>
              <w:pStyle w:val="Betarp"/>
              <w:widowControl w:val="0"/>
              <w:numPr>
                <w:ilvl w:val="0"/>
                <w:numId w:val="3"/>
              </w:numPr>
              <w:ind w:left="0" w:firstLine="0"/>
            </w:pPr>
            <w:r w:rsidRPr="00A0495B">
              <w:t>Šakniavaisinių augalų sėjos darbai</w:t>
            </w:r>
          </w:p>
          <w:p w:rsidR="00E90096" w:rsidRPr="00A0495B" w:rsidRDefault="00E90096" w:rsidP="004B18DE">
            <w:pPr>
              <w:pStyle w:val="Betarp"/>
              <w:widowControl w:val="0"/>
              <w:numPr>
                <w:ilvl w:val="0"/>
                <w:numId w:val="3"/>
              </w:numPr>
              <w:ind w:left="0" w:firstLine="0"/>
            </w:pPr>
            <w:proofErr w:type="spellStart"/>
            <w:r w:rsidRPr="00A0495B">
              <w:t>Gumbavaisinių</w:t>
            </w:r>
            <w:proofErr w:type="spellEnd"/>
            <w:r w:rsidRPr="00A0495B">
              <w:t xml:space="preserve"> augalų sodinimo darbai</w:t>
            </w:r>
          </w:p>
          <w:p w:rsidR="00E90096" w:rsidRPr="00A0495B" w:rsidRDefault="00E90096" w:rsidP="004B18DE">
            <w:pPr>
              <w:pStyle w:val="Betarp"/>
              <w:widowControl w:val="0"/>
              <w:numPr>
                <w:ilvl w:val="0"/>
                <w:numId w:val="3"/>
              </w:numPr>
              <w:ind w:left="0" w:firstLine="0"/>
            </w:pPr>
            <w:r w:rsidRPr="00A0495B">
              <w:t>Silosinių augalų sėjos darbai</w:t>
            </w:r>
          </w:p>
          <w:p w:rsidR="00E90096" w:rsidRPr="00A0495B" w:rsidRDefault="00E90096" w:rsidP="004B18DE">
            <w:pPr>
              <w:pStyle w:val="Betarp"/>
              <w:widowControl w:val="0"/>
              <w:numPr>
                <w:ilvl w:val="0"/>
                <w:numId w:val="3"/>
              </w:numPr>
              <w:ind w:left="0" w:firstLine="0"/>
            </w:pPr>
            <w:r w:rsidRPr="00A0495B">
              <w:t>Techninių ir aliejinių augalų sėjos darbai</w:t>
            </w:r>
          </w:p>
          <w:p w:rsidR="00E90096" w:rsidRPr="00A0495B" w:rsidRDefault="00E90096" w:rsidP="004B18DE">
            <w:pPr>
              <w:pStyle w:val="Betarp"/>
              <w:widowControl w:val="0"/>
              <w:numPr>
                <w:ilvl w:val="0"/>
                <w:numId w:val="3"/>
              </w:numPr>
              <w:ind w:left="0" w:firstLine="0"/>
            </w:pPr>
            <w:r w:rsidRPr="00A0495B">
              <w:t>Pašarinių augalų</w:t>
            </w:r>
            <w:r>
              <w:t xml:space="preserve"> </w:t>
            </w:r>
            <w:r w:rsidRPr="00A0495B">
              <w:t>(žolinių) sėjos darbai</w:t>
            </w:r>
          </w:p>
          <w:p w:rsidR="00E90096" w:rsidRPr="00A0495B" w:rsidRDefault="00E90096" w:rsidP="004B18DE">
            <w:pPr>
              <w:widowControl w:val="0"/>
              <w:rPr>
                <w:b/>
              </w:rPr>
            </w:pPr>
            <w:r w:rsidRPr="00A0495B">
              <w:rPr>
                <w:b/>
              </w:rPr>
              <w:t>Tema.</w:t>
            </w:r>
            <w:r w:rsidRPr="00A0495B">
              <w:rPr>
                <w:b/>
                <w:i/>
              </w:rPr>
              <w:t xml:space="preserve"> Pašarinių, techninių ir aliejinių augalų sėjos ir sodinimo mašinos</w:t>
            </w:r>
          </w:p>
          <w:p w:rsidR="00E90096" w:rsidRPr="00A0495B" w:rsidRDefault="00E90096" w:rsidP="004B18DE">
            <w:pPr>
              <w:pStyle w:val="Betarp"/>
              <w:widowControl w:val="0"/>
              <w:numPr>
                <w:ilvl w:val="0"/>
                <w:numId w:val="3"/>
              </w:numPr>
              <w:ind w:left="0" w:firstLine="0"/>
            </w:pPr>
            <w:r w:rsidRPr="00A0495B">
              <w:t>Pašarinių, techninių ir aliejinių augalų sėjos mašinos, jų konstrukciniai ypatumai ir parinkimas bei paruošimas darbui</w:t>
            </w:r>
          </w:p>
          <w:p w:rsidR="001327CB" w:rsidRPr="00DA3A2B" w:rsidRDefault="00E90096" w:rsidP="004B18DE">
            <w:pPr>
              <w:pStyle w:val="Betarp"/>
              <w:widowControl w:val="0"/>
              <w:numPr>
                <w:ilvl w:val="0"/>
                <w:numId w:val="3"/>
              </w:numPr>
              <w:ind w:left="0" w:firstLine="0"/>
            </w:pPr>
            <w:r w:rsidRPr="00A0495B">
              <w:t>Bulvių sodinimo mašinos, jų konstrukciniai ypatumai ir parinkimas bei paruošimas darbui</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pStyle w:val="Betarp"/>
              <w:widowControl w:val="0"/>
            </w:pPr>
            <w:r w:rsidRPr="00DA3A2B">
              <w:t xml:space="preserve">2.4. Atlikti pašarinių, techninių ir </w:t>
            </w:r>
            <w:r w:rsidRPr="00DA3A2B">
              <w:lastRenderedPageBreak/>
              <w:t xml:space="preserve">aliejinių augalų </w:t>
            </w:r>
            <w:r w:rsidR="001C3CC4" w:rsidRPr="00DA3A2B">
              <w:t xml:space="preserve">laistymo </w:t>
            </w:r>
            <w:r w:rsidR="00885471">
              <w:t>darbus, laikantis laistymo normų.</w:t>
            </w:r>
          </w:p>
        </w:tc>
        <w:tc>
          <w:tcPr>
            <w:tcW w:w="2923" w:type="pct"/>
          </w:tcPr>
          <w:p w:rsidR="00FA41D1" w:rsidRDefault="000C1CB1" w:rsidP="004B18DE">
            <w:pPr>
              <w:pStyle w:val="Betarp"/>
              <w:widowControl w:val="0"/>
              <w:rPr>
                <w:b/>
                <w:i/>
              </w:rPr>
            </w:pPr>
            <w:r w:rsidRPr="00DA3A2B">
              <w:rPr>
                <w:b/>
              </w:rPr>
              <w:lastRenderedPageBreak/>
              <w:t>Tema.</w:t>
            </w:r>
            <w:r w:rsidRPr="00DA3A2B">
              <w:t xml:space="preserve"> </w:t>
            </w:r>
            <w:r w:rsidRPr="00DA3A2B">
              <w:rPr>
                <w:b/>
                <w:i/>
                <w:iCs/>
              </w:rPr>
              <w:t>Žemės ūkio augalų priežiūros darbai</w:t>
            </w:r>
          </w:p>
          <w:p w:rsidR="00FA41D1" w:rsidRDefault="000C1CB1" w:rsidP="004B18DE">
            <w:pPr>
              <w:pStyle w:val="Betarp"/>
              <w:widowControl w:val="0"/>
              <w:numPr>
                <w:ilvl w:val="0"/>
                <w:numId w:val="3"/>
              </w:numPr>
              <w:ind w:left="0" w:firstLine="0"/>
            </w:pPr>
            <w:r w:rsidRPr="00DA3A2B">
              <w:lastRenderedPageBreak/>
              <w:t>Pašarinių augalų priežiūros darbai</w:t>
            </w:r>
          </w:p>
          <w:p w:rsidR="000C1CB1" w:rsidRPr="00DA3A2B" w:rsidRDefault="000C1CB1" w:rsidP="004B18DE">
            <w:pPr>
              <w:pStyle w:val="Betarp"/>
              <w:widowControl w:val="0"/>
              <w:numPr>
                <w:ilvl w:val="0"/>
                <w:numId w:val="3"/>
              </w:numPr>
              <w:ind w:left="0" w:firstLine="0"/>
            </w:pPr>
            <w:r w:rsidRPr="00DA3A2B">
              <w:t>Techninių ir aliejinių augalų priežiūros darbai</w:t>
            </w:r>
          </w:p>
          <w:p w:rsidR="00FA41D1" w:rsidRDefault="000C1CB1" w:rsidP="004B18DE">
            <w:pPr>
              <w:pStyle w:val="Betarp"/>
              <w:widowControl w:val="0"/>
              <w:rPr>
                <w:b/>
              </w:rPr>
            </w:pPr>
            <w:r w:rsidRPr="00DA3A2B">
              <w:rPr>
                <w:b/>
              </w:rPr>
              <w:t>Tema.</w:t>
            </w:r>
            <w:r w:rsidRPr="00DA3A2B">
              <w:t xml:space="preserve"> </w:t>
            </w:r>
            <w:r w:rsidRPr="00DA3A2B">
              <w:rPr>
                <w:b/>
                <w:i/>
              </w:rPr>
              <w:t>Laistymo įrenginiai</w:t>
            </w:r>
          </w:p>
          <w:p w:rsidR="00FA41D1" w:rsidRDefault="000C1CB1" w:rsidP="004B18DE">
            <w:pPr>
              <w:pStyle w:val="Betarp"/>
              <w:widowControl w:val="0"/>
              <w:numPr>
                <w:ilvl w:val="0"/>
                <w:numId w:val="3"/>
              </w:numPr>
              <w:ind w:left="0" w:firstLine="0"/>
            </w:pPr>
            <w:r w:rsidRPr="00DA3A2B">
              <w:t>Laistymo sistemos</w:t>
            </w:r>
          </w:p>
          <w:p w:rsidR="00FA41D1" w:rsidRDefault="000C1CB1" w:rsidP="004B18DE">
            <w:pPr>
              <w:pStyle w:val="Betarp"/>
              <w:widowControl w:val="0"/>
              <w:numPr>
                <w:ilvl w:val="0"/>
                <w:numId w:val="3"/>
              </w:numPr>
              <w:ind w:left="0" w:firstLine="0"/>
            </w:pPr>
            <w:r w:rsidRPr="00DA3A2B">
              <w:t>Laistymo įrenginių priežiūra</w:t>
            </w:r>
          </w:p>
          <w:p w:rsidR="000C1CB1" w:rsidRPr="00DA3A2B" w:rsidRDefault="000C1CB1" w:rsidP="004B18DE">
            <w:pPr>
              <w:pStyle w:val="Betarp"/>
              <w:widowControl w:val="0"/>
              <w:numPr>
                <w:ilvl w:val="0"/>
                <w:numId w:val="3"/>
              </w:numPr>
              <w:ind w:left="0" w:firstLine="0"/>
            </w:pPr>
            <w:r w:rsidRPr="00DA3A2B">
              <w:t>Laistymo normos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1C3CC4" w:rsidP="004B18DE">
            <w:pPr>
              <w:pStyle w:val="Betarp"/>
              <w:widowControl w:val="0"/>
            </w:pPr>
            <w:r w:rsidRPr="00DA3A2B">
              <w:t>2.5. Parinkti</w:t>
            </w:r>
            <w:r w:rsidR="000C1CB1" w:rsidRPr="00DA3A2B">
              <w:t xml:space="preserve"> pašarinių, techninių ir aliejinių augalų apsaugos priemones</w:t>
            </w:r>
            <w:r w:rsidR="00E90096">
              <w:t xml:space="preserve"> nuo ligų, kenkėjų ir piktžolių, </w:t>
            </w:r>
            <w:r w:rsidR="00E90096" w:rsidRPr="00DA3A2B">
              <w:t xml:space="preserve">laikantis </w:t>
            </w:r>
            <w:r w:rsidR="00E90096">
              <w:t xml:space="preserve">aplinkosaugos </w:t>
            </w:r>
            <w:r w:rsidR="00E90096" w:rsidRPr="00DA3A2B">
              <w:t>reikalavimų.</w:t>
            </w:r>
          </w:p>
        </w:tc>
        <w:tc>
          <w:tcPr>
            <w:tcW w:w="2923" w:type="pct"/>
          </w:tcPr>
          <w:p w:rsidR="00FA41D1" w:rsidRDefault="000C1CB1" w:rsidP="004B18DE">
            <w:pPr>
              <w:pStyle w:val="Betarp"/>
              <w:widowControl w:val="0"/>
              <w:rPr>
                <w:i/>
              </w:rPr>
            </w:pPr>
            <w:r w:rsidRPr="00DA3A2B">
              <w:rPr>
                <w:b/>
              </w:rPr>
              <w:t>Tema.</w:t>
            </w:r>
            <w:r w:rsidRPr="00DA3A2B">
              <w:t xml:space="preserve"> </w:t>
            </w:r>
            <w:r w:rsidRPr="00DA3A2B">
              <w:rPr>
                <w:b/>
                <w:i/>
              </w:rPr>
              <w:t>Augalų apsaugos priemonės</w:t>
            </w:r>
          </w:p>
          <w:p w:rsidR="00FA41D1" w:rsidRDefault="000C1CB1" w:rsidP="004B18DE">
            <w:pPr>
              <w:pStyle w:val="Betarp"/>
              <w:widowControl w:val="0"/>
              <w:numPr>
                <w:ilvl w:val="0"/>
                <w:numId w:val="3"/>
              </w:numPr>
              <w:ind w:left="0" w:firstLine="0"/>
            </w:pPr>
            <w:r w:rsidRPr="00DA3A2B">
              <w:t>Augalų apsaugos metodai</w:t>
            </w:r>
          </w:p>
          <w:p w:rsidR="00FA41D1" w:rsidRDefault="000C1CB1" w:rsidP="004B18DE">
            <w:pPr>
              <w:pStyle w:val="Betarp"/>
              <w:widowControl w:val="0"/>
              <w:numPr>
                <w:ilvl w:val="0"/>
                <w:numId w:val="3"/>
              </w:numPr>
              <w:ind w:left="0" w:firstLine="0"/>
            </w:pPr>
            <w:r w:rsidRPr="00DA3A2B">
              <w:t>Agrotechninės augalų apsaugos priemonės</w:t>
            </w:r>
          </w:p>
          <w:p w:rsidR="00FA41D1" w:rsidRDefault="000C1CB1" w:rsidP="004B18DE">
            <w:pPr>
              <w:pStyle w:val="Betarp"/>
              <w:widowControl w:val="0"/>
              <w:numPr>
                <w:ilvl w:val="0"/>
                <w:numId w:val="3"/>
              </w:numPr>
              <w:ind w:left="0" w:firstLine="0"/>
            </w:pPr>
            <w:r w:rsidRPr="00DA3A2B">
              <w:t>Biologinės augalų apsaugos priemonės</w:t>
            </w:r>
          </w:p>
          <w:p w:rsidR="00FA41D1" w:rsidRDefault="000C1CB1" w:rsidP="004B18DE">
            <w:pPr>
              <w:pStyle w:val="Betarp"/>
              <w:widowControl w:val="0"/>
              <w:numPr>
                <w:ilvl w:val="0"/>
                <w:numId w:val="3"/>
              </w:numPr>
              <w:ind w:left="0" w:firstLine="0"/>
            </w:pPr>
            <w:r w:rsidRPr="00DA3A2B">
              <w:t>Registruoti augalų apsaugos produktai</w:t>
            </w:r>
          </w:p>
          <w:p w:rsidR="00FA41D1" w:rsidRDefault="000C1CB1" w:rsidP="004B18DE">
            <w:pPr>
              <w:pStyle w:val="Betarp"/>
              <w:widowControl w:val="0"/>
              <w:numPr>
                <w:ilvl w:val="0"/>
                <w:numId w:val="3"/>
              </w:numPr>
              <w:ind w:left="0" w:firstLine="0"/>
            </w:pPr>
            <w:r w:rsidRPr="00DA3A2B">
              <w:t>Saugus darbas ir aplinkos apsauga naudojant pesticidus</w:t>
            </w:r>
          </w:p>
          <w:p w:rsidR="000C1CB1" w:rsidRPr="00DA3A2B" w:rsidRDefault="000C1CB1" w:rsidP="004B18DE">
            <w:pPr>
              <w:pStyle w:val="Betarp"/>
              <w:widowControl w:val="0"/>
              <w:numPr>
                <w:ilvl w:val="0"/>
                <w:numId w:val="3"/>
              </w:numPr>
              <w:ind w:left="0" w:firstLine="0"/>
            </w:pPr>
            <w:r w:rsidRPr="00DA3A2B">
              <w:t>Augalų apsaugos mašinos</w:t>
            </w:r>
          </w:p>
          <w:p w:rsidR="00FA41D1" w:rsidRDefault="000C1CB1" w:rsidP="004B18DE">
            <w:pPr>
              <w:pStyle w:val="Betarp"/>
              <w:widowControl w:val="0"/>
              <w:rPr>
                <w:b/>
                <w:i/>
              </w:rPr>
            </w:pPr>
            <w:r w:rsidRPr="00DA3A2B">
              <w:rPr>
                <w:b/>
              </w:rPr>
              <w:t>Tema.</w:t>
            </w:r>
            <w:r w:rsidRPr="00DA3A2B">
              <w:t xml:space="preserve"> </w:t>
            </w:r>
            <w:r w:rsidRPr="00DA3A2B">
              <w:rPr>
                <w:b/>
                <w:i/>
              </w:rPr>
              <w:t>Žemės ūkio augalų ligos, kenkėjai ir jų naikinimo priemonės</w:t>
            </w:r>
          </w:p>
          <w:p w:rsidR="00FA41D1" w:rsidRDefault="000C1CB1" w:rsidP="004B18DE">
            <w:pPr>
              <w:pStyle w:val="Betarp"/>
              <w:widowControl w:val="0"/>
              <w:numPr>
                <w:ilvl w:val="0"/>
                <w:numId w:val="3"/>
              </w:numPr>
              <w:ind w:left="0" w:firstLine="0"/>
            </w:pPr>
            <w:r w:rsidRPr="00DA3A2B">
              <w:t>Pašarinių augalų ligos, kenkėjai ir jų kontrolė</w:t>
            </w:r>
          </w:p>
          <w:p w:rsidR="00FA41D1" w:rsidRDefault="000C1CB1" w:rsidP="004B18DE">
            <w:pPr>
              <w:pStyle w:val="Betarp"/>
              <w:widowControl w:val="0"/>
              <w:numPr>
                <w:ilvl w:val="0"/>
                <w:numId w:val="3"/>
              </w:numPr>
              <w:ind w:left="0" w:firstLine="0"/>
            </w:pPr>
            <w:r w:rsidRPr="00DA3A2B">
              <w:t>Techninių ir aliejinių augalų ligos, kenkėjai ir jų kontrolė</w:t>
            </w:r>
          </w:p>
          <w:p w:rsidR="000C1CB1" w:rsidRPr="00DA3A2B" w:rsidRDefault="000C1CB1" w:rsidP="004B18DE">
            <w:pPr>
              <w:pStyle w:val="Betarp"/>
              <w:widowControl w:val="0"/>
              <w:numPr>
                <w:ilvl w:val="0"/>
                <w:numId w:val="3"/>
              </w:numPr>
              <w:ind w:left="0" w:firstLine="0"/>
            </w:pPr>
            <w:r w:rsidRPr="00DA3A2B">
              <w:t>Žemės ūkio augalų purškimas prieš ligas ir kenkėjus</w:t>
            </w:r>
          </w:p>
          <w:p w:rsidR="00FA41D1" w:rsidRDefault="000C1CB1" w:rsidP="004B18DE">
            <w:pPr>
              <w:pStyle w:val="Betarp"/>
              <w:widowControl w:val="0"/>
              <w:rPr>
                <w:b/>
                <w:i/>
              </w:rPr>
            </w:pPr>
            <w:r w:rsidRPr="00DA3A2B">
              <w:rPr>
                <w:b/>
              </w:rPr>
              <w:t>Tema.</w:t>
            </w:r>
            <w:r w:rsidRPr="00DA3A2B">
              <w:t xml:space="preserve"> </w:t>
            </w:r>
            <w:r w:rsidRPr="00DA3A2B">
              <w:rPr>
                <w:b/>
                <w:i/>
              </w:rPr>
              <w:t>Piktžolės ir jų naikinimas</w:t>
            </w:r>
          </w:p>
          <w:p w:rsidR="00FA41D1" w:rsidRDefault="000C1CB1" w:rsidP="004B18DE">
            <w:pPr>
              <w:pStyle w:val="Betarp"/>
              <w:widowControl w:val="0"/>
              <w:numPr>
                <w:ilvl w:val="0"/>
                <w:numId w:val="3"/>
              </w:numPr>
              <w:ind w:left="0" w:firstLine="0"/>
            </w:pPr>
            <w:r w:rsidRPr="00DA3A2B">
              <w:t>Piktžolių rūšys</w:t>
            </w:r>
          </w:p>
          <w:p w:rsidR="00FA41D1" w:rsidRDefault="000C1CB1" w:rsidP="004B18DE">
            <w:pPr>
              <w:pStyle w:val="Betarp"/>
              <w:widowControl w:val="0"/>
              <w:numPr>
                <w:ilvl w:val="0"/>
                <w:numId w:val="3"/>
              </w:numPr>
              <w:ind w:left="0" w:firstLine="0"/>
              <w:rPr>
                <w:i/>
              </w:rPr>
            </w:pPr>
            <w:r w:rsidRPr="00DA3A2B">
              <w:t>Apsaugos priemonių prieš piktžolių plitimą taikymas</w:t>
            </w:r>
          </w:p>
          <w:p w:rsidR="000C1CB1" w:rsidRPr="00DA3A2B" w:rsidRDefault="000C1CB1" w:rsidP="004B18DE">
            <w:pPr>
              <w:pStyle w:val="Betarp"/>
              <w:widowControl w:val="0"/>
              <w:numPr>
                <w:ilvl w:val="0"/>
                <w:numId w:val="3"/>
              </w:numPr>
              <w:ind w:left="0" w:firstLine="0"/>
            </w:pPr>
            <w:r w:rsidRPr="00DA3A2B">
              <w:t>Piktžolių naikinimas žemės ūkio mašinomis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widowControl w:val="0"/>
            </w:pPr>
            <w:r w:rsidRPr="00DA3A2B">
              <w:t>2.6. Tręšti pašarinius, t</w:t>
            </w:r>
            <w:r w:rsidR="001C3CC4" w:rsidRPr="00DA3A2B">
              <w:t xml:space="preserve">echninius ir aliejinius augalus, laikantis </w:t>
            </w:r>
            <w:r w:rsidR="00E90096">
              <w:t xml:space="preserve">aplinkosaugos </w:t>
            </w:r>
            <w:r w:rsidR="00124944">
              <w:t>reikalavimų.</w:t>
            </w:r>
          </w:p>
        </w:tc>
        <w:tc>
          <w:tcPr>
            <w:tcW w:w="2923" w:type="pct"/>
          </w:tcPr>
          <w:p w:rsidR="00FA41D1" w:rsidRDefault="000C1CB1" w:rsidP="004B18DE">
            <w:pPr>
              <w:pStyle w:val="Betarp"/>
              <w:widowControl w:val="0"/>
              <w:rPr>
                <w:b/>
                <w:i/>
              </w:rPr>
            </w:pPr>
            <w:r w:rsidRPr="00DA3A2B">
              <w:rPr>
                <w:b/>
              </w:rPr>
              <w:t>Tema.</w:t>
            </w:r>
            <w:r w:rsidRPr="00DA3A2B">
              <w:t xml:space="preserve"> </w:t>
            </w:r>
            <w:r w:rsidRPr="00DA3A2B">
              <w:rPr>
                <w:b/>
                <w:i/>
              </w:rPr>
              <w:t>Trąšų rūšys ir savybės</w:t>
            </w:r>
          </w:p>
          <w:p w:rsidR="00FA41D1" w:rsidRDefault="000C1CB1" w:rsidP="004B18DE">
            <w:pPr>
              <w:pStyle w:val="Betarp"/>
              <w:widowControl w:val="0"/>
              <w:numPr>
                <w:ilvl w:val="0"/>
                <w:numId w:val="3"/>
              </w:numPr>
              <w:ind w:left="0" w:firstLine="0"/>
            </w:pPr>
            <w:r w:rsidRPr="00DA3A2B">
              <w:t>Mineralinės trąšos</w:t>
            </w:r>
          </w:p>
          <w:p w:rsidR="00FA41D1" w:rsidRDefault="000C1CB1" w:rsidP="004B18DE">
            <w:pPr>
              <w:pStyle w:val="Betarp"/>
              <w:widowControl w:val="0"/>
              <w:numPr>
                <w:ilvl w:val="0"/>
                <w:numId w:val="3"/>
              </w:numPr>
              <w:ind w:left="0" w:firstLine="0"/>
            </w:pPr>
            <w:r w:rsidRPr="00DA3A2B">
              <w:t>Organinės trąšos</w:t>
            </w:r>
          </w:p>
          <w:p w:rsidR="000C1CB1" w:rsidRPr="00DA3A2B" w:rsidRDefault="000C1CB1" w:rsidP="004B18DE">
            <w:pPr>
              <w:pStyle w:val="Betarp"/>
              <w:widowControl w:val="0"/>
              <w:numPr>
                <w:ilvl w:val="0"/>
                <w:numId w:val="3"/>
              </w:numPr>
              <w:ind w:left="0" w:firstLine="0"/>
            </w:pPr>
            <w:r w:rsidRPr="00DA3A2B">
              <w:t>Mineralinių ir organinių trąšų savybės</w:t>
            </w:r>
          </w:p>
          <w:p w:rsidR="00FA41D1" w:rsidRDefault="000C1CB1" w:rsidP="004B18DE">
            <w:pPr>
              <w:pStyle w:val="Betarp"/>
              <w:widowControl w:val="0"/>
              <w:rPr>
                <w:b/>
                <w:i/>
              </w:rPr>
            </w:pPr>
            <w:r w:rsidRPr="00DA3A2B">
              <w:rPr>
                <w:b/>
              </w:rPr>
              <w:t>Tema.</w:t>
            </w:r>
            <w:r w:rsidRPr="00DA3A2B">
              <w:t xml:space="preserve"> </w:t>
            </w:r>
            <w:r w:rsidRPr="00DA3A2B">
              <w:rPr>
                <w:b/>
                <w:i/>
              </w:rPr>
              <w:t>Tręšimo sistema</w:t>
            </w:r>
          </w:p>
          <w:p w:rsidR="00FA41D1" w:rsidRDefault="000C1CB1" w:rsidP="004B18DE">
            <w:pPr>
              <w:pStyle w:val="Betarp"/>
              <w:widowControl w:val="0"/>
              <w:numPr>
                <w:ilvl w:val="0"/>
                <w:numId w:val="3"/>
              </w:numPr>
              <w:ind w:left="0" w:firstLine="0"/>
            </w:pPr>
            <w:r w:rsidRPr="00DA3A2B">
              <w:t>Tręšimo normos skaičiavimas</w:t>
            </w:r>
          </w:p>
          <w:p w:rsidR="00FA41D1" w:rsidRDefault="000C1CB1" w:rsidP="004B18DE">
            <w:pPr>
              <w:pStyle w:val="Betarp"/>
              <w:widowControl w:val="0"/>
              <w:numPr>
                <w:ilvl w:val="0"/>
                <w:numId w:val="3"/>
              </w:numPr>
              <w:ind w:left="0" w:firstLine="0"/>
            </w:pPr>
            <w:r w:rsidRPr="00DA3A2B">
              <w:t>Pagrindinis tręšimas</w:t>
            </w:r>
          </w:p>
          <w:p w:rsidR="00FA41D1" w:rsidRDefault="000C1CB1" w:rsidP="004B18DE">
            <w:pPr>
              <w:pStyle w:val="Betarp"/>
              <w:widowControl w:val="0"/>
              <w:numPr>
                <w:ilvl w:val="0"/>
                <w:numId w:val="3"/>
              </w:numPr>
              <w:ind w:left="0" w:firstLine="0"/>
            </w:pPr>
            <w:r w:rsidRPr="00DA3A2B">
              <w:t>Pavasarinis tręšimas</w:t>
            </w:r>
          </w:p>
          <w:p w:rsidR="000C1CB1" w:rsidRPr="00DA3A2B" w:rsidRDefault="000C1CB1" w:rsidP="004B18DE">
            <w:pPr>
              <w:pStyle w:val="Betarp"/>
              <w:widowControl w:val="0"/>
              <w:numPr>
                <w:ilvl w:val="0"/>
                <w:numId w:val="3"/>
              </w:numPr>
              <w:ind w:left="0" w:firstLine="0"/>
            </w:pPr>
            <w:r w:rsidRPr="00DA3A2B">
              <w:t>Tręšimas per lapus</w:t>
            </w:r>
          </w:p>
          <w:p w:rsidR="00FA41D1" w:rsidRDefault="000C1CB1" w:rsidP="004B18DE">
            <w:pPr>
              <w:pStyle w:val="Betarp"/>
              <w:widowControl w:val="0"/>
              <w:rPr>
                <w:b/>
                <w:i/>
              </w:rPr>
            </w:pPr>
            <w:r w:rsidRPr="00DA3A2B">
              <w:rPr>
                <w:b/>
              </w:rPr>
              <w:t>Tema.</w:t>
            </w:r>
            <w:r w:rsidRPr="00DA3A2B">
              <w:t xml:space="preserve"> </w:t>
            </w:r>
            <w:r w:rsidRPr="00DA3A2B">
              <w:rPr>
                <w:b/>
                <w:i/>
              </w:rPr>
              <w:t>Tręšiamosios mašinos</w:t>
            </w:r>
          </w:p>
          <w:p w:rsidR="00FA41D1" w:rsidRDefault="000C1CB1" w:rsidP="004B18DE">
            <w:pPr>
              <w:pStyle w:val="Betarp"/>
              <w:widowControl w:val="0"/>
              <w:numPr>
                <w:ilvl w:val="0"/>
                <w:numId w:val="3"/>
              </w:numPr>
              <w:ind w:left="0" w:firstLine="0"/>
            </w:pPr>
            <w:r w:rsidRPr="00DA3A2B">
              <w:t>Išberiamų trąšų kiekio nustatymas</w:t>
            </w:r>
          </w:p>
          <w:p w:rsidR="000C1CB1" w:rsidRPr="00DA3A2B" w:rsidRDefault="000C1CB1" w:rsidP="004B18DE">
            <w:pPr>
              <w:pStyle w:val="Betarp"/>
              <w:widowControl w:val="0"/>
              <w:numPr>
                <w:ilvl w:val="0"/>
                <w:numId w:val="3"/>
              </w:numPr>
              <w:ind w:left="0" w:firstLine="0"/>
            </w:pPr>
            <w:r w:rsidRPr="00DA3A2B">
              <w:t>Augalų tręšimo mašinų paruošimas darbui</w:t>
            </w:r>
          </w:p>
        </w:tc>
      </w:tr>
      <w:tr w:rsidR="000C1CB1" w:rsidRPr="00DA3A2B" w:rsidTr="00124944">
        <w:trPr>
          <w:trHeight w:val="57"/>
          <w:jc w:val="center"/>
        </w:trPr>
        <w:tc>
          <w:tcPr>
            <w:tcW w:w="947" w:type="pct"/>
            <w:vMerge w:val="restart"/>
          </w:tcPr>
          <w:p w:rsidR="000C1CB1" w:rsidRPr="00DA3A2B" w:rsidRDefault="000C1CB1" w:rsidP="004B18DE">
            <w:pPr>
              <w:pStyle w:val="Betarp"/>
              <w:widowControl w:val="0"/>
            </w:pPr>
            <w:r w:rsidRPr="00DA3A2B">
              <w:t xml:space="preserve">3. Sėti, sodinti ir prižiūrėti </w:t>
            </w:r>
            <w:r w:rsidRPr="00DA3A2B">
              <w:lastRenderedPageBreak/>
              <w:t>vaistinius ir prieskoninius augalus.</w:t>
            </w:r>
          </w:p>
        </w:tc>
        <w:tc>
          <w:tcPr>
            <w:tcW w:w="1129" w:type="pct"/>
          </w:tcPr>
          <w:p w:rsidR="000C1CB1" w:rsidRPr="00DA3A2B" w:rsidRDefault="000C1CB1" w:rsidP="004B18DE">
            <w:pPr>
              <w:pStyle w:val="Betarp"/>
              <w:widowControl w:val="0"/>
            </w:pPr>
            <w:r w:rsidRPr="00DA3A2B">
              <w:lastRenderedPageBreak/>
              <w:t xml:space="preserve">3.1. Apibūdinti vaistinių ir </w:t>
            </w:r>
            <w:r w:rsidRPr="00DA3A2B">
              <w:lastRenderedPageBreak/>
              <w:t>prieskoninių augalų rūšis.</w:t>
            </w:r>
          </w:p>
        </w:tc>
        <w:tc>
          <w:tcPr>
            <w:tcW w:w="2923" w:type="pct"/>
          </w:tcPr>
          <w:p w:rsidR="00F716AC" w:rsidRDefault="000C1CB1" w:rsidP="004B18DE">
            <w:pPr>
              <w:pStyle w:val="Betarp"/>
              <w:widowControl w:val="0"/>
              <w:rPr>
                <w:b/>
                <w:i/>
              </w:rPr>
            </w:pPr>
            <w:r w:rsidRPr="00DA3A2B">
              <w:rPr>
                <w:b/>
              </w:rPr>
              <w:lastRenderedPageBreak/>
              <w:t xml:space="preserve">Tema. </w:t>
            </w:r>
            <w:r w:rsidRPr="00DA3A2B">
              <w:rPr>
                <w:b/>
                <w:i/>
              </w:rPr>
              <w:t>Pagrindinės vaistinių ir prieskoninių augalų rūšys</w:t>
            </w:r>
          </w:p>
          <w:p w:rsidR="00FA41D1" w:rsidRDefault="000C1CB1" w:rsidP="004B18DE">
            <w:pPr>
              <w:pStyle w:val="Betarp"/>
              <w:widowControl w:val="0"/>
              <w:numPr>
                <w:ilvl w:val="0"/>
                <w:numId w:val="3"/>
              </w:numPr>
              <w:ind w:left="0" w:firstLine="0"/>
            </w:pPr>
            <w:r w:rsidRPr="00DA3A2B">
              <w:lastRenderedPageBreak/>
              <w:t>Žemės ūkio augalų rūšys ir jų skirstymas</w:t>
            </w:r>
          </w:p>
          <w:p w:rsidR="00FA41D1" w:rsidRDefault="000C1CB1" w:rsidP="004B18DE">
            <w:pPr>
              <w:pStyle w:val="Betarp"/>
              <w:widowControl w:val="0"/>
              <w:numPr>
                <w:ilvl w:val="0"/>
                <w:numId w:val="3"/>
              </w:numPr>
              <w:ind w:left="0" w:firstLine="0"/>
            </w:pPr>
            <w:r w:rsidRPr="00DA3A2B">
              <w:t>Žemės ūkio augalų augimo ir vystymosi tarpsniai</w:t>
            </w:r>
          </w:p>
          <w:p w:rsidR="00B3570A" w:rsidRPr="00B3570A" w:rsidRDefault="00B3570A" w:rsidP="004B18DE">
            <w:pPr>
              <w:pStyle w:val="Betarp"/>
              <w:widowControl w:val="0"/>
            </w:pPr>
            <w:r w:rsidRPr="00A0495B">
              <w:rPr>
                <w:b/>
              </w:rPr>
              <w:t>Tema.</w:t>
            </w:r>
            <w:r w:rsidRPr="00A0495B">
              <w:rPr>
                <w:b/>
                <w:i/>
              </w:rPr>
              <w:t xml:space="preserve"> </w:t>
            </w:r>
            <w:r w:rsidRPr="00B3570A">
              <w:rPr>
                <w:b/>
                <w:i/>
              </w:rPr>
              <w:t>Vaistiniai ir prieskoniniai augalai, maistinė vertė ir gydomosios savybės</w:t>
            </w:r>
          </w:p>
          <w:p w:rsidR="00B3570A" w:rsidRPr="00A0495B" w:rsidRDefault="00B3570A" w:rsidP="004B18DE">
            <w:pPr>
              <w:pStyle w:val="Betarp"/>
              <w:widowControl w:val="0"/>
              <w:numPr>
                <w:ilvl w:val="0"/>
                <w:numId w:val="3"/>
              </w:numPr>
              <w:ind w:left="0" w:firstLine="0"/>
            </w:pPr>
            <w:r>
              <w:t>Vaistiniai augalai ir jų gydomosios savybės</w:t>
            </w:r>
          </w:p>
          <w:p w:rsidR="0005252D" w:rsidRPr="00DA3A2B" w:rsidRDefault="00B3570A" w:rsidP="004B18DE">
            <w:pPr>
              <w:pStyle w:val="Betarp"/>
              <w:widowControl w:val="0"/>
              <w:numPr>
                <w:ilvl w:val="0"/>
                <w:numId w:val="3"/>
              </w:numPr>
              <w:ind w:left="0" w:firstLine="0"/>
            </w:pPr>
            <w:r>
              <w:t>Prieskoniniai augalai</w:t>
            </w:r>
            <w:r w:rsidR="005B74AB">
              <w:t>, jų maistinė vertė ir</w:t>
            </w:r>
            <w:r>
              <w:t xml:space="preserve"> pritaikymas </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widowControl w:val="0"/>
            </w:pPr>
            <w:r w:rsidRPr="00DA3A2B">
              <w:t>3.2. Pasodinti vaistinius ir prieskoninius augalus</w:t>
            </w:r>
            <w:r w:rsidR="005B6F7C">
              <w:t xml:space="preserve">, laikantis </w:t>
            </w:r>
            <w:r w:rsidR="005B6F7C">
              <w:rPr>
                <w:color w:val="000000"/>
              </w:rPr>
              <w:t>augalų sėklos</w:t>
            </w:r>
            <w:r w:rsidR="00124944">
              <w:rPr>
                <w:color w:val="000000"/>
              </w:rPr>
              <w:t xml:space="preserve"> kokybės privalomų reikalavimų.</w:t>
            </w:r>
          </w:p>
        </w:tc>
        <w:tc>
          <w:tcPr>
            <w:tcW w:w="2923" w:type="pct"/>
          </w:tcPr>
          <w:p w:rsidR="00FA41D1" w:rsidRDefault="000C1CB1" w:rsidP="004B18DE">
            <w:pPr>
              <w:pStyle w:val="Betarp"/>
              <w:widowControl w:val="0"/>
              <w:rPr>
                <w:b/>
                <w:i/>
              </w:rPr>
            </w:pPr>
            <w:r w:rsidRPr="00DA3A2B">
              <w:rPr>
                <w:b/>
              </w:rPr>
              <w:t>Tema.</w:t>
            </w:r>
            <w:r w:rsidRPr="00DA3A2B">
              <w:rPr>
                <w:b/>
                <w:i/>
              </w:rPr>
              <w:t xml:space="preserve"> Vaistinių, prieskoninių augalų sėja ir sodinimas</w:t>
            </w:r>
          </w:p>
          <w:p w:rsidR="00FA41D1" w:rsidRDefault="000C1CB1" w:rsidP="004B18DE">
            <w:pPr>
              <w:pStyle w:val="Betarp"/>
              <w:widowControl w:val="0"/>
              <w:numPr>
                <w:ilvl w:val="0"/>
                <w:numId w:val="3"/>
              </w:numPr>
              <w:ind w:left="0" w:firstLine="0"/>
            </w:pPr>
            <w:r w:rsidRPr="00DA3A2B">
              <w:t>Vaistinių ir prieskoninių augalų daigų auginimas</w:t>
            </w:r>
          </w:p>
          <w:p w:rsidR="00FA41D1" w:rsidRDefault="000C1CB1" w:rsidP="004B18DE">
            <w:pPr>
              <w:pStyle w:val="Betarp"/>
              <w:widowControl w:val="0"/>
              <w:numPr>
                <w:ilvl w:val="0"/>
                <w:numId w:val="3"/>
              </w:numPr>
              <w:ind w:left="0" w:firstLine="0"/>
            </w:pPr>
            <w:r w:rsidRPr="00DA3A2B">
              <w:t>Vaistinių ir prieskoninių augalų sėja</w:t>
            </w:r>
          </w:p>
          <w:p w:rsidR="005B6F7C" w:rsidRPr="005B6F7C" w:rsidRDefault="005B6F7C" w:rsidP="004B18DE">
            <w:pPr>
              <w:pStyle w:val="Betarp"/>
              <w:widowControl w:val="0"/>
              <w:rPr>
                <w:b/>
                <w:i/>
              </w:rPr>
            </w:pPr>
            <w:r w:rsidRPr="005B6F7C">
              <w:rPr>
                <w:b/>
              </w:rPr>
              <w:t xml:space="preserve">Tema. </w:t>
            </w:r>
            <w:r w:rsidRPr="005B6F7C">
              <w:rPr>
                <w:b/>
                <w:i/>
              </w:rPr>
              <w:t>Prieskoninių ir vaistinių augalų sėklos kokybės privalomi reikalavimai</w:t>
            </w:r>
          </w:p>
          <w:p w:rsidR="005B74AB" w:rsidRDefault="005B6F7C" w:rsidP="004B18DE">
            <w:pPr>
              <w:pStyle w:val="Betarp"/>
              <w:widowControl w:val="0"/>
              <w:numPr>
                <w:ilvl w:val="0"/>
                <w:numId w:val="40"/>
              </w:numPr>
              <w:ind w:left="0" w:firstLine="0"/>
            </w:pPr>
            <w:r w:rsidRPr="005B6F7C">
              <w:rPr>
                <w:iCs/>
              </w:rPr>
              <w:t>Sėklos kokybės</w:t>
            </w:r>
            <w:r w:rsidRPr="005B6F7C">
              <w:t xml:space="preserve"> patvirtinimo dokumentai</w:t>
            </w:r>
          </w:p>
          <w:p w:rsidR="005B6F7C" w:rsidRPr="005B6F7C" w:rsidRDefault="005B6F7C" w:rsidP="004B18DE">
            <w:pPr>
              <w:pStyle w:val="Betarp"/>
              <w:widowControl w:val="0"/>
              <w:numPr>
                <w:ilvl w:val="0"/>
                <w:numId w:val="40"/>
              </w:numPr>
              <w:ind w:left="0" w:firstLine="0"/>
            </w:pPr>
            <w:r w:rsidRPr="005B6F7C">
              <w:t>Sėklos ir augalų dauginamosios medžiagos tiekimo rinkai reikalavima</w:t>
            </w:r>
            <w:r>
              <w:t>i</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0C1CB1" w:rsidP="004B18DE">
            <w:pPr>
              <w:widowControl w:val="0"/>
            </w:pPr>
            <w:r w:rsidRPr="00DA3A2B">
              <w:t xml:space="preserve">3.3. Atlikti vaistinių ir prieskoninių augalų </w:t>
            </w:r>
            <w:r w:rsidR="00957139" w:rsidRPr="00DA3A2B">
              <w:t>tręšimą, paskaičiuojant trąšų normą ir laikantis tręšiamųjų produktų tręšimo reikalavi</w:t>
            </w:r>
            <w:r w:rsidR="00124944">
              <w:t>mų.</w:t>
            </w:r>
          </w:p>
        </w:tc>
        <w:tc>
          <w:tcPr>
            <w:tcW w:w="2923" w:type="pct"/>
          </w:tcPr>
          <w:p w:rsidR="000C1CB1" w:rsidRPr="00DA3A2B" w:rsidRDefault="000C1CB1" w:rsidP="004B18DE">
            <w:pPr>
              <w:pStyle w:val="Betarp"/>
              <w:widowControl w:val="0"/>
              <w:rPr>
                <w:b/>
                <w:i/>
              </w:rPr>
            </w:pPr>
            <w:r w:rsidRPr="00DA3A2B">
              <w:rPr>
                <w:b/>
              </w:rPr>
              <w:t>Tema.</w:t>
            </w:r>
            <w:r w:rsidRPr="00DA3A2B">
              <w:rPr>
                <w:b/>
                <w:i/>
              </w:rPr>
              <w:t xml:space="preserve"> Vaistinių, prieskoninių augalų priežiūra</w:t>
            </w:r>
          </w:p>
          <w:p w:rsidR="00FA41D1" w:rsidRDefault="000C1CB1" w:rsidP="004B18DE">
            <w:pPr>
              <w:pStyle w:val="Betarp"/>
              <w:widowControl w:val="0"/>
              <w:numPr>
                <w:ilvl w:val="0"/>
                <w:numId w:val="29"/>
              </w:numPr>
              <w:ind w:left="0" w:firstLine="0"/>
            </w:pPr>
            <w:r w:rsidRPr="00DA3A2B">
              <w:t>Vaistinių, prieskoninių augalų laistymas</w:t>
            </w:r>
          </w:p>
          <w:p w:rsidR="00FA41D1" w:rsidRDefault="000C1CB1" w:rsidP="004B18DE">
            <w:pPr>
              <w:pStyle w:val="Betarp"/>
              <w:widowControl w:val="0"/>
              <w:numPr>
                <w:ilvl w:val="0"/>
                <w:numId w:val="3"/>
              </w:numPr>
              <w:ind w:left="0" w:firstLine="0"/>
            </w:pPr>
            <w:r w:rsidRPr="00DA3A2B">
              <w:t>Vaistinių, prieskoninių augalų purškimas prieš ligas ir kenkėjus</w:t>
            </w:r>
          </w:p>
          <w:p w:rsidR="000C1CB1" w:rsidRPr="00DA3A2B" w:rsidRDefault="000C1CB1" w:rsidP="004B18DE">
            <w:pPr>
              <w:pStyle w:val="Betarp"/>
              <w:widowControl w:val="0"/>
              <w:numPr>
                <w:ilvl w:val="0"/>
                <w:numId w:val="3"/>
              </w:numPr>
              <w:ind w:left="0" w:firstLine="0"/>
            </w:pPr>
            <w:r w:rsidRPr="00DA3A2B">
              <w:t>Tręšimas ir trąšų normos paskaičiavimas</w:t>
            </w:r>
          </w:p>
          <w:p w:rsidR="00FA41D1" w:rsidRDefault="000C1CB1" w:rsidP="004B18DE">
            <w:pPr>
              <w:pStyle w:val="Betarp"/>
              <w:widowControl w:val="0"/>
              <w:rPr>
                <w:i/>
              </w:rPr>
            </w:pPr>
            <w:r w:rsidRPr="00DA3A2B">
              <w:rPr>
                <w:b/>
              </w:rPr>
              <w:t>Tema.</w:t>
            </w:r>
            <w:r w:rsidRPr="00DA3A2B">
              <w:t xml:space="preserve"> </w:t>
            </w:r>
            <w:r w:rsidRPr="00DA3A2B">
              <w:rPr>
                <w:b/>
                <w:i/>
              </w:rPr>
              <w:t>Vaistinių, prieskoninių augalų apsauga nuo kenkėjų ir ligų</w:t>
            </w:r>
          </w:p>
          <w:p w:rsidR="00FA41D1" w:rsidRDefault="000C1CB1" w:rsidP="004B18DE">
            <w:pPr>
              <w:pStyle w:val="Betarp"/>
              <w:widowControl w:val="0"/>
              <w:numPr>
                <w:ilvl w:val="0"/>
                <w:numId w:val="3"/>
              </w:numPr>
              <w:ind w:left="0" w:firstLine="0"/>
            </w:pPr>
            <w:r w:rsidRPr="00DA3A2B">
              <w:t>Augalų apsaugos metodai</w:t>
            </w:r>
          </w:p>
          <w:p w:rsidR="00FA41D1" w:rsidRDefault="000C1CB1" w:rsidP="004B18DE">
            <w:pPr>
              <w:pStyle w:val="Betarp"/>
              <w:widowControl w:val="0"/>
              <w:numPr>
                <w:ilvl w:val="0"/>
                <w:numId w:val="3"/>
              </w:numPr>
              <w:ind w:left="0" w:firstLine="0"/>
            </w:pPr>
            <w:r w:rsidRPr="00DA3A2B">
              <w:t>Biologinės augalų apsaugos priemonės</w:t>
            </w:r>
          </w:p>
          <w:p w:rsidR="00FA41D1" w:rsidRDefault="000C1CB1" w:rsidP="004B18DE">
            <w:pPr>
              <w:pStyle w:val="Betarp"/>
              <w:widowControl w:val="0"/>
              <w:numPr>
                <w:ilvl w:val="0"/>
                <w:numId w:val="3"/>
              </w:numPr>
              <w:ind w:left="0" w:firstLine="0"/>
            </w:pPr>
            <w:r w:rsidRPr="00DA3A2B">
              <w:t>Registruoti augalų apsaugos produktai</w:t>
            </w:r>
          </w:p>
          <w:p w:rsidR="00FA41D1" w:rsidRDefault="000C1CB1" w:rsidP="004B18DE">
            <w:pPr>
              <w:pStyle w:val="Betarp"/>
              <w:widowControl w:val="0"/>
              <w:numPr>
                <w:ilvl w:val="0"/>
                <w:numId w:val="3"/>
              </w:numPr>
              <w:ind w:left="0" w:firstLine="0"/>
            </w:pPr>
            <w:r w:rsidRPr="00DA3A2B">
              <w:t>Saugus darbas ir aplinkos apsauga naudojant pesticidus</w:t>
            </w:r>
          </w:p>
          <w:p w:rsidR="000C1CB1" w:rsidRPr="00DA3A2B" w:rsidRDefault="000C1CB1" w:rsidP="004B18DE">
            <w:pPr>
              <w:pStyle w:val="Betarp"/>
              <w:widowControl w:val="0"/>
              <w:numPr>
                <w:ilvl w:val="0"/>
                <w:numId w:val="3"/>
              </w:numPr>
              <w:ind w:left="0" w:firstLine="0"/>
            </w:pPr>
            <w:r w:rsidRPr="00DA3A2B">
              <w:t>Augalų apsaugos mašinos</w:t>
            </w:r>
          </w:p>
          <w:p w:rsidR="00FA41D1" w:rsidRDefault="000C1CB1" w:rsidP="004B18DE">
            <w:pPr>
              <w:pStyle w:val="Betarp"/>
              <w:widowControl w:val="0"/>
              <w:rPr>
                <w:b/>
                <w:i/>
              </w:rPr>
            </w:pPr>
            <w:r w:rsidRPr="00DA3A2B">
              <w:rPr>
                <w:b/>
              </w:rPr>
              <w:t>Tema.</w:t>
            </w:r>
            <w:r w:rsidRPr="00DA3A2B">
              <w:t xml:space="preserve"> </w:t>
            </w:r>
            <w:r w:rsidRPr="00DA3A2B">
              <w:rPr>
                <w:b/>
                <w:i/>
              </w:rPr>
              <w:t>Vaistinių, prieskoninių augalų ligos, kenkėjai ir jų naikinimo priemonės</w:t>
            </w:r>
          </w:p>
          <w:p w:rsidR="00FA41D1" w:rsidRDefault="000C1CB1" w:rsidP="004B18DE">
            <w:pPr>
              <w:pStyle w:val="Betarp"/>
              <w:widowControl w:val="0"/>
              <w:numPr>
                <w:ilvl w:val="0"/>
                <w:numId w:val="3"/>
              </w:numPr>
              <w:ind w:left="0" w:firstLine="0"/>
            </w:pPr>
            <w:r w:rsidRPr="00DA3A2B">
              <w:t>Vaistinių ir prieskoninių augalų ligos, kenkėjai ir jų kontrolė</w:t>
            </w:r>
          </w:p>
          <w:p w:rsidR="00FA41D1" w:rsidRDefault="000C1CB1" w:rsidP="004B18DE">
            <w:pPr>
              <w:pStyle w:val="Betarp"/>
              <w:widowControl w:val="0"/>
              <w:numPr>
                <w:ilvl w:val="0"/>
                <w:numId w:val="3"/>
              </w:numPr>
              <w:ind w:left="0" w:firstLine="0"/>
            </w:pPr>
            <w:r w:rsidRPr="00DA3A2B">
              <w:t>Piktžolių rūšys</w:t>
            </w:r>
          </w:p>
          <w:p w:rsidR="00FA41D1" w:rsidRDefault="000C1CB1" w:rsidP="004B18DE">
            <w:pPr>
              <w:pStyle w:val="Betarp"/>
              <w:widowControl w:val="0"/>
              <w:numPr>
                <w:ilvl w:val="0"/>
                <w:numId w:val="3"/>
              </w:numPr>
              <w:ind w:left="0" w:firstLine="0"/>
              <w:rPr>
                <w:i/>
              </w:rPr>
            </w:pPr>
            <w:r w:rsidRPr="00DA3A2B">
              <w:t>Apsaugos priemonių prieš piktžolių plitimą taikymas</w:t>
            </w:r>
          </w:p>
          <w:p w:rsidR="00FA41D1" w:rsidRDefault="000C1CB1" w:rsidP="004B18DE">
            <w:pPr>
              <w:pStyle w:val="Betarp"/>
              <w:widowControl w:val="0"/>
              <w:numPr>
                <w:ilvl w:val="0"/>
                <w:numId w:val="3"/>
              </w:numPr>
              <w:ind w:left="0" w:firstLine="0"/>
            </w:pPr>
            <w:r w:rsidRPr="00DA3A2B">
              <w:t>Piktžolių naikinimas žemės ūkio mašinomis</w:t>
            </w:r>
          </w:p>
          <w:p w:rsidR="000C1CB1" w:rsidRPr="00DA3A2B" w:rsidRDefault="000C1CB1" w:rsidP="004B18DE">
            <w:pPr>
              <w:pStyle w:val="Betarp"/>
              <w:widowControl w:val="0"/>
              <w:numPr>
                <w:ilvl w:val="0"/>
                <w:numId w:val="3"/>
              </w:numPr>
              <w:ind w:left="0" w:firstLine="0"/>
            </w:pPr>
            <w:r w:rsidRPr="00DA3A2B">
              <w:rPr>
                <w:iCs/>
              </w:rPr>
              <w:t>Natūralių augalų apsaugos priemonių taikymas</w:t>
            </w:r>
          </w:p>
        </w:tc>
      </w:tr>
      <w:tr w:rsidR="000C1CB1" w:rsidRPr="00DA3A2B" w:rsidTr="00124944">
        <w:trPr>
          <w:trHeight w:val="57"/>
          <w:jc w:val="center"/>
        </w:trPr>
        <w:tc>
          <w:tcPr>
            <w:tcW w:w="947" w:type="pct"/>
            <w:vMerge w:val="restart"/>
          </w:tcPr>
          <w:p w:rsidR="000C1CB1" w:rsidRPr="00DA3A2B" w:rsidRDefault="00466C1C" w:rsidP="004B18DE">
            <w:pPr>
              <w:pStyle w:val="Betarp"/>
              <w:widowControl w:val="0"/>
            </w:pPr>
            <w:r w:rsidRPr="00DA3A2B">
              <w:t>4</w:t>
            </w:r>
            <w:r w:rsidR="000C1CB1" w:rsidRPr="00DA3A2B">
              <w:t>. Nuimti ir tvarkyti grūdinių ir kitų žemės ūkio augalų derlių.</w:t>
            </w:r>
          </w:p>
        </w:tc>
        <w:tc>
          <w:tcPr>
            <w:tcW w:w="1129" w:type="pct"/>
          </w:tcPr>
          <w:p w:rsidR="000C1CB1" w:rsidRPr="00DA3A2B" w:rsidRDefault="00466C1C" w:rsidP="004B18DE">
            <w:pPr>
              <w:widowControl w:val="0"/>
            </w:pPr>
            <w:r w:rsidRPr="00DA3A2B">
              <w:t>4</w:t>
            </w:r>
            <w:r w:rsidR="000C1CB1" w:rsidRPr="00DA3A2B">
              <w:t xml:space="preserve">.1. </w:t>
            </w:r>
            <w:r w:rsidR="00957139" w:rsidRPr="00DA3A2B">
              <w:t xml:space="preserve">Apibūdinti </w:t>
            </w:r>
            <w:r w:rsidR="000C1CB1" w:rsidRPr="00DA3A2B">
              <w:t>derliaus nuėmimo laiką, priemones ir būdus.</w:t>
            </w:r>
          </w:p>
        </w:tc>
        <w:tc>
          <w:tcPr>
            <w:tcW w:w="2923" w:type="pct"/>
          </w:tcPr>
          <w:p w:rsidR="00FA41D1" w:rsidRDefault="000C1CB1" w:rsidP="004B18DE">
            <w:pPr>
              <w:widowControl w:val="0"/>
              <w:rPr>
                <w:b/>
                <w:i/>
              </w:rPr>
            </w:pPr>
            <w:r w:rsidRPr="00DA3A2B">
              <w:rPr>
                <w:b/>
              </w:rPr>
              <w:t>Tema.</w:t>
            </w:r>
            <w:r w:rsidRPr="00DA3A2B">
              <w:t xml:space="preserve"> </w:t>
            </w:r>
            <w:r w:rsidRPr="00DA3A2B">
              <w:rPr>
                <w:b/>
                <w:i/>
              </w:rPr>
              <w:t>Žemės ūkio augalų derliaus nuėmimo laikas ir būdai</w:t>
            </w:r>
          </w:p>
          <w:p w:rsidR="00FA41D1" w:rsidRDefault="000C1CB1" w:rsidP="004B18DE">
            <w:pPr>
              <w:widowControl w:val="0"/>
              <w:numPr>
                <w:ilvl w:val="0"/>
                <w:numId w:val="3"/>
              </w:numPr>
              <w:ind w:left="0" w:firstLine="0"/>
            </w:pPr>
            <w:r w:rsidRPr="00DA3A2B">
              <w:t>Grūdinių augalų derliaus nuėmimo laikas ir būdai</w:t>
            </w:r>
          </w:p>
          <w:p w:rsidR="00FA41D1" w:rsidRDefault="000C1CB1" w:rsidP="004B18DE">
            <w:pPr>
              <w:widowControl w:val="0"/>
              <w:numPr>
                <w:ilvl w:val="0"/>
                <w:numId w:val="3"/>
              </w:numPr>
              <w:ind w:left="0" w:firstLine="0"/>
            </w:pPr>
            <w:r w:rsidRPr="00DA3A2B">
              <w:t>Pašarinių augalų derliaus nuėmimo laikas ir būdai</w:t>
            </w:r>
          </w:p>
          <w:p w:rsidR="000C1CB1" w:rsidRPr="00DA3A2B" w:rsidRDefault="000C1CB1" w:rsidP="004B18DE">
            <w:pPr>
              <w:widowControl w:val="0"/>
              <w:numPr>
                <w:ilvl w:val="0"/>
                <w:numId w:val="3"/>
              </w:numPr>
              <w:ind w:left="0" w:firstLine="0"/>
            </w:pPr>
            <w:r w:rsidRPr="00DA3A2B">
              <w:t>Techninių ir aliejinių augalų derliaus nuėmimo laikas ir būdai</w:t>
            </w:r>
          </w:p>
          <w:p w:rsidR="00FA41D1" w:rsidRDefault="000C1CB1" w:rsidP="004B18DE">
            <w:pPr>
              <w:widowControl w:val="0"/>
              <w:rPr>
                <w:b/>
                <w:i/>
              </w:rPr>
            </w:pPr>
            <w:r w:rsidRPr="00DA3A2B">
              <w:rPr>
                <w:b/>
              </w:rPr>
              <w:t>Tema.</w:t>
            </w:r>
            <w:r w:rsidRPr="00DA3A2B">
              <w:t xml:space="preserve"> </w:t>
            </w:r>
            <w:r w:rsidRPr="00DA3A2B">
              <w:rPr>
                <w:b/>
                <w:i/>
              </w:rPr>
              <w:t>Derliaus nuėmimo mašinos ir priemonės</w:t>
            </w:r>
          </w:p>
          <w:p w:rsidR="00FA41D1" w:rsidRDefault="000C1CB1" w:rsidP="004B18DE">
            <w:pPr>
              <w:widowControl w:val="0"/>
              <w:numPr>
                <w:ilvl w:val="0"/>
                <w:numId w:val="3"/>
              </w:numPr>
              <w:ind w:left="0" w:firstLine="0"/>
              <w:rPr>
                <w:i/>
              </w:rPr>
            </w:pPr>
            <w:r w:rsidRPr="00DA3A2B">
              <w:t>Grūdinių augalų derliaus nuėmimo mašinos</w:t>
            </w:r>
          </w:p>
          <w:p w:rsidR="00FA41D1" w:rsidRDefault="000C1CB1" w:rsidP="004B18DE">
            <w:pPr>
              <w:widowControl w:val="0"/>
              <w:numPr>
                <w:ilvl w:val="0"/>
                <w:numId w:val="3"/>
              </w:numPr>
              <w:ind w:left="0" w:firstLine="0"/>
              <w:rPr>
                <w:i/>
              </w:rPr>
            </w:pPr>
            <w:r w:rsidRPr="00DA3A2B">
              <w:t>Pašarinių augalų derliaus nuėmimo mašinos</w:t>
            </w:r>
          </w:p>
          <w:p w:rsidR="000C1CB1" w:rsidRPr="00DA3A2B" w:rsidRDefault="000C1CB1" w:rsidP="004B18DE">
            <w:pPr>
              <w:widowControl w:val="0"/>
              <w:numPr>
                <w:ilvl w:val="0"/>
                <w:numId w:val="3"/>
              </w:numPr>
              <w:ind w:left="0" w:firstLine="0"/>
            </w:pPr>
            <w:r w:rsidRPr="00DA3A2B">
              <w:lastRenderedPageBreak/>
              <w:t>Techninių ir aliejinių augalų derliaus nuėmimo mašinos</w:t>
            </w:r>
          </w:p>
          <w:p w:rsidR="00FA41D1" w:rsidRDefault="000C1CB1" w:rsidP="004B18DE">
            <w:pPr>
              <w:widowControl w:val="0"/>
              <w:rPr>
                <w:b/>
                <w:i/>
              </w:rPr>
            </w:pPr>
            <w:r w:rsidRPr="00DA3A2B">
              <w:rPr>
                <w:b/>
              </w:rPr>
              <w:t>Tema.</w:t>
            </w:r>
            <w:r w:rsidRPr="00DA3A2B">
              <w:t xml:space="preserve"> </w:t>
            </w:r>
            <w:r w:rsidRPr="00DA3A2B">
              <w:rPr>
                <w:b/>
                <w:i/>
              </w:rPr>
              <w:t>Žemės ūkio augalų derliaus nuėmimas</w:t>
            </w:r>
          </w:p>
          <w:p w:rsidR="00FA41D1" w:rsidRDefault="000C1CB1" w:rsidP="004B18DE">
            <w:pPr>
              <w:widowControl w:val="0"/>
              <w:numPr>
                <w:ilvl w:val="0"/>
                <w:numId w:val="3"/>
              </w:numPr>
              <w:ind w:left="0" w:firstLine="0"/>
            </w:pPr>
            <w:r w:rsidRPr="00DA3A2B">
              <w:t>Darbuotojų saugos ir sveikatos reikalavimai, taikomi dirbant derliaus nuėmimo mašinomis</w:t>
            </w:r>
          </w:p>
          <w:p w:rsidR="00FA41D1" w:rsidRDefault="000C1CB1" w:rsidP="004B18DE">
            <w:pPr>
              <w:widowControl w:val="0"/>
              <w:numPr>
                <w:ilvl w:val="0"/>
                <w:numId w:val="3"/>
              </w:numPr>
              <w:ind w:left="0" w:firstLine="0"/>
              <w:rPr>
                <w:i/>
              </w:rPr>
            </w:pPr>
            <w:r w:rsidRPr="00DA3A2B">
              <w:t>Grūdinių augalų derliaus nuėmimas</w:t>
            </w:r>
          </w:p>
          <w:p w:rsidR="00FA41D1" w:rsidRDefault="000C1CB1" w:rsidP="004B18DE">
            <w:pPr>
              <w:widowControl w:val="0"/>
              <w:numPr>
                <w:ilvl w:val="0"/>
                <w:numId w:val="3"/>
              </w:numPr>
              <w:ind w:left="0" w:firstLine="0"/>
              <w:rPr>
                <w:i/>
              </w:rPr>
            </w:pPr>
            <w:r w:rsidRPr="00DA3A2B">
              <w:t>Pašarinių augalų derliaus nuėmimas</w:t>
            </w:r>
          </w:p>
          <w:p w:rsidR="000C1CB1" w:rsidRPr="00DA3A2B" w:rsidRDefault="000C1CB1" w:rsidP="004B18DE">
            <w:pPr>
              <w:widowControl w:val="0"/>
              <w:numPr>
                <w:ilvl w:val="0"/>
                <w:numId w:val="3"/>
              </w:numPr>
              <w:ind w:left="0" w:firstLine="0"/>
            </w:pPr>
            <w:r w:rsidRPr="00DA3A2B">
              <w:t>Techninių ir aliejinių augalų derliaus nuėmimas</w:t>
            </w:r>
          </w:p>
        </w:tc>
      </w:tr>
      <w:tr w:rsidR="00D337F9" w:rsidRPr="00DA3A2B" w:rsidTr="00124944">
        <w:trPr>
          <w:trHeight w:val="57"/>
          <w:jc w:val="center"/>
        </w:trPr>
        <w:tc>
          <w:tcPr>
            <w:tcW w:w="947" w:type="pct"/>
            <w:vMerge/>
          </w:tcPr>
          <w:p w:rsidR="00D337F9" w:rsidRPr="00DA3A2B" w:rsidRDefault="00D337F9" w:rsidP="004B18DE">
            <w:pPr>
              <w:pStyle w:val="Betarp"/>
              <w:widowControl w:val="0"/>
            </w:pPr>
          </w:p>
        </w:tc>
        <w:tc>
          <w:tcPr>
            <w:tcW w:w="1129" w:type="pct"/>
          </w:tcPr>
          <w:p w:rsidR="00D337F9" w:rsidRPr="00DA3A2B" w:rsidRDefault="00D337F9" w:rsidP="004B18DE">
            <w:pPr>
              <w:widowControl w:val="0"/>
            </w:pPr>
            <w:r w:rsidRPr="00DA3A2B">
              <w:t>4.2. Paruošti grūdinių ir kitų žemės ūk</w:t>
            </w:r>
            <w:r w:rsidR="005B6F7C">
              <w:t>io augalų derlių sandėliavimui, laikantis</w:t>
            </w:r>
            <w:r w:rsidR="001435FF">
              <w:t xml:space="preserve"> derliaus laikymo standartų.</w:t>
            </w:r>
          </w:p>
        </w:tc>
        <w:tc>
          <w:tcPr>
            <w:tcW w:w="2923" w:type="pct"/>
          </w:tcPr>
          <w:p w:rsidR="00FA41D1" w:rsidRDefault="00D337F9" w:rsidP="004B18DE">
            <w:pPr>
              <w:pStyle w:val="Betarp"/>
              <w:widowControl w:val="0"/>
              <w:rPr>
                <w:b/>
                <w:i/>
              </w:rPr>
            </w:pPr>
            <w:r w:rsidRPr="00DA3A2B">
              <w:rPr>
                <w:b/>
              </w:rPr>
              <w:t>Tema.</w:t>
            </w:r>
            <w:r w:rsidRPr="00DA3A2B">
              <w:t xml:space="preserve"> </w:t>
            </w:r>
            <w:r w:rsidRPr="00DA3A2B">
              <w:rPr>
                <w:b/>
                <w:i/>
              </w:rPr>
              <w:t>Grūdinių ir kitų žemės ūkio augalų derliaus sandėliavimo reikalavimai</w:t>
            </w:r>
          </w:p>
          <w:p w:rsidR="00FA41D1" w:rsidRDefault="00D337F9" w:rsidP="004B18DE">
            <w:pPr>
              <w:pStyle w:val="Betarp"/>
              <w:widowControl w:val="0"/>
              <w:numPr>
                <w:ilvl w:val="0"/>
                <w:numId w:val="3"/>
              </w:numPr>
              <w:ind w:left="0" w:firstLine="0"/>
            </w:pPr>
            <w:r w:rsidRPr="00DA3A2B">
              <w:t>Žemės ūkio augalų derliaus laikymo standartai</w:t>
            </w:r>
          </w:p>
          <w:p w:rsidR="00D337F9" w:rsidRPr="00DA3A2B" w:rsidRDefault="00D337F9" w:rsidP="004B18DE">
            <w:pPr>
              <w:pStyle w:val="Betarp"/>
              <w:widowControl w:val="0"/>
              <w:numPr>
                <w:ilvl w:val="0"/>
                <w:numId w:val="3"/>
              </w:numPr>
              <w:ind w:left="0" w:firstLine="0"/>
              <w:rPr>
                <w:rFonts w:eastAsia="Calibri"/>
                <w:szCs w:val="22"/>
                <w:lang w:eastAsia="en-US"/>
              </w:rPr>
            </w:pPr>
            <w:r w:rsidRPr="00DA3A2B">
              <w:t>Žemės ūkio augalų derliaus</w:t>
            </w:r>
            <w:r w:rsidRPr="00DA3A2B">
              <w:rPr>
                <w:rFonts w:eastAsia="Calibri"/>
                <w:szCs w:val="22"/>
                <w:lang w:eastAsia="en-US"/>
              </w:rPr>
              <w:t xml:space="preserve"> laikymo sąlygos ir priežiūros ypatumai</w:t>
            </w:r>
          </w:p>
          <w:p w:rsidR="00FA41D1" w:rsidRDefault="00D337F9" w:rsidP="004B18DE">
            <w:pPr>
              <w:pStyle w:val="Betarp"/>
              <w:widowControl w:val="0"/>
              <w:rPr>
                <w:b/>
                <w:i/>
              </w:rPr>
            </w:pPr>
            <w:r w:rsidRPr="00DA3A2B">
              <w:rPr>
                <w:b/>
              </w:rPr>
              <w:t>Tema.</w:t>
            </w:r>
            <w:r w:rsidRPr="00DA3A2B">
              <w:t xml:space="preserve"> </w:t>
            </w:r>
            <w:r w:rsidRPr="00DA3A2B">
              <w:rPr>
                <w:b/>
                <w:i/>
              </w:rPr>
              <w:t>Grūdinių augalų derliaus paruošimas sandėliavimui</w:t>
            </w:r>
          </w:p>
          <w:p w:rsidR="00FA41D1" w:rsidRDefault="00D337F9" w:rsidP="004B18DE">
            <w:pPr>
              <w:pStyle w:val="Betarp"/>
              <w:widowControl w:val="0"/>
              <w:numPr>
                <w:ilvl w:val="0"/>
                <w:numId w:val="3"/>
              </w:numPr>
              <w:ind w:left="0" w:firstLine="0"/>
            </w:pPr>
            <w:r w:rsidRPr="00DA3A2B">
              <w:t>Grūdinių ir kitų žemės ūkio augalų laikymo sąlygos ir priežiūra</w:t>
            </w:r>
          </w:p>
          <w:p w:rsidR="00FA41D1" w:rsidRDefault="00D337F9" w:rsidP="004B18DE">
            <w:pPr>
              <w:pStyle w:val="Betarp"/>
              <w:widowControl w:val="0"/>
              <w:numPr>
                <w:ilvl w:val="0"/>
                <w:numId w:val="3"/>
              </w:numPr>
              <w:ind w:left="0" w:firstLine="0"/>
            </w:pPr>
            <w:r w:rsidRPr="00DA3A2B">
              <w:t>Atvežtų iš kombainų grūdų pradinis valymas</w:t>
            </w:r>
          </w:p>
          <w:p w:rsidR="00FA41D1" w:rsidRDefault="00D337F9" w:rsidP="004B18DE">
            <w:pPr>
              <w:pStyle w:val="Betarp"/>
              <w:widowControl w:val="0"/>
              <w:numPr>
                <w:ilvl w:val="0"/>
                <w:numId w:val="3"/>
              </w:numPr>
              <w:ind w:left="0" w:firstLine="0"/>
            </w:pPr>
            <w:r w:rsidRPr="00DA3A2B">
              <w:t>Grūdų drėgmės kontrolė</w:t>
            </w:r>
          </w:p>
          <w:p w:rsidR="00D337F9" w:rsidRPr="00DA3A2B" w:rsidRDefault="00D337F9" w:rsidP="004B18DE">
            <w:pPr>
              <w:pStyle w:val="Betarp"/>
              <w:widowControl w:val="0"/>
              <w:numPr>
                <w:ilvl w:val="0"/>
                <w:numId w:val="3"/>
              </w:numPr>
              <w:ind w:left="0" w:firstLine="0"/>
            </w:pPr>
            <w:r w:rsidRPr="00DA3A2B">
              <w:rPr>
                <w:iCs/>
              </w:rPr>
              <w:t>Grūdų sandėlio</w:t>
            </w:r>
            <w:r w:rsidRPr="00DA3A2B">
              <w:t xml:space="preserve"> veiklos licencijavimo taisyklės ir dokumentų pildymas</w:t>
            </w:r>
          </w:p>
        </w:tc>
      </w:tr>
      <w:tr w:rsidR="000C1CB1" w:rsidRPr="00DA3A2B" w:rsidTr="00124944">
        <w:trPr>
          <w:trHeight w:val="57"/>
          <w:jc w:val="center"/>
        </w:trPr>
        <w:tc>
          <w:tcPr>
            <w:tcW w:w="947" w:type="pct"/>
            <w:vMerge/>
          </w:tcPr>
          <w:p w:rsidR="000C1CB1" w:rsidRPr="00DA3A2B" w:rsidRDefault="000C1CB1" w:rsidP="004B18DE">
            <w:pPr>
              <w:pStyle w:val="Betarp"/>
              <w:widowControl w:val="0"/>
            </w:pPr>
          </w:p>
        </w:tc>
        <w:tc>
          <w:tcPr>
            <w:tcW w:w="1129" w:type="pct"/>
          </w:tcPr>
          <w:p w:rsidR="000C1CB1" w:rsidRPr="00DA3A2B" w:rsidRDefault="00D337F9" w:rsidP="004B18DE">
            <w:pPr>
              <w:widowControl w:val="0"/>
            </w:pPr>
            <w:r w:rsidRPr="00DA3A2B">
              <w:t xml:space="preserve">4.3. Paruošti grūdinių ir kitų žemės </w:t>
            </w:r>
            <w:r w:rsidR="001435FF">
              <w:t>ūkio augalų derlių realizavimui, laikantis</w:t>
            </w:r>
            <w:r w:rsidR="00124944">
              <w:t xml:space="preserve"> kokybės kontrolės reikalavimų.</w:t>
            </w:r>
          </w:p>
        </w:tc>
        <w:tc>
          <w:tcPr>
            <w:tcW w:w="2923" w:type="pct"/>
          </w:tcPr>
          <w:p w:rsidR="00FA41D1" w:rsidRDefault="00D337F9" w:rsidP="004B18DE">
            <w:pPr>
              <w:pStyle w:val="Betarp"/>
              <w:widowControl w:val="0"/>
              <w:rPr>
                <w:b/>
                <w:i/>
              </w:rPr>
            </w:pPr>
            <w:r w:rsidRPr="00DA3A2B">
              <w:rPr>
                <w:b/>
              </w:rPr>
              <w:t>Tema.</w:t>
            </w:r>
            <w:r w:rsidRPr="00DA3A2B">
              <w:t xml:space="preserve"> </w:t>
            </w:r>
            <w:r w:rsidRPr="00DA3A2B">
              <w:rPr>
                <w:b/>
                <w:i/>
              </w:rPr>
              <w:t>Žemės ūkio augalų derliaus paruošimo realizavimui reikalavimai</w:t>
            </w:r>
          </w:p>
          <w:p w:rsidR="00FA41D1" w:rsidRDefault="00D337F9" w:rsidP="004B18DE">
            <w:pPr>
              <w:pStyle w:val="Betarp"/>
              <w:widowControl w:val="0"/>
              <w:numPr>
                <w:ilvl w:val="0"/>
                <w:numId w:val="3"/>
              </w:numPr>
              <w:ind w:left="0" w:firstLine="0"/>
            </w:pPr>
            <w:r w:rsidRPr="00DA3A2B">
              <w:t>Grūdinių ir kitų žemės ūkio augalų supirkimo ir tiekimo pardavimui reikalavimai</w:t>
            </w:r>
          </w:p>
          <w:p w:rsidR="00FA41D1" w:rsidRDefault="00D337F9" w:rsidP="004B18DE">
            <w:pPr>
              <w:pStyle w:val="Betarp"/>
              <w:widowControl w:val="0"/>
              <w:numPr>
                <w:ilvl w:val="0"/>
                <w:numId w:val="3"/>
              </w:numPr>
              <w:ind w:left="0" w:firstLine="0"/>
            </w:pPr>
            <w:r w:rsidRPr="00DA3A2B">
              <w:t>Grūdinių ir kitų žemės ūkio</w:t>
            </w:r>
            <w:r w:rsidRPr="00DA3A2B">
              <w:rPr>
                <w:rFonts w:eastAsia="Calibri"/>
                <w:szCs w:val="22"/>
                <w:lang w:eastAsia="en-US"/>
              </w:rPr>
              <w:t xml:space="preserve"> augalų derliaus paruošimo realizacijai būdai</w:t>
            </w:r>
          </w:p>
          <w:p w:rsidR="00FA41D1" w:rsidRDefault="000C1CB1" w:rsidP="004B18DE">
            <w:pPr>
              <w:pStyle w:val="Betarp"/>
              <w:widowControl w:val="0"/>
              <w:numPr>
                <w:ilvl w:val="0"/>
                <w:numId w:val="3"/>
              </w:numPr>
              <w:ind w:left="0" w:firstLine="0"/>
            </w:pPr>
            <w:r w:rsidRPr="00DA3A2B">
              <w:t>Grūdų džiovinimas</w:t>
            </w:r>
          </w:p>
          <w:p w:rsidR="000C1CB1" w:rsidRPr="00DA3A2B" w:rsidRDefault="000C1CB1" w:rsidP="004B18DE">
            <w:pPr>
              <w:pStyle w:val="Betarp"/>
              <w:widowControl w:val="0"/>
              <w:numPr>
                <w:ilvl w:val="0"/>
                <w:numId w:val="3"/>
              </w:numPr>
              <w:ind w:left="0" w:firstLine="0"/>
            </w:pPr>
            <w:r w:rsidRPr="00DA3A2B">
              <w:t>Grūdų konservavimas</w:t>
            </w:r>
          </w:p>
          <w:p w:rsidR="00FA41D1" w:rsidRDefault="000C1CB1" w:rsidP="004B18DE">
            <w:pPr>
              <w:pStyle w:val="Betarp"/>
              <w:widowControl w:val="0"/>
              <w:rPr>
                <w:b/>
                <w:i/>
                <w:strike/>
              </w:rPr>
            </w:pPr>
            <w:r w:rsidRPr="00DA3A2B">
              <w:rPr>
                <w:b/>
              </w:rPr>
              <w:t>Tema.</w:t>
            </w:r>
            <w:r w:rsidRPr="00DA3A2B">
              <w:t xml:space="preserve"> </w:t>
            </w:r>
            <w:r w:rsidRPr="00DA3A2B">
              <w:rPr>
                <w:b/>
                <w:i/>
              </w:rPr>
              <w:t>Grūdinių ir kitų žemės ūkio</w:t>
            </w:r>
            <w:r w:rsidRPr="00DA3A2B">
              <w:t xml:space="preserve"> </w:t>
            </w:r>
            <w:r w:rsidRPr="00DA3A2B">
              <w:rPr>
                <w:b/>
                <w:i/>
              </w:rPr>
              <w:t>augalų paruošimas realizuoti bei reikalingos dokumentacijos pildymas</w:t>
            </w:r>
          </w:p>
          <w:p w:rsidR="00FA41D1" w:rsidRDefault="000C1CB1" w:rsidP="004B18DE">
            <w:pPr>
              <w:pStyle w:val="Betarp"/>
              <w:widowControl w:val="0"/>
              <w:numPr>
                <w:ilvl w:val="0"/>
                <w:numId w:val="3"/>
              </w:numPr>
              <w:ind w:left="0" w:firstLine="0"/>
            </w:pPr>
            <w:r w:rsidRPr="00DA3A2B">
              <w:t>Grūdų kokybės kontrolė</w:t>
            </w:r>
          </w:p>
          <w:p w:rsidR="00FA41D1" w:rsidRDefault="000C1CB1" w:rsidP="004B18DE">
            <w:pPr>
              <w:pStyle w:val="Betarp"/>
              <w:widowControl w:val="0"/>
              <w:numPr>
                <w:ilvl w:val="0"/>
                <w:numId w:val="3"/>
              </w:numPr>
              <w:ind w:left="0" w:firstLine="0"/>
            </w:pPr>
            <w:r w:rsidRPr="00DA3A2B">
              <w:t xml:space="preserve">Grūdinių augalų </w:t>
            </w:r>
            <w:r w:rsidRPr="00DA3A2B">
              <w:rPr>
                <w:i/>
              </w:rPr>
              <w:t>(</w:t>
            </w:r>
            <w:r w:rsidRPr="00DA3A2B">
              <w:t>produkcijos</w:t>
            </w:r>
            <w:r w:rsidRPr="00DA3A2B">
              <w:rPr>
                <w:i/>
              </w:rPr>
              <w:t>)</w:t>
            </w:r>
            <w:r w:rsidRPr="00DA3A2B">
              <w:t xml:space="preserve"> antrinis valymas</w:t>
            </w:r>
          </w:p>
          <w:p w:rsidR="00FA41D1" w:rsidRDefault="000C1CB1" w:rsidP="004B18DE">
            <w:pPr>
              <w:pStyle w:val="Betarp"/>
              <w:widowControl w:val="0"/>
              <w:numPr>
                <w:ilvl w:val="0"/>
                <w:numId w:val="3"/>
              </w:numPr>
              <w:ind w:left="0" w:firstLine="0"/>
            </w:pPr>
            <w:r w:rsidRPr="00DA3A2B">
              <w:t>Grūdinių augalų (produkcijos) rūšiavimas</w:t>
            </w:r>
          </w:p>
          <w:p w:rsidR="000C1CB1" w:rsidRPr="00DA3A2B" w:rsidRDefault="00D337F9" w:rsidP="004B18DE">
            <w:pPr>
              <w:pStyle w:val="Betarp"/>
              <w:widowControl w:val="0"/>
              <w:numPr>
                <w:ilvl w:val="0"/>
                <w:numId w:val="3"/>
              </w:numPr>
              <w:ind w:left="0" w:firstLine="0"/>
            </w:pPr>
            <w:r w:rsidRPr="00DA3A2B">
              <w:rPr>
                <w:iCs/>
              </w:rPr>
              <w:t xml:space="preserve">Grūdų realizavimo </w:t>
            </w:r>
            <w:r w:rsidRPr="00DA3A2B">
              <w:t>taisyklės ir dokumentų pildymas</w:t>
            </w:r>
          </w:p>
        </w:tc>
      </w:tr>
      <w:tr w:rsidR="000C1CB1" w:rsidRPr="00DA3A2B" w:rsidTr="00124944">
        <w:trPr>
          <w:trHeight w:val="57"/>
          <w:jc w:val="center"/>
        </w:trPr>
        <w:tc>
          <w:tcPr>
            <w:tcW w:w="947" w:type="pct"/>
          </w:tcPr>
          <w:p w:rsidR="000C1CB1" w:rsidRPr="00DA3A2B" w:rsidRDefault="000C1CB1" w:rsidP="004B18DE">
            <w:pPr>
              <w:pStyle w:val="Betarp"/>
              <w:widowControl w:val="0"/>
            </w:pPr>
            <w:r w:rsidRPr="00DA3A2B">
              <w:t xml:space="preserve">Mokymosi pasiekimų vertinimo kriterijai </w:t>
            </w:r>
          </w:p>
        </w:tc>
        <w:tc>
          <w:tcPr>
            <w:tcW w:w="4053" w:type="pct"/>
            <w:gridSpan w:val="2"/>
          </w:tcPr>
          <w:p w:rsidR="001E0D40" w:rsidRDefault="00F26612" w:rsidP="00124944">
            <w:pPr>
              <w:widowControl w:val="0"/>
              <w:jc w:val="both"/>
              <w:rPr>
                <w:rFonts w:eastAsia="Calibri"/>
              </w:rPr>
            </w:pPr>
            <w:r>
              <w:rPr>
                <w:rFonts w:eastAsia="Calibri"/>
              </w:rPr>
              <w:t>Apibūdintos grūdinių augalų rūšys. Parinktas grūdinių augalų tręšimo būdas, laikantis aplinkos apsaugos reikalavimų.</w:t>
            </w:r>
            <w:r w:rsidRPr="00F26612">
              <w:rPr>
                <w:rFonts w:eastAsia="Calibri"/>
              </w:rPr>
              <w:t xml:space="preserve"> Atli</w:t>
            </w:r>
            <w:r w:rsidR="00635E40">
              <w:rPr>
                <w:rFonts w:eastAsia="Calibri"/>
              </w:rPr>
              <w:t>kti grūdinių augalų sėjos darbai</w:t>
            </w:r>
            <w:r w:rsidRPr="00F26612">
              <w:rPr>
                <w:rFonts w:eastAsia="Calibri"/>
              </w:rPr>
              <w:t>, laikantis darbuotojų saugos ir sveikatos reikalavimų.</w:t>
            </w:r>
            <w:r w:rsidR="00635E40">
              <w:rPr>
                <w:rFonts w:eastAsia="Calibri"/>
              </w:rPr>
              <w:t xml:space="preserve"> Taikytos</w:t>
            </w:r>
            <w:r w:rsidRPr="00F26612">
              <w:rPr>
                <w:rFonts w:eastAsia="Calibri"/>
              </w:rPr>
              <w:t xml:space="preserve"> g</w:t>
            </w:r>
            <w:r w:rsidR="00635E40">
              <w:rPr>
                <w:rFonts w:eastAsia="Calibri"/>
              </w:rPr>
              <w:t>rūdinių augalų apsaugos priemonė</w:t>
            </w:r>
            <w:r w:rsidRPr="00F26612">
              <w:rPr>
                <w:rFonts w:eastAsia="Calibri"/>
              </w:rPr>
              <w:t xml:space="preserve">s nuo ligų, kenkėjų ir piktžolių, vadovaujantis Augalų apsaugos produktų saugojimo, tiekimo rinkai, naudojimo taisyklėmis. </w:t>
            </w:r>
            <w:r w:rsidR="00635E40">
              <w:rPr>
                <w:rFonts w:eastAsia="Calibri"/>
              </w:rPr>
              <w:t>Patręšti grūdiniai augalai</w:t>
            </w:r>
            <w:r w:rsidRPr="00F26612">
              <w:rPr>
                <w:rFonts w:eastAsia="Calibri"/>
              </w:rPr>
              <w:t xml:space="preserve"> organinėmis trąšomis, paskaiči</w:t>
            </w:r>
            <w:r w:rsidR="00635E40">
              <w:rPr>
                <w:rFonts w:eastAsia="Calibri"/>
              </w:rPr>
              <w:t>uota jų norma</w:t>
            </w:r>
            <w:r w:rsidRPr="00F26612">
              <w:rPr>
                <w:rFonts w:eastAsia="Calibri"/>
              </w:rPr>
              <w:t xml:space="preserve">, laikantis darbuotojų saugos ir sveikatos reikalavimų. </w:t>
            </w:r>
            <w:r w:rsidR="00635E40">
              <w:rPr>
                <w:rFonts w:eastAsia="Calibri"/>
              </w:rPr>
              <w:t xml:space="preserve">Apibūdintos </w:t>
            </w:r>
            <w:r w:rsidRPr="00F26612">
              <w:rPr>
                <w:rFonts w:eastAsia="Calibri"/>
              </w:rPr>
              <w:t>pašarinių, tech</w:t>
            </w:r>
            <w:r w:rsidR="00635E40">
              <w:rPr>
                <w:rFonts w:eastAsia="Calibri"/>
              </w:rPr>
              <w:t>ninių ir aliejinių augalų rūšys. Parinkti tręšimo būdai</w:t>
            </w:r>
            <w:r w:rsidRPr="00F26612">
              <w:rPr>
                <w:rFonts w:eastAsia="Calibri"/>
              </w:rPr>
              <w:t xml:space="preserve"> pašariniams, techniniams ir aliejiniams augalams, vadovaujantis tręšimo taisyklė</w:t>
            </w:r>
            <w:r w:rsidR="00635E40">
              <w:rPr>
                <w:rFonts w:eastAsia="Calibri"/>
              </w:rPr>
              <w:t xml:space="preserve">mis. </w:t>
            </w:r>
            <w:r w:rsidRPr="00F26612">
              <w:rPr>
                <w:rFonts w:eastAsia="Calibri"/>
              </w:rPr>
              <w:t>Atlikti pašarinių, techninių ir aliejini</w:t>
            </w:r>
            <w:r w:rsidR="00635E40">
              <w:rPr>
                <w:rFonts w:eastAsia="Calibri"/>
              </w:rPr>
              <w:t>ų augalų sėklos paruošimo darbai</w:t>
            </w:r>
            <w:r w:rsidRPr="00F26612">
              <w:rPr>
                <w:rFonts w:eastAsia="Calibri"/>
              </w:rPr>
              <w:t xml:space="preserve">, laikantis darbuotojų saugos ir sveikatos reikalavimų. Atlikti pašarinių, techninių ir </w:t>
            </w:r>
            <w:r w:rsidR="00635E40">
              <w:rPr>
                <w:rFonts w:eastAsia="Calibri"/>
              </w:rPr>
              <w:t>aliejinių augalų laistymo darbai</w:t>
            </w:r>
            <w:r w:rsidRPr="00F26612">
              <w:rPr>
                <w:rFonts w:eastAsia="Calibri"/>
              </w:rPr>
              <w:t>, laikantis laistymo normų.</w:t>
            </w:r>
            <w:r w:rsidR="00635E40">
              <w:rPr>
                <w:rFonts w:eastAsia="Calibri"/>
              </w:rPr>
              <w:t xml:space="preserve"> Parinktos</w:t>
            </w:r>
            <w:r w:rsidRPr="00F26612">
              <w:rPr>
                <w:rFonts w:eastAsia="Calibri"/>
              </w:rPr>
              <w:t xml:space="preserve"> pašarinių, techninių ir al</w:t>
            </w:r>
            <w:r w:rsidR="00635E40">
              <w:rPr>
                <w:rFonts w:eastAsia="Calibri"/>
              </w:rPr>
              <w:t>iejinių augalų apsaugos priemonė</w:t>
            </w:r>
            <w:r w:rsidRPr="00F26612">
              <w:rPr>
                <w:rFonts w:eastAsia="Calibri"/>
              </w:rPr>
              <w:t>s nuo ligų, kenkėjų ir piktžolių, laikantis aplinkosaugos reikalavimų.</w:t>
            </w:r>
            <w:r w:rsidR="00635E40">
              <w:rPr>
                <w:rFonts w:eastAsia="Calibri"/>
              </w:rPr>
              <w:t xml:space="preserve"> Patręšti </w:t>
            </w:r>
            <w:r w:rsidRPr="00F26612">
              <w:rPr>
                <w:rFonts w:eastAsia="Calibri"/>
              </w:rPr>
              <w:t>pašarini</w:t>
            </w:r>
            <w:r w:rsidR="00635E40">
              <w:rPr>
                <w:rFonts w:eastAsia="Calibri"/>
              </w:rPr>
              <w:t xml:space="preserve">ai, </w:t>
            </w:r>
            <w:r w:rsidR="00635E40">
              <w:rPr>
                <w:rFonts w:eastAsia="Calibri"/>
              </w:rPr>
              <w:lastRenderedPageBreak/>
              <w:t>techniniai ir aliejiniai augalai</w:t>
            </w:r>
            <w:r w:rsidRPr="00F26612">
              <w:rPr>
                <w:rFonts w:eastAsia="Calibri"/>
              </w:rPr>
              <w:t xml:space="preserve">, laikantis aplinkosaugos reikalavimų. </w:t>
            </w:r>
            <w:r w:rsidR="00635E40">
              <w:rPr>
                <w:rFonts w:eastAsia="Calibri"/>
              </w:rPr>
              <w:t>Apibūdintos</w:t>
            </w:r>
            <w:r w:rsidRPr="00F26612">
              <w:rPr>
                <w:rFonts w:eastAsia="Calibri"/>
              </w:rPr>
              <w:t xml:space="preserve"> vaistinių ir priesk</w:t>
            </w:r>
            <w:r w:rsidR="00635E40">
              <w:rPr>
                <w:rFonts w:eastAsia="Calibri"/>
              </w:rPr>
              <w:t xml:space="preserve">oninių augalų rūšys. Pasodinti vaistiniai </w:t>
            </w:r>
            <w:r w:rsidRPr="00F26612">
              <w:rPr>
                <w:rFonts w:eastAsia="Calibri"/>
              </w:rPr>
              <w:t>ir prieskonini</w:t>
            </w:r>
            <w:r w:rsidR="00635E40">
              <w:rPr>
                <w:rFonts w:eastAsia="Calibri"/>
              </w:rPr>
              <w:t xml:space="preserve">ai augalai, </w:t>
            </w:r>
            <w:r w:rsidRPr="00F26612">
              <w:rPr>
                <w:rFonts w:eastAsia="Calibri"/>
              </w:rPr>
              <w:t xml:space="preserve">laikantis augalų sėklos kokybės privalomų reikalavimų. </w:t>
            </w:r>
            <w:r w:rsidR="00635E40">
              <w:rPr>
                <w:rFonts w:eastAsia="Calibri"/>
              </w:rPr>
              <w:t>Atliktas</w:t>
            </w:r>
            <w:r w:rsidRPr="00F26612">
              <w:rPr>
                <w:rFonts w:eastAsia="Calibri"/>
              </w:rPr>
              <w:t xml:space="preserve"> vaistini</w:t>
            </w:r>
            <w:r w:rsidR="00635E40">
              <w:rPr>
                <w:rFonts w:eastAsia="Calibri"/>
              </w:rPr>
              <w:t>ų ir prieskoninių augalų tręšimas</w:t>
            </w:r>
            <w:r w:rsidRPr="00F26612">
              <w:rPr>
                <w:rFonts w:eastAsia="Calibri"/>
              </w:rPr>
              <w:t>, paskaičiuo</w:t>
            </w:r>
            <w:r w:rsidR="00635E40">
              <w:rPr>
                <w:rFonts w:eastAsia="Calibri"/>
              </w:rPr>
              <w:t xml:space="preserve">ta trąšų norma, vadovaujantis </w:t>
            </w:r>
            <w:r w:rsidRPr="00F26612">
              <w:rPr>
                <w:rFonts w:eastAsia="Calibri"/>
              </w:rPr>
              <w:t>tręšiamųjų produktų tręšimo reik</w:t>
            </w:r>
            <w:r w:rsidR="00635E40">
              <w:rPr>
                <w:rFonts w:eastAsia="Calibri"/>
              </w:rPr>
              <w:t>alavimais</w:t>
            </w:r>
            <w:r w:rsidRPr="00F26612">
              <w:rPr>
                <w:rFonts w:eastAsia="Calibri"/>
              </w:rPr>
              <w:t xml:space="preserve">. </w:t>
            </w:r>
            <w:r w:rsidR="00635E40">
              <w:rPr>
                <w:rFonts w:eastAsia="Calibri"/>
              </w:rPr>
              <w:t>Apibūdintas derliaus nuėmimo laikas, priemonės ir būdai. G</w:t>
            </w:r>
            <w:r w:rsidRPr="00F26612">
              <w:rPr>
                <w:rFonts w:eastAsia="Calibri"/>
              </w:rPr>
              <w:t xml:space="preserve">rūdinių </w:t>
            </w:r>
            <w:r w:rsidR="00635E40">
              <w:rPr>
                <w:rFonts w:eastAsia="Calibri"/>
              </w:rPr>
              <w:t xml:space="preserve">ir kitų žemės ūkio augalų derlius paruoštas </w:t>
            </w:r>
            <w:r w:rsidRPr="00F26612">
              <w:rPr>
                <w:rFonts w:eastAsia="Calibri"/>
              </w:rPr>
              <w:t>sandėliavimui, laikan</w:t>
            </w:r>
            <w:r w:rsidR="00635E40">
              <w:rPr>
                <w:rFonts w:eastAsia="Calibri"/>
              </w:rPr>
              <w:t>tis derliaus laikymo standartų.</w:t>
            </w:r>
            <w:r w:rsidR="00F716AC">
              <w:rPr>
                <w:rFonts w:eastAsia="Calibri"/>
              </w:rPr>
              <w:t xml:space="preserve"> </w:t>
            </w:r>
            <w:r w:rsidR="00635E40">
              <w:rPr>
                <w:rFonts w:eastAsia="Calibri"/>
              </w:rPr>
              <w:t>G</w:t>
            </w:r>
            <w:r w:rsidRPr="00F26612">
              <w:rPr>
                <w:rFonts w:eastAsia="Calibri"/>
              </w:rPr>
              <w:t xml:space="preserve">rūdinių </w:t>
            </w:r>
            <w:r w:rsidR="00635E40">
              <w:rPr>
                <w:rFonts w:eastAsia="Calibri"/>
              </w:rPr>
              <w:t>ir kitų žemės ūkio augalų derlius paruoštas</w:t>
            </w:r>
            <w:r w:rsidRPr="00F26612">
              <w:rPr>
                <w:rFonts w:eastAsia="Calibri"/>
              </w:rPr>
              <w:t xml:space="preserve"> realizavimui, laikantis kokybės kontrolės reikalavimų.</w:t>
            </w:r>
          </w:p>
          <w:p w:rsidR="000C1CB1" w:rsidRPr="00DA3A2B" w:rsidRDefault="000C1CB1" w:rsidP="00124944">
            <w:pPr>
              <w:widowControl w:val="0"/>
              <w:jc w:val="both"/>
              <w:rPr>
                <w:rFonts w:eastAsia="Calibri"/>
                <w:i/>
              </w:rPr>
            </w:pPr>
            <w:r w:rsidRPr="00DA3A2B">
              <w:rPr>
                <w:rFonts w:eastAsia="Calibri"/>
              </w:rPr>
              <w:t xml:space="preserve">Dėvėti tinkami darbo drabužiai ir avalynė, asmeninės apsaugos priemonės. Baigus darbą, </w:t>
            </w:r>
            <w:r w:rsidRPr="00DA3A2B">
              <w:t xml:space="preserve">sutvarkyti, </w:t>
            </w:r>
            <w:r w:rsidRPr="00DA3A2B">
              <w:rPr>
                <w:rFonts w:eastAsia="Calibri"/>
              </w:rPr>
              <w:t xml:space="preserve">nuvalyti įrankiai. Darbai atlikti kokybiškai, laikantis darbų technologijos bei </w:t>
            </w:r>
            <w:r w:rsidR="00B04677" w:rsidRPr="001435FF">
              <w:t>darbuotojų saugos ir sveikatos, ergonomikos, priešgaisrinės saugos ir aplinkosaugos reikalavimų.</w:t>
            </w:r>
            <w:r w:rsidRPr="001435FF">
              <w:rPr>
                <w:rFonts w:eastAsia="Calibri"/>
              </w:rPr>
              <w:t xml:space="preserve"> </w:t>
            </w:r>
            <w:r w:rsidR="00B04677" w:rsidRPr="001435FF">
              <w:rPr>
                <w:rFonts w:eastAsia="Calibri"/>
              </w:rPr>
              <w:t>M</w:t>
            </w:r>
            <w:r w:rsidRPr="001435FF">
              <w:rPr>
                <w:rFonts w:eastAsia="Calibri"/>
              </w:rPr>
              <w:t>edžiagos ir įranga parinkto</w:t>
            </w:r>
            <w:r w:rsidRPr="00DA3A2B">
              <w:rPr>
                <w:rFonts w:eastAsia="Calibri"/>
              </w:rPr>
              <w:t>s, paruoštos darbui bei naudotos tikslingai.</w:t>
            </w:r>
            <w:r w:rsidR="00635E40">
              <w:rPr>
                <w:rFonts w:eastAsia="Calibri"/>
              </w:rPr>
              <w:t xml:space="preserve"> </w:t>
            </w:r>
            <w:r w:rsidRPr="00DA3A2B">
              <w:t>Vartoti tikslūs techniniai ir technologiniai terminai valstybine kalba, bendrauta laikantis darbo etikos ir kultūros principų.</w:t>
            </w:r>
          </w:p>
        </w:tc>
      </w:tr>
      <w:tr w:rsidR="000C1CB1" w:rsidRPr="00DA3A2B" w:rsidTr="00124944">
        <w:trPr>
          <w:trHeight w:val="57"/>
          <w:jc w:val="center"/>
        </w:trPr>
        <w:tc>
          <w:tcPr>
            <w:tcW w:w="947" w:type="pct"/>
          </w:tcPr>
          <w:p w:rsidR="000C1CB1" w:rsidRPr="00DA3A2B" w:rsidRDefault="000C1CB1" w:rsidP="004B18DE">
            <w:pPr>
              <w:pStyle w:val="2vidutinistinklelis1"/>
              <w:widowControl w:val="0"/>
            </w:pPr>
            <w:r w:rsidRPr="00DA3A2B">
              <w:t>Reikalavimai mokymui skirtiems metodiniams ir materialiesiems ištekliams</w:t>
            </w:r>
          </w:p>
        </w:tc>
        <w:tc>
          <w:tcPr>
            <w:tcW w:w="4053" w:type="pct"/>
            <w:gridSpan w:val="2"/>
          </w:tcPr>
          <w:p w:rsidR="00FA41D1" w:rsidRDefault="000C1CB1" w:rsidP="00124944">
            <w:pPr>
              <w:widowControl w:val="0"/>
              <w:jc w:val="both"/>
              <w:rPr>
                <w:rFonts w:eastAsia="Calibri"/>
                <w:i/>
              </w:rPr>
            </w:pPr>
            <w:r w:rsidRPr="00DA3A2B">
              <w:rPr>
                <w:rFonts w:eastAsia="Calibri"/>
                <w:i/>
              </w:rPr>
              <w:t>Mokymo(si) medžiaga:</w:t>
            </w:r>
          </w:p>
          <w:p w:rsidR="00FA41D1" w:rsidRDefault="000C1CB1" w:rsidP="00124944">
            <w:pPr>
              <w:pStyle w:val="Betarp"/>
              <w:widowControl w:val="0"/>
              <w:numPr>
                <w:ilvl w:val="0"/>
                <w:numId w:val="3"/>
              </w:numPr>
              <w:ind w:left="0" w:firstLine="0"/>
              <w:jc w:val="both"/>
            </w:pPr>
            <w:r w:rsidRPr="00DA3A2B">
              <w:t>Vadovėliai ir kita mokomoji medžiaga</w:t>
            </w:r>
          </w:p>
          <w:p w:rsidR="00FA41D1" w:rsidRDefault="000C1CB1" w:rsidP="00124944">
            <w:pPr>
              <w:pStyle w:val="Betarp"/>
              <w:widowControl w:val="0"/>
              <w:numPr>
                <w:ilvl w:val="0"/>
                <w:numId w:val="3"/>
              </w:numPr>
              <w:ind w:left="0" w:firstLine="0"/>
              <w:jc w:val="both"/>
            </w:pPr>
            <w:r w:rsidRPr="00DA3A2B">
              <w:t>Testas turimiems gebėjimams vertinti</w:t>
            </w:r>
          </w:p>
          <w:p w:rsidR="00FA41D1" w:rsidRDefault="000C1CB1" w:rsidP="00124944">
            <w:pPr>
              <w:pStyle w:val="Betarp"/>
              <w:widowControl w:val="0"/>
              <w:numPr>
                <w:ilvl w:val="0"/>
                <w:numId w:val="3"/>
              </w:numPr>
              <w:ind w:left="0" w:firstLine="0"/>
              <w:jc w:val="both"/>
              <w:rPr>
                <w:rFonts w:eastAsia="Calibri"/>
                <w:noProof/>
              </w:rPr>
            </w:pPr>
            <w:r w:rsidRPr="00DA3A2B">
              <w:rPr>
                <w:rFonts w:eastAsia="Calibri"/>
                <w:noProof/>
              </w:rPr>
              <w:t>Darbuotojų saugos ir sveikatos reikalavimai</w:t>
            </w:r>
          </w:p>
          <w:p w:rsidR="00FA41D1" w:rsidRDefault="000C1CB1" w:rsidP="00124944">
            <w:pPr>
              <w:pStyle w:val="Betarp"/>
              <w:widowControl w:val="0"/>
              <w:numPr>
                <w:ilvl w:val="0"/>
                <w:numId w:val="3"/>
              </w:numPr>
              <w:ind w:left="0" w:firstLine="0"/>
              <w:jc w:val="both"/>
            </w:pPr>
            <w:r w:rsidRPr="00DA3A2B">
              <w:t>Geros augalų apsaugos praktikos taisyklės</w:t>
            </w:r>
          </w:p>
          <w:p w:rsidR="00FA41D1" w:rsidRDefault="000C1CB1" w:rsidP="00124944">
            <w:pPr>
              <w:pStyle w:val="Betarp"/>
              <w:widowControl w:val="0"/>
              <w:numPr>
                <w:ilvl w:val="0"/>
                <w:numId w:val="3"/>
              </w:numPr>
              <w:ind w:left="0" w:firstLine="0"/>
              <w:jc w:val="both"/>
            </w:pPr>
            <w:r w:rsidRPr="00DA3A2B">
              <w:t>Žemės ūkio mašinų eksploatavimo instrukcijos</w:t>
            </w:r>
          </w:p>
          <w:p w:rsidR="00FA41D1" w:rsidRDefault="000C1CB1" w:rsidP="00124944">
            <w:pPr>
              <w:pStyle w:val="Betarp"/>
              <w:widowControl w:val="0"/>
              <w:numPr>
                <w:ilvl w:val="0"/>
                <w:numId w:val="3"/>
              </w:numPr>
              <w:ind w:left="0" w:firstLine="0"/>
              <w:jc w:val="both"/>
              <w:rPr>
                <w:rFonts w:eastAsia="Calibri"/>
              </w:rPr>
            </w:pPr>
            <w:r w:rsidRPr="00DA3A2B">
              <w:rPr>
                <w:rFonts w:eastAsia="Calibri"/>
              </w:rPr>
              <w:t>Grūdų laikymo standartai</w:t>
            </w:r>
          </w:p>
          <w:p w:rsidR="00FA41D1" w:rsidRDefault="000C1CB1" w:rsidP="00124944">
            <w:pPr>
              <w:pStyle w:val="Betarp"/>
              <w:widowControl w:val="0"/>
              <w:numPr>
                <w:ilvl w:val="0"/>
                <w:numId w:val="3"/>
              </w:numPr>
              <w:ind w:left="0" w:firstLine="0"/>
              <w:jc w:val="both"/>
            </w:pPr>
            <w:r w:rsidRPr="00DA3A2B">
              <w:t>Grūdų supirkimo ir tiekimo reikalavimų standartai</w:t>
            </w:r>
          </w:p>
          <w:p w:rsidR="00FA41D1" w:rsidRDefault="000C1CB1" w:rsidP="00124944">
            <w:pPr>
              <w:pStyle w:val="Betarp"/>
              <w:widowControl w:val="0"/>
              <w:numPr>
                <w:ilvl w:val="0"/>
                <w:numId w:val="3"/>
              </w:numPr>
              <w:ind w:left="0" w:firstLine="0"/>
              <w:jc w:val="both"/>
              <w:rPr>
                <w:rFonts w:eastAsia="Calibri"/>
              </w:rPr>
            </w:pPr>
            <w:r w:rsidRPr="00DA3A2B">
              <w:rPr>
                <w:rFonts w:eastAsia="Calibri"/>
              </w:rPr>
              <w:t>LR augalų apsaugos įstatymas</w:t>
            </w:r>
          </w:p>
          <w:p w:rsidR="000C1CB1" w:rsidRPr="00DA3A2B" w:rsidRDefault="000C1CB1" w:rsidP="00124944">
            <w:pPr>
              <w:pStyle w:val="Betarp"/>
              <w:widowControl w:val="0"/>
              <w:numPr>
                <w:ilvl w:val="0"/>
                <w:numId w:val="3"/>
              </w:numPr>
              <w:ind w:left="0" w:firstLine="0"/>
              <w:jc w:val="both"/>
              <w:rPr>
                <w:rFonts w:eastAsia="Calibri"/>
              </w:rPr>
            </w:pPr>
            <w:r w:rsidRPr="00DA3A2B">
              <w:rPr>
                <w:rFonts w:eastAsia="Calibri"/>
              </w:rPr>
              <w:t>LR tręšiamųjų produktų įstatymas</w:t>
            </w:r>
          </w:p>
          <w:p w:rsidR="00FA41D1" w:rsidRDefault="000C1CB1" w:rsidP="00124944">
            <w:pPr>
              <w:pStyle w:val="Betarp"/>
              <w:widowControl w:val="0"/>
              <w:jc w:val="both"/>
              <w:rPr>
                <w:rFonts w:eastAsia="Calibri"/>
                <w:i/>
              </w:rPr>
            </w:pPr>
            <w:r w:rsidRPr="00DA3A2B">
              <w:rPr>
                <w:rFonts w:eastAsia="Calibri"/>
                <w:i/>
              </w:rPr>
              <w:t>Mokymo(si) priemonės:</w:t>
            </w:r>
          </w:p>
          <w:p w:rsidR="00FA41D1" w:rsidRDefault="000C1CB1" w:rsidP="00124944">
            <w:pPr>
              <w:pStyle w:val="Betarp"/>
              <w:widowControl w:val="0"/>
              <w:numPr>
                <w:ilvl w:val="0"/>
                <w:numId w:val="3"/>
              </w:numPr>
              <w:ind w:left="0" w:firstLine="0"/>
              <w:jc w:val="both"/>
            </w:pPr>
            <w:r w:rsidRPr="00DA3A2B">
              <w:t>Techninės priemonės mokymo(si) medžiagai iliustruoti, vizualizuoti, pristatyti</w:t>
            </w:r>
          </w:p>
          <w:p w:rsidR="00FA41D1" w:rsidRDefault="000C1CB1" w:rsidP="00124944">
            <w:pPr>
              <w:widowControl w:val="0"/>
              <w:numPr>
                <w:ilvl w:val="0"/>
                <w:numId w:val="3"/>
              </w:numPr>
              <w:ind w:left="0" w:firstLine="0"/>
              <w:jc w:val="both"/>
            </w:pPr>
            <w:r w:rsidRPr="00DA3A2B">
              <w:t>Vaizdinės priemonės, sėklų, žemės ūkio augalų ir trąšų pavyzdžiai</w:t>
            </w:r>
          </w:p>
          <w:p w:rsidR="00FA41D1" w:rsidRDefault="000C1CB1" w:rsidP="00124944">
            <w:pPr>
              <w:pStyle w:val="Betarp"/>
              <w:widowControl w:val="0"/>
              <w:numPr>
                <w:ilvl w:val="0"/>
                <w:numId w:val="3"/>
              </w:numPr>
              <w:ind w:left="0" w:firstLine="0"/>
              <w:jc w:val="both"/>
            </w:pPr>
            <w:r w:rsidRPr="00DA3A2B">
              <w:t>Žemės dirbimo, sėjos, pasėlių priežiūros, derliaus nuėmimo mašinos</w:t>
            </w:r>
          </w:p>
          <w:p w:rsidR="00FA41D1" w:rsidRDefault="001C3CC4" w:rsidP="00124944">
            <w:pPr>
              <w:pStyle w:val="Betarp"/>
              <w:widowControl w:val="0"/>
              <w:numPr>
                <w:ilvl w:val="0"/>
                <w:numId w:val="3"/>
              </w:numPr>
              <w:ind w:left="0" w:firstLine="0"/>
              <w:jc w:val="both"/>
            </w:pPr>
            <w:r w:rsidRPr="00DA3A2B">
              <w:t>Žemės ūkio produkcijos sandėlis</w:t>
            </w:r>
          </w:p>
          <w:p w:rsidR="000C1CB1" w:rsidRPr="00DA3A2B" w:rsidRDefault="000C1CB1" w:rsidP="00124944">
            <w:pPr>
              <w:pStyle w:val="Betarp"/>
              <w:widowControl w:val="0"/>
              <w:numPr>
                <w:ilvl w:val="0"/>
                <w:numId w:val="3"/>
              </w:numPr>
              <w:ind w:left="0" w:firstLine="0"/>
              <w:jc w:val="both"/>
            </w:pPr>
            <w:r w:rsidRPr="00DA3A2B">
              <w:t>Darbo drabužiai, apavas, asmeninės apsaugos priemonės</w:t>
            </w:r>
          </w:p>
        </w:tc>
      </w:tr>
      <w:tr w:rsidR="000C1CB1" w:rsidRPr="00DA3A2B" w:rsidTr="00124944">
        <w:trPr>
          <w:trHeight w:val="57"/>
          <w:jc w:val="center"/>
        </w:trPr>
        <w:tc>
          <w:tcPr>
            <w:tcW w:w="947" w:type="pct"/>
          </w:tcPr>
          <w:p w:rsidR="000C1CB1" w:rsidRPr="00DA3A2B" w:rsidRDefault="000C1CB1" w:rsidP="004B18DE">
            <w:pPr>
              <w:pStyle w:val="2vidutinistinklelis1"/>
              <w:widowControl w:val="0"/>
            </w:pPr>
            <w:r w:rsidRPr="00DA3A2B">
              <w:t>Reikalavimai teorinio ir praktinio mokymo vietai</w:t>
            </w:r>
          </w:p>
        </w:tc>
        <w:tc>
          <w:tcPr>
            <w:tcW w:w="4053" w:type="pct"/>
            <w:gridSpan w:val="2"/>
          </w:tcPr>
          <w:p w:rsidR="000C1CB1" w:rsidRPr="00DA3A2B" w:rsidRDefault="000C1CB1" w:rsidP="00124944">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0F10E6" w:rsidRPr="00A0495B" w:rsidRDefault="000F10E6" w:rsidP="00124944">
            <w:pPr>
              <w:widowControl w:val="0"/>
              <w:jc w:val="both"/>
            </w:pPr>
            <w:r w:rsidRPr="00A0495B">
              <w:t xml:space="preserve">Praktinio mokymo klasė (patalpa), </w:t>
            </w:r>
            <w:r w:rsidRPr="00DA3A2B">
              <w:t xml:space="preserve">ūkis, sandėlis, </w:t>
            </w:r>
            <w:proofErr w:type="spellStart"/>
            <w:r w:rsidRPr="00DA3A2B">
              <w:t>agroverslo</w:t>
            </w:r>
            <w:proofErr w:type="spellEnd"/>
            <w:r w:rsidRPr="00DA3A2B">
              <w:t xml:space="preserve"> įmonė aprūpinta </w:t>
            </w:r>
            <w:r w:rsidRPr="00A828E5">
              <w:t>žemės ūkio augalų sėjos, sodinimo, priežiūros</w:t>
            </w:r>
            <w:r w:rsidR="00F716AC">
              <w:t xml:space="preserve"> </w:t>
            </w:r>
            <w:r w:rsidRPr="00A828E5">
              <w:t>mašinomis; priežiūrai</w:t>
            </w:r>
            <w:r w:rsidRPr="00A0495B">
              <w:t xml:space="preserve"> (augalų tręšimui, apsaugai nuo ligų, kenkėjų ir piktžolių, laistymui), derliaus nuėmimui bei sandėliavimui reikalingais įrankiais bei priemonėmis.</w:t>
            </w:r>
          </w:p>
          <w:p w:rsidR="000F10E6" w:rsidRPr="00DA3A2B" w:rsidRDefault="000F10E6" w:rsidP="00124944">
            <w:pPr>
              <w:widowControl w:val="0"/>
              <w:jc w:val="both"/>
            </w:pPr>
            <w:r>
              <w:t>Žemės ūkio augalų pasėlių</w:t>
            </w:r>
            <w:r w:rsidRPr="00A0495B">
              <w:t xml:space="preserve"> laukai,</w:t>
            </w:r>
            <w:r>
              <w:t xml:space="preserve"> vaistinių ir prieskoninių augalų plotai, grūdų sandėlis, </w:t>
            </w:r>
            <w:r w:rsidRPr="00A0495B">
              <w:t>produkcijos sandėlis.</w:t>
            </w:r>
          </w:p>
        </w:tc>
      </w:tr>
      <w:tr w:rsidR="000C1CB1" w:rsidRPr="00DA3A2B" w:rsidTr="00124944">
        <w:trPr>
          <w:trHeight w:val="57"/>
          <w:jc w:val="center"/>
        </w:trPr>
        <w:tc>
          <w:tcPr>
            <w:tcW w:w="947" w:type="pct"/>
          </w:tcPr>
          <w:p w:rsidR="000C1CB1" w:rsidRPr="00DA3A2B" w:rsidRDefault="000C1CB1" w:rsidP="004B18DE">
            <w:pPr>
              <w:pStyle w:val="2vidutinistinklelis1"/>
              <w:widowControl w:val="0"/>
            </w:pPr>
            <w:r w:rsidRPr="00DA3A2B">
              <w:t>Reikalavimai mokytojų dalykiniam pasirengimui (dalykinei kvalifikacijai)</w:t>
            </w:r>
          </w:p>
        </w:tc>
        <w:tc>
          <w:tcPr>
            <w:tcW w:w="4053" w:type="pct"/>
            <w:gridSpan w:val="2"/>
          </w:tcPr>
          <w:p w:rsidR="000C1CB1" w:rsidRPr="00DA3A2B" w:rsidRDefault="000C1CB1" w:rsidP="00124944">
            <w:pPr>
              <w:widowControl w:val="0"/>
              <w:jc w:val="both"/>
            </w:pPr>
            <w:r w:rsidRPr="00DA3A2B">
              <w:t>Modulį gali vesti mokytojas, turintis:</w:t>
            </w:r>
          </w:p>
          <w:p w:rsidR="000C1CB1" w:rsidRPr="00DA3A2B" w:rsidRDefault="000C1CB1" w:rsidP="00124944">
            <w:pPr>
              <w:widowControl w:val="0"/>
              <w:jc w:val="both"/>
            </w:pPr>
            <w:r w:rsidRPr="00DA3A2B">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DA3A2B">
              <w:lastRenderedPageBreak/>
              <w:t>patvirtinimo“, nustatytą išsilavinimą ir kvalifikaciją;</w:t>
            </w:r>
          </w:p>
          <w:p w:rsidR="000C1CB1" w:rsidRPr="00DA3A2B" w:rsidRDefault="000C1CB1" w:rsidP="00124944">
            <w:pPr>
              <w:pStyle w:val="2vidutinistinklelis1"/>
              <w:widowControl w:val="0"/>
              <w:jc w:val="both"/>
            </w:pPr>
            <w:r w:rsidRPr="00DA3A2B">
              <w:t>2) agronomijos studijų krypties ar lygiavertį išsilavinimą arba vid</w:t>
            </w:r>
            <w:r w:rsidR="00B605B0">
              <w:t xml:space="preserve">urinį išsilavinimą ir </w:t>
            </w:r>
            <w:proofErr w:type="spellStart"/>
            <w:r w:rsidR="00466C1C" w:rsidRPr="00DA3A2B">
              <w:t>agroverslo</w:t>
            </w:r>
            <w:proofErr w:type="spellEnd"/>
            <w:r w:rsidR="00466C1C" w:rsidRPr="00DA3A2B">
              <w:t xml:space="preserve"> </w:t>
            </w:r>
            <w:r w:rsidRPr="00DA3A2B">
              <w:t xml:space="preserve">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05252D" w:rsidRDefault="0005252D" w:rsidP="004B18DE">
      <w:pPr>
        <w:widowControl w:val="0"/>
      </w:pPr>
    </w:p>
    <w:p w:rsidR="001E0D40" w:rsidRPr="00DA3A2B" w:rsidRDefault="001E0D40" w:rsidP="004B18DE">
      <w:pPr>
        <w:widowControl w:val="0"/>
      </w:pPr>
    </w:p>
    <w:p w:rsidR="009F4D71" w:rsidRPr="00DA3A2B" w:rsidRDefault="009F4D71" w:rsidP="004B18DE">
      <w:pPr>
        <w:widowControl w:val="0"/>
        <w:rPr>
          <w:b/>
        </w:rPr>
      </w:pPr>
      <w:r w:rsidRPr="00DA3A2B">
        <w:rPr>
          <w:b/>
        </w:rPr>
        <w:t>Modulio pavadinimas – „Daržininkystė“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F4D71" w:rsidRPr="00DA3A2B" w:rsidTr="001E0D40">
        <w:trPr>
          <w:trHeight w:val="57"/>
          <w:jc w:val="center"/>
        </w:trPr>
        <w:tc>
          <w:tcPr>
            <w:tcW w:w="947" w:type="pct"/>
          </w:tcPr>
          <w:p w:rsidR="009F4D71" w:rsidRPr="00DA3A2B" w:rsidRDefault="009F4D71" w:rsidP="004B18DE">
            <w:pPr>
              <w:pStyle w:val="Betarp"/>
              <w:widowControl w:val="0"/>
            </w:pPr>
            <w:r w:rsidRPr="00DA3A2B">
              <w:t>Valstybinis kodas</w:t>
            </w:r>
          </w:p>
        </w:tc>
        <w:tc>
          <w:tcPr>
            <w:tcW w:w="4053" w:type="pct"/>
            <w:gridSpan w:val="2"/>
          </w:tcPr>
          <w:p w:rsidR="009F4D71" w:rsidRPr="00DA3A2B" w:rsidRDefault="004F7DBF" w:rsidP="004B18DE">
            <w:pPr>
              <w:pStyle w:val="Betarp"/>
              <w:widowControl w:val="0"/>
            </w:pPr>
            <w:r w:rsidRPr="00964646">
              <w:rPr>
                <w:rFonts w:eastAsia="Calibri"/>
              </w:rPr>
              <w:t>408111198</w:t>
            </w:r>
          </w:p>
        </w:tc>
      </w:tr>
      <w:tr w:rsidR="009F4D71" w:rsidRPr="00DA3A2B" w:rsidTr="001E0D40">
        <w:trPr>
          <w:trHeight w:val="57"/>
          <w:jc w:val="center"/>
        </w:trPr>
        <w:tc>
          <w:tcPr>
            <w:tcW w:w="947" w:type="pct"/>
          </w:tcPr>
          <w:p w:rsidR="009F4D71" w:rsidRPr="00DA3A2B" w:rsidRDefault="009F4D71" w:rsidP="004B18DE">
            <w:pPr>
              <w:pStyle w:val="Betarp"/>
              <w:widowControl w:val="0"/>
            </w:pPr>
            <w:r w:rsidRPr="00DA3A2B">
              <w:t>Modulio LTKS lygis</w:t>
            </w:r>
          </w:p>
        </w:tc>
        <w:tc>
          <w:tcPr>
            <w:tcW w:w="4053" w:type="pct"/>
            <w:gridSpan w:val="2"/>
          </w:tcPr>
          <w:p w:rsidR="009F4D71" w:rsidRPr="00DA3A2B" w:rsidRDefault="009F4D71" w:rsidP="004B18DE">
            <w:pPr>
              <w:pStyle w:val="Betarp"/>
              <w:widowControl w:val="0"/>
            </w:pPr>
            <w:r w:rsidRPr="00DA3A2B">
              <w:t>IV</w:t>
            </w:r>
          </w:p>
        </w:tc>
      </w:tr>
      <w:tr w:rsidR="009F4D71" w:rsidRPr="00DA3A2B" w:rsidTr="001E0D40">
        <w:trPr>
          <w:trHeight w:val="57"/>
          <w:jc w:val="center"/>
        </w:trPr>
        <w:tc>
          <w:tcPr>
            <w:tcW w:w="947" w:type="pct"/>
          </w:tcPr>
          <w:p w:rsidR="009F4D71" w:rsidRPr="00DA3A2B" w:rsidRDefault="009F4D71" w:rsidP="004B18DE">
            <w:pPr>
              <w:pStyle w:val="Betarp"/>
              <w:widowControl w:val="0"/>
            </w:pPr>
            <w:r w:rsidRPr="00DA3A2B">
              <w:t>Apimtis mokymosi kreditais</w:t>
            </w:r>
          </w:p>
        </w:tc>
        <w:tc>
          <w:tcPr>
            <w:tcW w:w="4053" w:type="pct"/>
            <w:gridSpan w:val="2"/>
          </w:tcPr>
          <w:p w:rsidR="009F4D71" w:rsidRPr="00DA3A2B" w:rsidRDefault="003E04CE" w:rsidP="004B18DE">
            <w:pPr>
              <w:pStyle w:val="Betarp"/>
              <w:widowControl w:val="0"/>
            </w:pPr>
            <w:r>
              <w:t>5</w:t>
            </w:r>
          </w:p>
        </w:tc>
      </w:tr>
      <w:tr w:rsidR="009F4D71" w:rsidRPr="00DA3A2B" w:rsidTr="001E0D40">
        <w:trPr>
          <w:trHeight w:val="57"/>
          <w:jc w:val="center"/>
        </w:trPr>
        <w:tc>
          <w:tcPr>
            <w:tcW w:w="947" w:type="pct"/>
          </w:tcPr>
          <w:p w:rsidR="009F4D71" w:rsidRPr="00DA3A2B" w:rsidRDefault="009F4D71" w:rsidP="004B18DE">
            <w:pPr>
              <w:pStyle w:val="Betarp"/>
              <w:widowControl w:val="0"/>
            </w:pPr>
            <w:r w:rsidRPr="00DA3A2B">
              <w:t xml:space="preserve">Asmens pasirengimo mokytis modulyje </w:t>
            </w:r>
            <w:r w:rsidR="00BF1898">
              <w:t>reikalavimai</w:t>
            </w:r>
          </w:p>
        </w:tc>
        <w:tc>
          <w:tcPr>
            <w:tcW w:w="4053" w:type="pct"/>
            <w:gridSpan w:val="2"/>
          </w:tcPr>
          <w:p w:rsidR="009F4D71" w:rsidRPr="00DA3A2B" w:rsidRDefault="009F4D71" w:rsidP="004B18DE">
            <w:pPr>
              <w:pStyle w:val="Betarp"/>
              <w:widowControl w:val="0"/>
            </w:pPr>
            <w:r w:rsidRPr="00DA3A2B">
              <w:rPr>
                <w:i/>
              </w:rPr>
              <w:t>Netaikoma</w:t>
            </w:r>
          </w:p>
        </w:tc>
      </w:tr>
      <w:tr w:rsidR="009F4D71" w:rsidRPr="00DA3A2B" w:rsidTr="001E0D40">
        <w:trPr>
          <w:trHeight w:val="57"/>
          <w:jc w:val="center"/>
        </w:trPr>
        <w:tc>
          <w:tcPr>
            <w:tcW w:w="947" w:type="pct"/>
            <w:shd w:val="clear" w:color="auto" w:fill="F2F2F2"/>
          </w:tcPr>
          <w:p w:rsidR="009F4D71" w:rsidRPr="00DA3A2B" w:rsidRDefault="009F4D71" w:rsidP="004B18DE">
            <w:pPr>
              <w:pStyle w:val="Betarp"/>
              <w:widowControl w:val="0"/>
              <w:rPr>
                <w:bCs/>
                <w:iCs/>
              </w:rPr>
            </w:pPr>
            <w:r w:rsidRPr="00DA3A2B">
              <w:t>Kompetencijos</w:t>
            </w:r>
          </w:p>
        </w:tc>
        <w:tc>
          <w:tcPr>
            <w:tcW w:w="1129" w:type="pct"/>
            <w:shd w:val="clear" w:color="auto" w:fill="F2F2F2"/>
          </w:tcPr>
          <w:p w:rsidR="009F4D71" w:rsidRPr="00DA3A2B" w:rsidRDefault="009F4D71" w:rsidP="004B18DE">
            <w:pPr>
              <w:pStyle w:val="Betarp"/>
              <w:widowControl w:val="0"/>
              <w:rPr>
                <w:bCs/>
                <w:iCs/>
              </w:rPr>
            </w:pPr>
            <w:r w:rsidRPr="00DA3A2B">
              <w:rPr>
                <w:bCs/>
                <w:iCs/>
              </w:rPr>
              <w:t>Mokymosi rezultatai</w:t>
            </w:r>
          </w:p>
        </w:tc>
        <w:tc>
          <w:tcPr>
            <w:tcW w:w="2924" w:type="pct"/>
            <w:shd w:val="clear" w:color="auto" w:fill="F2F2F2"/>
          </w:tcPr>
          <w:p w:rsidR="009F4D71" w:rsidRPr="00DA3A2B" w:rsidRDefault="009F4D71" w:rsidP="004B18DE">
            <w:pPr>
              <w:pStyle w:val="Betarp"/>
              <w:widowControl w:val="0"/>
              <w:rPr>
                <w:bCs/>
                <w:iCs/>
              </w:rPr>
            </w:pPr>
            <w:r w:rsidRPr="00DA3A2B">
              <w:rPr>
                <w:bCs/>
                <w:iCs/>
              </w:rPr>
              <w:t>Rekomenduojamas turinys mokymosi rezultatams pasiekti</w:t>
            </w:r>
          </w:p>
        </w:tc>
      </w:tr>
      <w:tr w:rsidR="009F4D71" w:rsidRPr="00DA3A2B" w:rsidTr="001E0D40">
        <w:trPr>
          <w:trHeight w:val="57"/>
          <w:jc w:val="center"/>
        </w:trPr>
        <w:tc>
          <w:tcPr>
            <w:tcW w:w="947" w:type="pct"/>
            <w:vMerge w:val="restart"/>
          </w:tcPr>
          <w:p w:rsidR="009F4D71" w:rsidRPr="00DA3A2B" w:rsidRDefault="009F4D71" w:rsidP="004B18DE">
            <w:pPr>
              <w:pStyle w:val="Betarp"/>
              <w:widowControl w:val="0"/>
            </w:pPr>
            <w:r w:rsidRPr="00DA3A2B">
              <w:t>1. Sėti, sodinti ir prižiūrėti daržo augalus.</w:t>
            </w:r>
          </w:p>
        </w:tc>
        <w:tc>
          <w:tcPr>
            <w:tcW w:w="1129" w:type="pct"/>
          </w:tcPr>
          <w:p w:rsidR="009F4D71" w:rsidRPr="00DA3A2B" w:rsidRDefault="009F4D71" w:rsidP="004B18DE">
            <w:pPr>
              <w:pStyle w:val="Betarp"/>
              <w:widowControl w:val="0"/>
            </w:pPr>
            <w:r w:rsidRPr="00DA3A2B">
              <w:t>1.1. Apibūdinti daržo augalų rūšis, jų sėjos bei sodinimo terminus ir būdus.</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 augalų klasifikacija</w:t>
            </w:r>
          </w:p>
          <w:p w:rsidR="00FA41D1" w:rsidRDefault="009F4D71" w:rsidP="004B18DE">
            <w:pPr>
              <w:pStyle w:val="Betarp"/>
              <w:widowControl w:val="0"/>
              <w:numPr>
                <w:ilvl w:val="0"/>
                <w:numId w:val="3"/>
              </w:numPr>
              <w:ind w:left="0" w:firstLine="0"/>
            </w:pPr>
            <w:r w:rsidRPr="00DA3A2B">
              <w:t>Daržo augalų rūšys</w:t>
            </w:r>
          </w:p>
          <w:p w:rsidR="009F4D71" w:rsidRPr="00DA3A2B" w:rsidRDefault="009F4D71" w:rsidP="004B18DE">
            <w:pPr>
              <w:pStyle w:val="Betarp"/>
              <w:widowControl w:val="0"/>
              <w:numPr>
                <w:ilvl w:val="0"/>
                <w:numId w:val="3"/>
              </w:numPr>
              <w:ind w:left="0" w:firstLine="0"/>
            </w:pPr>
            <w:r w:rsidRPr="00DA3A2B">
              <w:t>Daržo</w:t>
            </w:r>
            <w:r w:rsidRPr="00DA3A2B">
              <w:rPr>
                <w:rFonts w:eastAsia="Calibri"/>
                <w:szCs w:val="22"/>
                <w:lang w:eastAsia="en-US"/>
              </w:rPr>
              <w:t xml:space="preserve"> augalų skirstymas pagal ūkinius požymius</w:t>
            </w:r>
          </w:p>
          <w:p w:rsidR="00FA41D1" w:rsidRDefault="009F4D71" w:rsidP="004B18DE">
            <w:pPr>
              <w:pStyle w:val="Betarp"/>
              <w:widowControl w:val="0"/>
              <w:rPr>
                <w:b/>
                <w:i/>
              </w:rPr>
            </w:pPr>
            <w:r w:rsidRPr="00DA3A2B">
              <w:rPr>
                <w:b/>
              </w:rPr>
              <w:t>Tema.</w:t>
            </w:r>
            <w:r w:rsidRPr="00DA3A2B">
              <w:t xml:space="preserve"> </w:t>
            </w:r>
            <w:r w:rsidRPr="00DA3A2B">
              <w:rPr>
                <w:b/>
                <w:i/>
              </w:rPr>
              <w:t>Daržo augalų sėjomainos</w:t>
            </w:r>
          </w:p>
          <w:p w:rsidR="00FA41D1" w:rsidRDefault="009F4D71" w:rsidP="004B18DE">
            <w:pPr>
              <w:pStyle w:val="Betarp"/>
              <w:widowControl w:val="0"/>
              <w:numPr>
                <w:ilvl w:val="0"/>
                <w:numId w:val="3"/>
              </w:numPr>
              <w:ind w:left="0" w:firstLine="0"/>
            </w:pPr>
            <w:r w:rsidRPr="00DA3A2B">
              <w:t>Daržo augalų kaita</w:t>
            </w:r>
          </w:p>
          <w:p w:rsidR="009F4D71" w:rsidRPr="00DA3A2B" w:rsidRDefault="009F4D71" w:rsidP="004B18DE">
            <w:pPr>
              <w:pStyle w:val="Betarp"/>
              <w:widowControl w:val="0"/>
              <w:numPr>
                <w:ilvl w:val="0"/>
                <w:numId w:val="3"/>
              </w:numPr>
              <w:ind w:left="0" w:firstLine="0"/>
            </w:pPr>
            <w:proofErr w:type="spellStart"/>
            <w:r w:rsidRPr="00DA3A2B">
              <w:t>Priešsėlių</w:t>
            </w:r>
            <w:proofErr w:type="spellEnd"/>
            <w:r w:rsidRPr="00DA3A2B">
              <w:t xml:space="preserve"> parinkimas</w:t>
            </w:r>
          </w:p>
          <w:p w:rsidR="00FA41D1" w:rsidRDefault="009F4D71" w:rsidP="004B18DE">
            <w:pPr>
              <w:pStyle w:val="Betarp"/>
              <w:widowControl w:val="0"/>
              <w:rPr>
                <w:b/>
                <w:i/>
              </w:rPr>
            </w:pPr>
            <w:r w:rsidRPr="00DA3A2B">
              <w:rPr>
                <w:b/>
              </w:rPr>
              <w:t>Tema.</w:t>
            </w:r>
            <w:r w:rsidRPr="00DA3A2B">
              <w:t xml:space="preserve"> </w:t>
            </w:r>
            <w:r w:rsidR="001327CB">
              <w:rPr>
                <w:b/>
                <w:i/>
              </w:rPr>
              <w:t>Daržo augalų auginimo ypatumai</w:t>
            </w:r>
          </w:p>
          <w:p w:rsidR="00FA41D1" w:rsidRDefault="009F4D71" w:rsidP="004B18DE">
            <w:pPr>
              <w:pStyle w:val="Betarp"/>
              <w:widowControl w:val="0"/>
              <w:numPr>
                <w:ilvl w:val="0"/>
                <w:numId w:val="3"/>
              </w:numPr>
              <w:ind w:left="0" w:firstLine="0"/>
            </w:pPr>
            <w:r w:rsidRPr="00DA3A2B">
              <w:t>Sėjos ir sodinimo laikas</w:t>
            </w:r>
          </w:p>
          <w:p w:rsidR="00FA41D1" w:rsidRDefault="009F4D71" w:rsidP="004B18DE">
            <w:pPr>
              <w:pStyle w:val="Betarp"/>
              <w:widowControl w:val="0"/>
              <w:numPr>
                <w:ilvl w:val="0"/>
                <w:numId w:val="3"/>
              </w:numPr>
              <w:ind w:left="0" w:firstLine="0"/>
            </w:pPr>
            <w:r w:rsidRPr="00DA3A2B">
              <w:t>Sėkla ir jos ruošimas sėjai</w:t>
            </w:r>
          </w:p>
          <w:p w:rsidR="00FA41D1" w:rsidRDefault="009F4D71" w:rsidP="004B18DE">
            <w:pPr>
              <w:pStyle w:val="Betarp"/>
              <w:widowControl w:val="0"/>
              <w:numPr>
                <w:ilvl w:val="0"/>
                <w:numId w:val="3"/>
              </w:numPr>
              <w:ind w:left="0" w:firstLine="0"/>
            </w:pPr>
            <w:r w:rsidRPr="00DA3A2B">
              <w:t>Sėjos ir sodinimo būdai</w:t>
            </w:r>
          </w:p>
          <w:p w:rsidR="009F4D71" w:rsidRPr="00DA3A2B" w:rsidRDefault="009F4D71" w:rsidP="004B18DE">
            <w:pPr>
              <w:pStyle w:val="Betarp"/>
              <w:widowControl w:val="0"/>
              <w:numPr>
                <w:ilvl w:val="0"/>
                <w:numId w:val="3"/>
              </w:numPr>
              <w:ind w:left="0" w:firstLine="0"/>
            </w:pPr>
            <w:r w:rsidRPr="00DA3A2B">
              <w:t>Vegetatyvinis dauginimas</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9F4D71" w:rsidP="004B18DE">
            <w:pPr>
              <w:pStyle w:val="Betarp"/>
              <w:widowControl w:val="0"/>
            </w:pPr>
            <w:r w:rsidRPr="00DA3A2B">
              <w:t>1.2. Atlikti daržo augalų sėjos, daigų sodinimo, augalų</w:t>
            </w:r>
            <w:r w:rsidR="000F10E6">
              <w:t xml:space="preserve"> persodinimo ir retinimo darbus, laikantis </w:t>
            </w:r>
            <w:r w:rsidR="000F10E6" w:rsidRPr="00847333">
              <w:t xml:space="preserve">darbuotojų </w:t>
            </w:r>
            <w:r w:rsidR="000F10E6" w:rsidRPr="00847333">
              <w:rPr>
                <w:iCs/>
              </w:rPr>
              <w:t>saugos</w:t>
            </w:r>
            <w:r w:rsidR="000F10E6" w:rsidRPr="00847333">
              <w:t xml:space="preserve"> ir sveikatos reikalavimų.</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 augalų sėja</w:t>
            </w:r>
          </w:p>
          <w:p w:rsidR="00FA41D1" w:rsidRDefault="009F4D71" w:rsidP="004B18DE">
            <w:pPr>
              <w:pStyle w:val="Betarp"/>
              <w:widowControl w:val="0"/>
              <w:numPr>
                <w:ilvl w:val="0"/>
                <w:numId w:val="3"/>
              </w:numPr>
              <w:ind w:left="0" w:firstLine="0"/>
            </w:pPr>
            <w:r w:rsidRPr="00DA3A2B">
              <w:t>Sėklos kiekio skaičiavimas</w:t>
            </w:r>
          </w:p>
          <w:p w:rsidR="00FA41D1" w:rsidRDefault="009F4D71" w:rsidP="004B18DE">
            <w:pPr>
              <w:pStyle w:val="Betarp"/>
              <w:widowControl w:val="0"/>
              <w:numPr>
                <w:ilvl w:val="0"/>
                <w:numId w:val="3"/>
              </w:numPr>
              <w:ind w:left="0" w:firstLine="0"/>
            </w:pPr>
            <w:r w:rsidRPr="00DA3A2B">
              <w:t>Sėklos ruošimas sėjai</w:t>
            </w:r>
          </w:p>
          <w:p w:rsidR="009F4D71" w:rsidRPr="00DA3A2B" w:rsidRDefault="009F4D71" w:rsidP="004B18DE">
            <w:pPr>
              <w:pStyle w:val="Betarp"/>
              <w:widowControl w:val="0"/>
              <w:numPr>
                <w:ilvl w:val="0"/>
                <w:numId w:val="3"/>
              </w:numPr>
              <w:ind w:left="0" w:firstLine="0"/>
            </w:pPr>
            <w:r w:rsidRPr="00DA3A2B">
              <w:t>Daržo augalų sėja</w:t>
            </w:r>
          </w:p>
          <w:p w:rsidR="00FA41D1" w:rsidRDefault="009F4D71" w:rsidP="004B18DE">
            <w:pPr>
              <w:pStyle w:val="Betarp"/>
              <w:widowControl w:val="0"/>
              <w:rPr>
                <w:b/>
                <w:i/>
              </w:rPr>
            </w:pPr>
            <w:r w:rsidRPr="00DA3A2B">
              <w:rPr>
                <w:b/>
              </w:rPr>
              <w:t>Tema.</w:t>
            </w:r>
            <w:r w:rsidRPr="00DA3A2B">
              <w:t xml:space="preserve"> </w:t>
            </w:r>
            <w:r w:rsidRPr="00DA3A2B">
              <w:rPr>
                <w:b/>
                <w:i/>
              </w:rPr>
              <w:t>Lauko daržovių daigų auginimas</w:t>
            </w:r>
          </w:p>
          <w:p w:rsidR="00FA41D1" w:rsidRDefault="009F4D71" w:rsidP="004B18DE">
            <w:pPr>
              <w:pStyle w:val="Betarp"/>
              <w:widowControl w:val="0"/>
              <w:numPr>
                <w:ilvl w:val="0"/>
                <w:numId w:val="3"/>
              </w:numPr>
              <w:ind w:left="0" w:firstLine="0"/>
            </w:pPr>
            <w:r w:rsidRPr="00DA3A2B">
              <w:t>Daigynai ir jų ruošimas</w:t>
            </w:r>
          </w:p>
          <w:p w:rsidR="009F4D71" w:rsidRPr="00DA3A2B" w:rsidRDefault="009F4D71" w:rsidP="004B18DE">
            <w:pPr>
              <w:pStyle w:val="Betarp"/>
              <w:widowControl w:val="0"/>
              <w:numPr>
                <w:ilvl w:val="0"/>
                <w:numId w:val="3"/>
              </w:numPr>
              <w:ind w:left="0" w:firstLine="0"/>
            </w:pPr>
            <w:r w:rsidRPr="00DA3A2B">
              <w:t>Daigų priežiūra ir ruošimas sodinti</w:t>
            </w:r>
          </w:p>
          <w:p w:rsidR="00FA41D1" w:rsidRDefault="009F4D71" w:rsidP="004B18DE">
            <w:pPr>
              <w:pStyle w:val="Betarp"/>
              <w:widowControl w:val="0"/>
              <w:rPr>
                <w:b/>
                <w:i/>
              </w:rPr>
            </w:pPr>
            <w:r w:rsidRPr="00DA3A2B">
              <w:rPr>
                <w:b/>
              </w:rPr>
              <w:t>Tema.</w:t>
            </w:r>
            <w:r w:rsidRPr="00DA3A2B">
              <w:t xml:space="preserve"> </w:t>
            </w:r>
            <w:r w:rsidRPr="00DA3A2B">
              <w:rPr>
                <w:b/>
                <w:i/>
              </w:rPr>
              <w:t>Daržo augalų sodinimas ir persodinimas</w:t>
            </w:r>
          </w:p>
          <w:p w:rsidR="00FA41D1" w:rsidRDefault="009F4D71" w:rsidP="004B18DE">
            <w:pPr>
              <w:pStyle w:val="Betarp"/>
              <w:widowControl w:val="0"/>
              <w:numPr>
                <w:ilvl w:val="0"/>
                <w:numId w:val="3"/>
              </w:numPr>
              <w:ind w:left="0" w:firstLine="0"/>
            </w:pPr>
            <w:r w:rsidRPr="00DA3A2B">
              <w:t>Daržo augalų sodinimas į nuolatinę augimo vietą</w:t>
            </w:r>
          </w:p>
          <w:p w:rsidR="009F4D71" w:rsidRPr="00DA3A2B" w:rsidRDefault="009F4D71" w:rsidP="004B18DE">
            <w:pPr>
              <w:pStyle w:val="Betarp"/>
              <w:widowControl w:val="0"/>
              <w:numPr>
                <w:ilvl w:val="0"/>
                <w:numId w:val="3"/>
              </w:numPr>
              <w:ind w:left="0" w:firstLine="0"/>
            </w:pPr>
            <w:r w:rsidRPr="00DA3A2B">
              <w:lastRenderedPageBreak/>
              <w:t>Daržo augalų persodinimas</w:t>
            </w:r>
          </w:p>
          <w:p w:rsidR="009F4D71" w:rsidRPr="00DA3A2B" w:rsidRDefault="009F4D71" w:rsidP="004B18DE">
            <w:pPr>
              <w:pStyle w:val="Betarp"/>
              <w:widowControl w:val="0"/>
              <w:numPr>
                <w:ilvl w:val="0"/>
                <w:numId w:val="3"/>
              </w:numPr>
              <w:ind w:left="0" w:firstLine="0"/>
            </w:pPr>
            <w:r w:rsidRPr="00DA3A2B">
              <w:t>Daržo augalų retinimas</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9F4D71" w:rsidP="004B18DE">
            <w:pPr>
              <w:pStyle w:val="Betarp"/>
              <w:widowControl w:val="0"/>
            </w:pPr>
            <w:r w:rsidRPr="00DA3A2B">
              <w:t xml:space="preserve">1.3. Taikyti daržo augalų apsaugos priemones </w:t>
            </w:r>
            <w:r w:rsidR="0018479E" w:rsidRPr="00DA3A2B">
              <w:t>nuo ligų</w:t>
            </w:r>
            <w:r w:rsidR="000F10E6">
              <w:t>, kenkėjų ir</w:t>
            </w:r>
            <w:r w:rsidR="0018479E" w:rsidRPr="00DA3A2B">
              <w:t xml:space="preserve"> </w:t>
            </w:r>
            <w:r w:rsidR="000F10E6">
              <w:t xml:space="preserve">piktžolių, </w:t>
            </w:r>
            <w:r w:rsidR="00AC2B01">
              <w:t>vadovauj</w:t>
            </w:r>
            <w:r w:rsidR="001E0D40">
              <w:t>antis augalų apsaugos įstatymu.</w:t>
            </w:r>
          </w:p>
        </w:tc>
        <w:tc>
          <w:tcPr>
            <w:tcW w:w="2924" w:type="pct"/>
          </w:tcPr>
          <w:p w:rsidR="00FA41D1" w:rsidRDefault="009F4D71" w:rsidP="004B18DE">
            <w:pPr>
              <w:pStyle w:val="Betarp"/>
              <w:widowControl w:val="0"/>
            </w:pPr>
            <w:r w:rsidRPr="00DA3A2B">
              <w:rPr>
                <w:b/>
              </w:rPr>
              <w:t>Tema.</w:t>
            </w:r>
            <w:r w:rsidRPr="00DA3A2B">
              <w:t xml:space="preserve"> </w:t>
            </w:r>
            <w:r w:rsidRPr="00DA3A2B">
              <w:rPr>
                <w:b/>
                <w:i/>
              </w:rPr>
              <w:t>Daržo augalų pasėliuose plintančios piktžolės</w:t>
            </w:r>
          </w:p>
          <w:p w:rsidR="00FA41D1" w:rsidRDefault="009F4D71" w:rsidP="004B18DE">
            <w:pPr>
              <w:pStyle w:val="Betarp"/>
              <w:widowControl w:val="0"/>
              <w:numPr>
                <w:ilvl w:val="0"/>
                <w:numId w:val="3"/>
              </w:numPr>
              <w:ind w:left="0" w:firstLine="0"/>
              <w:rPr>
                <w:i/>
              </w:rPr>
            </w:pPr>
            <w:r w:rsidRPr="00DA3A2B">
              <w:t>Drėgnose ir rūgščiose dirvose plintančios piktžolės</w:t>
            </w:r>
          </w:p>
          <w:p w:rsidR="009F4D71" w:rsidRPr="00DA3A2B" w:rsidRDefault="009F4D71" w:rsidP="004B18DE">
            <w:pPr>
              <w:pStyle w:val="Betarp"/>
              <w:widowControl w:val="0"/>
              <w:numPr>
                <w:ilvl w:val="0"/>
                <w:numId w:val="3"/>
              </w:numPr>
              <w:ind w:left="0" w:firstLine="0"/>
              <w:rPr>
                <w:b/>
              </w:rPr>
            </w:pPr>
            <w:r w:rsidRPr="00DA3A2B">
              <w:rPr>
                <w:rStyle w:val="fontstyle01"/>
              </w:rPr>
              <w:t>Nerūgščiose</w:t>
            </w:r>
            <w:r w:rsidRPr="00DA3A2B">
              <w:t xml:space="preserve"> dirvose plintančios piktžolės</w:t>
            </w:r>
          </w:p>
          <w:p w:rsidR="00FA41D1" w:rsidRDefault="009F4D71" w:rsidP="004B18DE">
            <w:pPr>
              <w:pStyle w:val="Betarp"/>
              <w:widowControl w:val="0"/>
              <w:rPr>
                <w:i/>
              </w:rPr>
            </w:pPr>
            <w:r w:rsidRPr="00DA3A2B">
              <w:rPr>
                <w:b/>
              </w:rPr>
              <w:t>Tema.</w:t>
            </w:r>
            <w:r w:rsidRPr="00DA3A2B">
              <w:t xml:space="preserve"> </w:t>
            </w:r>
            <w:r w:rsidRPr="00DA3A2B">
              <w:rPr>
                <w:b/>
                <w:i/>
              </w:rPr>
              <w:t>Daržo augalų ligos ir kenkėjai</w:t>
            </w:r>
          </w:p>
          <w:p w:rsidR="00FA41D1" w:rsidRDefault="009F4D71" w:rsidP="004B18DE">
            <w:pPr>
              <w:pStyle w:val="Betarp"/>
              <w:widowControl w:val="0"/>
              <w:numPr>
                <w:ilvl w:val="0"/>
                <w:numId w:val="3"/>
              </w:numPr>
              <w:ind w:left="0" w:firstLine="0"/>
            </w:pPr>
            <w:r w:rsidRPr="00DA3A2B">
              <w:t>Daržo augalų kenkėjai</w:t>
            </w:r>
          </w:p>
          <w:p w:rsidR="00FA41D1" w:rsidRDefault="009F4D71" w:rsidP="004B18DE">
            <w:pPr>
              <w:pStyle w:val="Betarp"/>
              <w:widowControl w:val="0"/>
              <w:numPr>
                <w:ilvl w:val="0"/>
                <w:numId w:val="3"/>
              </w:numPr>
              <w:ind w:left="0" w:firstLine="0"/>
            </w:pPr>
            <w:r w:rsidRPr="00DA3A2B">
              <w:t>Daržo augalų ligos</w:t>
            </w:r>
          </w:p>
          <w:p w:rsidR="009F4D71" w:rsidRPr="00DA3A2B" w:rsidRDefault="009F4D71" w:rsidP="004B18DE">
            <w:pPr>
              <w:pStyle w:val="Betarp"/>
              <w:widowControl w:val="0"/>
              <w:numPr>
                <w:ilvl w:val="0"/>
                <w:numId w:val="3"/>
              </w:numPr>
              <w:ind w:left="0" w:firstLine="0"/>
            </w:pPr>
            <w:r w:rsidRPr="00DA3A2B">
              <w:t>Profilaktinės ir apsaugos priemonės prieš daržo augalų ligas ir kenkėjus bei jų taikymas</w:t>
            </w:r>
          </w:p>
          <w:p w:rsidR="009F4D71" w:rsidRPr="00DA3A2B" w:rsidRDefault="009F4D71" w:rsidP="004B18DE">
            <w:pPr>
              <w:pStyle w:val="Betarp"/>
              <w:widowControl w:val="0"/>
              <w:rPr>
                <w:b/>
                <w:i/>
              </w:rPr>
            </w:pPr>
            <w:r w:rsidRPr="00DA3A2B">
              <w:rPr>
                <w:b/>
              </w:rPr>
              <w:t>Tema.</w:t>
            </w:r>
            <w:r w:rsidRPr="00DA3A2B">
              <w:t xml:space="preserve"> </w:t>
            </w:r>
            <w:r w:rsidRPr="00DA3A2B">
              <w:rPr>
                <w:b/>
                <w:i/>
              </w:rPr>
              <w:t>Daržo augalų</w:t>
            </w:r>
            <w:r w:rsidR="001327CB">
              <w:rPr>
                <w:b/>
                <w:i/>
              </w:rPr>
              <w:t xml:space="preserve"> apsauga nuo ligų ir kenkėjų</w:t>
            </w:r>
          </w:p>
          <w:p w:rsidR="009F4D71" w:rsidRPr="00DA3A2B" w:rsidRDefault="009F4D71" w:rsidP="004B18DE">
            <w:pPr>
              <w:pStyle w:val="Betarp"/>
              <w:widowControl w:val="0"/>
              <w:numPr>
                <w:ilvl w:val="0"/>
                <w:numId w:val="1"/>
              </w:numPr>
              <w:ind w:left="0" w:firstLine="0"/>
            </w:pPr>
            <w:r w:rsidRPr="00DA3A2B">
              <w:t>Agrotechninių augalų apsaugos priemonių taikymas apsaugai prieš daržo augalų ligas ir kenkėjus.</w:t>
            </w:r>
          </w:p>
          <w:p w:rsidR="009F4D71" w:rsidRPr="00DA3A2B" w:rsidRDefault="009F4D71" w:rsidP="004B18DE">
            <w:pPr>
              <w:pStyle w:val="Betarp"/>
              <w:widowControl w:val="0"/>
              <w:numPr>
                <w:ilvl w:val="0"/>
                <w:numId w:val="1"/>
              </w:numPr>
              <w:ind w:left="0" w:firstLine="0"/>
            </w:pPr>
            <w:r w:rsidRPr="00DA3A2B">
              <w:t>Biologinio metodo taikymas apsaugai prieš daržo augalų ligas ir kenkėjus</w:t>
            </w:r>
          </w:p>
          <w:p w:rsidR="009F4D71" w:rsidRPr="00DA3A2B" w:rsidRDefault="009F4D71" w:rsidP="004B18DE">
            <w:pPr>
              <w:pStyle w:val="Betarp"/>
              <w:widowControl w:val="0"/>
              <w:numPr>
                <w:ilvl w:val="0"/>
                <w:numId w:val="1"/>
              </w:numPr>
              <w:ind w:left="0" w:firstLine="0"/>
            </w:pPr>
            <w:r w:rsidRPr="00DA3A2B">
              <w:t>Augalų apsaugos priemonių naudojimas daržuose</w:t>
            </w:r>
          </w:p>
          <w:p w:rsidR="009F4D71" w:rsidRPr="00DA3A2B" w:rsidRDefault="009F4D71" w:rsidP="004B18DE">
            <w:pPr>
              <w:pStyle w:val="Betarp"/>
              <w:widowControl w:val="0"/>
              <w:rPr>
                <w:b/>
                <w:i/>
              </w:rPr>
            </w:pPr>
            <w:r w:rsidRPr="00DA3A2B">
              <w:rPr>
                <w:b/>
              </w:rPr>
              <w:t>Tema.</w:t>
            </w:r>
            <w:r w:rsidRPr="00DA3A2B">
              <w:t xml:space="preserve"> </w:t>
            </w:r>
            <w:r w:rsidRPr="00DA3A2B">
              <w:rPr>
                <w:b/>
                <w:i/>
              </w:rPr>
              <w:t>Piktžolių naikinimas</w:t>
            </w:r>
          </w:p>
          <w:p w:rsidR="009F4D71" w:rsidRPr="00DA3A2B" w:rsidRDefault="009F4D71" w:rsidP="004B18DE">
            <w:pPr>
              <w:pStyle w:val="Betarp"/>
              <w:widowControl w:val="0"/>
              <w:numPr>
                <w:ilvl w:val="0"/>
                <w:numId w:val="29"/>
              </w:numPr>
              <w:ind w:left="0" w:firstLine="0"/>
            </w:pPr>
            <w:r w:rsidRPr="00DA3A2B">
              <w:t>Agrotechninės piktžolių naikinimo priemonės</w:t>
            </w:r>
          </w:p>
          <w:p w:rsidR="00F716AC" w:rsidRDefault="009F4D71" w:rsidP="004B18DE">
            <w:pPr>
              <w:pStyle w:val="Betarp"/>
              <w:widowControl w:val="0"/>
              <w:numPr>
                <w:ilvl w:val="0"/>
                <w:numId w:val="6"/>
              </w:numPr>
              <w:ind w:left="0" w:firstLine="0"/>
            </w:pPr>
            <w:r w:rsidRPr="00DA3A2B">
              <w:t>Herbicidų naudojimas</w:t>
            </w:r>
          </w:p>
          <w:p w:rsidR="00F716AC" w:rsidRDefault="009F4D71" w:rsidP="004B18DE">
            <w:pPr>
              <w:pStyle w:val="Betarp"/>
              <w:widowControl w:val="0"/>
              <w:numPr>
                <w:ilvl w:val="0"/>
                <w:numId w:val="6"/>
              </w:numPr>
              <w:ind w:left="0" w:firstLine="0"/>
            </w:pPr>
            <w:r w:rsidRPr="00DA3A2B">
              <w:t>Žmogaus ir aplinkos apsauga naudojant augalų apsaugos priemones</w:t>
            </w:r>
          </w:p>
          <w:p w:rsidR="009F4D71" w:rsidRPr="00DA3A2B" w:rsidRDefault="009F4D71" w:rsidP="004B18DE">
            <w:pPr>
              <w:pStyle w:val="Betarp"/>
              <w:widowControl w:val="0"/>
              <w:numPr>
                <w:ilvl w:val="0"/>
                <w:numId w:val="6"/>
              </w:numPr>
              <w:ind w:left="0" w:firstLine="0"/>
              <w:rPr>
                <w:b/>
                <w:i/>
              </w:rPr>
            </w:pPr>
            <w:r w:rsidRPr="00DA3A2B">
              <w:t>Tausus augalų apsaugos priemonių naudojimas</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9F4D71" w:rsidP="004B18DE">
            <w:pPr>
              <w:pStyle w:val="Betarp"/>
              <w:widowControl w:val="0"/>
            </w:pPr>
            <w:r w:rsidRPr="00DA3A2B">
              <w:t>1.</w:t>
            </w:r>
            <w:r w:rsidR="0018479E" w:rsidRPr="00DA3A2B">
              <w:t>4</w:t>
            </w:r>
            <w:r w:rsidRPr="00DA3A2B">
              <w:t xml:space="preserve">. </w:t>
            </w:r>
            <w:r w:rsidR="0018479E" w:rsidRPr="00DA3A2B">
              <w:t xml:space="preserve">Parinkti </w:t>
            </w:r>
            <w:r w:rsidRPr="00DA3A2B">
              <w:t>dar</w:t>
            </w:r>
            <w:r w:rsidR="00AC2B01">
              <w:t>žo augalams tinkamų trąšų rūšis ir paskaičiuoti jų normą, vadov</w:t>
            </w:r>
            <w:r w:rsidR="001E0D40">
              <w:t>aujantis tręšimo reikalavimais.</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Trąšų rūšys ir savybės</w:t>
            </w:r>
          </w:p>
          <w:p w:rsidR="00FA41D1" w:rsidRDefault="009F4D71" w:rsidP="004B18DE">
            <w:pPr>
              <w:pStyle w:val="Betarp"/>
              <w:widowControl w:val="0"/>
              <w:numPr>
                <w:ilvl w:val="0"/>
                <w:numId w:val="3"/>
              </w:numPr>
              <w:ind w:left="0" w:firstLine="0"/>
            </w:pPr>
            <w:r w:rsidRPr="00DA3A2B">
              <w:t>Mineralinės trąšos</w:t>
            </w:r>
          </w:p>
          <w:p w:rsidR="00FA41D1" w:rsidRDefault="009F4D71" w:rsidP="004B18DE">
            <w:pPr>
              <w:pStyle w:val="Betarp"/>
              <w:widowControl w:val="0"/>
              <w:numPr>
                <w:ilvl w:val="0"/>
                <w:numId w:val="3"/>
              </w:numPr>
              <w:ind w:left="0" w:firstLine="0"/>
            </w:pPr>
            <w:r w:rsidRPr="00DA3A2B">
              <w:t>Organinės trąšos</w:t>
            </w:r>
          </w:p>
          <w:p w:rsidR="009F4D71" w:rsidRPr="00DA3A2B" w:rsidRDefault="009F4D71" w:rsidP="004B18DE">
            <w:pPr>
              <w:pStyle w:val="Betarp"/>
              <w:widowControl w:val="0"/>
              <w:numPr>
                <w:ilvl w:val="0"/>
                <w:numId w:val="3"/>
              </w:numPr>
              <w:ind w:left="0" w:firstLine="0"/>
            </w:pPr>
            <w:r w:rsidRPr="00DA3A2B">
              <w:t>Mineralinių ir organinių trąšų savybės</w:t>
            </w:r>
          </w:p>
          <w:p w:rsidR="00FA41D1" w:rsidRDefault="009F4D71" w:rsidP="004B18DE">
            <w:pPr>
              <w:pStyle w:val="Betarp"/>
              <w:widowControl w:val="0"/>
              <w:rPr>
                <w:b/>
                <w:i/>
              </w:rPr>
            </w:pPr>
            <w:r w:rsidRPr="00DA3A2B">
              <w:rPr>
                <w:b/>
                <w:i/>
              </w:rPr>
              <w:t xml:space="preserve">Tema. Daržo augalų </w:t>
            </w:r>
            <w:r w:rsidR="0018479E" w:rsidRPr="00DA3A2B">
              <w:rPr>
                <w:b/>
                <w:i/>
              </w:rPr>
              <w:t>tręšimo normos</w:t>
            </w:r>
          </w:p>
          <w:p w:rsidR="00FA41D1" w:rsidRDefault="009F4D71" w:rsidP="004B18DE">
            <w:pPr>
              <w:pStyle w:val="Betarp"/>
              <w:widowControl w:val="0"/>
              <w:numPr>
                <w:ilvl w:val="0"/>
                <w:numId w:val="3"/>
              </w:numPr>
              <w:ind w:left="0" w:firstLine="0"/>
            </w:pPr>
            <w:r w:rsidRPr="00DA3A2B">
              <w:t>Tręšimo normos apskaičiavimas</w:t>
            </w:r>
          </w:p>
          <w:p w:rsidR="009F4D71" w:rsidRPr="00DA3A2B" w:rsidRDefault="009F4D71" w:rsidP="004B18DE">
            <w:pPr>
              <w:pStyle w:val="Betarp"/>
              <w:widowControl w:val="0"/>
              <w:numPr>
                <w:ilvl w:val="0"/>
                <w:numId w:val="3"/>
              </w:numPr>
              <w:ind w:left="0" w:firstLine="0"/>
            </w:pPr>
            <w:r w:rsidRPr="00DA3A2B">
              <w:t>Daržo augalų tręšimas pagal sezoniškumą</w:t>
            </w:r>
          </w:p>
          <w:p w:rsidR="00FA41D1" w:rsidRDefault="009F4D71" w:rsidP="004B18DE">
            <w:pPr>
              <w:pStyle w:val="Sraopastraipa"/>
              <w:widowControl w:val="0"/>
              <w:ind w:left="0"/>
              <w:rPr>
                <w:b/>
                <w:i/>
              </w:rPr>
            </w:pPr>
            <w:r w:rsidRPr="00DA3A2B">
              <w:rPr>
                <w:b/>
              </w:rPr>
              <w:t>Tema.</w:t>
            </w:r>
            <w:r w:rsidRPr="00DA3A2B">
              <w:rPr>
                <w:b/>
                <w:i/>
              </w:rPr>
              <w:t xml:space="preserve"> Tvarus organinių atliekų pan</w:t>
            </w:r>
            <w:r w:rsidR="0018479E" w:rsidRPr="00DA3A2B">
              <w:rPr>
                <w:b/>
                <w:i/>
              </w:rPr>
              <w:t>audojimas daržo augalų auginime</w:t>
            </w:r>
          </w:p>
          <w:p w:rsidR="00FA41D1" w:rsidRDefault="009F4D71" w:rsidP="004B18DE">
            <w:pPr>
              <w:pStyle w:val="Betarp"/>
              <w:widowControl w:val="0"/>
              <w:numPr>
                <w:ilvl w:val="0"/>
                <w:numId w:val="3"/>
              </w:numPr>
              <w:ind w:left="0" w:firstLine="0"/>
              <w:rPr>
                <w:rFonts w:eastAsia="Calibri"/>
                <w:szCs w:val="22"/>
                <w:lang w:eastAsia="en-US"/>
              </w:rPr>
            </w:pPr>
            <w:r w:rsidRPr="00DA3A2B">
              <w:rPr>
                <w:rFonts w:eastAsia="Calibri"/>
                <w:szCs w:val="22"/>
                <w:lang w:eastAsia="en-US"/>
              </w:rPr>
              <w:t>Kompostavimo svarba</w:t>
            </w:r>
          </w:p>
          <w:p w:rsidR="00FA41D1" w:rsidRDefault="009F4D71" w:rsidP="004B18DE">
            <w:pPr>
              <w:pStyle w:val="Betarp"/>
              <w:widowControl w:val="0"/>
              <w:numPr>
                <w:ilvl w:val="0"/>
                <w:numId w:val="3"/>
              </w:numPr>
              <w:ind w:left="0" w:firstLine="0"/>
              <w:rPr>
                <w:rFonts w:eastAsia="Calibri"/>
                <w:szCs w:val="22"/>
                <w:lang w:eastAsia="en-US"/>
              </w:rPr>
            </w:pPr>
            <w:r w:rsidRPr="00DA3A2B">
              <w:rPr>
                <w:rFonts w:eastAsia="Calibri"/>
                <w:szCs w:val="22"/>
                <w:lang w:eastAsia="en-US"/>
              </w:rPr>
              <w:t>Kompostavimui tinkamos atliekos ir medžiagos</w:t>
            </w:r>
          </w:p>
          <w:p w:rsidR="009F4D71" w:rsidRPr="00DA3A2B" w:rsidRDefault="009F4D71" w:rsidP="004B18DE">
            <w:pPr>
              <w:pStyle w:val="Betarp"/>
              <w:widowControl w:val="0"/>
              <w:numPr>
                <w:ilvl w:val="0"/>
                <w:numId w:val="3"/>
              </w:numPr>
              <w:ind w:left="0" w:firstLine="0"/>
            </w:pPr>
            <w:r w:rsidRPr="00DA3A2B">
              <w:rPr>
                <w:rFonts w:eastAsia="Calibri"/>
                <w:szCs w:val="22"/>
                <w:lang w:eastAsia="en-US"/>
              </w:rPr>
              <w:t>Komposto</w:t>
            </w:r>
            <w:r w:rsidRPr="00DA3A2B">
              <w:rPr>
                <w:rFonts w:eastAsia="Calibri"/>
                <w:lang w:eastAsia="en-US"/>
              </w:rPr>
              <w:t xml:space="preserve"> ruošimo būdai ir technologijos</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18479E" w:rsidP="004B18DE">
            <w:pPr>
              <w:pStyle w:val="Betarp"/>
              <w:widowControl w:val="0"/>
            </w:pPr>
            <w:r w:rsidRPr="00DA3A2B">
              <w:t>1.5</w:t>
            </w:r>
            <w:r w:rsidR="009F4D71" w:rsidRPr="00DA3A2B">
              <w:t>. Atlikti daržovių prieži</w:t>
            </w:r>
            <w:r w:rsidR="00AC2B01">
              <w:t xml:space="preserve">ūros darbus lauke ir šiltnamyje, laikantis </w:t>
            </w:r>
            <w:r w:rsidR="00AC2B01" w:rsidRPr="00847333">
              <w:t xml:space="preserve">darbuotojų </w:t>
            </w:r>
            <w:r w:rsidR="00AC2B01" w:rsidRPr="00847333">
              <w:rPr>
                <w:iCs/>
              </w:rPr>
              <w:t>saugos</w:t>
            </w:r>
            <w:r w:rsidR="00AC2B01" w:rsidRPr="00847333">
              <w:t xml:space="preserve"> ir sveikatos reikalavimų.</w:t>
            </w:r>
          </w:p>
        </w:tc>
        <w:tc>
          <w:tcPr>
            <w:tcW w:w="2924" w:type="pct"/>
          </w:tcPr>
          <w:p w:rsidR="00FA41D1" w:rsidRDefault="009F4D71" w:rsidP="004B18DE">
            <w:pPr>
              <w:pStyle w:val="Betarp"/>
              <w:widowControl w:val="0"/>
              <w:rPr>
                <w:b/>
                <w:i/>
              </w:rPr>
            </w:pPr>
            <w:r w:rsidRPr="00DA3A2B">
              <w:rPr>
                <w:b/>
              </w:rPr>
              <w:t xml:space="preserve">Tema. </w:t>
            </w:r>
            <w:r w:rsidRPr="00DA3A2B">
              <w:rPr>
                <w:b/>
                <w:i/>
              </w:rPr>
              <w:t>Lauko daržovių priežiūra vegetacijos metu</w:t>
            </w:r>
          </w:p>
          <w:p w:rsidR="00FA41D1" w:rsidRDefault="009F4D71" w:rsidP="004B18DE">
            <w:pPr>
              <w:pStyle w:val="Betarp"/>
              <w:widowControl w:val="0"/>
              <w:numPr>
                <w:ilvl w:val="0"/>
                <w:numId w:val="3"/>
              </w:numPr>
              <w:ind w:left="0" w:firstLine="0"/>
            </w:pPr>
            <w:r w:rsidRPr="00DA3A2B">
              <w:t>Daržovių laistymas ir tręšimas</w:t>
            </w:r>
          </w:p>
          <w:p w:rsidR="00FA41D1" w:rsidRDefault="009F4D71" w:rsidP="004B18DE">
            <w:pPr>
              <w:pStyle w:val="Betarp"/>
              <w:widowControl w:val="0"/>
              <w:numPr>
                <w:ilvl w:val="0"/>
                <w:numId w:val="3"/>
              </w:numPr>
              <w:ind w:left="0" w:firstLine="0"/>
            </w:pPr>
            <w:r w:rsidRPr="00DA3A2B">
              <w:t>Dirvos paviršiaus mulčiavimas, kaupimas</w:t>
            </w:r>
          </w:p>
          <w:p w:rsidR="009F4D71" w:rsidRPr="00DA3A2B" w:rsidRDefault="009F4D71" w:rsidP="004B18DE">
            <w:pPr>
              <w:pStyle w:val="Betarp"/>
              <w:widowControl w:val="0"/>
              <w:numPr>
                <w:ilvl w:val="0"/>
                <w:numId w:val="3"/>
              </w:numPr>
              <w:ind w:left="0" w:firstLine="0"/>
            </w:pPr>
            <w:r w:rsidRPr="00DA3A2B">
              <w:t>Daržovių pasėlio retinimas</w:t>
            </w:r>
          </w:p>
          <w:p w:rsidR="00FA41D1" w:rsidRDefault="009F4D71" w:rsidP="004B18DE">
            <w:pPr>
              <w:pStyle w:val="Betarp"/>
              <w:widowControl w:val="0"/>
              <w:rPr>
                <w:b/>
                <w:i/>
              </w:rPr>
            </w:pPr>
            <w:r w:rsidRPr="00DA3A2B">
              <w:rPr>
                <w:b/>
              </w:rPr>
              <w:lastRenderedPageBreak/>
              <w:t xml:space="preserve">Tema. </w:t>
            </w:r>
            <w:r w:rsidRPr="00DA3A2B">
              <w:rPr>
                <w:b/>
                <w:i/>
              </w:rPr>
              <w:t>Daržovių priežiūra šiltnamiuose</w:t>
            </w:r>
          </w:p>
          <w:p w:rsidR="00FA41D1" w:rsidRDefault="009F4D71" w:rsidP="004B18DE">
            <w:pPr>
              <w:pStyle w:val="Betarp"/>
              <w:widowControl w:val="0"/>
              <w:numPr>
                <w:ilvl w:val="0"/>
                <w:numId w:val="3"/>
              </w:numPr>
              <w:ind w:left="0" w:firstLine="0"/>
            </w:pPr>
            <w:r w:rsidRPr="00DA3A2B">
              <w:t>Daržovių laistymas ir tręšimas</w:t>
            </w:r>
          </w:p>
          <w:p w:rsidR="00FA41D1" w:rsidRDefault="009F4D71" w:rsidP="004B18DE">
            <w:pPr>
              <w:pStyle w:val="Betarp"/>
              <w:widowControl w:val="0"/>
              <w:numPr>
                <w:ilvl w:val="0"/>
                <w:numId w:val="3"/>
              </w:numPr>
              <w:ind w:left="0" w:firstLine="0"/>
            </w:pPr>
            <w:r w:rsidRPr="00DA3A2B">
              <w:t>Agurkų auginamų šiltnamiuose priežiūra vegetacijos metu</w:t>
            </w:r>
          </w:p>
          <w:p w:rsidR="00FA41D1" w:rsidRDefault="009F4D71" w:rsidP="004B18DE">
            <w:pPr>
              <w:pStyle w:val="Betarp"/>
              <w:widowControl w:val="0"/>
              <w:numPr>
                <w:ilvl w:val="0"/>
                <w:numId w:val="3"/>
              </w:numPr>
              <w:ind w:left="0" w:firstLine="0"/>
            </w:pPr>
            <w:r w:rsidRPr="00DA3A2B">
              <w:t>Pomidorų auginamų šiltnamiuose priežiūra vegetacijos metu</w:t>
            </w:r>
          </w:p>
          <w:p w:rsidR="009F4D71" w:rsidRPr="00DA3A2B" w:rsidRDefault="009F4D71" w:rsidP="004B18DE">
            <w:pPr>
              <w:pStyle w:val="Betarp"/>
              <w:widowControl w:val="0"/>
              <w:numPr>
                <w:ilvl w:val="0"/>
                <w:numId w:val="3"/>
              </w:numPr>
              <w:ind w:left="0" w:firstLine="0"/>
            </w:pPr>
            <w:r w:rsidRPr="00DA3A2B">
              <w:t>Žalumyninių daržovių auginamų šiltnamiuose priežiūra vegetacijos metu</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18479E" w:rsidP="004B18DE">
            <w:pPr>
              <w:pStyle w:val="Betarp"/>
              <w:widowControl w:val="0"/>
            </w:pPr>
            <w:r w:rsidRPr="00DA3A2B">
              <w:t>1.6</w:t>
            </w:r>
            <w:r w:rsidR="009F4D71" w:rsidRPr="00DA3A2B">
              <w:t xml:space="preserve">. </w:t>
            </w:r>
            <w:r w:rsidR="00957139" w:rsidRPr="00DA3A2B">
              <w:t xml:space="preserve">Atlikti </w:t>
            </w:r>
            <w:r w:rsidR="009F4D71" w:rsidRPr="00DA3A2B">
              <w:t>daržo augalų laistymo įr</w:t>
            </w:r>
            <w:r w:rsidR="00C858E8">
              <w:t>enginių priežiūrą, vadovaujantis laistymo įren</w:t>
            </w:r>
            <w:r w:rsidR="001E0D40">
              <w:t>ginių priežiūros reikalavimais.</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 augalų laistymas</w:t>
            </w:r>
          </w:p>
          <w:p w:rsidR="00FA41D1" w:rsidRDefault="009F4D71" w:rsidP="004B18DE">
            <w:pPr>
              <w:pStyle w:val="Betarp"/>
              <w:widowControl w:val="0"/>
              <w:numPr>
                <w:ilvl w:val="0"/>
                <w:numId w:val="3"/>
              </w:numPr>
              <w:ind w:left="0" w:firstLine="0"/>
            </w:pPr>
            <w:r w:rsidRPr="00DA3A2B">
              <w:t>Laistymo poreikio nustatymas daržo augalams</w:t>
            </w:r>
          </w:p>
          <w:p w:rsidR="009F4D71" w:rsidRPr="00DA3A2B" w:rsidRDefault="009F4D71" w:rsidP="004B18DE">
            <w:pPr>
              <w:pStyle w:val="Betarp"/>
              <w:widowControl w:val="0"/>
              <w:numPr>
                <w:ilvl w:val="0"/>
                <w:numId w:val="3"/>
              </w:numPr>
              <w:ind w:left="0" w:firstLine="0"/>
            </w:pPr>
            <w:r w:rsidRPr="00DA3A2B">
              <w:t>Laistymo režimo nustatymas daržo augalams</w:t>
            </w:r>
          </w:p>
          <w:p w:rsidR="00FA41D1" w:rsidRDefault="009F4D71" w:rsidP="004B18DE">
            <w:pPr>
              <w:pStyle w:val="Betarp"/>
              <w:widowControl w:val="0"/>
              <w:rPr>
                <w:b/>
                <w:i/>
              </w:rPr>
            </w:pPr>
            <w:r w:rsidRPr="00DA3A2B">
              <w:rPr>
                <w:b/>
              </w:rPr>
              <w:t>Tema.</w:t>
            </w:r>
            <w:r w:rsidRPr="00DA3A2B">
              <w:t xml:space="preserve"> </w:t>
            </w:r>
            <w:r w:rsidRPr="00DA3A2B">
              <w:rPr>
                <w:b/>
                <w:i/>
              </w:rPr>
              <w:t>Laistymo įrenginių priežiūra</w:t>
            </w:r>
          </w:p>
          <w:p w:rsidR="00FA41D1" w:rsidRDefault="009F4D71" w:rsidP="004B18DE">
            <w:pPr>
              <w:pStyle w:val="Betarp"/>
              <w:widowControl w:val="0"/>
              <w:numPr>
                <w:ilvl w:val="0"/>
                <w:numId w:val="3"/>
              </w:numPr>
              <w:ind w:left="0" w:firstLine="0"/>
            </w:pPr>
            <w:r w:rsidRPr="00DA3A2B">
              <w:t>Lauko daržo augalų laistymo sistemos priežiūra</w:t>
            </w:r>
          </w:p>
          <w:p w:rsidR="009F4D71" w:rsidRPr="00DA3A2B" w:rsidRDefault="009F4D71" w:rsidP="004B18DE">
            <w:pPr>
              <w:pStyle w:val="Betarp"/>
              <w:widowControl w:val="0"/>
              <w:numPr>
                <w:ilvl w:val="0"/>
                <w:numId w:val="3"/>
              </w:numPr>
              <w:ind w:left="0" w:firstLine="0"/>
            </w:pPr>
            <w:r w:rsidRPr="00DA3A2B">
              <w:t>Šiltnamio laistymo sistemos priežiūra</w:t>
            </w:r>
          </w:p>
        </w:tc>
      </w:tr>
      <w:tr w:rsidR="009F4D71" w:rsidRPr="00DA3A2B" w:rsidTr="001E0D40">
        <w:trPr>
          <w:trHeight w:val="57"/>
          <w:jc w:val="center"/>
        </w:trPr>
        <w:tc>
          <w:tcPr>
            <w:tcW w:w="947" w:type="pct"/>
            <w:vMerge w:val="restart"/>
          </w:tcPr>
          <w:p w:rsidR="009F4D71" w:rsidRPr="00DA3A2B" w:rsidRDefault="009F4D71" w:rsidP="004B18DE">
            <w:pPr>
              <w:pStyle w:val="Betarp"/>
              <w:widowControl w:val="0"/>
            </w:pPr>
            <w:r w:rsidRPr="00DA3A2B">
              <w:t>2. Nuimti ir tvarkyti daržo augalų derlių.</w:t>
            </w:r>
          </w:p>
        </w:tc>
        <w:tc>
          <w:tcPr>
            <w:tcW w:w="1129" w:type="pct"/>
          </w:tcPr>
          <w:p w:rsidR="009F4D71" w:rsidRPr="00DA3A2B" w:rsidRDefault="009F4D71" w:rsidP="004B18DE">
            <w:pPr>
              <w:pStyle w:val="Betarp"/>
              <w:widowControl w:val="0"/>
            </w:pPr>
            <w:r w:rsidRPr="00DA3A2B">
              <w:t>2.1. Apibūdinti derliaus nuėmimo laiką, priemones ir jų naudojimo būdus.</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 augalų derliaus nuėmimo laikas</w:t>
            </w:r>
          </w:p>
          <w:p w:rsidR="00FA41D1" w:rsidRDefault="009F4D71" w:rsidP="004B18DE">
            <w:pPr>
              <w:pStyle w:val="Betarp"/>
              <w:widowControl w:val="0"/>
              <w:numPr>
                <w:ilvl w:val="0"/>
                <w:numId w:val="3"/>
              </w:numPr>
              <w:ind w:left="0" w:firstLine="0"/>
            </w:pPr>
            <w:r w:rsidRPr="00DA3A2B">
              <w:t>Daržo augalų subrendimas</w:t>
            </w:r>
          </w:p>
          <w:p w:rsidR="009F4D71" w:rsidRPr="00DA3A2B" w:rsidRDefault="009F4D71" w:rsidP="004B18DE">
            <w:pPr>
              <w:pStyle w:val="Betarp"/>
              <w:widowControl w:val="0"/>
              <w:numPr>
                <w:ilvl w:val="0"/>
                <w:numId w:val="3"/>
              </w:numPr>
              <w:ind w:left="0" w:firstLine="0"/>
            </w:pPr>
            <w:r w:rsidRPr="00DA3A2B">
              <w:t>Daržo augalų derliaus nuėmimo laikas</w:t>
            </w:r>
          </w:p>
          <w:p w:rsidR="00FA41D1" w:rsidRDefault="009F4D71" w:rsidP="004B18DE">
            <w:pPr>
              <w:pStyle w:val="Betarp"/>
              <w:widowControl w:val="0"/>
              <w:rPr>
                <w:b/>
                <w:i/>
              </w:rPr>
            </w:pPr>
            <w:r w:rsidRPr="00DA3A2B">
              <w:rPr>
                <w:b/>
              </w:rPr>
              <w:t>Tema.</w:t>
            </w:r>
            <w:r w:rsidRPr="00DA3A2B">
              <w:t xml:space="preserve"> </w:t>
            </w:r>
            <w:r w:rsidRPr="00DA3A2B">
              <w:rPr>
                <w:b/>
                <w:i/>
              </w:rPr>
              <w:t>Daržo augalų derliaus nuėmimo priemonės ir jų naudojimo būdai</w:t>
            </w:r>
          </w:p>
          <w:p w:rsidR="00FA41D1" w:rsidRDefault="009F4D71" w:rsidP="004B18DE">
            <w:pPr>
              <w:pStyle w:val="Betarp"/>
              <w:widowControl w:val="0"/>
              <w:numPr>
                <w:ilvl w:val="0"/>
                <w:numId w:val="3"/>
              </w:numPr>
              <w:ind w:left="0" w:firstLine="0"/>
            </w:pPr>
            <w:r w:rsidRPr="00DA3A2B">
              <w:t>Daržo augalų derliaus nuėmimo būdai</w:t>
            </w:r>
          </w:p>
          <w:p w:rsidR="00FA41D1" w:rsidRDefault="009F4D71" w:rsidP="004B18DE">
            <w:pPr>
              <w:pStyle w:val="Betarp"/>
              <w:widowControl w:val="0"/>
              <w:numPr>
                <w:ilvl w:val="0"/>
                <w:numId w:val="3"/>
              </w:numPr>
              <w:ind w:left="0" w:firstLine="0"/>
            </w:pPr>
            <w:r w:rsidRPr="00DA3A2B">
              <w:t>Derliaus nuėmimo priemonės</w:t>
            </w:r>
          </w:p>
          <w:p w:rsidR="00FA41D1" w:rsidRDefault="009F4D71" w:rsidP="004B18DE">
            <w:pPr>
              <w:pStyle w:val="Betarp"/>
              <w:widowControl w:val="0"/>
              <w:numPr>
                <w:ilvl w:val="0"/>
                <w:numId w:val="3"/>
              </w:numPr>
              <w:ind w:left="0" w:firstLine="0"/>
            </w:pPr>
            <w:r w:rsidRPr="00DA3A2B">
              <w:t>Taros parinkimas ir paruošimas derliui</w:t>
            </w:r>
          </w:p>
          <w:p w:rsidR="009F4D71" w:rsidRPr="00DA3A2B" w:rsidRDefault="009F4D71" w:rsidP="004B18DE">
            <w:pPr>
              <w:pStyle w:val="Betarp"/>
              <w:widowControl w:val="0"/>
              <w:numPr>
                <w:ilvl w:val="0"/>
                <w:numId w:val="3"/>
              </w:numPr>
              <w:ind w:left="0" w:firstLine="0"/>
            </w:pPr>
            <w:r w:rsidRPr="00DA3A2B">
              <w:t>Derliaus nuėmimo inventoriaus ir jo naudojimo būdo parinkimas</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9F4D71" w:rsidP="004B18DE">
            <w:pPr>
              <w:pStyle w:val="Betarp"/>
              <w:widowControl w:val="0"/>
            </w:pPr>
            <w:r w:rsidRPr="00DA3A2B">
              <w:t>2.2. Apibūdinti derliaus nuėmimo ir transportavimo reikalavimus.</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Daržovių derliaus nuėmimo reikalavimai.</w:t>
            </w:r>
          </w:p>
          <w:p w:rsidR="00FA41D1" w:rsidRDefault="009F4D71" w:rsidP="004B18DE">
            <w:pPr>
              <w:pStyle w:val="Betarp"/>
              <w:widowControl w:val="0"/>
              <w:numPr>
                <w:ilvl w:val="0"/>
                <w:numId w:val="3"/>
              </w:numPr>
              <w:ind w:left="0" w:firstLine="0"/>
            </w:pPr>
            <w:r w:rsidRPr="00DA3A2B">
              <w:t>Saugus darbas ir aplinkos apsauga nuimant derlių</w:t>
            </w:r>
          </w:p>
          <w:p w:rsidR="00FA41D1" w:rsidRDefault="009F4D71" w:rsidP="004B18DE">
            <w:pPr>
              <w:pStyle w:val="Betarp"/>
              <w:widowControl w:val="0"/>
              <w:numPr>
                <w:ilvl w:val="0"/>
                <w:numId w:val="3"/>
              </w:numPr>
              <w:ind w:left="0" w:firstLine="0"/>
            </w:pPr>
            <w:r w:rsidRPr="00DA3A2B">
              <w:t>Žalumyninių daržovių derliaus nuėmimo reikalavimai</w:t>
            </w:r>
          </w:p>
          <w:p w:rsidR="009F4D71" w:rsidRPr="00DA3A2B" w:rsidRDefault="009F4D71" w:rsidP="004B18DE">
            <w:pPr>
              <w:pStyle w:val="Betarp"/>
              <w:widowControl w:val="0"/>
              <w:numPr>
                <w:ilvl w:val="0"/>
                <w:numId w:val="3"/>
              </w:numPr>
              <w:ind w:left="0" w:firstLine="0"/>
            </w:pPr>
            <w:r w:rsidRPr="00DA3A2B">
              <w:t>Šakniavaisinių daržovių derliaus nuėmimo reikalavimai</w:t>
            </w:r>
          </w:p>
          <w:p w:rsidR="00FA41D1" w:rsidRDefault="009F4D71" w:rsidP="004B18DE">
            <w:pPr>
              <w:pStyle w:val="Betarp"/>
              <w:widowControl w:val="0"/>
              <w:rPr>
                <w:b/>
                <w:i/>
              </w:rPr>
            </w:pPr>
            <w:r w:rsidRPr="00DA3A2B">
              <w:rPr>
                <w:b/>
              </w:rPr>
              <w:t>Tema.</w:t>
            </w:r>
            <w:r w:rsidRPr="00DA3A2B">
              <w:t xml:space="preserve"> </w:t>
            </w:r>
            <w:r w:rsidRPr="00DA3A2B">
              <w:rPr>
                <w:b/>
                <w:i/>
              </w:rPr>
              <w:t>Daržovių derliaus transportavimo reikalavimai.</w:t>
            </w:r>
          </w:p>
          <w:p w:rsidR="00FA41D1" w:rsidRDefault="009F4D71" w:rsidP="004B18DE">
            <w:pPr>
              <w:pStyle w:val="Betarp"/>
              <w:widowControl w:val="0"/>
              <w:numPr>
                <w:ilvl w:val="0"/>
                <w:numId w:val="3"/>
              </w:numPr>
              <w:ind w:left="0" w:firstLine="0"/>
            </w:pPr>
            <w:r w:rsidRPr="00DA3A2B">
              <w:t>Darbų saugos reikalavimai transportuojant daržoves</w:t>
            </w:r>
          </w:p>
          <w:p w:rsidR="009F4D71" w:rsidRPr="00DA3A2B" w:rsidRDefault="009F4D71" w:rsidP="004B18DE">
            <w:pPr>
              <w:pStyle w:val="Betarp"/>
              <w:widowControl w:val="0"/>
              <w:numPr>
                <w:ilvl w:val="0"/>
                <w:numId w:val="3"/>
              </w:numPr>
              <w:ind w:left="0" w:firstLine="0"/>
            </w:pPr>
            <w:r w:rsidRPr="00DA3A2B">
              <w:t>Reikalavimai daržovių transportavimui</w:t>
            </w:r>
          </w:p>
        </w:tc>
      </w:tr>
      <w:tr w:rsidR="009F4D71" w:rsidRPr="00DA3A2B" w:rsidTr="001E0D40">
        <w:trPr>
          <w:trHeight w:val="57"/>
          <w:jc w:val="center"/>
        </w:trPr>
        <w:tc>
          <w:tcPr>
            <w:tcW w:w="947" w:type="pct"/>
            <w:vMerge/>
          </w:tcPr>
          <w:p w:rsidR="009F4D71" w:rsidRPr="00DA3A2B" w:rsidRDefault="009F4D71" w:rsidP="004B18DE">
            <w:pPr>
              <w:pStyle w:val="Betarp"/>
              <w:widowControl w:val="0"/>
            </w:pPr>
          </w:p>
        </w:tc>
        <w:tc>
          <w:tcPr>
            <w:tcW w:w="1129" w:type="pct"/>
          </w:tcPr>
          <w:p w:rsidR="009F4D71" w:rsidRPr="00DA3A2B" w:rsidRDefault="009F4D71" w:rsidP="004B18DE">
            <w:pPr>
              <w:pStyle w:val="Betarp"/>
              <w:widowControl w:val="0"/>
            </w:pPr>
            <w:r w:rsidRPr="00DA3A2B">
              <w:t xml:space="preserve">2.3. </w:t>
            </w:r>
            <w:r w:rsidR="0018479E" w:rsidRPr="00DA3A2B">
              <w:t>Sandėliuoti daržininkystės produkciją</w:t>
            </w:r>
            <w:r w:rsidRPr="00DA3A2B">
              <w:t xml:space="preserve"> ir </w:t>
            </w:r>
            <w:r w:rsidR="00C858E8">
              <w:t>paruošti realizavimui, laikantis pro</w:t>
            </w:r>
            <w:r w:rsidR="001E0D40">
              <w:t>dukcijos realizavimo standartų.</w:t>
            </w:r>
          </w:p>
        </w:tc>
        <w:tc>
          <w:tcPr>
            <w:tcW w:w="2924" w:type="pct"/>
          </w:tcPr>
          <w:p w:rsidR="00FA41D1" w:rsidRDefault="009F4D71" w:rsidP="004B18DE">
            <w:pPr>
              <w:pStyle w:val="Betarp"/>
              <w:widowControl w:val="0"/>
              <w:rPr>
                <w:b/>
                <w:i/>
              </w:rPr>
            </w:pPr>
            <w:r w:rsidRPr="00DA3A2B">
              <w:rPr>
                <w:b/>
              </w:rPr>
              <w:t>Tema.</w:t>
            </w:r>
            <w:r w:rsidRPr="00DA3A2B">
              <w:t xml:space="preserve"> </w:t>
            </w:r>
            <w:r w:rsidRPr="00DA3A2B">
              <w:rPr>
                <w:b/>
                <w:i/>
              </w:rPr>
              <w:t>Daržovių sandėliavimo reikalavimai</w:t>
            </w:r>
          </w:p>
          <w:p w:rsidR="00FA41D1" w:rsidRDefault="009F4D71" w:rsidP="004B18DE">
            <w:pPr>
              <w:pStyle w:val="Betarp"/>
              <w:widowControl w:val="0"/>
              <w:numPr>
                <w:ilvl w:val="0"/>
                <w:numId w:val="3"/>
              </w:numPr>
              <w:ind w:left="0" w:firstLine="0"/>
            </w:pPr>
            <w:r w:rsidRPr="00DA3A2B">
              <w:t>Daržininkystės produkcijos sandėliavimo ir daržovių laikymo sąlygos</w:t>
            </w:r>
          </w:p>
          <w:p w:rsidR="009F4D71" w:rsidRPr="00DA3A2B" w:rsidRDefault="009F4D71" w:rsidP="004B18DE">
            <w:pPr>
              <w:pStyle w:val="Betarp"/>
              <w:widowControl w:val="0"/>
              <w:numPr>
                <w:ilvl w:val="0"/>
                <w:numId w:val="3"/>
              </w:numPr>
              <w:ind w:left="0" w:firstLine="0"/>
            </w:pPr>
            <w:r w:rsidRPr="00DA3A2B">
              <w:t>Daržininkystės produkcijos paruošimas sandėliavimui</w:t>
            </w:r>
          </w:p>
          <w:p w:rsidR="00FA41D1" w:rsidRDefault="009F4D71" w:rsidP="004B18DE">
            <w:pPr>
              <w:pStyle w:val="Betarp"/>
              <w:widowControl w:val="0"/>
              <w:rPr>
                <w:b/>
                <w:i/>
              </w:rPr>
            </w:pPr>
            <w:r w:rsidRPr="00DA3A2B">
              <w:rPr>
                <w:b/>
              </w:rPr>
              <w:t>Tema.</w:t>
            </w:r>
            <w:r w:rsidRPr="00DA3A2B">
              <w:t xml:space="preserve"> </w:t>
            </w:r>
            <w:r w:rsidRPr="00DA3A2B">
              <w:rPr>
                <w:b/>
                <w:i/>
              </w:rPr>
              <w:t xml:space="preserve">Daržovių </w:t>
            </w:r>
            <w:r w:rsidR="0018479E" w:rsidRPr="00DA3A2B">
              <w:rPr>
                <w:b/>
                <w:i/>
              </w:rPr>
              <w:t>paruošimas realizacijai</w:t>
            </w:r>
          </w:p>
          <w:p w:rsidR="00FA41D1" w:rsidRDefault="009F4D71" w:rsidP="004B18DE">
            <w:pPr>
              <w:pStyle w:val="Betarp"/>
              <w:widowControl w:val="0"/>
              <w:numPr>
                <w:ilvl w:val="0"/>
                <w:numId w:val="3"/>
              </w:numPr>
              <w:ind w:left="0" w:firstLine="0"/>
            </w:pPr>
            <w:r w:rsidRPr="00DA3A2B">
              <w:t>Daržininkystės produkcijos realizavimo standartai</w:t>
            </w:r>
          </w:p>
          <w:p w:rsidR="00FA41D1" w:rsidRDefault="009F4D71" w:rsidP="004B18DE">
            <w:pPr>
              <w:pStyle w:val="Betarp"/>
              <w:widowControl w:val="0"/>
              <w:numPr>
                <w:ilvl w:val="0"/>
                <w:numId w:val="3"/>
              </w:numPr>
              <w:ind w:left="0" w:firstLine="0"/>
            </w:pPr>
            <w:r w:rsidRPr="00DA3A2B">
              <w:t>Produkcijos pakavimo reikalavimai</w:t>
            </w:r>
          </w:p>
          <w:p w:rsidR="009F4D71" w:rsidRPr="00DA3A2B" w:rsidRDefault="009F4D71" w:rsidP="004B18DE">
            <w:pPr>
              <w:pStyle w:val="Betarp"/>
              <w:widowControl w:val="0"/>
              <w:numPr>
                <w:ilvl w:val="0"/>
                <w:numId w:val="3"/>
              </w:numPr>
              <w:ind w:left="0" w:firstLine="0"/>
            </w:pPr>
            <w:r w:rsidRPr="00DA3A2B">
              <w:t>Produkcijos ženklinimo reikalavimai</w:t>
            </w:r>
          </w:p>
        </w:tc>
      </w:tr>
      <w:tr w:rsidR="00320AAF" w:rsidRPr="00DA3A2B" w:rsidTr="001E0D40">
        <w:trPr>
          <w:trHeight w:val="57"/>
          <w:jc w:val="center"/>
        </w:trPr>
        <w:tc>
          <w:tcPr>
            <w:tcW w:w="947" w:type="pct"/>
            <w:vMerge/>
          </w:tcPr>
          <w:p w:rsidR="00320AAF" w:rsidRPr="00DA3A2B" w:rsidRDefault="00320AAF" w:rsidP="004B18DE">
            <w:pPr>
              <w:pStyle w:val="Betarp"/>
              <w:widowControl w:val="0"/>
            </w:pPr>
          </w:p>
        </w:tc>
        <w:tc>
          <w:tcPr>
            <w:tcW w:w="1129" w:type="pct"/>
          </w:tcPr>
          <w:p w:rsidR="00320AAF" w:rsidRPr="00DA3A2B" w:rsidRDefault="00320AAF" w:rsidP="004B18DE">
            <w:pPr>
              <w:pStyle w:val="Betarp"/>
              <w:widowControl w:val="0"/>
            </w:pPr>
            <w:r w:rsidRPr="00DA3A2B">
              <w:t xml:space="preserve">2.4. Įvertinti daržovių </w:t>
            </w:r>
            <w:r>
              <w:t xml:space="preserve">derliaus </w:t>
            </w:r>
            <w:r>
              <w:lastRenderedPageBreak/>
              <w:t>kokybės rodiklius, vadovaujantis daržovi</w:t>
            </w:r>
            <w:r w:rsidR="001E0D40">
              <w:t>ų kokybės patikrinimo metodika.</w:t>
            </w:r>
          </w:p>
        </w:tc>
        <w:tc>
          <w:tcPr>
            <w:tcW w:w="2924" w:type="pct"/>
          </w:tcPr>
          <w:p w:rsidR="00320AAF" w:rsidRPr="00A0495B" w:rsidRDefault="00320AAF" w:rsidP="004B18DE">
            <w:pPr>
              <w:pStyle w:val="Betarp"/>
              <w:widowControl w:val="0"/>
              <w:rPr>
                <w:b/>
                <w:i/>
              </w:rPr>
            </w:pPr>
            <w:r w:rsidRPr="00A0495B">
              <w:rPr>
                <w:b/>
              </w:rPr>
              <w:lastRenderedPageBreak/>
              <w:t xml:space="preserve">Tema. </w:t>
            </w:r>
            <w:r w:rsidRPr="003774ED">
              <w:rPr>
                <w:b/>
                <w:i/>
              </w:rPr>
              <w:t>K</w:t>
            </w:r>
            <w:r w:rsidRPr="00A0495B">
              <w:rPr>
                <w:b/>
                <w:i/>
              </w:rPr>
              <w:t>okybės r</w:t>
            </w:r>
            <w:r>
              <w:rPr>
                <w:b/>
                <w:i/>
              </w:rPr>
              <w:t>odikliai</w:t>
            </w:r>
            <w:r w:rsidRPr="00A0495B">
              <w:rPr>
                <w:b/>
                <w:i/>
              </w:rPr>
              <w:t xml:space="preserve"> daržovėms</w:t>
            </w:r>
          </w:p>
          <w:p w:rsidR="00320AAF" w:rsidRPr="00A0495B" w:rsidRDefault="00320AAF" w:rsidP="004B18DE">
            <w:pPr>
              <w:pStyle w:val="Betarp"/>
              <w:widowControl w:val="0"/>
              <w:numPr>
                <w:ilvl w:val="0"/>
                <w:numId w:val="3"/>
              </w:numPr>
              <w:ind w:left="0" w:firstLine="0"/>
            </w:pPr>
            <w:r w:rsidRPr="00A0495B">
              <w:lastRenderedPageBreak/>
              <w:t>Privalomieji kokybiniai reikalavimai šakniavaisinėms daržovėms</w:t>
            </w:r>
          </w:p>
          <w:p w:rsidR="00320AAF" w:rsidRDefault="00320AAF" w:rsidP="004B18DE">
            <w:pPr>
              <w:pStyle w:val="Betarp"/>
              <w:widowControl w:val="0"/>
              <w:numPr>
                <w:ilvl w:val="0"/>
                <w:numId w:val="3"/>
              </w:numPr>
              <w:ind w:left="0" w:firstLine="0"/>
            </w:pPr>
            <w:r w:rsidRPr="00A0495B">
              <w:t>Privalomieji kokybiniai reikalavimai lapinėms daržovėms</w:t>
            </w:r>
          </w:p>
          <w:p w:rsidR="00320AAF" w:rsidRPr="00A0495B" w:rsidRDefault="00320AAF" w:rsidP="004B18DE">
            <w:pPr>
              <w:pStyle w:val="Betarp"/>
              <w:widowControl w:val="0"/>
              <w:numPr>
                <w:ilvl w:val="0"/>
                <w:numId w:val="3"/>
              </w:numPr>
              <w:ind w:left="0" w:firstLine="0"/>
            </w:pPr>
            <w:r>
              <w:t>Kitų daržovių kokybiniai reikalavimai</w:t>
            </w:r>
          </w:p>
          <w:p w:rsidR="00320AAF" w:rsidRDefault="00320AAF" w:rsidP="004B18DE">
            <w:pPr>
              <w:pStyle w:val="Betarp"/>
              <w:widowControl w:val="0"/>
              <w:rPr>
                <w:b/>
                <w:i/>
              </w:rPr>
            </w:pPr>
            <w:r w:rsidRPr="00A0495B">
              <w:rPr>
                <w:b/>
              </w:rPr>
              <w:t>Tema</w:t>
            </w:r>
            <w:r w:rsidRPr="00A0495B">
              <w:t>.</w:t>
            </w:r>
            <w:r>
              <w:t xml:space="preserve"> </w:t>
            </w:r>
            <w:r w:rsidRPr="003F0B6F">
              <w:rPr>
                <w:b/>
                <w:i/>
              </w:rPr>
              <w:t>Daržovių produkcijos</w:t>
            </w:r>
            <w:r>
              <w:rPr>
                <w:b/>
                <w:i/>
              </w:rPr>
              <w:t xml:space="preserve"> </w:t>
            </w:r>
            <w:r w:rsidRPr="003F0B6F">
              <w:rPr>
                <w:b/>
                <w:i/>
              </w:rPr>
              <w:t>kokybės</w:t>
            </w:r>
            <w:r w:rsidRPr="003774ED">
              <w:rPr>
                <w:b/>
                <w:i/>
              </w:rPr>
              <w:t xml:space="preserve"> klasės</w:t>
            </w:r>
            <w:r>
              <w:rPr>
                <w:b/>
                <w:i/>
              </w:rPr>
              <w:t xml:space="preserve"> ir reikalavimai</w:t>
            </w:r>
          </w:p>
          <w:p w:rsidR="00320AAF" w:rsidRPr="008F1E99" w:rsidRDefault="00320AAF" w:rsidP="004B18DE">
            <w:pPr>
              <w:pStyle w:val="Betarp"/>
              <w:widowControl w:val="0"/>
              <w:numPr>
                <w:ilvl w:val="0"/>
                <w:numId w:val="3"/>
              </w:numPr>
              <w:ind w:left="0" w:firstLine="0"/>
            </w:pPr>
            <w:r w:rsidRPr="008F1E99">
              <w:t>Daržovių skirstymas į klases</w:t>
            </w:r>
          </w:p>
          <w:p w:rsidR="00320AAF" w:rsidRPr="00A0495B" w:rsidRDefault="00320AAF" w:rsidP="004B18DE">
            <w:pPr>
              <w:pStyle w:val="Betarp"/>
              <w:widowControl w:val="0"/>
              <w:numPr>
                <w:ilvl w:val="0"/>
                <w:numId w:val="3"/>
              </w:numPr>
              <w:ind w:left="0" w:firstLine="0"/>
            </w:pPr>
            <w:r w:rsidRPr="00A0495B">
              <w:t>Bendrieji reikalavimai šviežių daržovių kokybei</w:t>
            </w:r>
          </w:p>
          <w:p w:rsidR="00320AAF" w:rsidRPr="00A0495B" w:rsidRDefault="00320AAF" w:rsidP="004B18DE">
            <w:pPr>
              <w:pStyle w:val="Betarp"/>
              <w:widowControl w:val="0"/>
              <w:numPr>
                <w:ilvl w:val="0"/>
                <w:numId w:val="3"/>
              </w:numPr>
              <w:ind w:left="0" w:firstLine="0"/>
              <w:rPr>
                <w:b/>
              </w:rPr>
            </w:pPr>
            <w:r w:rsidRPr="00A0495B">
              <w:t>Specialieji reikalavimai šviežių daržovių kokybei</w:t>
            </w:r>
          </w:p>
        </w:tc>
      </w:tr>
      <w:tr w:rsidR="00320AAF" w:rsidRPr="00DA3A2B" w:rsidTr="001E0D40">
        <w:trPr>
          <w:trHeight w:val="57"/>
          <w:jc w:val="center"/>
        </w:trPr>
        <w:tc>
          <w:tcPr>
            <w:tcW w:w="947" w:type="pct"/>
            <w:vMerge/>
          </w:tcPr>
          <w:p w:rsidR="00320AAF" w:rsidRPr="00DA3A2B" w:rsidRDefault="00320AAF" w:rsidP="004B18DE">
            <w:pPr>
              <w:pStyle w:val="Betarp"/>
              <w:widowControl w:val="0"/>
            </w:pPr>
          </w:p>
        </w:tc>
        <w:tc>
          <w:tcPr>
            <w:tcW w:w="1129" w:type="pct"/>
          </w:tcPr>
          <w:p w:rsidR="00320AAF" w:rsidRPr="00DA3A2B" w:rsidRDefault="00320AAF" w:rsidP="001E0D40">
            <w:pPr>
              <w:pStyle w:val="Betarp"/>
              <w:widowControl w:val="0"/>
            </w:pPr>
            <w:r w:rsidRPr="00DA3A2B">
              <w:t>2.5. Įvertinti daržininky</w:t>
            </w:r>
            <w:r>
              <w:t>stės produkcijos prekinę kokybę, vadovaujantis privalomais kokybės daržovėms reikalavimais.</w:t>
            </w:r>
          </w:p>
        </w:tc>
        <w:tc>
          <w:tcPr>
            <w:tcW w:w="2924" w:type="pct"/>
          </w:tcPr>
          <w:p w:rsidR="00320AAF" w:rsidRPr="00DA3A2B" w:rsidRDefault="00320AAF" w:rsidP="004B18DE">
            <w:pPr>
              <w:pStyle w:val="Betarp"/>
              <w:widowControl w:val="0"/>
              <w:rPr>
                <w:b/>
                <w:i/>
              </w:rPr>
            </w:pPr>
            <w:r w:rsidRPr="00DA3A2B">
              <w:rPr>
                <w:b/>
              </w:rPr>
              <w:t>Tema.</w:t>
            </w:r>
            <w:r w:rsidRPr="00DA3A2B">
              <w:t xml:space="preserve"> </w:t>
            </w:r>
            <w:r w:rsidRPr="00DA3A2B">
              <w:rPr>
                <w:b/>
                <w:i/>
              </w:rPr>
              <w:t>Privalomieji ir specialieji kokybės reikalavimai daržovėms</w:t>
            </w:r>
          </w:p>
          <w:p w:rsidR="00320AAF" w:rsidRDefault="00320AAF" w:rsidP="004B18DE">
            <w:pPr>
              <w:pStyle w:val="Betarp"/>
              <w:widowControl w:val="0"/>
              <w:numPr>
                <w:ilvl w:val="0"/>
                <w:numId w:val="3"/>
              </w:numPr>
              <w:ind w:left="0" w:firstLine="0"/>
            </w:pPr>
            <w:r w:rsidRPr="00DA3A2B">
              <w:t>Nacionalinės maisto kokybės produktai (</w:t>
            </w:r>
            <w:proofErr w:type="spellStart"/>
            <w:r w:rsidRPr="00DA3A2B">
              <w:t>NKP</w:t>
            </w:r>
            <w:proofErr w:type="spellEnd"/>
            <w:r w:rsidRPr="00DA3A2B">
              <w:t>)</w:t>
            </w:r>
          </w:p>
          <w:p w:rsidR="00320AAF" w:rsidRDefault="00320AAF" w:rsidP="004B18DE">
            <w:pPr>
              <w:pStyle w:val="Betarp"/>
              <w:widowControl w:val="0"/>
              <w:numPr>
                <w:ilvl w:val="0"/>
                <w:numId w:val="3"/>
              </w:numPr>
              <w:ind w:left="0" w:firstLine="0"/>
            </w:pPr>
            <w:r w:rsidRPr="00DA3A2B">
              <w:t>Privalomieji kokybės reikalavimai daržovėms</w:t>
            </w:r>
          </w:p>
          <w:p w:rsidR="00320AAF" w:rsidRPr="00DA3A2B" w:rsidRDefault="00320AAF" w:rsidP="004B18DE">
            <w:pPr>
              <w:pStyle w:val="Betarp"/>
              <w:widowControl w:val="0"/>
              <w:numPr>
                <w:ilvl w:val="0"/>
                <w:numId w:val="3"/>
              </w:numPr>
              <w:ind w:left="0" w:firstLine="0"/>
            </w:pPr>
            <w:r w:rsidRPr="00DA3A2B">
              <w:t>Specialieji kokybės reikalavimai daržovėms</w:t>
            </w:r>
          </w:p>
          <w:p w:rsidR="00F716AC" w:rsidRDefault="00320AAF" w:rsidP="004B18DE">
            <w:pPr>
              <w:pStyle w:val="Betarp"/>
              <w:widowControl w:val="0"/>
              <w:rPr>
                <w:b/>
                <w:i/>
              </w:rPr>
            </w:pPr>
            <w:r w:rsidRPr="00DA3A2B">
              <w:rPr>
                <w:b/>
              </w:rPr>
              <w:t>Tema.</w:t>
            </w:r>
            <w:r w:rsidRPr="00DA3A2B">
              <w:t xml:space="preserve"> </w:t>
            </w:r>
            <w:r w:rsidRPr="00DA3A2B">
              <w:rPr>
                <w:b/>
                <w:i/>
              </w:rPr>
              <w:t>Daržovių skirstymas pagal kokybę</w:t>
            </w:r>
          </w:p>
          <w:p w:rsidR="00320AAF" w:rsidRDefault="00320AAF" w:rsidP="004B18DE">
            <w:pPr>
              <w:pStyle w:val="Betarp"/>
              <w:widowControl w:val="0"/>
              <w:numPr>
                <w:ilvl w:val="0"/>
                <w:numId w:val="3"/>
              </w:numPr>
              <w:ind w:left="0" w:firstLine="0"/>
            </w:pPr>
            <w:r w:rsidRPr="00DA3A2B">
              <w:t>Daržovių kokybės klasės</w:t>
            </w:r>
          </w:p>
          <w:p w:rsidR="00F716AC" w:rsidRDefault="00320AAF" w:rsidP="004B18DE">
            <w:pPr>
              <w:pStyle w:val="Betarp"/>
              <w:widowControl w:val="0"/>
              <w:numPr>
                <w:ilvl w:val="0"/>
                <w:numId w:val="3"/>
              </w:numPr>
              <w:ind w:left="0" w:firstLine="0"/>
            </w:pPr>
            <w:r w:rsidRPr="00DA3A2B">
              <w:t>Leistini šviežių vaisių ir daržovių kokybės nuokrypiai</w:t>
            </w:r>
          </w:p>
          <w:p w:rsidR="00320AAF" w:rsidRPr="00DA3A2B" w:rsidRDefault="00320AAF" w:rsidP="004B18DE">
            <w:pPr>
              <w:pStyle w:val="Betarp"/>
              <w:widowControl w:val="0"/>
              <w:numPr>
                <w:ilvl w:val="0"/>
                <w:numId w:val="3"/>
              </w:numPr>
              <w:ind w:left="0" w:firstLine="0"/>
            </w:pPr>
            <w:r w:rsidRPr="00DA3A2B">
              <w:t>Daržovių rūšiavimas pagal dydį (masę)</w:t>
            </w:r>
          </w:p>
        </w:tc>
      </w:tr>
      <w:tr w:rsidR="00320AAF" w:rsidRPr="00DA3A2B" w:rsidTr="001E0D40">
        <w:trPr>
          <w:trHeight w:val="57"/>
          <w:jc w:val="center"/>
        </w:trPr>
        <w:tc>
          <w:tcPr>
            <w:tcW w:w="947" w:type="pct"/>
            <w:vMerge/>
          </w:tcPr>
          <w:p w:rsidR="00320AAF" w:rsidRPr="00DA3A2B" w:rsidRDefault="00320AAF" w:rsidP="004B18DE">
            <w:pPr>
              <w:pStyle w:val="Betarp"/>
              <w:widowControl w:val="0"/>
            </w:pPr>
          </w:p>
        </w:tc>
        <w:tc>
          <w:tcPr>
            <w:tcW w:w="1129" w:type="pct"/>
          </w:tcPr>
          <w:p w:rsidR="00320AAF" w:rsidRPr="00DA3A2B" w:rsidRDefault="00320AAF" w:rsidP="004B18DE">
            <w:pPr>
              <w:pStyle w:val="Betarp"/>
              <w:widowControl w:val="0"/>
            </w:pPr>
            <w:r w:rsidRPr="00DA3A2B">
              <w:t>2.6. Paruošti darž</w:t>
            </w:r>
            <w:r w:rsidR="008F2D9E">
              <w:t>o augalų nuimtą derlių laikymui, laikantis derliaus</w:t>
            </w:r>
            <w:r w:rsidR="001E0D40">
              <w:t xml:space="preserve"> laikymo privalomų reikalavimų.</w:t>
            </w:r>
          </w:p>
        </w:tc>
        <w:tc>
          <w:tcPr>
            <w:tcW w:w="2924" w:type="pct"/>
          </w:tcPr>
          <w:p w:rsidR="00320AAF" w:rsidRDefault="00320AAF" w:rsidP="004B18DE">
            <w:pPr>
              <w:pStyle w:val="Betarp"/>
              <w:widowControl w:val="0"/>
              <w:rPr>
                <w:b/>
                <w:i/>
              </w:rPr>
            </w:pPr>
            <w:r w:rsidRPr="00DA3A2B">
              <w:rPr>
                <w:b/>
              </w:rPr>
              <w:t>Tema.</w:t>
            </w:r>
            <w:r w:rsidRPr="00DA3A2B">
              <w:t xml:space="preserve"> </w:t>
            </w:r>
            <w:r w:rsidRPr="00DA3A2B">
              <w:rPr>
                <w:b/>
                <w:i/>
              </w:rPr>
              <w:t>Daržo augalų derliaus nuėmimas</w:t>
            </w:r>
          </w:p>
          <w:p w:rsidR="00320AAF" w:rsidRDefault="00320AAF" w:rsidP="004B18DE">
            <w:pPr>
              <w:pStyle w:val="Betarp"/>
              <w:widowControl w:val="0"/>
              <w:numPr>
                <w:ilvl w:val="0"/>
                <w:numId w:val="1"/>
              </w:numPr>
              <w:ind w:left="0" w:firstLine="0"/>
            </w:pPr>
            <w:r w:rsidRPr="00DA3A2B">
              <w:t>Daržo augalų brandos nustatymas</w:t>
            </w:r>
          </w:p>
          <w:p w:rsidR="00320AAF" w:rsidRDefault="00320AAF" w:rsidP="004B18DE">
            <w:pPr>
              <w:pStyle w:val="Betarp"/>
              <w:widowControl w:val="0"/>
              <w:numPr>
                <w:ilvl w:val="0"/>
                <w:numId w:val="1"/>
              </w:numPr>
              <w:ind w:left="0" w:firstLine="0"/>
            </w:pPr>
            <w:r w:rsidRPr="00DA3A2B">
              <w:t>Ištisinis daržo augalų derliaus nuėmimas</w:t>
            </w:r>
          </w:p>
          <w:p w:rsidR="00320AAF" w:rsidRPr="00DA3A2B" w:rsidRDefault="00320AAF" w:rsidP="004B18DE">
            <w:pPr>
              <w:pStyle w:val="Betarp"/>
              <w:widowControl w:val="0"/>
              <w:numPr>
                <w:ilvl w:val="0"/>
                <w:numId w:val="1"/>
              </w:numPr>
              <w:ind w:left="0" w:firstLine="0"/>
            </w:pPr>
            <w:r w:rsidRPr="00DA3A2B">
              <w:t>Atrankinis daržo augalų derliaus nuėmimas</w:t>
            </w:r>
          </w:p>
          <w:p w:rsidR="00320AAF" w:rsidRDefault="00320AAF" w:rsidP="004B18DE">
            <w:pPr>
              <w:pStyle w:val="Betarp"/>
              <w:widowControl w:val="0"/>
              <w:rPr>
                <w:b/>
                <w:i/>
              </w:rPr>
            </w:pPr>
            <w:r w:rsidRPr="00DA3A2B">
              <w:rPr>
                <w:b/>
              </w:rPr>
              <w:t>Tema.</w:t>
            </w:r>
            <w:r w:rsidRPr="00DA3A2B">
              <w:t xml:space="preserve"> </w:t>
            </w:r>
            <w:r w:rsidRPr="00DA3A2B">
              <w:rPr>
                <w:b/>
                <w:i/>
              </w:rPr>
              <w:t>Daržo augalų derliaus tvarkymo darbai</w:t>
            </w:r>
          </w:p>
          <w:p w:rsidR="00320AAF" w:rsidRDefault="00320AAF" w:rsidP="004B18DE">
            <w:pPr>
              <w:pStyle w:val="Betarp"/>
              <w:widowControl w:val="0"/>
              <w:numPr>
                <w:ilvl w:val="0"/>
                <w:numId w:val="1"/>
              </w:numPr>
              <w:ind w:left="0" w:firstLine="0"/>
            </w:pPr>
            <w:r w:rsidRPr="00DA3A2B">
              <w:t>Daržo augalų derliaus paruošimas laikymui</w:t>
            </w:r>
          </w:p>
          <w:p w:rsidR="00320AAF" w:rsidRDefault="00320AAF" w:rsidP="004B18DE">
            <w:pPr>
              <w:pStyle w:val="Betarp"/>
              <w:widowControl w:val="0"/>
              <w:numPr>
                <w:ilvl w:val="0"/>
                <w:numId w:val="1"/>
              </w:numPr>
              <w:ind w:left="0" w:firstLine="0"/>
            </w:pPr>
            <w:r w:rsidRPr="00DA3A2B">
              <w:t>Daržo augalų produkcijos plovimas ir rūšiavimas</w:t>
            </w:r>
          </w:p>
          <w:p w:rsidR="00320AAF" w:rsidRPr="00DA3A2B" w:rsidRDefault="00320AAF" w:rsidP="004B18DE">
            <w:pPr>
              <w:pStyle w:val="Betarp"/>
              <w:widowControl w:val="0"/>
              <w:numPr>
                <w:ilvl w:val="0"/>
                <w:numId w:val="1"/>
              </w:numPr>
              <w:ind w:left="0" w:firstLine="0"/>
            </w:pPr>
            <w:r w:rsidRPr="00DA3A2B">
              <w:t>Daržo augalų produkcijos pakavimas ir ženklinimas</w:t>
            </w:r>
          </w:p>
        </w:tc>
      </w:tr>
      <w:tr w:rsidR="00320AAF" w:rsidRPr="00DA3A2B" w:rsidTr="001E0D40">
        <w:trPr>
          <w:trHeight w:val="57"/>
          <w:jc w:val="center"/>
        </w:trPr>
        <w:tc>
          <w:tcPr>
            <w:tcW w:w="947" w:type="pct"/>
            <w:vMerge/>
          </w:tcPr>
          <w:p w:rsidR="00320AAF" w:rsidRPr="00DA3A2B" w:rsidRDefault="00320AAF" w:rsidP="004B18DE">
            <w:pPr>
              <w:pStyle w:val="Betarp"/>
              <w:widowControl w:val="0"/>
            </w:pPr>
          </w:p>
        </w:tc>
        <w:tc>
          <w:tcPr>
            <w:tcW w:w="1129" w:type="pct"/>
          </w:tcPr>
          <w:p w:rsidR="00320AAF" w:rsidRPr="00DA3A2B" w:rsidRDefault="00320AAF" w:rsidP="004B18DE">
            <w:pPr>
              <w:pStyle w:val="Betarp"/>
              <w:widowControl w:val="0"/>
            </w:pPr>
            <w:r w:rsidRPr="00DA3A2B">
              <w:t>2.7. Paruošti daržoves realizacijai ir sandėliavimui</w:t>
            </w:r>
            <w:r w:rsidR="008F2D9E">
              <w:t>,</w:t>
            </w:r>
            <w:r w:rsidRPr="00DA3A2B">
              <w:t xml:space="preserve"> laikantis higienos normos reikalavimų.</w:t>
            </w:r>
          </w:p>
        </w:tc>
        <w:tc>
          <w:tcPr>
            <w:tcW w:w="2924" w:type="pct"/>
          </w:tcPr>
          <w:p w:rsidR="00320AAF" w:rsidRDefault="00320AAF" w:rsidP="004B18DE">
            <w:pPr>
              <w:pStyle w:val="Betarp"/>
              <w:widowControl w:val="0"/>
              <w:rPr>
                <w:b/>
                <w:i/>
              </w:rPr>
            </w:pPr>
            <w:r w:rsidRPr="00DA3A2B">
              <w:rPr>
                <w:b/>
                <w:i/>
              </w:rPr>
              <w:t>Tema. Daržovių paruošimas realizacijai</w:t>
            </w:r>
          </w:p>
          <w:p w:rsidR="00320AAF" w:rsidRDefault="00320AAF" w:rsidP="004B18DE">
            <w:pPr>
              <w:pStyle w:val="Betarp"/>
              <w:widowControl w:val="0"/>
              <w:numPr>
                <w:ilvl w:val="0"/>
                <w:numId w:val="3"/>
              </w:numPr>
              <w:ind w:left="0" w:firstLine="0"/>
            </w:pPr>
            <w:r w:rsidRPr="00DA3A2B">
              <w:t>Daržovių pateikimas pagal Lietuvos higienos normos reikalavimus</w:t>
            </w:r>
          </w:p>
          <w:p w:rsidR="00320AAF" w:rsidRPr="00DA3A2B" w:rsidRDefault="00320AAF" w:rsidP="004B18DE">
            <w:pPr>
              <w:pStyle w:val="Betarp"/>
              <w:widowControl w:val="0"/>
              <w:numPr>
                <w:ilvl w:val="0"/>
                <w:numId w:val="3"/>
              </w:numPr>
              <w:ind w:left="0" w:firstLine="0"/>
            </w:pPr>
            <w:r w:rsidRPr="00DA3A2B">
              <w:t>Pagrindiniai daržovių derliaus paruošimo realizacijai darbai</w:t>
            </w:r>
          </w:p>
          <w:p w:rsidR="00320AAF" w:rsidRDefault="00320AAF" w:rsidP="004B18DE">
            <w:pPr>
              <w:pStyle w:val="Betarp"/>
              <w:widowControl w:val="0"/>
              <w:rPr>
                <w:b/>
                <w:i/>
              </w:rPr>
            </w:pPr>
            <w:r w:rsidRPr="00DA3A2B">
              <w:rPr>
                <w:b/>
                <w:i/>
              </w:rPr>
              <w:t>Tema. Daržovių paruošimas sandėliavimui</w:t>
            </w:r>
          </w:p>
          <w:p w:rsidR="00320AAF" w:rsidRDefault="00320AAF" w:rsidP="004B18DE">
            <w:pPr>
              <w:pStyle w:val="Betarp"/>
              <w:widowControl w:val="0"/>
              <w:numPr>
                <w:ilvl w:val="0"/>
                <w:numId w:val="3"/>
              </w:numPr>
              <w:ind w:left="0" w:firstLine="0"/>
            </w:pPr>
            <w:r w:rsidRPr="00DA3A2B">
              <w:t>Sandėliavimo patalpų paruošimo darbai</w:t>
            </w:r>
          </w:p>
          <w:p w:rsidR="00320AAF" w:rsidRPr="00DA3A2B" w:rsidRDefault="00320AAF" w:rsidP="004B18DE">
            <w:pPr>
              <w:pStyle w:val="Betarp"/>
              <w:widowControl w:val="0"/>
              <w:numPr>
                <w:ilvl w:val="0"/>
                <w:numId w:val="3"/>
              </w:numPr>
              <w:ind w:left="0" w:firstLine="0"/>
            </w:pPr>
            <w:r w:rsidRPr="00DA3A2B">
              <w:t>Pagrindiniai daržovių derliaus paruošimo sandėliavimui darbai</w:t>
            </w:r>
          </w:p>
        </w:tc>
      </w:tr>
      <w:tr w:rsidR="00320AAF" w:rsidRPr="00DA3A2B" w:rsidTr="001E0D40">
        <w:trPr>
          <w:trHeight w:val="57"/>
          <w:jc w:val="center"/>
        </w:trPr>
        <w:tc>
          <w:tcPr>
            <w:tcW w:w="947" w:type="pct"/>
          </w:tcPr>
          <w:p w:rsidR="00320AAF" w:rsidRPr="00DA3A2B" w:rsidRDefault="00320AAF" w:rsidP="004B18DE">
            <w:pPr>
              <w:pStyle w:val="Betarp"/>
              <w:widowControl w:val="0"/>
            </w:pPr>
            <w:r w:rsidRPr="00DA3A2B">
              <w:t>Mokymosi pasiekimų vertinimo kriterijai</w:t>
            </w:r>
          </w:p>
        </w:tc>
        <w:tc>
          <w:tcPr>
            <w:tcW w:w="4053" w:type="pct"/>
            <w:gridSpan w:val="2"/>
          </w:tcPr>
          <w:p w:rsidR="001E0D40" w:rsidRDefault="002D7EEB" w:rsidP="001E0D40">
            <w:pPr>
              <w:widowControl w:val="0"/>
              <w:jc w:val="both"/>
            </w:pPr>
            <w:r>
              <w:t xml:space="preserve">Apibūdintos daržo augalų rūšys, jų sėjos bei sodinimo terminai ir būdai. </w:t>
            </w:r>
            <w:r w:rsidR="00EE053C">
              <w:t>Atlikti daržo augalų sėjos, daigų sodinimo, augal</w:t>
            </w:r>
            <w:r>
              <w:t>ų persodinimo ir retinimo darbai</w:t>
            </w:r>
            <w:r w:rsidR="00EE053C">
              <w:t>, laikantis darbuotojų saugos ir sveikatos reikalavimų.</w:t>
            </w:r>
            <w:r>
              <w:t xml:space="preserve"> Taikytos daržo augalų apsaugos priemonės</w:t>
            </w:r>
            <w:r w:rsidR="00EE053C">
              <w:t xml:space="preserve"> nuo ligų, kenkėjų ir piktžolių, vadovaujantis augalų apsaugos įstatym</w:t>
            </w:r>
            <w:r>
              <w:t>u. Parinktos daržo augalams tinkamos trąšų rūšys</w:t>
            </w:r>
            <w:r w:rsidR="00EE053C">
              <w:t xml:space="preserve"> ir </w:t>
            </w:r>
            <w:r>
              <w:t>paskaičiuota jų norma</w:t>
            </w:r>
            <w:r w:rsidR="00EE053C">
              <w:t>, vadovaujantis tręšimo reikalavimais. At</w:t>
            </w:r>
            <w:r>
              <w:t>likti daržovių priežiūros darbai</w:t>
            </w:r>
            <w:r w:rsidR="00EE053C">
              <w:t xml:space="preserve"> lauke ir šiltnamyje, laikantis darbuotojų saugos ir sveikatos reikalavimų.</w:t>
            </w:r>
            <w:r>
              <w:t xml:space="preserve"> Atlikta</w:t>
            </w:r>
            <w:r w:rsidR="00EE053C">
              <w:t xml:space="preserve"> daržo aug</w:t>
            </w:r>
            <w:r>
              <w:t>alų laistymo įrenginių priežiūra</w:t>
            </w:r>
            <w:r w:rsidR="00EE053C">
              <w:t xml:space="preserve">, vadovaujantis laistymo įrenginių </w:t>
            </w:r>
            <w:r w:rsidR="00EE053C">
              <w:lastRenderedPageBreak/>
              <w:t xml:space="preserve">priežiūros reikalavimais. </w:t>
            </w:r>
            <w:r>
              <w:t xml:space="preserve">Apibūdintas derliaus nuėmimo laikas, priemonės ir jų naudojimo būdai. </w:t>
            </w:r>
            <w:r w:rsidR="00EE053C">
              <w:t>Apibūdinti derliaus nuėmimo</w:t>
            </w:r>
            <w:r>
              <w:t xml:space="preserve"> ir transportavimo reikalavimai. Sandėliuota daržininkystės produkcija ir paruošta</w:t>
            </w:r>
            <w:r w:rsidR="00EE053C">
              <w:t xml:space="preserve"> realizavimui, laikantis produkcijos realizavimo standartų. Įvertinti dar</w:t>
            </w:r>
            <w:r>
              <w:t>žovių derliaus kokybės rodikliai</w:t>
            </w:r>
            <w:r w:rsidR="00EE053C">
              <w:t>, vadovaujantis daržovi</w:t>
            </w:r>
            <w:r>
              <w:t>ų kokybės patikrinimo metodika. Įvertinta</w:t>
            </w:r>
            <w:r w:rsidR="00EE053C">
              <w:t xml:space="preserve"> daržininkystės produkc</w:t>
            </w:r>
            <w:r>
              <w:t>ijos prekinė kokybė</w:t>
            </w:r>
            <w:r w:rsidR="00EE053C">
              <w:t xml:space="preserve">, vadovaujantis privalomais kokybės daržovėms reikalavimais. </w:t>
            </w:r>
            <w:r>
              <w:t>Paruoštas daržo augalų nuimtas derlius</w:t>
            </w:r>
            <w:r w:rsidR="00EE053C">
              <w:t xml:space="preserve"> laikymui, laikantis derliaus</w:t>
            </w:r>
            <w:r>
              <w:t xml:space="preserve"> laikymo privalomų reikalavimų. Paruoštos</w:t>
            </w:r>
            <w:r w:rsidR="00EE053C">
              <w:t xml:space="preserve"> daržoves realizacijai ir sandėliavimui, laikantis higienos normos reikalavimų.</w:t>
            </w:r>
          </w:p>
          <w:p w:rsidR="00320AAF" w:rsidRPr="00DA3A2B" w:rsidRDefault="00320AAF" w:rsidP="001E0D40">
            <w:pPr>
              <w:widowControl w:val="0"/>
              <w:jc w:val="both"/>
              <w:rPr>
                <w:rFonts w:eastAsia="Calibri"/>
                <w:i/>
              </w:rPr>
            </w:pPr>
            <w:r w:rsidRPr="00DA3A2B">
              <w:rPr>
                <w:rFonts w:eastAsia="Calibri"/>
              </w:rPr>
              <w:t xml:space="preserve">Dėvėti tinkami darbo drabužiai ir avalynė, asmeninės apsaugos priemonės. Darbai atlikti kokybiškai, laikantis darbų technologijos bei </w:t>
            </w:r>
            <w:r w:rsidRPr="002D7EEB">
              <w:t>darbuotojų saugos ir sveikatos, ergonomikos, priešgaisrinės saugos ir aplinkosaugos reikalavimų.</w:t>
            </w:r>
            <w:r w:rsidRPr="002D7EEB">
              <w:rPr>
                <w:rFonts w:eastAsia="Calibri"/>
              </w:rPr>
              <w:t xml:space="preserve"> </w:t>
            </w:r>
            <w:r>
              <w:rPr>
                <w:rFonts w:eastAsia="Calibri"/>
              </w:rPr>
              <w:t>M</w:t>
            </w:r>
            <w:r w:rsidRPr="00DA3A2B">
              <w:rPr>
                <w:rFonts w:eastAsia="Calibri"/>
              </w:rPr>
              <w:t xml:space="preserve">edžiagos ir įranga parinktos, paruoštos darbui bei naudotos tikslingai. </w:t>
            </w:r>
            <w:r w:rsidRPr="00DA3A2B">
              <w:t>Vartoti tikslūs techniniai ir technologiniai terminai valstybine kalba, bendrauta laikantis darbo etikos ir kultūros principų.</w:t>
            </w:r>
          </w:p>
        </w:tc>
      </w:tr>
      <w:tr w:rsidR="00320AAF" w:rsidRPr="00DA3A2B" w:rsidTr="001E0D40">
        <w:trPr>
          <w:trHeight w:val="57"/>
          <w:jc w:val="center"/>
        </w:trPr>
        <w:tc>
          <w:tcPr>
            <w:tcW w:w="947" w:type="pct"/>
          </w:tcPr>
          <w:p w:rsidR="00320AAF" w:rsidRPr="00DA3A2B" w:rsidRDefault="00320AAF" w:rsidP="004B18DE">
            <w:pPr>
              <w:pStyle w:val="2vidutinistinklelis1"/>
              <w:widowControl w:val="0"/>
            </w:pPr>
            <w:r w:rsidRPr="00DA3A2B">
              <w:t>Reikalavimai mokymui skirtiems metodiniams ir materialiesiems ištekliams</w:t>
            </w:r>
          </w:p>
        </w:tc>
        <w:tc>
          <w:tcPr>
            <w:tcW w:w="4053" w:type="pct"/>
            <w:gridSpan w:val="2"/>
          </w:tcPr>
          <w:p w:rsidR="00320AAF" w:rsidRDefault="00320AAF" w:rsidP="001E0D40">
            <w:pPr>
              <w:widowControl w:val="0"/>
              <w:jc w:val="both"/>
              <w:rPr>
                <w:rFonts w:eastAsia="Calibri"/>
                <w:i/>
              </w:rPr>
            </w:pPr>
            <w:r w:rsidRPr="00DA3A2B">
              <w:rPr>
                <w:rFonts w:eastAsia="Calibri"/>
                <w:i/>
              </w:rPr>
              <w:t>Mokymo(si) medžiaga:</w:t>
            </w:r>
          </w:p>
          <w:p w:rsidR="00320AAF" w:rsidRDefault="00320AAF" w:rsidP="001E0D40">
            <w:pPr>
              <w:pStyle w:val="Betarp"/>
              <w:widowControl w:val="0"/>
              <w:numPr>
                <w:ilvl w:val="0"/>
                <w:numId w:val="2"/>
              </w:numPr>
              <w:ind w:left="0" w:firstLine="0"/>
              <w:jc w:val="both"/>
            </w:pPr>
            <w:r w:rsidRPr="00DA3A2B">
              <w:t>Vadovėliai ir kita mokomoji medžiaga</w:t>
            </w:r>
          </w:p>
          <w:p w:rsidR="00320AAF" w:rsidRDefault="00320AAF" w:rsidP="001E0D40">
            <w:pPr>
              <w:pStyle w:val="Betarp"/>
              <w:widowControl w:val="0"/>
              <w:numPr>
                <w:ilvl w:val="0"/>
                <w:numId w:val="2"/>
              </w:numPr>
              <w:ind w:left="0" w:firstLine="0"/>
              <w:jc w:val="both"/>
            </w:pPr>
            <w:r w:rsidRPr="00DA3A2B">
              <w:t>Testas turimiems gebėjimams vertinti</w:t>
            </w:r>
          </w:p>
          <w:p w:rsidR="00320AAF" w:rsidRDefault="00320AAF" w:rsidP="001E0D40">
            <w:pPr>
              <w:pStyle w:val="Betarp"/>
              <w:widowControl w:val="0"/>
              <w:numPr>
                <w:ilvl w:val="0"/>
                <w:numId w:val="2"/>
              </w:numPr>
              <w:ind w:left="0" w:firstLine="0"/>
              <w:jc w:val="both"/>
            </w:pPr>
            <w:r w:rsidRPr="00DA3A2B">
              <w:rPr>
                <w:rFonts w:eastAsia="Calibri"/>
                <w:noProof/>
              </w:rPr>
              <w:t>Darbuotojų saugos ir sveikatos reikalavimai</w:t>
            </w:r>
          </w:p>
          <w:p w:rsidR="00320AAF" w:rsidRDefault="00320AAF" w:rsidP="001E0D40">
            <w:pPr>
              <w:pStyle w:val="Betarp"/>
              <w:widowControl w:val="0"/>
              <w:numPr>
                <w:ilvl w:val="0"/>
                <w:numId w:val="2"/>
              </w:numPr>
              <w:ind w:left="0" w:firstLine="0"/>
              <w:jc w:val="both"/>
              <w:rPr>
                <w:rFonts w:eastAsia="Calibri"/>
                <w:noProof/>
              </w:rPr>
            </w:pPr>
            <w:r w:rsidRPr="00DA3A2B">
              <w:t>Geros augalų apsaugos praktikos taisyklės</w:t>
            </w:r>
          </w:p>
          <w:p w:rsidR="00320AAF" w:rsidRDefault="00320AAF" w:rsidP="001E0D40">
            <w:pPr>
              <w:pStyle w:val="Betarp"/>
              <w:widowControl w:val="0"/>
              <w:numPr>
                <w:ilvl w:val="0"/>
                <w:numId w:val="2"/>
              </w:numPr>
              <w:ind w:left="0" w:firstLine="0"/>
              <w:jc w:val="both"/>
              <w:rPr>
                <w:rFonts w:eastAsia="Calibri"/>
              </w:rPr>
            </w:pPr>
            <w:r w:rsidRPr="00DA3A2B">
              <w:rPr>
                <w:rFonts w:eastAsia="Calibri"/>
              </w:rPr>
              <w:t>LR tręšiamųjų produktų įstatymas</w:t>
            </w:r>
          </w:p>
          <w:p w:rsidR="00320AAF" w:rsidRDefault="00320AAF" w:rsidP="001E0D40">
            <w:pPr>
              <w:pStyle w:val="Betarp"/>
              <w:widowControl w:val="0"/>
              <w:numPr>
                <w:ilvl w:val="0"/>
                <w:numId w:val="2"/>
              </w:numPr>
              <w:ind w:left="0" w:firstLine="0"/>
              <w:jc w:val="both"/>
              <w:rPr>
                <w:rFonts w:eastAsia="Calibri"/>
              </w:rPr>
            </w:pPr>
            <w:r w:rsidRPr="00DA3A2B">
              <w:rPr>
                <w:rFonts w:eastAsia="Calibri"/>
              </w:rPr>
              <w:t>ES strategija „Nuo lauko iki stalo“</w:t>
            </w:r>
          </w:p>
          <w:p w:rsidR="00320AAF" w:rsidRDefault="00320AAF" w:rsidP="001E0D40">
            <w:pPr>
              <w:pStyle w:val="Betarp"/>
              <w:widowControl w:val="0"/>
              <w:numPr>
                <w:ilvl w:val="0"/>
                <w:numId w:val="2"/>
              </w:numPr>
              <w:ind w:left="0" w:firstLine="0"/>
              <w:jc w:val="both"/>
              <w:rPr>
                <w:rFonts w:eastAsia="Calibri"/>
              </w:rPr>
            </w:pPr>
            <w:r w:rsidRPr="00DA3A2B">
              <w:rPr>
                <w:rFonts w:eastAsia="Calibri"/>
              </w:rPr>
              <w:t>ES strategija „Dirvožemio strategija“</w:t>
            </w:r>
          </w:p>
          <w:p w:rsidR="00320AAF" w:rsidRDefault="00320AAF" w:rsidP="001E0D40">
            <w:pPr>
              <w:pStyle w:val="Betarp"/>
              <w:widowControl w:val="0"/>
              <w:numPr>
                <w:ilvl w:val="0"/>
                <w:numId w:val="2"/>
              </w:numPr>
              <w:ind w:left="0" w:firstLine="0"/>
              <w:jc w:val="both"/>
              <w:rPr>
                <w:rFonts w:eastAsia="Calibri"/>
              </w:rPr>
            </w:pPr>
            <w:r w:rsidRPr="00DA3A2B">
              <w:rPr>
                <w:rFonts w:eastAsia="Calibri"/>
              </w:rPr>
              <w:t>ES strategija „Prisitaikymo prie klimato kaitos“</w:t>
            </w:r>
          </w:p>
          <w:p w:rsidR="00320AAF" w:rsidRDefault="00320AAF" w:rsidP="001E0D40">
            <w:pPr>
              <w:pStyle w:val="Betarp"/>
              <w:widowControl w:val="0"/>
              <w:numPr>
                <w:ilvl w:val="0"/>
                <w:numId w:val="2"/>
              </w:numPr>
              <w:ind w:left="0" w:firstLine="0"/>
              <w:jc w:val="both"/>
              <w:rPr>
                <w:rFonts w:eastAsia="Calibri"/>
              </w:rPr>
            </w:pPr>
            <w:r w:rsidRPr="00DA3A2B">
              <w:rPr>
                <w:rFonts w:eastAsia="Calibri"/>
              </w:rPr>
              <w:t>Nacionalinės maisto kokybės sistemos taisyklės</w:t>
            </w:r>
          </w:p>
          <w:p w:rsidR="00320AAF" w:rsidRDefault="00320AAF" w:rsidP="001E0D40">
            <w:pPr>
              <w:pStyle w:val="Betarp"/>
              <w:widowControl w:val="0"/>
              <w:numPr>
                <w:ilvl w:val="0"/>
                <w:numId w:val="2"/>
              </w:numPr>
              <w:ind w:left="0" w:firstLine="0"/>
              <w:jc w:val="both"/>
            </w:pPr>
            <w:r w:rsidRPr="00DA3A2B">
              <w:t>Tiekiamų rinkai šviežių vaisių ir daržovių kokybės reikalavimai</w:t>
            </w:r>
          </w:p>
          <w:p w:rsidR="00320AAF" w:rsidRDefault="00320AAF" w:rsidP="001E0D40">
            <w:pPr>
              <w:pStyle w:val="Betarp"/>
              <w:widowControl w:val="0"/>
              <w:numPr>
                <w:ilvl w:val="0"/>
                <w:numId w:val="2"/>
              </w:numPr>
              <w:ind w:left="0" w:firstLine="0"/>
              <w:jc w:val="both"/>
              <w:rPr>
                <w:rFonts w:eastAsia="Calibri"/>
              </w:rPr>
            </w:pPr>
            <w:r w:rsidRPr="00DA3A2B">
              <w:rPr>
                <w:rFonts w:ascii="Times New Roman,Bold" w:hAnsi="Times New Roman,Bold" w:cs="Times New Roman,Bold"/>
              </w:rPr>
              <w:t>Lietuvos higienos normos HN 119:2014 „Maisto produktų ženklinimas“ reikalavimai</w:t>
            </w:r>
          </w:p>
          <w:p w:rsidR="00320AAF" w:rsidRDefault="00320AAF" w:rsidP="001E0D40">
            <w:pPr>
              <w:pStyle w:val="Betarp"/>
              <w:widowControl w:val="0"/>
              <w:numPr>
                <w:ilvl w:val="0"/>
                <w:numId w:val="2"/>
              </w:numPr>
              <w:ind w:left="0" w:firstLine="0"/>
              <w:jc w:val="both"/>
            </w:pPr>
            <w:r w:rsidRPr="00DA3A2B">
              <w:t>Tiekiamų rinkai šviežių vaisių ir daržovių kokybės reikalavimai</w:t>
            </w:r>
          </w:p>
          <w:p w:rsidR="00320AAF" w:rsidRDefault="00320AAF" w:rsidP="001E0D40">
            <w:pPr>
              <w:pStyle w:val="Betarp"/>
              <w:widowControl w:val="0"/>
              <w:numPr>
                <w:ilvl w:val="0"/>
                <w:numId w:val="2"/>
              </w:numPr>
              <w:ind w:left="0" w:firstLine="0"/>
              <w:jc w:val="both"/>
              <w:rPr>
                <w:rFonts w:eastAsia="Calibri"/>
                <w:i/>
              </w:rPr>
            </w:pPr>
            <w:r w:rsidRPr="00DA3A2B">
              <w:t>Dirvos dirbimo, daržo augalų priežiūros, derliaus nuėmimo mašinų eksploatavimo</w:t>
            </w:r>
            <w:r w:rsidRPr="00DA3A2B">
              <w:rPr>
                <w:rFonts w:eastAsia="Calibri"/>
                <w:lang w:eastAsia="en-US"/>
              </w:rPr>
              <w:t xml:space="preserve"> instrukcijos</w:t>
            </w:r>
          </w:p>
          <w:p w:rsidR="00320AAF" w:rsidRPr="00DA3A2B" w:rsidRDefault="00320AAF" w:rsidP="001E0D40">
            <w:pPr>
              <w:pStyle w:val="Betarp"/>
              <w:widowControl w:val="0"/>
              <w:numPr>
                <w:ilvl w:val="0"/>
                <w:numId w:val="2"/>
              </w:numPr>
              <w:ind w:left="0" w:firstLine="0"/>
              <w:jc w:val="both"/>
            </w:pPr>
            <w:r w:rsidRPr="00DA3A2B">
              <w:t>Katalogai, plak</w:t>
            </w:r>
            <w:r>
              <w:t>atai ir kita vaizdinė medžiaga</w:t>
            </w:r>
          </w:p>
          <w:p w:rsidR="00320AAF" w:rsidRDefault="00320AAF" w:rsidP="001E0D40">
            <w:pPr>
              <w:pStyle w:val="Betarp"/>
              <w:widowControl w:val="0"/>
              <w:jc w:val="both"/>
              <w:rPr>
                <w:rFonts w:eastAsia="Calibri"/>
                <w:i/>
              </w:rPr>
            </w:pPr>
            <w:r w:rsidRPr="00DA3A2B">
              <w:rPr>
                <w:rFonts w:eastAsia="Calibri"/>
                <w:i/>
              </w:rPr>
              <w:t>Mokymo(si) priemonės:</w:t>
            </w:r>
          </w:p>
          <w:p w:rsidR="00320AAF" w:rsidRDefault="00320AAF" w:rsidP="001E0D40">
            <w:pPr>
              <w:pStyle w:val="Betarp"/>
              <w:widowControl w:val="0"/>
              <w:numPr>
                <w:ilvl w:val="0"/>
                <w:numId w:val="2"/>
              </w:numPr>
              <w:ind w:left="0" w:firstLine="0"/>
              <w:jc w:val="both"/>
            </w:pPr>
            <w:r w:rsidRPr="00DA3A2B">
              <w:t>Techninės priemonės mokymo(si) medžiagai iliustruoti, vizualizuoti, pristatyti</w:t>
            </w:r>
          </w:p>
          <w:p w:rsidR="00320AAF" w:rsidRDefault="00320AAF" w:rsidP="001E0D40">
            <w:pPr>
              <w:pStyle w:val="Betarp"/>
              <w:widowControl w:val="0"/>
              <w:numPr>
                <w:ilvl w:val="0"/>
                <w:numId w:val="2"/>
              </w:numPr>
              <w:ind w:left="0" w:firstLine="0"/>
              <w:jc w:val="both"/>
            </w:pPr>
            <w:r w:rsidRPr="00DA3A2B">
              <w:t>Trąšų, daržovių muliažai ir jų sėklų pavyzdžiai ir kitos priemonės</w:t>
            </w:r>
          </w:p>
          <w:p w:rsidR="00320AAF" w:rsidRDefault="00320AAF" w:rsidP="001E0D40">
            <w:pPr>
              <w:pStyle w:val="Betarp"/>
              <w:widowControl w:val="0"/>
              <w:numPr>
                <w:ilvl w:val="0"/>
                <w:numId w:val="2"/>
              </w:numPr>
              <w:ind w:left="0" w:firstLine="0"/>
              <w:jc w:val="both"/>
            </w:pPr>
            <w:r w:rsidRPr="00DA3A2B">
              <w:t>Įrankiai daržo augalams sodinti ir žemei įdirbti</w:t>
            </w:r>
          </w:p>
          <w:p w:rsidR="00320AAF" w:rsidRDefault="00320AAF" w:rsidP="001E0D40">
            <w:pPr>
              <w:pStyle w:val="Betarp"/>
              <w:widowControl w:val="0"/>
              <w:numPr>
                <w:ilvl w:val="0"/>
                <w:numId w:val="2"/>
              </w:numPr>
              <w:ind w:left="0" w:firstLine="0"/>
              <w:jc w:val="both"/>
            </w:pPr>
            <w:r w:rsidRPr="00DA3A2B">
              <w:t>Daržo augalų priežiūros įrankiai</w:t>
            </w:r>
          </w:p>
          <w:p w:rsidR="00320AAF" w:rsidRDefault="00320AAF" w:rsidP="001E0D40">
            <w:pPr>
              <w:pStyle w:val="Betarp"/>
              <w:widowControl w:val="0"/>
              <w:numPr>
                <w:ilvl w:val="0"/>
                <w:numId w:val="2"/>
              </w:numPr>
              <w:ind w:left="0" w:firstLine="0"/>
              <w:jc w:val="both"/>
            </w:pPr>
            <w:r w:rsidRPr="00DA3A2B">
              <w:t>Daržo augalų paruošimo realizuoti priemonės</w:t>
            </w:r>
          </w:p>
          <w:p w:rsidR="00320AAF" w:rsidRPr="00DA3A2B" w:rsidRDefault="00320AAF" w:rsidP="001E0D40">
            <w:pPr>
              <w:pStyle w:val="Betarp"/>
              <w:widowControl w:val="0"/>
              <w:numPr>
                <w:ilvl w:val="0"/>
                <w:numId w:val="2"/>
              </w:numPr>
              <w:ind w:left="0" w:firstLine="0"/>
              <w:jc w:val="both"/>
            </w:pPr>
            <w:r w:rsidRPr="00DA3A2B">
              <w:t>Darbo drabužiai, apavas, asmeninės apsaugos priemonės</w:t>
            </w:r>
          </w:p>
        </w:tc>
      </w:tr>
      <w:tr w:rsidR="00320AAF" w:rsidRPr="00DA3A2B" w:rsidTr="001E0D40">
        <w:trPr>
          <w:trHeight w:val="57"/>
          <w:jc w:val="center"/>
        </w:trPr>
        <w:tc>
          <w:tcPr>
            <w:tcW w:w="947" w:type="pct"/>
          </w:tcPr>
          <w:p w:rsidR="00320AAF" w:rsidRPr="00DA3A2B" w:rsidRDefault="00320AAF" w:rsidP="004B18DE">
            <w:pPr>
              <w:pStyle w:val="2vidutinistinklelis1"/>
              <w:widowControl w:val="0"/>
            </w:pPr>
            <w:r w:rsidRPr="00DA3A2B">
              <w:t>Reikalavimai teorinio ir praktinio mokymo vietai</w:t>
            </w:r>
          </w:p>
        </w:tc>
        <w:tc>
          <w:tcPr>
            <w:tcW w:w="4053" w:type="pct"/>
            <w:gridSpan w:val="2"/>
          </w:tcPr>
          <w:p w:rsidR="00320AAF" w:rsidRPr="00DA3A2B" w:rsidRDefault="00320AAF" w:rsidP="001E0D40">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320AAF" w:rsidRPr="00DA3A2B" w:rsidRDefault="00320AAF" w:rsidP="001E0D40">
            <w:pPr>
              <w:widowControl w:val="0"/>
              <w:jc w:val="both"/>
            </w:pPr>
            <w:r w:rsidRPr="00DA3A2B">
              <w:lastRenderedPageBreak/>
              <w:t>Praktinio mokymo klasė (patalpa), daržas, šiltnamis, sandėlis ar kt., aprūpinta</w:t>
            </w:r>
            <w:r w:rsidRPr="00DA3A2B">
              <w:rPr>
                <w:rFonts w:eastAsia="Calibri"/>
                <w:szCs w:val="22"/>
                <w:lang w:eastAsia="en-US"/>
              </w:rPr>
              <w:t xml:space="preserve"> daržo augalų priežiūros, derliaus nuėmimo </w:t>
            </w:r>
            <w:r w:rsidRPr="00DA3A2B">
              <w:t>mašinomis, įrankiais, rūšiavimo – pakavimo įranga.</w:t>
            </w:r>
          </w:p>
        </w:tc>
      </w:tr>
      <w:tr w:rsidR="00320AAF" w:rsidRPr="00DA3A2B" w:rsidTr="001E0D40">
        <w:trPr>
          <w:trHeight w:val="57"/>
          <w:jc w:val="center"/>
        </w:trPr>
        <w:tc>
          <w:tcPr>
            <w:tcW w:w="947" w:type="pct"/>
          </w:tcPr>
          <w:p w:rsidR="00320AAF" w:rsidRPr="00DA3A2B" w:rsidRDefault="00320AAF" w:rsidP="004B18DE">
            <w:pPr>
              <w:pStyle w:val="2vidutinistinklelis1"/>
              <w:widowControl w:val="0"/>
            </w:pPr>
            <w:r w:rsidRPr="00DA3A2B">
              <w:t>Reikalavimai mokytojų dalykiniam pasirengimui (dalykinei kvalifikacijai)</w:t>
            </w:r>
          </w:p>
        </w:tc>
        <w:tc>
          <w:tcPr>
            <w:tcW w:w="4053" w:type="pct"/>
            <w:gridSpan w:val="2"/>
          </w:tcPr>
          <w:p w:rsidR="00320AAF" w:rsidRPr="00DA3A2B" w:rsidRDefault="00320AAF" w:rsidP="001E0D40">
            <w:pPr>
              <w:widowControl w:val="0"/>
              <w:jc w:val="both"/>
            </w:pPr>
            <w:r w:rsidRPr="00DA3A2B">
              <w:t>Modulį gali vesti mokytojas, turintis:</w:t>
            </w:r>
          </w:p>
          <w:p w:rsidR="00320AAF" w:rsidRPr="00DA3A2B" w:rsidRDefault="00320AAF" w:rsidP="001E0D40">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0AAF" w:rsidRPr="00DA3A2B" w:rsidRDefault="00320AAF" w:rsidP="001E0D40">
            <w:pPr>
              <w:pStyle w:val="2vidutinistinklelis1"/>
              <w:widowControl w:val="0"/>
              <w:jc w:val="both"/>
              <w:rPr>
                <w:i/>
                <w:iCs/>
              </w:rPr>
            </w:pPr>
            <w:r w:rsidRPr="00DA3A2B">
              <w:t xml:space="preserve">2) agronomijos studijų krypties ar lygiavertį išsilavinimą arba vidurinį išsilavinimą ir </w:t>
            </w:r>
            <w:proofErr w:type="spellStart"/>
            <w:r w:rsidRPr="00DA3A2B">
              <w:t>agroverslo</w:t>
            </w:r>
            <w:proofErr w:type="spellEnd"/>
            <w:r w:rsidRPr="00DA3A2B">
              <w:t xml:space="preserve"> 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1011CC" w:rsidRDefault="001011CC" w:rsidP="004B18DE">
      <w:pPr>
        <w:widowControl w:val="0"/>
      </w:pPr>
    </w:p>
    <w:p w:rsidR="001E0D40" w:rsidRPr="00DA3A2B" w:rsidRDefault="001E0D40" w:rsidP="004B18DE">
      <w:pPr>
        <w:widowControl w:val="0"/>
      </w:pPr>
    </w:p>
    <w:p w:rsidR="00AB6454" w:rsidRPr="00DA3A2B" w:rsidRDefault="00AB6454" w:rsidP="004B18DE">
      <w:pPr>
        <w:widowControl w:val="0"/>
        <w:rPr>
          <w:b/>
        </w:rPr>
      </w:pPr>
      <w:r w:rsidRPr="00DA3A2B">
        <w:rPr>
          <w:b/>
        </w:rPr>
        <w:t>Modulio pavadinimas – „Sodininkystė“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B6454" w:rsidRPr="00DA3A2B" w:rsidTr="005F14C7">
        <w:trPr>
          <w:trHeight w:val="57"/>
          <w:jc w:val="center"/>
        </w:trPr>
        <w:tc>
          <w:tcPr>
            <w:tcW w:w="947" w:type="pct"/>
          </w:tcPr>
          <w:p w:rsidR="00AB6454" w:rsidRPr="00DA3A2B" w:rsidRDefault="00AB6454" w:rsidP="004B18DE">
            <w:pPr>
              <w:pStyle w:val="Betarp"/>
              <w:widowControl w:val="0"/>
            </w:pPr>
            <w:r w:rsidRPr="00DA3A2B">
              <w:t>Valstybinis kodas</w:t>
            </w:r>
          </w:p>
        </w:tc>
        <w:tc>
          <w:tcPr>
            <w:tcW w:w="4053" w:type="pct"/>
            <w:gridSpan w:val="2"/>
          </w:tcPr>
          <w:p w:rsidR="00AB6454" w:rsidRPr="00DA3A2B" w:rsidRDefault="004F7DBF" w:rsidP="004B18DE">
            <w:pPr>
              <w:pStyle w:val="Betarp"/>
              <w:widowControl w:val="0"/>
            </w:pPr>
            <w:r w:rsidRPr="00964646">
              <w:rPr>
                <w:rFonts w:eastAsia="Calibri"/>
              </w:rPr>
              <w:t>408111199</w:t>
            </w:r>
          </w:p>
        </w:tc>
      </w:tr>
      <w:tr w:rsidR="00AB6454" w:rsidRPr="00DA3A2B" w:rsidTr="005F14C7">
        <w:trPr>
          <w:trHeight w:val="57"/>
          <w:jc w:val="center"/>
        </w:trPr>
        <w:tc>
          <w:tcPr>
            <w:tcW w:w="947" w:type="pct"/>
          </w:tcPr>
          <w:p w:rsidR="00AB6454" w:rsidRPr="00DA3A2B" w:rsidRDefault="00AB6454" w:rsidP="004B18DE">
            <w:pPr>
              <w:pStyle w:val="Betarp"/>
              <w:widowControl w:val="0"/>
            </w:pPr>
            <w:r w:rsidRPr="00DA3A2B">
              <w:t>Modulio LTKS lygis</w:t>
            </w:r>
          </w:p>
        </w:tc>
        <w:tc>
          <w:tcPr>
            <w:tcW w:w="4053" w:type="pct"/>
            <w:gridSpan w:val="2"/>
          </w:tcPr>
          <w:p w:rsidR="00AB6454" w:rsidRPr="00DA3A2B" w:rsidRDefault="00AB6454" w:rsidP="004B18DE">
            <w:pPr>
              <w:pStyle w:val="Betarp"/>
              <w:widowControl w:val="0"/>
            </w:pPr>
            <w:r w:rsidRPr="00DA3A2B">
              <w:t>IV</w:t>
            </w:r>
          </w:p>
        </w:tc>
      </w:tr>
      <w:tr w:rsidR="00AB6454" w:rsidRPr="00DA3A2B" w:rsidTr="005F14C7">
        <w:trPr>
          <w:trHeight w:val="57"/>
          <w:jc w:val="center"/>
        </w:trPr>
        <w:tc>
          <w:tcPr>
            <w:tcW w:w="947" w:type="pct"/>
          </w:tcPr>
          <w:p w:rsidR="00AB6454" w:rsidRPr="00DA3A2B" w:rsidRDefault="00AB6454" w:rsidP="004B18DE">
            <w:pPr>
              <w:pStyle w:val="Betarp"/>
              <w:widowControl w:val="0"/>
            </w:pPr>
            <w:r w:rsidRPr="00DA3A2B">
              <w:t>Apimtis mokymosi kreditais</w:t>
            </w:r>
          </w:p>
        </w:tc>
        <w:tc>
          <w:tcPr>
            <w:tcW w:w="4053" w:type="pct"/>
            <w:gridSpan w:val="2"/>
          </w:tcPr>
          <w:p w:rsidR="00AB6454" w:rsidRPr="00DA3A2B" w:rsidRDefault="00AB6454" w:rsidP="004B18DE">
            <w:pPr>
              <w:pStyle w:val="Betarp"/>
              <w:widowControl w:val="0"/>
            </w:pPr>
            <w:r w:rsidRPr="00DA3A2B">
              <w:t>10</w:t>
            </w:r>
          </w:p>
        </w:tc>
      </w:tr>
      <w:tr w:rsidR="00AB6454" w:rsidRPr="00DA3A2B" w:rsidTr="005F14C7">
        <w:trPr>
          <w:trHeight w:val="57"/>
          <w:jc w:val="center"/>
        </w:trPr>
        <w:tc>
          <w:tcPr>
            <w:tcW w:w="947" w:type="pct"/>
          </w:tcPr>
          <w:p w:rsidR="00AB6454" w:rsidRPr="00DA3A2B" w:rsidRDefault="00AB6454" w:rsidP="004B18DE">
            <w:pPr>
              <w:pStyle w:val="Betarp"/>
              <w:widowControl w:val="0"/>
            </w:pPr>
            <w:r w:rsidRPr="00DA3A2B">
              <w:t xml:space="preserve">Asmens pasirengimo mokytis modulyje </w:t>
            </w:r>
            <w:r w:rsidR="00BF1898">
              <w:t>reikalavimai</w:t>
            </w:r>
          </w:p>
        </w:tc>
        <w:tc>
          <w:tcPr>
            <w:tcW w:w="4053" w:type="pct"/>
            <w:gridSpan w:val="2"/>
          </w:tcPr>
          <w:p w:rsidR="00AB6454" w:rsidRPr="00DA3A2B" w:rsidRDefault="00AB6454" w:rsidP="004B18DE">
            <w:pPr>
              <w:pStyle w:val="Betarp"/>
              <w:widowControl w:val="0"/>
            </w:pPr>
            <w:r w:rsidRPr="00DA3A2B">
              <w:rPr>
                <w:i/>
              </w:rPr>
              <w:t>Netaikoma</w:t>
            </w:r>
          </w:p>
        </w:tc>
      </w:tr>
      <w:tr w:rsidR="00AB6454" w:rsidRPr="00DA3A2B" w:rsidTr="005F14C7">
        <w:trPr>
          <w:trHeight w:val="57"/>
          <w:jc w:val="center"/>
        </w:trPr>
        <w:tc>
          <w:tcPr>
            <w:tcW w:w="947" w:type="pct"/>
            <w:shd w:val="clear" w:color="auto" w:fill="F2F2F2"/>
          </w:tcPr>
          <w:p w:rsidR="00AB6454" w:rsidRPr="00DA3A2B" w:rsidRDefault="00AB6454" w:rsidP="004B18DE">
            <w:pPr>
              <w:pStyle w:val="Betarp"/>
              <w:widowControl w:val="0"/>
              <w:rPr>
                <w:bCs/>
                <w:iCs/>
              </w:rPr>
            </w:pPr>
            <w:r w:rsidRPr="00DA3A2B">
              <w:t>Kompetencijos</w:t>
            </w:r>
          </w:p>
        </w:tc>
        <w:tc>
          <w:tcPr>
            <w:tcW w:w="1129" w:type="pct"/>
            <w:shd w:val="clear" w:color="auto" w:fill="F2F2F2"/>
          </w:tcPr>
          <w:p w:rsidR="00AB6454" w:rsidRPr="00DA3A2B" w:rsidRDefault="00AB6454" w:rsidP="004B18DE">
            <w:pPr>
              <w:pStyle w:val="Betarp"/>
              <w:widowControl w:val="0"/>
              <w:rPr>
                <w:bCs/>
                <w:iCs/>
              </w:rPr>
            </w:pPr>
            <w:r w:rsidRPr="00DA3A2B">
              <w:rPr>
                <w:bCs/>
                <w:iCs/>
              </w:rPr>
              <w:t>Mokymosi rezultatai</w:t>
            </w:r>
          </w:p>
        </w:tc>
        <w:tc>
          <w:tcPr>
            <w:tcW w:w="2924" w:type="pct"/>
            <w:shd w:val="clear" w:color="auto" w:fill="F2F2F2"/>
          </w:tcPr>
          <w:p w:rsidR="00AB6454" w:rsidRPr="00DA3A2B" w:rsidRDefault="00AB6454" w:rsidP="004B18DE">
            <w:pPr>
              <w:pStyle w:val="Betarp"/>
              <w:widowControl w:val="0"/>
              <w:rPr>
                <w:bCs/>
                <w:iCs/>
              </w:rPr>
            </w:pPr>
            <w:r w:rsidRPr="00DA3A2B">
              <w:rPr>
                <w:bCs/>
                <w:iCs/>
              </w:rPr>
              <w:t>Rekomenduojamas turinys mokymosi rezultatams pasiekti</w:t>
            </w:r>
          </w:p>
        </w:tc>
      </w:tr>
      <w:tr w:rsidR="00AB6454" w:rsidRPr="00DA3A2B" w:rsidTr="005F14C7">
        <w:trPr>
          <w:trHeight w:val="57"/>
          <w:jc w:val="center"/>
        </w:trPr>
        <w:tc>
          <w:tcPr>
            <w:tcW w:w="947" w:type="pct"/>
            <w:vMerge w:val="restart"/>
          </w:tcPr>
          <w:p w:rsidR="00AB6454" w:rsidRPr="00DA3A2B" w:rsidRDefault="00AB6454" w:rsidP="004B18DE">
            <w:pPr>
              <w:pStyle w:val="Betarp"/>
              <w:widowControl w:val="0"/>
            </w:pPr>
            <w:r w:rsidRPr="00DA3A2B">
              <w:t>1. Sodinti ir prižiūrėti sodo augalus.</w:t>
            </w:r>
          </w:p>
        </w:tc>
        <w:tc>
          <w:tcPr>
            <w:tcW w:w="1129" w:type="pct"/>
          </w:tcPr>
          <w:p w:rsidR="00AB6454" w:rsidRPr="00DA3A2B" w:rsidRDefault="00AB6454" w:rsidP="004B18DE">
            <w:pPr>
              <w:pStyle w:val="Betarp"/>
              <w:widowControl w:val="0"/>
            </w:pPr>
            <w:r w:rsidRPr="00DA3A2B">
              <w:t>1.1. Apibūdinti sodo augalų rūšis, jų sodinimo technologijas.</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 xml:space="preserve">Sodo augalų augimo ir derėjimo </w:t>
            </w:r>
            <w:proofErr w:type="spellStart"/>
            <w:r w:rsidRPr="00DA3A2B">
              <w:rPr>
                <w:b/>
                <w:i/>
              </w:rPr>
              <w:t>dėsningumai</w:t>
            </w:r>
            <w:proofErr w:type="spellEnd"/>
          </w:p>
          <w:p w:rsidR="00FA41D1" w:rsidRDefault="00AB6454" w:rsidP="004B18DE">
            <w:pPr>
              <w:pStyle w:val="Betarp"/>
              <w:widowControl w:val="0"/>
              <w:numPr>
                <w:ilvl w:val="0"/>
                <w:numId w:val="3"/>
              </w:numPr>
              <w:ind w:left="0" w:firstLine="0"/>
              <w:rPr>
                <w:i/>
              </w:rPr>
            </w:pPr>
            <w:r w:rsidRPr="00DA3A2B">
              <w:t>Sodo augalų rūšys</w:t>
            </w:r>
          </w:p>
          <w:p w:rsidR="00AB6454" w:rsidRPr="00DA3A2B" w:rsidRDefault="00AB6454" w:rsidP="004B18DE">
            <w:pPr>
              <w:pStyle w:val="Betarp"/>
              <w:widowControl w:val="0"/>
              <w:numPr>
                <w:ilvl w:val="0"/>
                <w:numId w:val="3"/>
              </w:numPr>
              <w:ind w:left="0" w:firstLine="0"/>
            </w:pPr>
            <w:r w:rsidRPr="00DA3A2B">
              <w:t>Sodo augalų augimo ir derėjimo laikotarpiai</w:t>
            </w:r>
          </w:p>
          <w:p w:rsidR="00FA41D1" w:rsidRDefault="00AB6454" w:rsidP="004B18DE">
            <w:pPr>
              <w:pStyle w:val="Betarp"/>
              <w:widowControl w:val="0"/>
              <w:rPr>
                <w:b/>
                <w:i/>
              </w:rPr>
            </w:pPr>
            <w:r w:rsidRPr="00DA3A2B">
              <w:rPr>
                <w:b/>
              </w:rPr>
              <w:t>Tema.</w:t>
            </w:r>
            <w:r w:rsidRPr="00DA3A2B">
              <w:t xml:space="preserve"> </w:t>
            </w:r>
            <w:r w:rsidRPr="00DA3A2B">
              <w:rPr>
                <w:b/>
                <w:i/>
              </w:rPr>
              <w:t>Sodo augalų auginimo ypatumai</w:t>
            </w:r>
          </w:p>
          <w:p w:rsidR="00FA41D1" w:rsidRDefault="00AB6454" w:rsidP="004B18DE">
            <w:pPr>
              <w:pStyle w:val="Betarp"/>
              <w:widowControl w:val="0"/>
              <w:numPr>
                <w:ilvl w:val="0"/>
                <w:numId w:val="3"/>
              </w:numPr>
              <w:ind w:left="0" w:firstLine="0"/>
            </w:pPr>
            <w:r w:rsidRPr="00DA3A2B">
              <w:t>Sodo augalų genčių ir veislių parinkimas ir paskirstymas sode</w:t>
            </w:r>
          </w:p>
          <w:p w:rsidR="00FA41D1" w:rsidRDefault="00AB6454" w:rsidP="004B18DE">
            <w:pPr>
              <w:pStyle w:val="Betarp"/>
              <w:widowControl w:val="0"/>
              <w:numPr>
                <w:ilvl w:val="0"/>
                <w:numId w:val="3"/>
              </w:numPr>
              <w:ind w:left="0" w:firstLine="0"/>
            </w:pPr>
            <w:r w:rsidRPr="00DA3A2B">
              <w:t>Sodinamosios medžiagos kokybė</w:t>
            </w:r>
          </w:p>
          <w:p w:rsidR="00AB6454" w:rsidRPr="00DA3A2B" w:rsidRDefault="00AB6454" w:rsidP="004B18DE">
            <w:pPr>
              <w:pStyle w:val="Betarp"/>
              <w:widowControl w:val="0"/>
              <w:numPr>
                <w:ilvl w:val="0"/>
                <w:numId w:val="3"/>
              </w:numPr>
              <w:ind w:left="0" w:firstLine="0"/>
            </w:pPr>
            <w:r w:rsidRPr="00DA3A2B">
              <w:t>Sodo augalų sodinimo terminai ir būdai</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1.2. </w:t>
            </w:r>
            <w:r w:rsidR="00A4651D">
              <w:t xml:space="preserve">Taikyti piktžolių naikinimo priemones, laikantis </w:t>
            </w:r>
            <w:r w:rsidR="00F5395A" w:rsidRPr="00F5395A">
              <w:t>augalų ap</w:t>
            </w:r>
            <w:r w:rsidR="00F5395A">
              <w:t>saugos produktų naudojimo reikalavimų</w:t>
            </w:r>
            <w:r w:rsidRPr="00DA3A2B">
              <w:t>.</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Sodo augalų ligos ir kenkėjai</w:t>
            </w:r>
          </w:p>
          <w:p w:rsidR="00FA41D1" w:rsidRDefault="00AB6454" w:rsidP="004B18DE">
            <w:pPr>
              <w:pStyle w:val="Betarp"/>
              <w:widowControl w:val="0"/>
              <w:numPr>
                <w:ilvl w:val="0"/>
                <w:numId w:val="3"/>
              </w:numPr>
              <w:ind w:left="0" w:firstLine="0"/>
            </w:pPr>
            <w:r w:rsidRPr="00DA3A2B">
              <w:t>Sodo augalų ligos</w:t>
            </w:r>
            <w:r w:rsidR="00F5395A">
              <w:t xml:space="preserve"> ir jų naikinimas</w:t>
            </w:r>
          </w:p>
          <w:p w:rsidR="00F716AC" w:rsidRDefault="00AB6454" w:rsidP="004B18DE">
            <w:pPr>
              <w:pStyle w:val="Betarp"/>
              <w:widowControl w:val="0"/>
              <w:numPr>
                <w:ilvl w:val="0"/>
                <w:numId w:val="3"/>
              </w:numPr>
              <w:ind w:left="0" w:firstLine="0"/>
            </w:pPr>
            <w:r w:rsidRPr="00DA3A2B">
              <w:t>Sodo augalų kenkėjai</w:t>
            </w:r>
            <w:r w:rsidR="00F5395A">
              <w:t xml:space="preserve"> ir jų naikinimas</w:t>
            </w:r>
          </w:p>
          <w:p w:rsidR="00FA41D1" w:rsidRDefault="00AB6454" w:rsidP="004B18DE">
            <w:pPr>
              <w:pStyle w:val="Betarp"/>
              <w:widowControl w:val="0"/>
              <w:rPr>
                <w:i/>
              </w:rPr>
            </w:pPr>
            <w:r w:rsidRPr="00DA3A2B">
              <w:rPr>
                <w:b/>
              </w:rPr>
              <w:t>Tema.</w:t>
            </w:r>
            <w:r w:rsidRPr="00DA3A2B">
              <w:t xml:space="preserve"> </w:t>
            </w:r>
            <w:r w:rsidRPr="00DA3A2B">
              <w:rPr>
                <w:b/>
                <w:i/>
              </w:rPr>
              <w:t>Piktžolių kontrolės priemonės</w:t>
            </w:r>
          </w:p>
          <w:p w:rsidR="00FA41D1" w:rsidRDefault="00AB6454" w:rsidP="004B18DE">
            <w:pPr>
              <w:pStyle w:val="Betarp"/>
              <w:widowControl w:val="0"/>
              <w:numPr>
                <w:ilvl w:val="0"/>
                <w:numId w:val="3"/>
              </w:numPr>
              <w:ind w:left="0" w:firstLine="0"/>
            </w:pPr>
            <w:r w:rsidRPr="00DA3A2B">
              <w:t>Piktžolių paplitimas soduose</w:t>
            </w:r>
          </w:p>
          <w:p w:rsidR="00FA41D1" w:rsidRDefault="00AB6454" w:rsidP="004B18DE">
            <w:pPr>
              <w:pStyle w:val="Betarp"/>
              <w:widowControl w:val="0"/>
              <w:numPr>
                <w:ilvl w:val="0"/>
                <w:numId w:val="3"/>
              </w:numPr>
              <w:ind w:left="0" w:firstLine="0"/>
            </w:pPr>
            <w:r w:rsidRPr="00DA3A2B">
              <w:t>Apsaugos priemonės prieš piktžolių plitimą soduose</w:t>
            </w:r>
          </w:p>
          <w:p w:rsidR="00FA41D1" w:rsidRDefault="00AB6454" w:rsidP="004B18DE">
            <w:pPr>
              <w:pStyle w:val="Betarp"/>
              <w:widowControl w:val="0"/>
              <w:numPr>
                <w:ilvl w:val="0"/>
                <w:numId w:val="3"/>
              </w:numPr>
              <w:ind w:left="0" w:firstLine="0"/>
            </w:pPr>
            <w:r w:rsidRPr="00DA3A2B">
              <w:t>Piktžolių stelbimo priemonės soduose</w:t>
            </w:r>
          </w:p>
          <w:p w:rsidR="00AB6454" w:rsidRPr="00DA3A2B" w:rsidRDefault="00AB6454" w:rsidP="004B18DE">
            <w:pPr>
              <w:pStyle w:val="Betarp"/>
              <w:widowControl w:val="0"/>
              <w:numPr>
                <w:ilvl w:val="0"/>
                <w:numId w:val="3"/>
              </w:numPr>
              <w:ind w:left="0" w:firstLine="0"/>
              <w:rPr>
                <w:b/>
              </w:rPr>
            </w:pPr>
            <w:r w:rsidRPr="00DA3A2B">
              <w:t>Piktžolių naikinimo priemonės soduose</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1.3. </w:t>
            </w:r>
            <w:r w:rsidR="00F5395A">
              <w:t xml:space="preserve">Taikyti </w:t>
            </w:r>
            <w:r w:rsidRPr="00DA3A2B">
              <w:t>sodo augalų apsaugos priemones</w:t>
            </w:r>
            <w:r w:rsidR="00F5395A">
              <w:t xml:space="preserve"> nuo kenkėjų, ligų ir piktžolių, laikantis </w:t>
            </w:r>
            <w:r w:rsidR="00F5395A" w:rsidRPr="00F5395A">
              <w:t>augalų ap</w:t>
            </w:r>
            <w:r w:rsidR="00F5395A">
              <w:t>saugos produktų naudojimo reikalavimų</w:t>
            </w:r>
            <w:r w:rsidR="00F5395A" w:rsidRPr="00DA3A2B">
              <w:t>.</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Apsaugos priemonės prieš sodo augalų ligas ir kenkėjus</w:t>
            </w:r>
          </w:p>
          <w:p w:rsidR="00FA41D1" w:rsidRDefault="00AB6454" w:rsidP="004B18DE">
            <w:pPr>
              <w:pStyle w:val="Betarp"/>
              <w:widowControl w:val="0"/>
              <w:numPr>
                <w:ilvl w:val="0"/>
                <w:numId w:val="3"/>
              </w:numPr>
              <w:ind w:left="0" w:firstLine="0"/>
            </w:pPr>
            <w:r w:rsidRPr="00DA3A2B">
              <w:t>Agrotechninių augalų apsaugos priemonių taikymas apsaugai prieš sodo augalų ligas ir kenkėjus</w:t>
            </w:r>
          </w:p>
          <w:p w:rsidR="00FA41D1" w:rsidRDefault="00AB6454" w:rsidP="004B18DE">
            <w:pPr>
              <w:pStyle w:val="Betarp"/>
              <w:widowControl w:val="0"/>
              <w:numPr>
                <w:ilvl w:val="0"/>
                <w:numId w:val="3"/>
              </w:numPr>
              <w:ind w:left="0" w:firstLine="0"/>
            </w:pPr>
            <w:r w:rsidRPr="00DA3A2B">
              <w:t>Biologinio metodo taikymas apsaugai prieš sodo augalų ligas ir kenkėjus</w:t>
            </w:r>
          </w:p>
          <w:p w:rsidR="00FA41D1" w:rsidRDefault="00AB6454" w:rsidP="004B18DE">
            <w:pPr>
              <w:pStyle w:val="Betarp"/>
              <w:widowControl w:val="0"/>
              <w:numPr>
                <w:ilvl w:val="0"/>
                <w:numId w:val="3"/>
              </w:numPr>
              <w:ind w:left="0" w:firstLine="0"/>
            </w:pPr>
            <w:r w:rsidRPr="00DA3A2B">
              <w:t>Augalų apsaugos priemonių prieš sodo augalų ligas ir kenkėjus naudojimas</w:t>
            </w:r>
          </w:p>
          <w:p w:rsidR="00F716AC" w:rsidRDefault="00AB6454" w:rsidP="004B18DE">
            <w:pPr>
              <w:pStyle w:val="Betarp"/>
              <w:widowControl w:val="0"/>
              <w:numPr>
                <w:ilvl w:val="0"/>
                <w:numId w:val="3"/>
              </w:numPr>
              <w:ind w:left="0" w:firstLine="0"/>
            </w:pPr>
            <w:r w:rsidRPr="00DA3A2B">
              <w:t>Žmogaus ir aplinkos apsauga naudojant augalų apsaugos priemones</w:t>
            </w:r>
          </w:p>
          <w:p w:rsidR="00FA41D1" w:rsidRDefault="00AB6454" w:rsidP="004B18DE">
            <w:pPr>
              <w:pStyle w:val="Betarp"/>
              <w:widowControl w:val="0"/>
              <w:rPr>
                <w:b/>
                <w:i/>
              </w:rPr>
            </w:pPr>
            <w:r w:rsidRPr="00DA3A2B">
              <w:rPr>
                <w:b/>
              </w:rPr>
              <w:t>Tema.</w:t>
            </w:r>
            <w:r w:rsidRPr="00DA3A2B">
              <w:t xml:space="preserve"> </w:t>
            </w:r>
            <w:r w:rsidRPr="00DA3A2B">
              <w:rPr>
                <w:b/>
                <w:i/>
              </w:rPr>
              <w:t>Piktžolių naikinimas</w:t>
            </w:r>
          </w:p>
          <w:p w:rsidR="00FA41D1" w:rsidRDefault="00AB6454" w:rsidP="004B18DE">
            <w:pPr>
              <w:pStyle w:val="Betarp"/>
              <w:widowControl w:val="0"/>
              <w:numPr>
                <w:ilvl w:val="0"/>
                <w:numId w:val="3"/>
              </w:numPr>
              <w:ind w:left="0" w:firstLine="0"/>
            </w:pPr>
            <w:r w:rsidRPr="00DA3A2B">
              <w:t>Agrotechninės piktžolių naikinimo priemonės</w:t>
            </w:r>
          </w:p>
          <w:p w:rsidR="00AB6454" w:rsidRPr="00DA3A2B" w:rsidRDefault="00AB6454" w:rsidP="004B18DE">
            <w:pPr>
              <w:pStyle w:val="Betarp"/>
              <w:widowControl w:val="0"/>
              <w:numPr>
                <w:ilvl w:val="0"/>
                <w:numId w:val="3"/>
              </w:numPr>
              <w:ind w:left="0" w:firstLine="0"/>
            </w:pPr>
            <w:r w:rsidRPr="00DA3A2B">
              <w:t>Piktžolių naikinimas herbicidais</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1.4. Atlikti sodo augalų genėjimo darbus</w:t>
            </w:r>
            <w:r w:rsidR="00F5395A">
              <w:t xml:space="preserve">, pasirenkant reikiamas darbui priemones ir laikantis </w:t>
            </w:r>
            <w:r w:rsidR="00F5395A" w:rsidRPr="00F400FD">
              <w:t>darbuotojų saugos ir sveikatos</w:t>
            </w:r>
            <w:r w:rsidR="001E0D40">
              <w:t xml:space="preserve"> reikalavimų.</w:t>
            </w:r>
          </w:p>
        </w:tc>
        <w:tc>
          <w:tcPr>
            <w:tcW w:w="2924" w:type="pct"/>
          </w:tcPr>
          <w:p w:rsidR="00FA41D1" w:rsidRDefault="00AB6454" w:rsidP="004B18DE">
            <w:pPr>
              <w:pStyle w:val="Betarp"/>
              <w:widowControl w:val="0"/>
              <w:rPr>
                <w:b/>
                <w:i/>
              </w:rPr>
            </w:pPr>
            <w:r w:rsidRPr="00DA3A2B">
              <w:rPr>
                <w:b/>
              </w:rPr>
              <w:t>Tema.</w:t>
            </w:r>
            <w:r w:rsidRPr="00DA3A2B">
              <w:t xml:space="preserve"> </w:t>
            </w:r>
            <w:r w:rsidR="00101832" w:rsidRPr="00DA3A2B">
              <w:rPr>
                <w:b/>
                <w:i/>
              </w:rPr>
              <w:t>Sodo augalų genėjimas</w:t>
            </w:r>
          </w:p>
          <w:p w:rsidR="00FA41D1" w:rsidRDefault="00AB6454" w:rsidP="004B18DE">
            <w:pPr>
              <w:pStyle w:val="Betarp"/>
              <w:widowControl w:val="0"/>
              <w:numPr>
                <w:ilvl w:val="0"/>
                <w:numId w:val="3"/>
              </w:numPr>
              <w:ind w:left="0" w:firstLine="0"/>
            </w:pPr>
            <w:r w:rsidRPr="00DA3A2B">
              <w:t>Sodo augalų vainikų formavimo principai</w:t>
            </w:r>
          </w:p>
          <w:p w:rsidR="00FA41D1" w:rsidRDefault="00AB6454" w:rsidP="004B18DE">
            <w:pPr>
              <w:pStyle w:val="Betarp"/>
              <w:widowControl w:val="0"/>
              <w:numPr>
                <w:ilvl w:val="0"/>
                <w:numId w:val="3"/>
              </w:numPr>
              <w:ind w:left="0" w:firstLine="0"/>
              <w:rPr>
                <w:szCs w:val="20"/>
                <w:lang w:eastAsia="en-US"/>
              </w:rPr>
            </w:pPr>
            <w:r w:rsidRPr="00DA3A2B">
              <w:t xml:space="preserve">Sodo augalų </w:t>
            </w:r>
            <w:r w:rsidRPr="00DA3A2B">
              <w:rPr>
                <w:szCs w:val="20"/>
                <w:lang w:eastAsia="en-US"/>
              </w:rPr>
              <w:t>genėjimo būdai</w:t>
            </w:r>
          </w:p>
          <w:p w:rsidR="00FA41D1" w:rsidRDefault="00AB6454" w:rsidP="004B18DE">
            <w:pPr>
              <w:pStyle w:val="Betarp"/>
              <w:widowControl w:val="0"/>
              <w:numPr>
                <w:ilvl w:val="0"/>
                <w:numId w:val="3"/>
              </w:numPr>
              <w:ind w:left="0" w:firstLine="0"/>
            </w:pPr>
            <w:r w:rsidRPr="00DA3A2B">
              <w:t>Žiedų ir vaisių retinimas</w:t>
            </w:r>
          </w:p>
          <w:p w:rsidR="00FA41D1" w:rsidRDefault="00AB6454" w:rsidP="004B18DE">
            <w:pPr>
              <w:pStyle w:val="Betarp"/>
              <w:widowControl w:val="0"/>
              <w:numPr>
                <w:ilvl w:val="0"/>
                <w:numId w:val="3"/>
              </w:numPr>
              <w:ind w:left="0" w:firstLine="0"/>
            </w:pPr>
            <w:r w:rsidRPr="00DA3A2B">
              <w:t>Šakų deformavimas</w:t>
            </w:r>
          </w:p>
          <w:p w:rsidR="00AB6454" w:rsidRPr="00DA3A2B" w:rsidRDefault="00AB6454" w:rsidP="004B18DE">
            <w:pPr>
              <w:pStyle w:val="Betarp"/>
              <w:widowControl w:val="0"/>
              <w:numPr>
                <w:ilvl w:val="0"/>
                <w:numId w:val="3"/>
              </w:numPr>
              <w:ind w:left="0" w:firstLine="0"/>
            </w:pPr>
            <w:r w:rsidRPr="00DA3A2B">
              <w:t>Vainikų perskiepijimas</w:t>
            </w:r>
          </w:p>
          <w:p w:rsidR="00FA41D1" w:rsidRDefault="00AB6454" w:rsidP="004B18DE">
            <w:pPr>
              <w:pStyle w:val="Betarp"/>
              <w:widowControl w:val="0"/>
              <w:rPr>
                <w:b/>
                <w:i/>
              </w:rPr>
            </w:pPr>
            <w:r w:rsidRPr="00DA3A2B">
              <w:rPr>
                <w:b/>
                <w:i/>
              </w:rPr>
              <w:t>Tema. Sodo augalų genėjimo priemonės</w:t>
            </w:r>
          </w:p>
          <w:p w:rsidR="00FA41D1" w:rsidRDefault="00AB6454" w:rsidP="004B18DE">
            <w:pPr>
              <w:pStyle w:val="Betarp"/>
              <w:widowControl w:val="0"/>
              <w:numPr>
                <w:ilvl w:val="0"/>
                <w:numId w:val="1"/>
              </w:numPr>
              <w:ind w:left="0" w:firstLine="0"/>
              <w:rPr>
                <w:rFonts w:eastAsia="Calibri"/>
                <w:szCs w:val="22"/>
                <w:lang w:eastAsia="en-US"/>
              </w:rPr>
            </w:pPr>
            <w:r w:rsidRPr="00DA3A2B">
              <w:rPr>
                <w:rFonts w:eastAsia="Calibri"/>
                <w:lang w:eastAsia="en-US"/>
              </w:rPr>
              <w:t xml:space="preserve">Sodo </w:t>
            </w:r>
            <w:r w:rsidRPr="00DA3A2B">
              <w:rPr>
                <w:rFonts w:eastAsia="Calibri"/>
                <w:szCs w:val="22"/>
                <w:lang w:eastAsia="en-US"/>
              </w:rPr>
              <w:t>augalų genėjimui skirti rankiniai įrankiai</w:t>
            </w:r>
          </w:p>
          <w:p w:rsidR="00AB6454" w:rsidRPr="00DA3A2B" w:rsidRDefault="00AB6454" w:rsidP="004B18DE">
            <w:pPr>
              <w:pStyle w:val="Betarp"/>
              <w:widowControl w:val="0"/>
              <w:numPr>
                <w:ilvl w:val="0"/>
                <w:numId w:val="1"/>
              </w:numPr>
              <w:ind w:left="0" w:firstLine="0"/>
              <w:rPr>
                <w:b/>
              </w:rPr>
            </w:pPr>
            <w:r w:rsidRPr="00DA3A2B">
              <w:rPr>
                <w:rFonts w:eastAsia="Calibri"/>
                <w:szCs w:val="22"/>
                <w:lang w:eastAsia="en-US"/>
              </w:rPr>
              <w:t>Sodo augalų</w:t>
            </w:r>
            <w:r w:rsidRPr="00DA3A2B">
              <w:rPr>
                <w:rFonts w:eastAsia="Calibri"/>
                <w:lang w:eastAsia="en-US"/>
              </w:rPr>
              <w:t xml:space="preserve"> genėjimo įrankių parinkimas, saugus naudojimas ir priežiūra</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1.</w:t>
            </w:r>
            <w:r w:rsidR="009D24C7" w:rsidRPr="00DA3A2B">
              <w:t xml:space="preserve">5. Atlikti sodo augalų tręšimą, laikantis </w:t>
            </w:r>
            <w:r w:rsidR="00D91E38" w:rsidRPr="00DA3A2B">
              <w:t xml:space="preserve">tręšiamųjų produktų naudojimo </w:t>
            </w:r>
            <w:r w:rsidR="00D91E38" w:rsidRPr="00DA3A2B">
              <w:rPr>
                <w:iCs/>
              </w:rPr>
              <w:t>reikalavimų</w:t>
            </w:r>
            <w:r w:rsidR="00D91E38" w:rsidRPr="00DA3A2B">
              <w:t>.</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Trąšų rūšys ir savybės</w:t>
            </w:r>
          </w:p>
          <w:p w:rsidR="00FA41D1" w:rsidRDefault="00AB6454" w:rsidP="004B18DE">
            <w:pPr>
              <w:pStyle w:val="Betarp"/>
              <w:widowControl w:val="0"/>
              <w:numPr>
                <w:ilvl w:val="0"/>
                <w:numId w:val="3"/>
              </w:numPr>
              <w:ind w:left="0" w:firstLine="0"/>
            </w:pPr>
            <w:r w:rsidRPr="00DA3A2B">
              <w:t>Mineralinės trąšos</w:t>
            </w:r>
          </w:p>
          <w:p w:rsidR="00FA41D1" w:rsidRDefault="00AB6454" w:rsidP="004B18DE">
            <w:pPr>
              <w:pStyle w:val="Betarp"/>
              <w:widowControl w:val="0"/>
              <w:numPr>
                <w:ilvl w:val="0"/>
                <w:numId w:val="3"/>
              </w:numPr>
              <w:ind w:left="0" w:firstLine="0"/>
            </w:pPr>
            <w:r w:rsidRPr="00DA3A2B">
              <w:t>Organinės trąšos</w:t>
            </w:r>
          </w:p>
          <w:p w:rsidR="00AB6454" w:rsidRPr="00DA3A2B" w:rsidRDefault="00AB6454" w:rsidP="004B18DE">
            <w:pPr>
              <w:pStyle w:val="Betarp"/>
              <w:widowControl w:val="0"/>
              <w:numPr>
                <w:ilvl w:val="0"/>
                <w:numId w:val="3"/>
              </w:numPr>
              <w:ind w:left="0" w:firstLine="0"/>
            </w:pPr>
            <w:r w:rsidRPr="00DA3A2B">
              <w:t>Mineralinių ir organinių trąšų savybės</w:t>
            </w:r>
          </w:p>
          <w:p w:rsidR="00FA41D1" w:rsidRDefault="00AB6454" w:rsidP="004B18DE">
            <w:pPr>
              <w:pStyle w:val="Betarp"/>
              <w:widowControl w:val="0"/>
              <w:rPr>
                <w:b/>
                <w:i/>
              </w:rPr>
            </w:pPr>
            <w:r w:rsidRPr="00DA3A2B">
              <w:rPr>
                <w:b/>
                <w:i/>
              </w:rPr>
              <w:t>Tema. Sodo augalų tręšimo normos</w:t>
            </w:r>
          </w:p>
          <w:p w:rsidR="00FA41D1" w:rsidRDefault="00AB6454" w:rsidP="004B18DE">
            <w:pPr>
              <w:pStyle w:val="Betarp"/>
              <w:widowControl w:val="0"/>
              <w:numPr>
                <w:ilvl w:val="0"/>
                <w:numId w:val="3"/>
              </w:numPr>
              <w:ind w:left="0" w:firstLine="0"/>
            </w:pPr>
            <w:r w:rsidRPr="00DA3A2B">
              <w:t>Tręšimo normos apskaičiavimas</w:t>
            </w:r>
          </w:p>
          <w:p w:rsidR="00AB6454" w:rsidRPr="00DA3A2B" w:rsidRDefault="00AB6454" w:rsidP="004B18DE">
            <w:pPr>
              <w:pStyle w:val="Betarp"/>
              <w:widowControl w:val="0"/>
              <w:numPr>
                <w:ilvl w:val="0"/>
                <w:numId w:val="3"/>
              </w:numPr>
              <w:ind w:left="0" w:firstLine="0"/>
            </w:pPr>
            <w:r w:rsidRPr="00DA3A2B">
              <w:t>Sodo augalų tręšimas pagal sezoniškumą</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1.6. Parinkti sodo augalų laistymo sistemą ir </w:t>
            </w:r>
            <w:r w:rsidR="009D24C7" w:rsidRPr="00DA3A2B">
              <w:t xml:space="preserve">paskaičiuoti </w:t>
            </w:r>
            <w:r w:rsidR="00692DDA">
              <w:t xml:space="preserve">vandens poreikio </w:t>
            </w:r>
            <w:r w:rsidR="001E0D40">
              <w:t>normą.</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Sodo dirvos drėgmės reguliavimas</w:t>
            </w:r>
          </w:p>
          <w:p w:rsidR="00FA41D1" w:rsidRDefault="00AB6454" w:rsidP="004B18DE">
            <w:pPr>
              <w:pStyle w:val="Betarp"/>
              <w:widowControl w:val="0"/>
              <w:numPr>
                <w:ilvl w:val="0"/>
                <w:numId w:val="3"/>
              </w:numPr>
              <w:ind w:left="0" w:firstLine="0"/>
            </w:pPr>
            <w:r w:rsidRPr="00DA3A2B">
              <w:t>Vandens poreikio kiekio apskaičiavimas</w:t>
            </w:r>
          </w:p>
          <w:p w:rsidR="00AB6454" w:rsidRPr="00DA3A2B" w:rsidRDefault="00AB6454" w:rsidP="004B18DE">
            <w:pPr>
              <w:pStyle w:val="Betarp"/>
              <w:widowControl w:val="0"/>
              <w:numPr>
                <w:ilvl w:val="0"/>
                <w:numId w:val="3"/>
              </w:numPr>
              <w:ind w:left="0" w:firstLine="0"/>
            </w:pPr>
            <w:r w:rsidRPr="00DA3A2B">
              <w:t>Vandens šaltiniai ir jų priežiūra</w:t>
            </w:r>
          </w:p>
          <w:p w:rsidR="00FA41D1" w:rsidRDefault="00AB6454" w:rsidP="004B18DE">
            <w:pPr>
              <w:pStyle w:val="Betarp"/>
              <w:widowControl w:val="0"/>
              <w:rPr>
                <w:b/>
                <w:i/>
              </w:rPr>
            </w:pPr>
            <w:r w:rsidRPr="00DA3A2B">
              <w:rPr>
                <w:b/>
              </w:rPr>
              <w:t>Tema.</w:t>
            </w:r>
            <w:r w:rsidRPr="00DA3A2B">
              <w:t xml:space="preserve"> </w:t>
            </w:r>
            <w:r w:rsidRPr="00DA3A2B">
              <w:rPr>
                <w:b/>
                <w:i/>
              </w:rPr>
              <w:t>Laistymo įrenginiai</w:t>
            </w:r>
          </w:p>
          <w:p w:rsidR="00FA41D1" w:rsidRDefault="00AB6454" w:rsidP="004B18DE">
            <w:pPr>
              <w:pStyle w:val="Betarp"/>
              <w:widowControl w:val="0"/>
              <w:numPr>
                <w:ilvl w:val="0"/>
                <w:numId w:val="3"/>
              </w:numPr>
              <w:ind w:left="0" w:firstLine="0"/>
            </w:pPr>
            <w:r w:rsidRPr="00DA3A2B">
              <w:t>Paviršinio sodo augalų laistymo įrenginiai</w:t>
            </w:r>
          </w:p>
          <w:p w:rsidR="00AB6454" w:rsidRPr="00DA3A2B" w:rsidRDefault="00AB6454" w:rsidP="004B18DE">
            <w:pPr>
              <w:pStyle w:val="Betarp"/>
              <w:widowControl w:val="0"/>
              <w:numPr>
                <w:ilvl w:val="0"/>
                <w:numId w:val="3"/>
              </w:numPr>
              <w:ind w:left="0" w:firstLine="0"/>
            </w:pPr>
            <w:r w:rsidRPr="00DA3A2B">
              <w:t>Sodo augalų laistymas lašeliniu būdu</w:t>
            </w:r>
          </w:p>
        </w:tc>
      </w:tr>
      <w:tr w:rsidR="00AB6454" w:rsidRPr="00DA3A2B" w:rsidTr="005F14C7">
        <w:trPr>
          <w:trHeight w:val="57"/>
          <w:jc w:val="center"/>
        </w:trPr>
        <w:tc>
          <w:tcPr>
            <w:tcW w:w="947" w:type="pct"/>
            <w:vMerge w:val="restart"/>
          </w:tcPr>
          <w:p w:rsidR="00AB6454" w:rsidRPr="00DA3A2B" w:rsidRDefault="00AB6454" w:rsidP="004B18DE">
            <w:pPr>
              <w:pStyle w:val="Betarp"/>
              <w:widowControl w:val="0"/>
            </w:pPr>
            <w:r w:rsidRPr="00DA3A2B">
              <w:t>2. Nuimti ir tvarkyti sodo augalų derlių.</w:t>
            </w:r>
          </w:p>
        </w:tc>
        <w:tc>
          <w:tcPr>
            <w:tcW w:w="1129" w:type="pct"/>
          </w:tcPr>
          <w:p w:rsidR="00AB6454" w:rsidRPr="00DA3A2B" w:rsidRDefault="00AB6454" w:rsidP="004B18DE">
            <w:pPr>
              <w:pStyle w:val="Betarp"/>
              <w:widowControl w:val="0"/>
            </w:pPr>
            <w:r w:rsidRPr="00DA3A2B">
              <w:t>2.1. Apibūdinti sodo augalų derliaus nuėmimo laiką, priemones ir jų naudojimo būdus.</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Sodo augalų derliaus nuėmimo laikas</w:t>
            </w:r>
          </w:p>
          <w:p w:rsidR="00FA41D1" w:rsidRDefault="00AB6454" w:rsidP="004B18DE">
            <w:pPr>
              <w:pStyle w:val="Betarp"/>
              <w:widowControl w:val="0"/>
              <w:numPr>
                <w:ilvl w:val="0"/>
                <w:numId w:val="3"/>
              </w:numPr>
              <w:ind w:left="0" w:firstLine="0"/>
            </w:pPr>
            <w:r w:rsidRPr="00DA3A2B">
              <w:t>Sodo augalų subrendimas</w:t>
            </w:r>
          </w:p>
          <w:p w:rsidR="00AB6454" w:rsidRPr="00DA3A2B" w:rsidRDefault="00AB6454" w:rsidP="004B18DE">
            <w:pPr>
              <w:pStyle w:val="Betarp"/>
              <w:widowControl w:val="0"/>
              <w:numPr>
                <w:ilvl w:val="0"/>
                <w:numId w:val="3"/>
              </w:numPr>
              <w:ind w:left="0" w:firstLine="0"/>
            </w:pPr>
            <w:r w:rsidRPr="00DA3A2B">
              <w:t>Sodo augalų derliaus nuėmimo laikas</w:t>
            </w:r>
          </w:p>
          <w:p w:rsidR="00FA41D1" w:rsidRDefault="00AB6454" w:rsidP="004B18DE">
            <w:pPr>
              <w:pStyle w:val="Betarp"/>
              <w:widowControl w:val="0"/>
              <w:rPr>
                <w:b/>
                <w:i/>
              </w:rPr>
            </w:pPr>
            <w:r w:rsidRPr="00DA3A2B">
              <w:rPr>
                <w:b/>
              </w:rPr>
              <w:lastRenderedPageBreak/>
              <w:t>Tema.</w:t>
            </w:r>
            <w:r w:rsidRPr="00DA3A2B">
              <w:t xml:space="preserve"> </w:t>
            </w:r>
            <w:r w:rsidRPr="00DA3A2B">
              <w:rPr>
                <w:b/>
                <w:i/>
              </w:rPr>
              <w:t>Sodo augalų derliaus nuėmimo priemonės ir jų naudojimo būdai</w:t>
            </w:r>
          </w:p>
          <w:p w:rsidR="00FA41D1" w:rsidRDefault="00AB6454" w:rsidP="004B18DE">
            <w:pPr>
              <w:pStyle w:val="Betarp"/>
              <w:widowControl w:val="0"/>
              <w:numPr>
                <w:ilvl w:val="0"/>
                <w:numId w:val="3"/>
              </w:numPr>
              <w:ind w:left="0" w:firstLine="0"/>
            </w:pPr>
            <w:r w:rsidRPr="00DA3A2B">
              <w:t>Sodo augalų derliaus nuėmimo būdai</w:t>
            </w:r>
          </w:p>
          <w:p w:rsidR="00FA41D1" w:rsidRDefault="00AB6454" w:rsidP="004B18DE">
            <w:pPr>
              <w:pStyle w:val="Betarp"/>
              <w:widowControl w:val="0"/>
              <w:numPr>
                <w:ilvl w:val="0"/>
                <w:numId w:val="3"/>
              </w:numPr>
              <w:ind w:left="0" w:firstLine="0"/>
            </w:pPr>
            <w:r w:rsidRPr="00DA3A2B">
              <w:t>Priemonių sodo augalų derliui nuimti parinkimas</w:t>
            </w:r>
          </w:p>
          <w:p w:rsidR="00FA41D1" w:rsidRDefault="00AB6454" w:rsidP="004B18DE">
            <w:pPr>
              <w:pStyle w:val="Betarp"/>
              <w:widowControl w:val="0"/>
              <w:numPr>
                <w:ilvl w:val="0"/>
                <w:numId w:val="3"/>
              </w:numPr>
              <w:ind w:left="0" w:firstLine="0"/>
            </w:pPr>
            <w:r w:rsidRPr="00DA3A2B">
              <w:t>Taros parinkimas ir paruošimas sodo augalų derliui nuimti</w:t>
            </w:r>
          </w:p>
          <w:p w:rsidR="00AB6454" w:rsidRPr="00DA3A2B" w:rsidRDefault="00AB6454" w:rsidP="004B18DE">
            <w:pPr>
              <w:pStyle w:val="Betarp"/>
              <w:widowControl w:val="0"/>
              <w:numPr>
                <w:ilvl w:val="0"/>
                <w:numId w:val="3"/>
              </w:numPr>
              <w:ind w:left="0" w:firstLine="0"/>
            </w:pPr>
            <w:r w:rsidRPr="00DA3A2B">
              <w:t>Sodo augalų derliaus nuėmimo inventoriaus ir jo naudojimo būdo parinkimas</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2.2. </w:t>
            </w:r>
            <w:r w:rsidR="00101832" w:rsidRPr="00DA3A2B">
              <w:t>Nuimti sodo augalų derlių ir transp</w:t>
            </w:r>
            <w:r w:rsidR="00692DDA">
              <w:t xml:space="preserve">ortuoti į sandėliavimo patalpą, laikantis </w:t>
            </w:r>
            <w:r w:rsidR="00692DDA" w:rsidRPr="00F400FD">
              <w:t>darbuotojų saugos ir sveikatos</w:t>
            </w:r>
            <w:r w:rsidR="00692DDA">
              <w:t xml:space="preserve"> reikalavimų.</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Sodo augalų derliaus nuėmimo reikalavimai</w:t>
            </w:r>
          </w:p>
          <w:p w:rsidR="00FA41D1" w:rsidRDefault="00AB6454" w:rsidP="004B18DE">
            <w:pPr>
              <w:pStyle w:val="Betarp"/>
              <w:widowControl w:val="0"/>
              <w:numPr>
                <w:ilvl w:val="0"/>
                <w:numId w:val="3"/>
              </w:numPr>
              <w:ind w:left="0" w:firstLine="0"/>
            </w:pPr>
            <w:r w:rsidRPr="00DA3A2B">
              <w:t>Saugus darbas ir aplinkos apsauga nuimant sodo augalų derlių</w:t>
            </w:r>
          </w:p>
          <w:p w:rsidR="00AB6454" w:rsidRPr="00DA3A2B" w:rsidRDefault="00AB6454" w:rsidP="004B18DE">
            <w:pPr>
              <w:pStyle w:val="Betarp"/>
              <w:widowControl w:val="0"/>
              <w:numPr>
                <w:ilvl w:val="0"/>
                <w:numId w:val="3"/>
              </w:numPr>
              <w:ind w:left="0" w:firstLine="0"/>
            </w:pPr>
            <w:r w:rsidRPr="00DA3A2B">
              <w:t>Vaisių ir uogų skynimo reikalavimai</w:t>
            </w:r>
          </w:p>
          <w:p w:rsidR="00FA41D1" w:rsidRDefault="00AB6454" w:rsidP="004B18DE">
            <w:pPr>
              <w:pStyle w:val="Betarp"/>
              <w:widowControl w:val="0"/>
              <w:rPr>
                <w:b/>
                <w:i/>
              </w:rPr>
            </w:pPr>
            <w:r w:rsidRPr="00DA3A2B">
              <w:rPr>
                <w:b/>
              </w:rPr>
              <w:t>Tema.</w:t>
            </w:r>
            <w:r w:rsidRPr="00DA3A2B">
              <w:t xml:space="preserve"> </w:t>
            </w:r>
            <w:r w:rsidRPr="00DA3A2B">
              <w:rPr>
                <w:b/>
                <w:i/>
              </w:rPr>
              <w:t>Sodo augalų derliaus transportavimo reikalavimai</w:t>
            </w:r>
          </w:p>
          <w:p w:rsidR="00FA41D1" w:rsidRDefault="00AB6454" w:rsidP="004B18DE">
            <w:pPr>
              <w:pStyle w:val="Betarp"/>
              <w:widowControl w:val="0"/>
              <w:numPr>
                <w:ilvl w:val="0"/>
                <w:numId w:val="3"/>
              </w:numPr>
              <w:ind w:left="0" w:firstLine="0"/>
            </w:pPr>
            <w:r w:rsidRPr="00DA3A2B">
              <w:t>Darbų saugos reikalavimai transportuojant sodo augalų derlių</w:t>
            </w:r>
          </w:p>
          <w:p w:rsidR="00AB6454" w:rsidRPr="00DA3A2B" w:rsidRDefault="00AB6454" w:rsidP="004B18DE">
            <w:pPr>
              <w:pStyle w:val="Betarp"/>
              <w:widowControl w:val="0"/>
              <w:numPr>
                <w:ilvl w:val="0"/>
                <w:numId w:val="3"/>
              </w:numPr>
              <w:ind w:left="0" w:firstLine="0"/>
            </w:pPr>
            <w:r w:rsidRPr="00DA3A2B">
              <w:t>Reikalavimai transportuojant sodo augalų derlių</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2.3. </w:t>
            </w:r>
            <w:r w:rsidR="00101832" w:rsidRPr="00DA3A2B">
              <w:t>Sandėliuoti sodininkystės produkciją ir paruošti ją realizavimui</w:t>
            </w:r>
            <w:r w:rsidR="00692DDA">
              <w:t>, laikantis produkcijos sandėliavimo taisyklių</w:t>
            </w:r>
            <w:r w:rsidR="001E0D40">
              <w:t>.</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Sodo augalų der</w:t>
            </w:r>
            <w:r w:rsidR="00101832" w:rsidRPr="00DA3A2B">
              <w:rPr>
                <w:b/>
                <w:i/>
              </w:rPr>
              <w:t>liaus sandėliavimo reikalavimai</w:t>
            </w:r>
          </w:p>
          <w:p w:rsidR="00FA41D1" w:rsidRDefault="00AB6454" w:rsidP="004B18DE">
            <w:pPr>
              <w:pStyle w:val="Betarp"/>
              <w:widowControl w:val="0"/>
              <w:numPr>
                <w:ilvl w:val="0"/>
                <w:numId w:val="3"/>
              </w:numPr>
              <w:ind w:left="0" w:firstLine="0"/>
            </w:pPr>
            <w:r w:rsidRPr="00DA3A2B">
              <w:t>Sodininkystės produkcijos sandėliavimo ir laikymo sąlygos</w:t>
            </w:r>
          </w:p>
          <w:p w:rsidR="00AB6454" w:rsidRPr="00DA3A2B" w:rsidRDefault="00AB6454" w:rsidP="004B18DE">
            <w:pPr>
              <w:pStyle w:val="Betarp"/>
              <w:widowControl w:val="0"/>
              <w:numPr>
                <w:ilvl w:val="0"/>
                <w:numId w:val="3"/>
              </w:numPr>
              <w:ind w:left="0" w:firstLine="0"/>
            </w:pPr>
            <w:r w:rsidRPr="00DA3A2B">
              <w:t>Sodininkystės produkcijos paruošimas sandėliavimui</w:t>
            </w:r>
          </w:p>
          <w:p w:rsidR="00FA41D1" w:rsidRDefault="00AB6454" w:rsidP="004B18DE">
            <w:pPr>
              <w:pStyle w:val="Betarp"/>
              <w:widowControl w:val="0"/>
              <w:rPr>
                <w:b/>
                <w:i/>
              </w:rPr>
            </w:pPr>
            <w:r w:rsidRPr="00DA3A2B">
              <w:rPr>
                <w:b/>
              </w:rPr>
              <w:t>Tema.</w:t>
            </w:r>
            <w:r w:rsidRPr="00DA3A2B">
              <w:t xml:space="preserve"> </w:t>
            </w:r>
            <w:r w:rsidRPr="00DA3A2B">
              <w:rPr>
                <w:b/>
                <w:i/>
              </w:rPr>
              <w:t xml:space="preserve">Sodo augalų derliaus </w:t>
            </w:r>
            <w:r w:rsidR="00101832" w:rsidRPr="00DA3A2B">
              <w:rPr>
                <w:b/>
                <w:i/>
              </w:rPr>
              <w:t>paruošimas realizacijai</w:t>
            </w:r>
          </w:p>
          <w:p w:rsidR="00FA41D1" w:rsidRDefault="00AB6454" w:rsidP="004B18DE">
            <w:pPr>
              <w:pStyle w:val="Betarp"/>
              <w:widowControl w:val="0"/>
              <w:numPr>
                <w:ilvl w:val="0"/>
                <w:numId w:val="3"/>
              </w:numPr>
              <w:ind w:left="0" w:firstLine="0"/>
            </w:pPr>
            <w:r w:rsidRPr="00DA3A2B">
              <w:t>Sodininkystės produkcijos realizavimo standartai</w:t>
            </w:r>
          </w:p>
          <w:p w:rsidR="00FA41D1" w:rsidRDefault="00AB6454" w:rsidP="004B18DE">
            <w:pPr>
              <w:pStyle w:val="Betarp"/>
              <w:widowControl w:val="0"/>
              <w:numPr>
                <w:ilvl w:val="0"/>
                <w:numId w:val="3"/>
              </w:numPr>
              <w:ind w:left="0" w:firstLine="0"/>
            </w:pPr>
            <w:r w:rsidRPr="00DA3A2B">
              <w:t>Produkcijos pakavimo reikalavimai</w:t>
            </w:r>
          </w:p>
          <w:p w:rsidR="00AB6454" w:rsidRPr="00DA3A2B" w:rsidRDefault="00AB6454" w:rsidP="004B18DE">
            <w:pPr>
              <w:pStyle w:val="Betarp"/>
              <w:widowControl w:val="0"/>
              <w:numPr>
                <w:ilvl w:val="0"/>
                <w:numId w:val="3"/>
              </w:numPr>
              <w:ind w:left="0" w:firstLine="0"/>
            </w:pPr>
            <w:r w:rsidRPr="00DA3A2B">
              <w:t>Produkcijos ženklinimo reikalavimai</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2.4. </w:t>
            </w:r>
            <w:r w:rsidR="00101832" w:rsidRPr="00DA3A2B">
              <w:t xml:space="preserve">Įvertinti </w:t>
            </w:r>
            <w:r w:rsidRPr="00DA3A2B">
              <w:t>so</w:t>
            </w:r>
            <w:r w:rsidR="00692DDA">
              <w:t>dininkystės produkcijos kokybę, vadovaujantis sodininkystės pro</w:t>
            </w:r>
            <w:r w:rsidR="004B5A8E">
              <w:t>dukcijos kokybės reikalavimais.</w:t>
            </w:r>
          </w:p>
        </w:tc>
        <w:tc>
          <w:tcPr>
            <w:tcW w:w="2924" w:type="pct"/>
          </w:tcPr>
          <w:p w:rsidR="00FA41D1" w:rsidRDefault="00AB6454" w:rsidP="004B18DE">
            <w:pPr>
              <w:pStyle w:val="Betarp"/>
              <w:widowControl w:val="0"/>
              <w:rPr>
                <w:b/>
                <w:i/>
              </w:rPr>
            </w:pPr>
            <w:r w:rsidRPr="00DA3A2B">
              <w:rPr>
                <w:b/>
              </w:rPr>
              <w:t>Tema.</w:t>
            </w:r>
            <w:r w:rsidRPr="00DA3A2B">
              <w:t xml:space="preserve"> </w:t>
            </w:r>
            <w:r w:rsidRPr="00DA3A2B">
              <w:rPr>
                <w:b/>
                <w:i/>
              </w:rPr>
              <w:t xml:space="preserve">Privalomieji ir specialieji kokybės </w:t>
            </w:r>
            <w:r w:rsidR="009D24C7" w:rsidRPr="00DA3A2B">
              <w:rPr>
                <w:b/>
                <w:i/>
              </w:rPr>
              <w:t>reikalavimai šviežiems vaisiams</w:t>
            </w:r>
          </w:p>
          <w:p w:rsidR="00FA41D1" w:rsidRDefault="00AB6454" w:rsidP="004B18DE">
            <w:pPr>
              <w:pStyle w:val="Betarp"/>
              <w:widowControl w:val="0"/>
              <w:numPr>
                <w:ilvl w:val="0"/>
                <w:numId w:val="3"/>
              </w:numPr>
              <w:ind w:left="0" w:firstLine="0"/>
            </w:pPr>
            <w:r w:rsidRPr="00DA3A2B">
              <w:t>Nacionalinės maisto kokybės produktai (</w:t>
            </w:r>
            <w:proofErr w:type="spellStart"/>
            <w:r w:rsidRPr="00DA3A2B">
              <w:t>NKP</w:t>
            </w:r>
            <w:proofErr w:type="spellEnd"/>
            <w:r w:rsidRPr="00DA3A2B">
              <w:t>)</w:t>
            </w:r>
          </w:p>
          <w:p w:rsidR="00FA41D1" w:rsidRDefault="00AB6454" w:rsidP="004B18DE">
            <w:pPr>
              <w:pStyle w:val="Betarp"/>
              <w:widowControl w:val="0"/>
              <w:numPr>
                <w:ilvl w:val="0"/>
                <w:numId w:val="3"/>
              </w:numPr>
              <w:ind w:left="0" w:firstLine="0"/>
            </w:pPr>
            <w:r w:rsidRPr="00DA3A2B">
              <w:t>Privalomieji kokybės reikalavimai vaisiams</w:t>
            </w:r>
          </w:p>
          <w:p w:rsidR="00AB6454" w:rsidRPr="00DA3A2B" w:rsidRDefault="00AB6454" w:rsidP="004B18DE">
            <w:pPr>
              <w:pStyle w:val="Betarp"/>
              <w:widowControl w:val="0"/>
              <w:numPr>
                <w:ilvl w:val="0"/>
                <w:numId w:val="3"/>
              </w:numPr>
              <w:ind w:left="0" w:firstLine="0"/>
            </w:pPr>
            <w:r w:rsidRPr="00DA3A2B">
              <w:t>Specialieji kokybės reikalavimai vaisiams</w:t>
            </w:r>
          </w:p>
          <w:p w:rsidR="00FA41D1" w:rsidRDefault="00AB6454" w:rsidP="004B18DE">
            <w:pPr>
              <w:pStyle w:val="Betarp"/>
              <w:widowControl w:val="0"/>
              <w:rPr>
                <w:b/>
                <w:i/>
              </w:rPr>
            </w:pPr>
            <w:r w:rsidRPr="00DA3A2B">
              <w:rPr>
                <w:b/>
              </w:rPr>
              <w:t>Tema.</w:t>
            </w:r>
            <w:r w:rsidRPr="00DA3A2B">
              <w:t xml:space="preserve"> </w:t>
            </w:r>
            <w:r w:rsidRPr="00DA3A2B">
              <w:rPr>
                <w:b/>
                <w:i/>
              </w:rPr>
              <w:t>Šviežių vaisių</w:t>
            </w:r>
            <w:r w:rsidR="00101832" w:rsidRPr="00DA3A2B">
              <w:rPr>
                <w:b/>
                <w:i/>
              </w:rPr>
              <w:t xml:space="preserve"> kokybės skirstymas pagal klasę</w:t>
            </w:r>
          </w:p>
          <w:p w:rsidR="00FA41D1" w:rsidRDefault="00AB6454" w:rsidP="004B18DE">
            <w:pPr>
              <w:pStyle w:val="Betarp"/>
              <w:widowControl w:val="0"/>
              <w:numPr>
                <w:ilvl w:val="0"/>
                <w:numId w:val="3"/>
              </w:numPr>
              <w:ind w:left="0" w:firstLine="0"/>
            </w:pPr>
            <w:r w:rsidRPr="00DA3A2B">
              <w:t>Vaisių kokybės klasės</w:t>
            </w:r>
          </w:p>
          <w:p w:rsidR="00FA41D1" w:rsidRDefault="00AB6454" w:rsidP="004B18DE">
            <w:pPr>
              <w:pStyle w:val="Betarp"/>
              <w:widowControl w:val="0"/>
              <w:numPr>
                <w:ilvl w:val="0"/>
                <w:numId w:val="3"/>
              </w:numPr>
              <w:ind w:left="0" w:firstLine="0"/>
            </w:pPr>
            <w:r w:rsidRPr="00DA3A2B">
              <w:t>Leistini šviežių vaisių ir daržovių kokybės nuokrypiai</w:t>
            </w:r>
          </w:p>
          <w:p w:rsidR="00AB6454" w:rsidRPr="00DA3A2B" w:rsidRDefault="00AB6454" w:rsidP="004B18DE">
            <w:pPr>
              <w:pStyle w:val="Betarp"/>
              <w:widowControl w:val="0"/>
              <w:numPr>
                <w:ilvl w:val="0"/>
                <w:numId w:val="3"/>
              </w:numPr>
              <w:ind w:left="0" w:firstLine="0"/>
            </w:pPr>
            <w:r w:rsidRPr="00DA3A2B">
              <w:t>Vaisių rūšiavimas pagal svorį (masę)</w:t>
            </w:r>
          </w:p>
        </w:tc>
      </w:tr>
      <w:tr w:rsidR="00AB6454" w:rsidRPr="00DA3A2B" w:rsidTr="005F14C7">
        <w:trPr>
          <w:trHeight w:val="57"/>
          <w:jc w:val="center"/>
        </w:trPr>
        <w:tc>
          <w:tcPr>
            <w:tcW w:w="947" w:type="pct"/>
            <w:vMerge/>
          </w:tcPr>
          <w:p w:rsidR="00AB6454" w:rsidRPr="00DA3A2B" w:rsidRDefault="00AB6454" w:rsidP="004B18DE">
            <w:pPr>
              <w:pStyle w:val="Betarp"/>
              <w:widowControl w:val="0"/>
            </w:pPr>
          </w:p>
        </w:tc>
        <w:tc>
          <w:tcPr>
            <w:tcW w:w="1129" w:type="pct"/>
          </w:tcPr>
          <w:p w:rsidR="00AB6454" w:rsidRPr="00DA3A2B" w:rsidRDefault="00AB6454" w:rsidP="004B18DE">
            <w:pPr>
              <w:pStyle w:val="Betarp"/>
              <w:widowControl w:val="0"/>
            </w:pPr>
            <w:r w:rsidRPr="00DA3A2B">
              <w:t xml:space="preserve">2.5. Paruošti sodo augalų derlių realizacijai ir sandėliavimui laikantis </w:t>
            </w:r>
            <w:r w:rsidR="003A38AD">
              <w:t xml:space="preserve">higienos normų </w:t>
            </w:r>
            <w:r w:rsidRPr="00DA3A2B">
              <w:t>reikalavimų.</w:t>
            </w:r>
          </w:p>
        </w:tc>
        <w:tc>
          <w:tcPr>
            <w:tcW w:w="2924" w:type="pct"/>
          </w:tcPr>
          <w:p w:rsidR="00FA41D1" w:rsidRDefault="00AB6454" w:rsidP="004B18DE">
            <w:pPr>
              <w:pStyle w:val="Betarp"/>
              <w:widowControl w:val="0"/>
              <w:rPr>
                <w:b/>
                <w:i/>
              </w:rPr>
            </w:pPr>
            <w:r w:rsidRPr="001011CC">
              <w:rPr>
                <w:b/>
              </w:rPr>
              <w:t>Tema</w:t>
            </w:r>
            <w:r w:rsidRPr="00DA3A2B">
              <w:rPr>
                <w:b/>
                <w:i/>
              </w:rPr>
              <w:t>. Sodo augalų d</w:t>
            </w:r>
            <w:r w:rsidR="009D24C7" w:rsidRPr="00DA3A2B">
              <w:rPr>
                <w:b/>
                <w:i/>
              </w:rPr>
              <w:t>erliaus paruošimas realizacijai</w:t>
            </w:r>
          </w:p>
          <w:p w:rsidR="00FA41D1" w:rsidRDefault="00AB6454" w:rsidP="004B18DE">
            <w:pPr>
              <w:pStyle w:val="Betarp"/>
              <w:widowControl w:val="0"/>
              <w:numPr>
                <w:ilvl w:val="0"/>
                <w:numId w:val="3"/>
              </w:numPr>
              <w:ind w:left="0" w:firstLine="0"/>
            </w:pPr>
            <w:r w:rsidRPr="00DA3A2B">
              <w:t>Pagrindiniai sodo augalų derliaus paruošimo realizacijai darbai</w:t>
            </w:r>
          </w:p>
          <w:p w:rsidR="00FA41D1" w:rsidRDefault="00AB6454" w:rsidP="004B18DE">
            <w:pPr>
              <w:pStyle w:val="Betarp"/>
              <w:widowControl w:val="0"/>
              <w:numPr>
                <w:ilvl w:val="0"/>
                <w:numId w:val="3"/>
              </w:numPr>
              <w:ind w:left="0" w:firstLine="0"/>
            </w:pPr>
            <w:r w:rsidRPr="00DA3A2B">
              <w:t>Pagrindiniai sodo augalų derliaus sandėliavimo darbai</w:t>
            </w:r>
          </w:p>
          <w:p w:rsidR="00FA41D1" w:rsidRDefault="00AB6454" w:rsidP="004B18DE">
            <w:pPr>
              <w:pStyle w:val="Betarp"/>
              <w:widowControl w:val="0"/>
              <w:numPr>
                <w:ilvl w:val="0"/>
                <w:numId w:val="3"/>
              </w:numPr>
              <w:ind w:left="0" w:firstLine="0"/>
            </w:pPr>
            <w:r w:rsidRPr="00DA3A2B">
              <w:t>Realizacijai ruošiamo derliaus pakavimas ir ženklinimas</w:t>
            </w:r>
          </w:p>
          <w:p w:rsidR="00AB6454" w:rsidRDefault="00AB6454" w:rsidP="004B18DE">
            <w:pPr>
              <w:pStyle w:val="Betarp"/>
              <w:widowControl w:val="0"/>
              <w:numPr>
                <w:ilvl w:val="0"/>
                <w:numId w:val="3"/>
              </w:numPr>
              <w:ind w:left="0" w:firstLine="0"/>
            </w:pPr>
            <w:r w:rsidRPr="00DA3A2B">
              <w:t>Vaisių pateikimas pagal Lietuvos higienos normos reikalavimus</w:t>
            </w:r>
          </w:p>
          <w:p w:rsidR="00E05225" w:rsidRPr="00A0495B" w:rsidRDefault="00E05225" w:rsidP="004B18DE">
            <w:pPr>
              <w:pStyle w:val="Betarp"/>
              <w:widowControl w:val="0"/>
              <w:rPr>
                <w:b/>
                <w:i/>
              </w:rPr>
            </w:pPr>
            <w:r w:rsidRPr="00A0495B">
              <w:rPr>
                <w:b/>
              </w:rPr>
              <w:t>Tema</w:t>
            </w:r>
            <w:r w:rsidRPr="00A0495B">
              <w:rPr>
                <w:b/>
                <w:i/>
              </w:rPr>
              <w:t xml:space="preserve">. Sandėlių paruošimas </w:t>
            </w:r>
            <w:r w:rsidRPr="00795E5F">
              <w:rPr>
                <w:b/>
                <w:i/>
              </w:rPr>
              <w:t xml:space="preserve">sodininkystės </w:t>
            </w:r>
            <w:r w:rsidRPr="00A0495B">
              <w:rPr>
                <w:b/>
                <w:i/>
              </w:rPr>
              <w:t>produkcijos laikymui</w:t>
            </w:r>
          </w:p>
          <w:p w:rsidR="00E05225" w:rsidRPr="00A0495B" w:rsidRDefault="00E05225" w:rsidP="004B18DE">
            <w:pPr>
              <w:pStyle w:val="Betarp"/>
              <w:widowControl w:val="0"/>
              <w:numPr>
                <w:ilvl w:val="0"/>
                <w:numId w:val="3"/>
              </w:numPr>
              <w:ind w:left="0" w:firstLine="0"/>
            </w:pPr>
            <w:r w:rsidRPr="00A0495B">
              <w:t>Sandėlių ir sandėliavimo priemonių paruošimas</w:t>
            </w:r>
          </w:p>
          <w:p w:rsidR="00E05225" w:rsidRPr="00A0495B" w:rsidRDefault="00E05225" w:rsidP="004B18DE">
            <w:pPr>
              <w:pStyle w:val="Betarp"/>
              <w:widowControl w:val="0"/>
              <w:numPr>
                <w:ilvl w:val="0"/>
                <w:numId w:val="3"/>
              </w:numPr>
              <w:ind w:left="0" w:firstLine="0"/>
            </w:pPr>
            <w:r w:rsidRPr="00A0495B">
              <w:t>Sandėliavimo tara, jos rūšys ir savybės</w:t>
            </w:r>
          </w:p>
          <w:p w:rsidR="00E05225" w:rsidRPr="00A0495B" w:rsidRDefault="00E05225" w:rsidP="004B18DE">
            <w:pPr>
              <w:pStyle w:val="Betarp"/>
              <w:widowControl w:val="0"/>
              <w:numPr>
                <w:ilvl w:val="0"/>
                <w:numId w:val="3"/>
              </w:numPr>
              <w:ind w:left="0" w:firstLine="0"/>
            </w:pPr>
            <w:r w:rsidRPr="00A0495B">
              <w:lastRenderedPageBreak/>
              <w:t>Reikalavimai sodininkystės produkcijos saugykloms</w:t>
            </w:r>
          </w:p>
          <w:p w:rsidR="00E05225" w:rsidRPr="00A0495B" w:rsidRDefault="00E05225" w:rsidP="004B18DE">
            <w:pPr>
              <w:pStyle w:val="Betarp"/>
              <w:widowControl w:val="0"/>
              <w:numPr>
                <w:ilvl w:val="0"/>
                <w:numId w:val="3"/>
              </w:numPr>
              <w:ind w:left="0" w:firstLine="0"/>
            </w:pPr>
            <w:r w:rsidRPr="00A0495B">
              <w:t>Sodininkystės produkcijos sandėliavimo būdai</w:t>
            </w:r>
          </w:p>
          <w:p w:rsidR="001011CC" w:rsidRPr="001011CC" w:rsidRDefault="00E05225" w:rsidP="004B18DE">
            <w:pPr>
              <w:pStyle w:val="Betarp"/>
              <w:widowControl w:val="0"/>
              <w:numPr>
                <w:ilvl w:val="0"/>
                <w:numId w:val="3"/>
              </w:numPr>
              <w:ind w:left="0" w:firstLine="0"/>
            </w:pPr>
            <w:r w:rsidRPr="00A0495B">
              <w:t>Sodininkystės produkcijos optimalios laikymo sąlygos</w:t>
            </w:r>
          </w:p>
        </w:tc>
      </w:tr>
      <w:tr w:rsidR="00AB6454" w:rsidRPr="00DA3A2B" w:rsidTr="005F14C7">
        <w:trPr>
          <w:trHeight w:val="57"/>
          <w:jc w:val="center"/>
        </w:trPr>
        <w:tc>
          <w:tcPr>
            <w:tcW w:w="947" w:type="pct"/>
          </w:tcPr>
          <w:p w:rsidR="00AB6454" w:rsidRPr="00DA3A2B" w:rsidRDefault="00AB6454" w:rsidP="004B18DE">
            <w:pPr>
              <w:pStyle w:val="Betarp"/>
              <w:widowControl w:val="0"/>
            </w:pPr>
            <w:r w:rsidRPr="00DA3A2B">
              <w:t>Mokymosi pasiekimų vertinimo kriterijai</w:t>
            </w:r>
          </w:p>
        </w:tc>
        <w:tc>
          <w:tcPr>
            <w:tcW w:w="4053" w:type="pct"/>
            <w:gridSpan w:val="2"/>
          </w:tcPr>
          <w:p w:rsidR="001E0D40" w:rsidRDefault="002D7EEB" w:rsidP="001E0D40">
            <w:pPr>
              <w:widowControl w:val="0"/>
              <w:jc w:val="both"/>
              <w:rPr>
                <w:rFonts w:eastAsia="Calibri"/>
              </w:rPr>
            </w:pPr>
            <w:r>
              <w:rPr>
                <w:rFonts w:eastAsia="Calibri"/>
              </w:rPr>
              <w:t>Apibūdintos sodo augalų rūšys, jų sodinimo technologijo</w:t>
            </w:r>
            <w:r w:rsidRPr="002D7EEB">
              <w:rPr>
                <w:rFonts w:eastAsia="Calibri"/>
              </w:rPr>
              <w:t>s.</w:t>
            </w:r>
            <w:r>
              <w:rPr>
                <w:rFonts w:eastAsia="Calibri"/>
              </w:rPr>
              <w:t xml:space="preserve"> Taikytos piktžolių naikinimo priemonė</w:t>
            </w:r>
            <w:r w:rsidRPr="002D7EEB">
              <w:rPr>
                <w:rFonts w:eastAsia="Calibri"/>
              </w:rPr>
              <w:t>s, laikantis augalų apsaugos produktų naudojimo reikalavimų.</w:t>
            </w:r>
            <w:r>
              <w:rPr>
                <w:rFonts w:eastAsia="Calibri"/>
              </w:rPr>
              <w:t xml:space="preserve"> Taikytos sodo augalų apsaugos priemonė</w:t>
            </w:r>
            <w:r w:rsidRPr="002D7EEB">
              <w:rPr>
                <w:rFonts w:eastAsia="Calibri"/>
              </w:rPr>
              <w:t>s nuo kenkėjų, ligų ir piktžolių, laikantis augalų apsaugos produktų naudojimo reikalavimų.</w:t>
            </w:r>
            <w:r>
              <w:rPr>
                <w:rFonts w:eastAsia="Calibri"/>
              </w:rPr>
              <w:t xml:space="preserve"> </w:t>
            </w:r>
            <w:r w:rsidRPr="002D7EEB">
              <w:rPr>
                <w:rFonts w:eastAsia="Calibri"/>
              </w:rPr>
              <w:t>At</w:t>
            </w:r>
            <w:r>
              <w:rPr>
                <w:rFonts w:eastAsia="Calibri"/>
              </w:rPr>
              <w:t xml:space="preserve">likti sodo augalų genėjimo darbai, </w:t>
            </w:r>
            <w:r w:rsidRPr="002D7EEB">
              <w:rPr>
                <w:rFonts w:eastAsia="Calibri"/>
              </w:rPr>
              <w:t xml:space="preserve">pasirenkant reikiamas darbui priemones ir laikantis darbuotojų saugos ir sveikatos reikalavimų. </w:t>
            </w:r>
            <w:r>
              <w:rPr>
                <w:rFonts w:eastAsia="Calibri"/>
              </w:rPr>
              <w:t>Atliktas sodo augalų tręšimas</w:t>
            </w:r>
            <w:r w:rsidRPr="002D7EEB">
              <w:rPr>
                <w:rFonts w:eastAsia="Calibri"/>
              </w:rPr>
              <w:t>, laikantis tręšiamųjų produktų naudojimo reikalavimų.</w:t>
            </w:r>
            <w:r w:rsidR="001E0D40">
              <w:rPr>
                <w:rFonts w:eastAsia="Calibri"/>
              </w:rPr>
              <w:t xml:space="preserve"> </w:t>
            </w:r>
            <w:r>
              <w:rPr>
                <w:rFonts w:eastAsia="Calibri"/>
              </w:rPr>
              <w:t>Parinkta sodo augalų laistymo sistema ir paskaičiuota vandens poreikio norma. Apibūdintas</w:t>
            </w:r>
            <w:r w:rsidRPr="002D7EEB">
              <w:rPr>
                <w:rFonts w:eastAsia="Calibri"/>
              </w:rPr>
              <w:t xml:space="preserve"> so</w:t>
            </w:r>
            <w:r>
              <w:rPr>
                <w:rFonts w:eastAsia="Calibri"/>
              </w:rPr>
              <w:t>do augalų derliaus nuėmimo laikas, priemonė</w:t>
            </w:r>
            <w:r w:rsidRPr="002D7EEB">
              <w:rPr>
                <w:rFonts w:eastAsia="Calibri"/>
              </w:rPr>
              <w:t xml:space="preserve">s ir jų </w:t>
            </w:r>
            <w:r>
              <w:rPr>
                <w:rFonts w:eastAsia="Calibri"/>
              </w:rPr>
              <w:t>naudojimo būdai. Nuimtas sodo augalų derlius ir transportuotas</w:t>
            </w:r>
            <w:r w:rsidRPr="002D7EEB">
              <w:rPr>
                <w:rFonts w:eastAsia="Calibri"/>
              </w:rPr>
              <w:t xml:space="preserve"> į sandėliavimo patalpą, laikantis darbuotojų saugos ir sveikatos reikalavimų.</w:t>
            </w:r>
            <w:r>
              <w:rPr>
                <w:rFonts w:eastAsia="Calibri"/>
              </w:rPr>
              <w:t xml:space="preserve"> Sandėliuota sodininkystės produkcija ir paruošta </w:t>
            </w:r>
            <w:r w:rsidRPr="002D7EEB">
              <w:rPr>
                <w:rFonts w:eastAsia="Calibri"/>
              </w:rPr>
              <w:t xml:space="preserve">realizavimui, laikantis produkcijos sandėliavimo taisyklių. </w:t>
            </w:r>
            <w:r>
              <w:rPr>
                <w:rFonts w:eastAsia="Calibri"/>
              </w:rPr>
              <w:t>Įvertinta</w:t>
            </w:r>
            <w:r w:rsidRPr="002D7EEB">
              <w:rPr>
                <w:rFonts w:eastAsia="Calibri"/>
              </w:rPr>
              <w:t xml:space="preserve"> </w:t>
            </w:r>
            <w:r>
              <w:rPr>
                <w:rFonts w:eastAsia="Calibri"/>
              </w:rPr>
              <w:t>sodininkystės produkcijos kokybė</w:t>
            </w:r>
            <w:r w:rsidRPr="002D7EEB">
              <w:rPr>
                <w:rFonts w:eastAsia="Calibri"/>
              </w:rPr>
              <w:t>, vadovaujantis sodininkystės pro</w:t>
            </w:r>
            <w:r>
              <w:rPr>
                <w:rFonts w:eastAsia="Calibri"/>
              </w:rPr>
              <w:t xml:space="preserve">dukcijos kokybės reikalavimų. </w:t>
            </w:r>
            <w:r w:rsidR="00A54F21">
              <w:rPr>
                <w:rFonts w:eastAsia="Calibri"/>
              </w:rPr>
              <w:t>Paruoštas sodo augalų derlius</w:t>
            </w:r>
            <w:r w:rsidRPr="002D7EEB">
              <w:rPr>
                <w:rFonts w:eastAsia="Calibri"/>
              </w:rPr>
              <w:t xml:space="preserve"> realizacijai ir sandėliavimui</w:t>
            </w:r>
            <w:r w:rsidR="00A54F21">
              <w:rPr>
                <w:rFonts w:eastAsia="Calibri"/>
              </w:rPr>
              <w:t>,</w:t>
            </w:r>
            <w:r w:rsidRPr="002D7EEB">
              <w:rPr>
                <w:rFonts w:eastAsia="Calibri"/>
              </w:rPr>
              <w:t xml:space="preserve"> laikantis higienos normų reikalavimų.</w:t>
            </w:r>
          </w:p>
          <w:p w:rsidR="00AB6454" w:rsidRPr="00DA3A2B" w:rsidRDefault="00AB6454" w:rsidP="001E0D40">
            <w:pPr>
              <w:widowControl w:val="0"/>
              <w:jc w:val="both"/>
              <w:rPr>
                <w:rFonts w:eastAsia="Calibri"/>
                <w:i/>
              </w:rPr>
            </w:pPr>
            <w:r w:rsidRPr="00DA3A2B">
              <w:rPr>
                <w:rFonts w:eastAsia="Calibri"/>
              </w:rPr>
              <w:t xml:space="preserve">Dėvėti tinkami darbo drabužiai ir avalynė, asmeninės apsaugos priemonės. Darbai atlikti kokybiškai, laikantis darbų technologijos bei </w:t>
            </w:r>
            <w:r w:rsidR="00B04677" w:rsidRPr="002D7EEB">
              <w:t>darbuotojų saugos ir sveikatos, ergonomikos, priešgaisrinės saugos ir aplinkosaugos reikalavimų.</w:t>
            </w:r>
            <w:r w:rsidR="00B04677" w:rsidRPr="002D7EEB">
              <w:rPr>
                <w:rFonts w:eastAsia="Calibri"/>
              </w:rPr>
              <w:t xml:space="preserve"> Medžiagos </w:t>
            </w:r>
            <w:r w:rsidRPr="002D7EEB">
              <w:rPr>
                <w:rFonts w:eastAsia="Calibri"/>
              </w:rPr>
              <w:t>ir įranga parinktos,</w:t>
            </w:r>
            <w:r w:rsidRPr="00DA3A2B">
              <w:rPr>
                <w:rFonts w:eastAsia="Calibri"/>
              </w:rPr>
              <w:t xml:space="preserve"> paruoštos darbui bei naudotos tikslingai.</w:t>
            </w:r>
            <w:r w:rsidR="000C2366" w:rsidRPr="00DA3A2B">
              <w:rPr>
                <w:rFonts w:eastAsia="Calibri"/>
              </w:rPr>
              <w:t xml:space="preserve"> </w:t>
            </w:r>
            <w:r w:rsidRPr="00DA3A2B">
              <w:t>Vartoti tikslūs techniniai ir technologiniai terminai valstybine kalba, bendrauta laikantis darbo etikos ir kultūros principų.</w:t>
            </w:r>
          </w:p>
        </w:tc>
      </w:tr>
      <w:tr w:rsidR="00AB6454" w:rsidRPr="00DA3A2B" w:rsidTr="005F14C7">
        <w:trPr>
          <w:trHeight w:val="57"/>
          <w:jc w:val="center"/>
        </w:trPr>
        <w:tc>
          <w:tcPr>
            <w:tcW w:w="947" w:type="pct"/>
          </w:tcPr>
          <w:p w:rsidR="00AB6454" w:rsidRPr="00DA3A2B" w:rsidRDefault="00AB6454" w:rsidP="004B18DE">
            <w:pPr>
              <w:pStyle w:val="2vidutinistinklelis1"/>
              <w:widowControl w:val="0"/>
            </w:pPr>
            <w:r w:rsidRPr="00DA3A2B">
              <w:t>Reikalavimai mokymui skirtiems metodiniams ir materialiesiems ištekliams</w:t>
            </w:r>
          </w:p>
        </w:tc>
        <w:tc>
          <w:tcPr>
            <w:tcW w:w="4053" w:type="pct"/>
            <w:gridSpan w:val="2"/>
          </w:tcPr>
          <w:p w:rsidR="00FA41D1" w:rsidRDefault="00AB6454" w:rsidP="001E0D40">
            <w:pPr>
              <w:widowControl w:val="0"/>
              <w:jc w:val="both"/>
              <w:rPr>
                <w:rFonts w:eastAsia="Calibri"/>
                <w:i/>
              </w:rPr>
            </w:pPr>
            <w:r w:rsidRPr="00DA3A2B">
              <w:rPr>
                <w:rFonts w:eastAsia="Calibri"/>
                <w:i/>
              </w:rPr>
              <w:t>Mokymo(si) medžiaga:</w:t>
            </w:r>
          </w:p>
          <w:p w:rsidR="00FA41D1" w:rsidRDefault="00AB6454" w:rsidP="001E0D40">
            <w:pPr>
              <w:pStyle w:val="Betarp"/>
              <w:widowControl w:val="0"/>
              <w:numPr>
                <w:ilvl w:val="0"/>
                <w:numId w:val="2"/>
              </w:numPr>
              <w:ind w:left="0" w:firstLine="0"/>
              <w:jc w:val="both"/>
            </w:pPr>
            <w:r w:rsidRPr="00DA3A2B">
              <w:t>Vadovėliai ir kita mokomoji medžiaga</w:t>
            </w:r>
          </w:p>
          <w:p w:rsidR="00FA41D1" w:rsidRDefault="00AB6454" w:rsidP="001E0D40">
            <w:pPr>
              <w:pStyle w:val="Betarp"/>
              <w:widowControl w:val="0"/>
              <w:numPr>
                <w:ilvl w:val="0"/>
                <w:numId w:val="2"/>
              </w:numPr>
              <w:ind w:left="0" w:firstLine="0"/>
              <w:jc w:val="both"/>
            </w:pPr>
            <w:r w:rsidRPr="00DA3A2B">
              <w:t>Testas turimiems gebėjimams vertinti</w:t>
            </w:r>
          </w:p>
          <w:p w:rsidR="00FA41D1" w:rsidRDefault="00AB6454" w:rsidP="001E0D40">
            <w:pPr>
              <w:pStyle w:val="Betarp"/>
              <w:widowControl w:val="0"/>
              <w:numPr>
                <w:ilvl w:val="0"/>
                <w:numId w:val="2"/>
              </w:numPr>
              <w:ind w:left="0" w:firstLine="0"/>
              <w:jc w:val="both"/>
            </w:pPr>
            <w:r w:rsidRPr="00DA3A2B">
              <w:rPr>
                <w:rFonts w:eastAsia="Calibri"/>
                <w:noProof/>
              </w:rPr>
              <w:t>Darbuotojų saugos ir sveikatos reikalavimai</w:t>
            </w:r>
          </w:p>
          <w:p w:rsidR="00FA41D1" w:rsidRPr="00690ECF" w:rsidRDefault="00AB6454" w:rsidP="001E0D40">
            <w:pPr>
              <w:pStyle w:val="Betarp"/>
              <w:widowControl w:val="0"/>
              <w:numPr>
                <w:ilvl w:val="0"/>
                <w:numId w:val="2"/>
              </w:numPr>
              <w:ind w:left="0" w:firstLine="0"/>
              <w:jc w:val="both"/>
            </w:pPr>
            <w:r w:rsidRPr="00DA3A2B">
              <w:t>Geros augalų apsaugos praktikos taisyklės</w:t>
            </w:r>
          </w:p>
          <w:p w:rsidR="00F716AC" w:rsidRPr="00690ECF" w:rsidRDefault="00AB6454" w:rsidP="001E0D40">
            <w:pPr>
              <w:pStyle w:val="Betarp"/>
              <w:widowControl w:val="0"/>
              <w:numPr>
                <w:ilvl w:val="0"/>
                <w:numId w:val="2"/>
              </w:numPr>
              <w:ind w:left="0" w:firstLine="0"/>
              <w:jc w:val="both"/>
            </w:pPr>
            <w:r w:rsidRPr="00690ECF">
              <w:t>LR tręšiamųjų produktų įstatymas</w:t>
            </w:r>
          </w:p>
          <w:p w:rsidR="00FA41D1" w:rsidRDefault="00AB6454" w:rsidP="001E0D40">
            <w:pPr>
              <w:pStyle w:val="Betarp"/>
              <w:widowControl w:val="0"/>
              <w:numPr>
                <w:ilvl w:val="0"/>
                <w:numId w:val="2"/>
              </w:numPr>
              <w:ind w:left="0" w:firstLine="0"/>
              <w:jc w:val="both"/>
              <w:rPr>
                <w:rFonts w:eastAsia="Calibri"/>
              </w:rPr>
            </w:pPr>
            <w:r w:rsidRPr="00690ECF">
              <w:t>ES strategija „Nuo lauko</w:t>
            </w:r>
            <w:r w:rsidRPr="00DA3A2B">
              <w:rPr>
                <w:rFonts w:eastAsia="Calibri"/>
              </w:rPr>
              <w:t xml:space="preserve"> iki stalo“</w:t>
            </w:r>
          </w:p>
          <w:p w:rsidR="00FA41D1" w:rsidRDefault="00AB6454" w:rsidP="001E0D40">
            <w:pPr>
              <w:pStyle w:val="Betarp"/>
              <w:widowControl w:val="0"/>
              <w:numPr>
                <w:ilvl w:val="0"/>
                <w:numId w:val="2"/>
              </w:numPr>
              <w:ind w:left="0" w:firstLine="0"/>
              <w:jc w:val="both"/>
              <w:rPr>
                <w:rFonts w:eastAsia="Calibri"/>
              </w:rPr>
            </w:pPr>
            <w:r w:rsidRPr="00DA3A2B">
              <w:rPr>
                <w:rFonts w:eastAsia="Calibri"/>
              </w:rPr>
              <w:t>ES strategija „Dirvožemio strategija“</w:t>
            </w:r>
          </w:p>
          <w:p w:rsidR="00FA41D1" w:rsidRDefault="00AB6454" w:rsidP="001E0D40">
            <w:pPr>
              <w:pStyle w:val="Betarp"/>
              <w:widowControl w:val="0"/>
              <w:numPr>
                <w:ilvl w:val="0"/>
                <w:numId w:val="2"/>
              </w:numPr>
              <w:ind w:left="0" w:firstLine="0"/>
              <w:jc w:val="both"/>
              <w:rPr>
                <w:rFonts w:eastAsia="Calibri"/>
              </w:rPr>
            </w:pPr>
            <w:r w:rsidRPr="00DA3A2B">
              <w:rPr>
                <w:rFonts w:eastAsia="Calibri"/>
              </w:rPr>
              <w:t>ES strategija „Prisitaikymo prie klimato kaitos“</w:t>
            </w:r>
          </w:p>
          <w:p w:rsidR="00FA41D1" w:rsidRDefault="00AB6454" w:rsidP="001E0D40">
            <w:pPr>
              <w:pStyle w:val="Betarp"/>
              <w:widowControl w:val="0"/>
              <w:numPr>
                <w:ilvl w:val="0"/>
                <w:numId w:val="2"/>
              </w:numPr>
              <w:ind w:left="0" w:firstLine="0"/>
              <w:jc w:val="both"/>
              <w:rPr>
                <w:rFonts w:eastAsia="Calibri"/>
              </w:rPr>
            </w:pPr>
            <w:r w:rsidRPr="00DA3A2B">
              <w:rPr>
                <w:rFonts w:eastAsia="Calibri"/>
              </w:rPr>
              <w:t>Nacionalinės maisto kokybės sistemos taisyklės</w:t>
            </w:r>
          </w:p>
          <w:p w:rsidR="00FA41D1" w:rsidRDefault="00AB6454" w:rsidP="001E0D40">
            <w:pPr>
              <w:pStyle w:val="Betarp"/>
              <w:widowControl w:val="0"/>
              <w:numPr>
                <w:ilvl w:val="0"/>
                <w:numId w:val="2"/>
              </w:numPr>
              <w:ind w:left="0" w:firstLine="0"/>
              <w:jc w:val="both"/>
              <w:rPr>
                <w:rFonts w:eastAsia="Calibri"/>
              </w:rPr>
            </w:pPr>
            <w:r w:rsidRPr="00DA3A2B">
              <w:rPr>
                <w:rFonts w:ascii="Times New Roman,Bold" w:hAnsi="Times New Roman,Bold" w:cs="Times New Roman,Bold"/>
              </w:rPr>
              <w:t>Lietuvos higienos normos HN 119:2014 „Maisto produktų ženklinimas“ reikalavimai</w:t>
            </w:r>
          </w:p>
          <w:p w:rsidR="00FA41D1" w:rsidRDefault="00AB6454" w:rsidP="001E0D40">
            <w:pPr>
              <w:pStyle w:val="Betarp"/>
              <w:widowControl w:val="0"/>
              <w:numPr>
                <w:ilvl w:val="0"/>
                <w:numId w:val="2"/>
              </w:numPr>
              <w:ind w:left="0" w:firstLine="0"/>
              <w:jc w:val="both"/>
            </w:pPr>
            <w:r w:rsidRPr="00DA3A2B">
              <w:t>Tiekiamų rinkai šviežių vaisių ir daržovių kokybės reikalavimai</w:t>
            </w:r>
          </w:p>
          <w:p w:rsidR="00FA41D1" w:rsidRDefault="00AB6454" w:rsidP="001E0D40">
            <w:pPr>
              <w:pStyle w:val="Betarp"/>
              <w:widowControl w:val="0"/>
              <w:numPr>
                <w:ilvl w:val="0"/>
                <w:numId w:val="2"/>
              </w:numPr>
              <w:ind w:left="0" w:firstLine="0"/>
              <w:jc w:val="both"/>
              <w:rPr>
                <w:rFonts w:eastAsia="Calibri"/>
                <w:i/>
              </w:rPr>
            </w:pPr>
            <w:r w:rsidRPr="00DA3A2B">
              <w:t>Dirvos dirbimo, sodo ir daržo augalų priežiūros, derliaus nuėmimo mašinų eksploatavimo</w:t>
            </w:r>
            <w:r w:rsidRPr="00DA3A2B">
              <w:rPr>
                <w:rFonts w:eastAsia="Calibri"/>
                <w:lang w:eastAsia="en-US"/>
              </w:rPr>
              <w:t xml:space="preserve"> instrukcijos</w:t>
            </w:r>
          </w:p>
          <w:p w:rsidR="00AB6454" w:rsidRPr="00DA3A2B" w:rsidRDefault="00AB6454" w:rsidP="001E0D40">
            <w:pPr>
              <w:pStyle w:val="Betarp"/>
              <w:widowControl w:val="0"/>
              <w:numPr>
                <w:ilvl w:val="0"/>
                <w:numId w:val="2"/>
              </w:numPr>
              <w:ind w:left="0" w:firstLine="0"/>
              <w:jc w:val="both"/>
            </w:pPr>
            <w:r w:rsidRPr="00DA3A2B">
              <w:t>Katalogai, plak</w:t>
            </w:r>
            <w:r w:rsidR="003926B3">
              <w:t>atai ir kita vaizdinė medžiaga</w:t>
            </w:r>
          </w:p>
          <w:p w:rsidR="00FA41D1" w:rsidRDefault="00AB6454" w:rsidP="001E0D40">
            <w:pPr>
              <w:pStyle w:val="Betarp"/>
              <w:widowControl w:val="0"/>
              <w:jc w:val="both"/>
              <w:rPr>
                <w:rFonts w:eastAsia="Calibri"/>
                <w:i/>
              </w:rPr>
            </w:pPr>
            <w:r w:rsidRPr="00DA3A2B">
              <w:rPr>
                <w:rFonts w:eastAsia="Calibri"/>
                <w:i/>
              </w:rPr>
              <w:t>Mokymo(si) priemonės:</w:t>
            </w:r>
          </w:p>
          <w:p w:rsidR="00FA41D1" w:rsidRDefault="00AB6454" w:rsidP="001E0D40">
            <w:pPr>
              <w:pStyle w:val="Betarp"/>
              <w:widowControl w:val="0"/>
              <w:numPr>
                <w:ilvl w:val="0"/>
                <w:numId w:val="2"/>
              </w:numPr>
              <w:ind w:left="0" w:firstLine="0"/>
              <w:jc w:val="both"/>
            </w:pPr>
            <w:r w:rsidRPr="00DA3A2B">
              <w:t>Techninės priemonės mokymo(si) medžiagai iliustruoti, vizualizuoti, pristatyti</w:t>
            </w:r>
          </w:p>
          <w:p w:rsidR="00FA41D1" w:rsidRDefault="00AB6454" w:rsidP="001E0D40">
            <w:pPr>
              <w:pStyle w:val="Betarp"/>
              <w:widowControl w:val="0"/>
              <w:numPr>
                <w:ilvl w:val="0"/>
                <w:numId w:val="2"/>
              </w:numPr>
              <w:ind w:left="0" w:firstLine="0"/>
              <w:jc w:val="both"/>
            </w:pPr>
            <w:r w:rsidRPr="00DA3A2B">
              <w:t>Trąšų, sodo augalų įvairių genčių bei veislių vaisių, daržovių muliažai ir jų sėklų pavyzdžiai ir kitos priemonės</w:t>
            </w:r>
          </w:p>
          <w:p w:rsidR="00FA41D1" w:rsidRDefault="00AB6454" w:rsidP="001E0D40">
            <w:pPr>
              <w:pStyle w:val="Betarp"/>
              <w:widowControl w:val="0"/>
              <w:numPr>
                <w:ilvl w:val="0"/>
                <w:numId w:val="2"/>
              </w:numPr>
              <w:ind w:left="0" w:firstLine="0"/>
              <w:jc w:val="both"/>
            </w:pPr>
            <w:r w:rsidRPr="00DA3A2B">
              <w:t>Įrankiai sodo ir daržo augalams sodinti ir žemei įdirbti</w:t>
            </w:r>
          </w:p>
          <w:p w:rsidR="00FA41D1" w:rsidRDefault="00AB6454" w:rsidP="001E0D40">
            <w:pPr>
              <w:pStyle w:val="Betarp"/>
              <w:widowControl w:val="0"/>
              <w:numPr>
                <w:ilvl w:val="0"/>
                <w:numId w:val="2"/>
              </w:numPr>
              <w:ind w:left="0" w:firstLine="0"/>
              <w:jc w:val="both"/>
            </w:pPr>
            <w:r w:rsidRPr="00DA3A2B">
              <w:lastRenderedPageBreak/>
              <w:t>Sodo ir daržo augalų priežiūros įrankiai</w:t>
            </w:r>
          </w:p>
          <w:p w:rsidR="00FA41D1" w:rsidRDefault="00AB6454" w:rsidP="001E0D40">
            <w:pPr>
              <w:pStyle w:val="Betarp"/>
              <w:widowControl w:val="0"/>
              <w:numPr>
                <w:ilvl w:val="0"/>
                <w:numId w:val="2"/>
              </w:numPr>
              <w:ind w:left="0" w:firstLine="0"/>
              <w:jc w:val="both"/>
            </w:pPr>
            <w:r w:rsidRPr="00DA3A2B">
              <w:t>Sodo ir daržo augalų paruošimo realizuoti priemonės</w:t>
            </w:r>
          </w:p>
          <w:p w:rsidR="00AB6454" w:rsidRPr="00DA3A2B" w:rsidRDefault="00AB6454" w:rsidP="001E0D40">
            <w:pPr>
              <w:pStyle w:val="Betarp"/>
              <w:widowControl w:val="0"/>
              <w:numPr>
                <w:ilvl w:val="0"/>
                <w:numId w:val="2"/>
              </w:numPr>
              <w:ind w:left="0" w:firstLine="0"/>
              <w:jc w:val="both"/>
            </w:pPr>
            <w:r w:rsidRPr="00DA3A2B">
              <w:t>Darbo drabužiai, apavas, asmeninės apsaugos priemonės</w:t>
            </w:r>
          </w:p>
        </w:tc>
      </w:tr>
      <w:tr w:rsidR="00AB6454" w:rsidRPr="00DA3A2B" w:rsidTr="005F14C7">
        <w:trPr>
          <w:trHeight w:val="57"/>
          <w:jc w:val="center"/>
        </w:trPr>
        <w:tc>
          <w:tcPr>
            <w:tcW w:w="947" w:type="pct"/>
          </w:tcPr>
          <w:p w:rsidR="00AB6454" w:rsidRPr="00DA3A2B" w:rsidRDefault="00AB6454" w:rsidP="004B18DE">
            <w:pPr>
              <w:pStyle w:val="2vidutinistinklelis1"/>
              <w:widowControl w:val="0"/>
            </w:pPr>
            <w:r w:rsidRPr="00DA3A2B">
              <w:t>Reikalavimai teorinio ir praktinio mokymo vietai</w:t>
            </w:r>
          </w:p>
        </w:tc>
        <w:tc>
          <w:tcPr>
            <w:tcW w:w="4053" w:type="pct"/>
            <w:gridSpan w:val="2"/>
          </w:tcPr>
          <w:p w:rsidR="00AB6454" w:rsidRPr="00DA3A2B" w:rsidRDefault="00AB6454" w:rsidP="001E0D40">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AB6454" w:rsidRPr="00DA3A2B" w:rsidRDefault="00AB6454" w:rsidP="001E0D40">
            <w:pPr>
              <w:widowControl w:val="0"/>
              <w:jc w:val="both"/>
            </w:pPr>
            <w:r w:rsidRPr="00DA3A2B">
              <w:t xml:space="preserve">Praktinio mokymo klasė (patalpa), </w:t>
            </w:r>
            <w:r w:rsidR="000C2366" w:rsidRPr="00DA3A2B">
              <w:t xml:space="preserve">ūkis, sandėlis, sodas ar kita patalpa, </w:t>
            </w:r>
            <w:r w:rsidRPr="00DA3A2B">
              <w:t>aprūpinta</w:t>
            </w:r>
            <w:r w:rsidRPr="00DA3A2B">
              <w:rPr>
                <w:rFonts w:eastAsia="Calibri"/>
                <w:szCs w:val="22"/>
                <w:lang w:eastAsia="en-US"/>
              </w:rPr>
              <w:t xml:space="preserve"> sodo ir daržo augalų priežiūros, derliaus nuėmimo </w:t>
            </w:r>
            <w:r w:rsidRPr="00DA3A2B">
              <w:t>mašinomis, įrankiais</w:t>
            </w:r>
            <w:r w:rsidR="000C2366" w:rsidRPr="00DA3A2B">
              <w:t>, rūšiavimo – pakavimo įranga.</w:t>
            </w:r>
          </w:p>
        </w:tc>
      </w:tr>
      <w:tr w:rsidR="00AB6454" w:rsidRPr="00DA3A2B" w:rsidTr="005F14C7">
        <w:trPr>
          <w:trHeight w:val="57"/>
          <w:jc w:val="center"/>
        </w:trPr>
        <w:tc>
          <w:tcPr>
            <w:tcW w:w="947" w:type="pct"/>
          </w:tcPr>
          <w:p w:rsidR="00AB6454" w:rsidRPr="00DA3A2B" w:rsidRDefault="00AB6454" w:rsidP="004B18DE">
            <w:pPr>
              <w:pStyle w:val="2vidutinistinklelis1"/>
              <w:widowControl w:val="0"/>
            </w:pPr>
            <w:r w:rsidRPr="00DA3A2B">
              <w:t>Reikalavimai mokytojų dalykiniam pasirengimui (dalykinei kvalifikacijai)</w:t>
            </w:r>
          </w:p>
        </w:tc>
        <w:tc>
          <w:tcPr>
            <w:tcW w:w="4053" w:type="pct"/>
            <w:gridSpan w:val="2"/>
          </w:tcPr>
          <w:p w:rsidR="00C06E01" w:rsidRPr="00DA3A2B" w:rsidRDefault="00C06E01" w:rsidP="001E0D40">
            <w:pPr>
              <w:widowControl w:val="0"/>
              <w:jc w:val="both"/>
            </w:pPr>
            <w:r w:rsidRPr="00DA3A2B">
              <w:t>Modulį gali vesti mokytojas, turintis:</w:t>
            </w:r>
          </w:p>
          <w:p w:rsidR="00C06E01" w:rsidRPr="00DA3A2B" w:rsidRDefault="00C06E01" w:rsidP="001E0D40">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B6454" w:rsidRPr="00DA3A2B" w:rsidRDefault="00C06E01" w:rsidP="001E0D40">
            <w:pPr>
              <w:pStyle w:val="2vidutinistinklelis1"/>
              <w:widowControl w:val="0"/>
              <w:jc w:val="both"/>
              <w:rPr>
                <w:i/>
                <w:iCs/>
              </w:rPr>
            </w:pPr>
            <w:r w:rsidRPr="00DA3A2B">
              <w:t xml:space="preserve">2) agronomijos studijų krypties ar lygiavertį išsilavinimą arba vidurinį išsilavinimą ir </w:t>
            </w:r>
            <w:proofErr w:type="spellStart"/>
            <w:r w:rsidRPr="00DA3A2B">
              <w:t>agroverslo</w:t>
            </w:r>
            <w:proofErr w:type="spellEnd"/>
            <w:r w:rsidRPr="00DA3A2B">
              <w:t xml:space="preserve"> 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584004" w:rsidRDefault="00584004" w:rsidP="004B18DE">
      <w:pPr>
        <w:widowControl w:val="0"/>
        <w:rPr>
          <w:iCs/>
        </w:rPr>
      </w:pPr>
    </w:p>
    <w:p w:rsidR="001E0D40" w:rsidRPr="00DA3A2B" w:rsidRDefault="001E0D40" w:rsidP="004B18DE">
      <w:pPr>
        <w:widowControl w:val="0"/>
        <w:rPr>
          <w:iCs/>
        </w:rPr>
      </w:pPr>
    </w:p>
    <w:p w:rsidR="007811FE" w:rsidRPr="00DA3A2B" w:rsidRDefault="007811FE" w:rsidP="004B18DE">
      <w:pPr>
        <w:widowControl w:val="0"/>
        <w:rPr>
          <w:b/>
        </w:rPr>
      </w:pPr>
      <w:r w:rsidRPr="00DA3A2B">
        <w:rPr>
          <w:b/>
        </w:rPr>
        <w:t>Modulio pavadinimas – „Ūkinių gyvūnų auginimas ir priežiūra</w:t>
      </w:r>
      <w:r w:rsidRPr="00DA3A2B">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8191A" w:rsidRPr="00DA3A2B" w:rsidTr="005F14C7">
        <w:trPr>
          <w:trHeight w:val="57"/>
          <w:jc w:val="center"/>
        </w:trPr>
        <w:tc>
          <w:tcPr>
            <w:tcW w:w="947" w:type="pct"/>
          </w:tcPr>
          <w:p w:rsidR="0098191A" w:rsidRPr="00DA3A2B" w:rsidRDefault="0098191A" w:rsidP="004B18DE">
            <w:pPr>
              <w:pStyle w:val="Betarp"/>
              <w:widowControl w:val="0"/>
            </w:pPr>
            <w:r w:rsidRPr="00DA3A2B">
              <w:t>Valstybinis kodas</w:t>
            </w:r>
          </w:p>
        </w:tc>
        <w:tc>
          <w:tcPr>
            <w:tcW w:w="4053" w:type="pct"/>
            <w:gridSpan w:val="2"/>
          </w:tcPr>
          <w:p w:rsidR="0098191A" w:rsidRPr="00DA3A2B" w:rsidRDefault="004F7DBF" w:rsidP="004B18DE">
            <w:pPr>
              <w:pStyle w:val="2vidutinistinklelis1"/>
              <w:widowControl w:val="0"/>
              <w:jc w:val="both"/>
              <w:rPr>
                <w:i/>
                <w:iCs/>
              </w:rPr>
            </w:pPr>
            <w:r w:rsidRPr="00964646">
              <w:rPr>
                <w:rFonts w:eastAsia="Calibri"/>
              </w:rPr>
              <w:t>408111200</w:t>
            </w:r>
          </w:p>
        </w:tc>
      </w:tr>
      <w:tr w:rsidR="0098191A" w:rsidRPr="00DA3A2B" w:rsidTr="005F14C7">
        <w:trPr>
          <w:trHeight w:val="57"/>
          <w:jc w:val="center"/>
        </w:trPr>
        <w:tc>
          <w:tcPr>
            <w:tcW w:w="947" w:type="pct"/>
          </w:tcPr>
          <w:p w:rsidR="0098191A" w:rsidRPr="00DA3A2B" w:rsidRDefault="0098191A" w:rsidP="004B18DE">
            <w:pPr>
              <w:pStyle w:val="Betarp"/>
              <w:widowControl w:val="0"/>
            </w:pPr>
            <w:r w:rsidRPr="00DA3A2B">
              <w:t>Modulio LTKS lygis</w:t>
            </w:r>
          </w:p>
        </w:tc>
        <w:tc>
          <w:tcPr>
            <w:tcW w:w="4053" w:type="pct"/>
            <w:gridSpan w:val="2"/>
          </w:tcPr>
          <w:p w:rsidR="0098191A" w:rsidRPr="00DA3A2B" w:rsidRDefault="0098191A" w:rsidP="004B18DE">
            <w:pPr>
              <w:pStyle w:val="Betarp"/>
              <w:widowControl w:val="0"/>
            </w:pPr>
            <w:r w:rsidRPr="00DA3A2B">
              <w:t>IV</w:t>
            </w:r>
          </w:p>
        </w:tc>
      </w:tr>
      <w:tr w:rsidR="0098191A" w:rsidRPr="00DA3A2B" w:rsidTr="005F14C7">
        <w:trPr>
          <w:trHeight w:val="57"/>
          <w:jc w:val="center"/>
        </w:trPr>
        <w:tc>
          <w:tcPr>
            <w:tcW w:w="947" w:type="pct"/>
          </w:tcPr>
          <w:p w:rsidR="0098191A" w:rsidRPr="00DA3A2B" w:rsidRDefault="0098191A" w:rsidP="004B18DE">
            <w:pPr>
              <w:pStyle w:val="Betarp"/>
              <w:widowControl w:val="0"/>
            </w:pPr>
            <w:r w:rsidRPr="00DA3A2B">
              <w:t>Apimtis mokymosi kreditais</w:t>
            </w:r>
          </w:p>
        </w:tc>
        <w:tc>
          <w:tcPr>
            <w:tcW w:w="4053" w:type="pct"/>
            <w:gridSpan w:val="2"/>
          </w:tcPr>
          <w:p w:rsidR="0098191A" w:rsidRPr="00DA3A2B" w:rsidRDefault="0098191A" w:rsidP="004B18DE">
            <w:pPr>
              <w:pStyle w:val="Betarp"/>
              <w:widowControl w:val="0"/>
            </w:pPr>
            <w:r w:rsidRPr="00DA3A2B">
              <w:t xml:space="preserve">10 </w:t>
            </w:r>
          </w:p>
        </w:tc>
      </w:tr>
      <w:tr w:rsidR="0098191A" w:rsidRPr="00DA3A2B" w:rsidTr="005F14C7">
        <w:trPr>
          <w:trHeight w:val="57"/>
          <w:jc w:val="center"/>
        </w:trPr>
        <w:tc>
          <w:tcPr>
            <w:tcW w:w="947" w:type="pct"/>
          </w:tcPr>
          <w:p w:rsidR="0098191A" w:rsidRPr="00DA3A2B" w:rsidRDefault="0098191A" w:rsidP="004B18DE">
            <w:pPr>
              <w:pStyle w:val="Betarp"/>
              <w:widowControl w:val="0"/>
            </w:pPr>
            <w:r w:rsidRPr="00DA3A2B">
              <w:t xml:space="preserve">Asmens pasirengimo mokytis modulyje </w:t>
            </w:r>
            <w:r w:rsidR="00BF1898">
              <w:t>reikalavimai</w:t>
            </w:r>
          </w:p>
        </w:tc>
        <w:tc>
          <w:tcPr>
            <w:tcW w:w="4053" w:type="pct"/>
            <w:gridSpan w:val="2"/>
          </w:tcPr>
          <w:p w:rsidR="0098191A" w:rsidRPr="00DA3A2B" w:rsidRDefault="0098191A" w:rsidP="001E0D40">
            <w:pPr>
              <w:pStyle w:val="Betarp"/>
              <w:widowControl w:val="0"/>
            </w:pPr>
            <w:r w:rsidRPr="00DA3A2B">
              <w:t>Netaikoma</w:t>
            </w:r>
          </w:p>
        </w:tc>
      </w:tr>
      <w:tr w:rsidR="0098191A" w:rsidRPr="00DA3A2B" w:rsidTr="005F14C7">
        <w:trPr>
          <w:trHeight w:val="57"/>
          <w:jc w:val="center"/>
        </w:trPr>
        <w:tc>
          <w:tcPr>
            <w:tcW w:w="947" w:type="pct"/>
            <w:shd w:val="clear" w:color="auto" w:fill="F2F2F2"/>
          </w:tcPr>
          <w:p w:rsidR="0098191A" w:rsidRPr="00DA3A2B" w:rsidRDefault="0098191A" w:rsidP="004B18DE">
            <w:pPr>
              <w:pStyle w:val="Betarp"/>
              <w:widowControl w:val="0"/>
              <w:rPr>
                <w:bCs/>
                <w:iCs/>
              </w:rPr>
            </w:pPr>
            <w:r w:rsidRPr="00DA3A2B">
              <w:t>Kompetencijos</w:t>
            </w:r>
          </w:p>
        </w:tc>
        <w:tc>
          <w:tcPr>
            <w:tcW w:w="1129" w:type="pct"/>
            <w:shd w:val="clear" w:color="auto" w:fill="F2F2F2"/>
          </w:tcPr>
          <w:p w:rsidR="0098191A" w:rsidRPr="00DA3A2B" w:rsidRDefault="0098191A" w:rsidP="004B18DE">
            <w:pPr>
              <w:pStyle w:val="Betarp"/>
              <w:widowControl w:val="0"/>
              <w:rPr>
                <w:bCs/>
                <w:iCs/>
              </w:rPr>
            </w:pPr>
            <w:r w:rsidRPr="00DA3A2B">
              <w:rPr>
                <w:bCs/>
                <w:iCs/>
              </w:rPr>
              <w:t>Mokymosi rezultatai</w:t>
            </w:r>
          </w:p>
        </w:tc>
        <w:tc>
          <w:tcPr>
            <w:tcW w:w="2924" w:type="pct"/>
            <w:shd w:val="clear" w:color="auto" w:fill="F2F2F2"/>
          </w:tcPr>
          <w:p w:rsidR="0098191A" w:rsidRPr="00DA3A2B" w:rsidRDefault="0098191A" w:rsidP="004B18DE">
            <w:pPr>
              <w:pStyle w:val="Betarp"/>
              <w:widowControl w:val="0"/>
              <w:rPr>
                <w:bCs/>
                <w:iCs/>
              </w:rPr>
            </w:pPr>
            <w:r w:rsidRPr="00DA3A2B">
              <w:rPr>
                <w:bCs/>
                <w:iCs/>
              </w:rPr>
              <w:t>Rekomenduojamas turinys mokymosi rezultatams pasiekti</w:t>
            </w:r>
          </w:p>
        </w:tc>
      </w:tr>
      <w:tr w:rsidR="0098191A" w:rsidRPr="00DA3A2B" w:rsidTr="005F14C7">
        <w:trPr>
          <w:trHeight w:val="57"/>
          <w:jc w:val="center"/>
        </w:trPr>
        <w:tc>
          <w:tcPr>
            <w:tcW w:w="947" w:type="pct"/>
            <w:vMerge w:val="restart"/>
          </w:tcPr>
          <w:p w:rsidR="0098191A" w:rsidRPr="00DA3A2B" w:rsidRDefault="0098191A" w:rsidP="004B18DE">
            <w:pPr>
              <w:pStyle w:val="Betarp"/>
              <w:widowControl w:val="0"/>
            </w:pPr>
            <w:r w:rsidRPr="00DA3A2B">
              <w:t>1. Ruošti ir sandėliuoti pašarus ūkiniams gyvūnams.</w:t>
            </w:r>
          </w:p>
        </w:tc>
        <w:tc>
          <w:tcPr>
            <w:tcW w:w="1129" w:type="pct"/>
          </w:tcPr>
          <w:p w:rsidR="0098191A" w:rsidRPr="00DA3A2B" w:rsidRDefault="0098191A" w:rsidP="004B18DE">
            <w:pPr>
              <w:widowControl w:val="0"/>
            </w:pPr>
            <w:r w:rsidRPr="00DA3A2B">
              <w:t>1.1. Apibūdinti ūkinių gyvūnų šėrimo racionų reikalavimus.</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Pr="00DA3A2B">
              <w:rPr>
                <w:b/>
              </w:rPr>
              <w:t xml:space="preserve">Šėrimo </w:t>
            </w:r>
            <w:r w:rsidRPr="00DA3A2B">
              <w:rPr>
                <w:b/>
                <w:i/>
              </w:rPr>
              <w:t>racionai galvijams</w:t>
            </w:r>
          </w:p>
          <w:p w:rsidR="0098191A" w:rsidRPr="00DA3A2B" w:rsidRDefault="0098191A" w:rsidP="004B18DE">
            <w:pPr>
              <w:pStyle w:val="Betarp"/>
              <w:widowControl w:val="0"/>
              <w:numPr>
                <w:ilvl w:val="0"/>
                <w:numId w:val="35"/>
              </w:numPr>
              <w:ind w:left="0" w:firstLine="0"/>
            </w:pPr>
            <w:r w:rsidRPr="00DA3A2B">
              <w:t>Šėrimo racionai pieniniams galvijams</w:t>
            </w:r>
          </w:p>
          <w:p w:rsidR="0098191A" w:rsidRPr="00DA3A2B" w:rsidRDefault="0098191A" w:rsidP="004B18DE">
            <w:pPr>
              <w:pStyle w:val="Betarp"/>
              <w:widowControl w:val="0"/>
              <w:numPr>
                <w:ilvl w:val="0"/>
                <w:numId w:val="1"/>
              </w:numPr>
              <w:ind w:left="0" w:firstLine="0"/>
            </w:pPr>
            <w:r w:rsidRPr="00DA3A2B">
              <w:t>Šėrimo racionai mėsiniams galvijams</w:t>
            </w:r>
          </w:p>
          <w:p w:rsidR="0098191A" w:rsidRPr="00DA3A2B" w:rsidRDefault="0098191A" w:rsidP="004B18DE">
            <w:pPr>
              <w:pStyle w:val="Betarp"/>
              <w:widowControl w:val="0"/>
              <w:rPr>
                <w:i/>
              </w:rPr>
            </w:pPr>
            <w:r w:rsidRPr="00DA3A2B">
              <w:rPr>
                <w:b/>
              </w:rPr>
              <w:t xml:space="preserve">Tema. Šėrimo </w:t>
            </w:r>
            <w:r w:rsidRPr="00DA3A2B">
              <w:rPr>
                <w:b/>
                <w:i/>
              </w:rPr>
              <w:t>racionai kiaulėms</w:t>
            </w:r>
          </w:p>
          <w:p w:rsidR="0098191A" w:rsidRPr="00DA3A2B" w:rsidRDefault="0098191A" w:rsidP="004B18DE">
            <w:pPr>
              <w:pStyle w:val="Betarp"/>
              <w:widowControl w:val="0"/>
              <w:numPr>
                <w:ilvl w:val="0"/>
                <w:numId w:val="1"/>
              </w:numPr>
              <w:ind w:left="0" w:firstLine="0"/>
            </w:pPr>
            <w:r w:rsidRPr="00DA3A2B">
              <w:t>Šėrimo racionai suaugusioms kiaulėms</w:t>
            </w:r>
          </w:p>
          <w:p w:rsidR="0098191A" w:rsidRPr="00DA3A2B" w:rsidRDefault="0098191A" w:rsidP="004B18DE">
            <w:pPr>
              <w:pStyle w:val="Betarp"/>
              <w:widowControl w:val="0"/>
              <w:numPr>
                <w:ilvl w:val="0"/>
                <w:numId w:val="1"/>
              </w:numPr>
              <w:ind w:left="0" w:firstLine="0"/>
            </w:pPr>
            <w:r w:rsidRPr="00DA3A2B">
              <w:t>Šėrimo racionai veisliniam bei penimam prieaugliui</w:t>
            </w:r>
          </w:p>
          <w:p w:rsidR="0098191A" w:rsidRPr="00DA3A2B" w:rsidRDefault="0098191A" w:rsidP="004B18DE">
            <w:pPr>
              <w:pStyle w:val="Betarp"/>
              <w:widowControl w:val="0"/>
              <w:rPr>
                <w:i/>
              </w:rPr>
            </w:pPr>
            <w:r w:rsidRPr="00DA3A2B">
              <w:rPr>
                <w:b/>
              </w:rPr>
              <w:t xml:space="preserve">Tema. </w:t>
            </w:r>
            <w:r w:rsidRPr="00DA3A2B">
              <w:rPr>
                <w:b/>
                <w:i/>
              </w:rPr>
              <w:t>Šėrimo racionai paukščiams</w:t>
            </w:r>
          </w:p>
          <w:p w:rsidR="0098191A" w:rsidRPr="00DA3A2B" w:rsidRDefault="0098191A" w:rsidP="004B18DE">
            <w:pPr>
              <w:pStyle w:val="Betarp"/>
              <w:widowControl w:val="0"/>
              <w:numPr>
                <w:ilvl w:val="0"/>
                <w:numId w:val="1"/>
              </w:numPr>
              <w:ind w:left="0" w:firstLine="0"/>
            </w:pPr>
            <w:r w:rsidRPr="00DA3A2B">
              <w:t>Šėrimo racionai dėsliesiems paukščiams</w:t>
            </w:r>
          </w:p>
          <w:p w:rsidR="0098191A" w:rsidRPr="00DA3A2B" w:rsidRDefault="0098191A" w:rsidP="004B18DE">
            <w:pPr>
              <w:pStyle w:val="Betarp"/>
              <w:widowControl w:val="0"/>
              <w:numPr>
                <w:ilvl w:val="0"/>
                <w:numId w:val="1"/>
              </w:numPr>
              <w:ind w:left="0" w:firstLine="0"/>
            </w:pPr>
            <w:r w:rsidRPr="00DA3A2B">
              <w:t>Šėrimo racionai mėsiniams paukščiams</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pPr>
            <w:r w:rsidRPr="00DA3A2B">
              <w:t xml:space="preserve">1.2. </w:t>
            </w:r>
            <w:r w:rsidR="00847535">
              <w:t xml:space="preserve">Išmanyti </w:t>
            </w:r>
            <w:r w:rsidR="001E0D40">
              <w:t xml:space="preserve">pašarų ženklinimo </w:t>
            </w:r>
            <w:r w:rsidR="001E0D40">
              <w:lastRenderedPageBreak/>
              <w:t>reikalavimus.</w:t>
            </w:r>
          </w:p>
        </w:tc>
        <w:tc>
          <w:tcPr>
            <w:tcW w:w="2924" w:type="pct"/>
          </w:tcPr>
          <w:p w:rsidR="00F716AC" w:rsidRDefault="0098191A" w:rsidP="004B18DE">
            <w:pPr>
              <w:pStyle w:val="Betarp"/>
              <w:widowControl w:val="0"/>
              <w:rPr>
                <w:rStyle w:val="Grietas"/>
              </w:rPr>
            </w:pPr>
            <w:r w:rsidRPr="00DA3A2B">
              <w:rPr>
                <w:b/>
              </w:rPr>
              <w:lastRenderedPageBreak/>
              <w:t>Tema.</w:t>
            </w:r>
            <w:r w:rsidRPr="00DA3A2B">
              <w:t xml:space="preserve"> </w:t>
            </w:r>
            <w:r w:rsidRPr="00DA3A2B">
              <w:rPr>
                <w:b/>
                <w:i/>
              </w:rPr>
              <w:t>Ūkinių gyvūnų pašarų rūšys</w:t>
            </w:r>
            <w:r w:rsidR="003A38AD">
              <w:rPr>
                <w:b/>
                <w:i/>
              </w:rPr>
              <w:t xml:space="preserve"> ir </w:t>
            </w:r>
            <w:r w:rsidR="00847535" w:rsidRPr="00847535">
              <w:rPr>
                <w:b/>
                <w:i/>
              </w:rPr>
              <w:t>p</w:t>
            </w:r>
            <w:r w:rsidR="003A38AD" w:rsidRPr="00847535">
              <w:rPr>
                <w:rStyle w:val="Grietas"/>
                <w:i/>
              </w:rPr>
              <w:t>ašarų ženklinimo reikalavimai</w:t>
            </w:r>
          </w:p>
          <w:p w:rsidR="0098191A" w:rsidRPr="00DA3A2B" w:rsidRDefault="0098191A" w:rsidP="004B18DE">
            <w:pPr>
              <w:pStyle w:val="Betarp"/>
              <w:widowControl w:val="0"/>
              <w:numPr>
                <w:ilvl w:val="0"/>
                <w:numId w:val="1"/>
              </w:numPr>
              <w:ind w:left="0" w:firstLine="0"/>
            </w:pPr>
            <w:r w:rsidRPr="00DA3A2B">
              <w:lastRenderedPageBreak/>
              <w:t>Stambieji pašarai</w:t>
            </w:r>
          </w:p>
          <w:p w:rsidR="0098191A" w:rsidRPr="00DA3A2B" w:rsidRDefault="0098191A" w:rsidP="004B18DE">
            <w:pPr>
              <w:pStyle w:val="Betarp"/>
              <w:widowControl w:val="0"/>
              <w:numPr>
                <w:ilvl w:val="0"/>
                <w:numId w:val="1"/>
              </w:numPr>
              <w:ind w:left="0" w:firstLine="0"/>
            </w:pPr>
            <w:r w:rsidRPr="00DA3A2B">
              <w:t>Koncentruotieji pašarai</w:t>
            </w:r>
          </w:p>
          <w:p w:rsidR="0098191A" w:rsidRDefault="0098191A" w:rsidP="004B18DE">
            <w:pPr>
              <w:pStyle w:val="Betarp"/>
              <w:widowControl w:val="0"/>
              <w:numPr>
                <w:ilvl w:val="0"/>
                <w:numId w:val="1"/>
              </w:numPr>
              <w:ind w:left="0" w:firstLine="0"/>
            </w:pPr>
            <w:r w:rsidRPr="00DA3A2B">
              <w:t>Sultingieji pašarai</w:t>
            </w:r>
          </w:p>
          <w:p w:rsidR="00847535" w:rsidRPr="00DA3A2B" w:rsidRDefault="00847535" w:rsidP="004B18DE">
            <w:pPr>
              <w:pStyle w:val="Betarp"/>
              <w:widowControl w:val="0"/>
              <w:numPr>
                <w:ilvl w:val="0"/>
                <w:numId w:val="1"/>
              </w:numPr>
              <w:ind w:left="0" w:firstLine="0"/>
            </w:pPr>
            <w:r>
              <w:t>Pašarų ženklinimo reikalavimai</w:t>
            </w:r>
          </w:p>
          <w:p w:rsidR="0098191A" w:rsidRPr="00DA3A2B" w:rsidRDefault="0098191A" w:rsidP="004B18DE">
            <w:pPr>
              <w:pStyle w:val="Betarp"/>
              <w:widowControl w:val="0"/>
              <w:rPr>
                <w:b/>
                <w:i/>
              </w:rPr>
            </w:pPr>
            <w:r w:rsidRPr="00DA3A2B">
              <w:rPr>
                <w:b/>
              </w:rPr>
              <w:t>Tema.</w:t>
            </w:r>
            <w:r w:rsidRPr="00DA3A2B">
              <w:rPr>
                <w:b/>
                <w:i/>
              </w:rPr>
              <w:t xml:space="preserve"> Kombinuotieji pašarai</w:t>
            </w:r>
          </w:p>
          <w:p w:rsidR="0098191A" w:rsidRPr="00DA3A2B" w:rsidRDefault="0098191A" w:rsidP="004B18DE">
            <w:pPr>
              <w:pStyle w:val="Betarp"/>
              <w:widowControl w:val="0"/>
              <w:numPr>
                <w:ilvl w:val="0"/>
                <w:numId w:val="1"/>
              </w:numPr>
              <w:ind w:left="0" w:firstLine="0"/>
            </w:pPr>
            <w:r w:rsidRPr="00DA3A2B">
              <w:t>Pašarų papildai</w:t>
            </w:r>
          </w:p>
          <w:p w:rsidR="0098191A" w:rsidRPr="00DA3A2B" w:rsidRDefault="0098191A" w:rsidP="004B18DE">
            <w:pPr>
              <w:pStyle w:val="Betarp"/>
              <w:widowControl w:val="0"/>
              <w:numPr>
                <w:ilvl w:val="0"/>
                <w:numId w:val="1"/>
              </w:numPr>
              <w:ind w:left="0" w:firstLine="0"/>
            </w:pPr>
            <w:r w:rsidRPr="00DA3A2B">
              <w:t>Pašarų priedai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pPr>
            <w:r w:rsidRPr="00DA3A2B">
              <w:t>1.3. Parinkti pa</w:t>
            </w:r>
            <w:r w:rsidR="00847535">
              <w:t>šarus pagal ūkinių gyvūnų rūšis, vadovaujantis</w:t>
            </w:r>
            <w:r w:rsidR="00B81F00">
              <w:t xml:space="preserve"> Ūkini</w:t>
            </w:r>
            <w:r w:rsidR="001E0D40">
              <w:t>ų gyvūnų gerovės reikalavimais.</w:t>
            </w:r>
          </w:p>
        </w:tc>
        <w:tc>
          <w:tcPr>
            <w:tcW w:w="2924" w:type="pct"/>
          </w:tcPr>
          <w:p w:rsidR="00B81F00" w:rsidRPr="00DA3A2B" w:rsidRDefault="0098191A" w:rsidP="004B18DE">
            <w:pPr>
              <w:pStyle w:val="Betarp"/>
              <w:widowControl w:val="0"/>
              <w:rPr>
                <w:b/>
                <w:i/>
              </w:rPr>
            </w:pPr>
            <w:r w:rsidRPr="00DA3A2B">
              <w:rPr>
                <w:b/>
              </w:rPr>
              <w:t>Tema.</w:t>
            </w:r>
            <w:r w:rsidRPr="00DA3A2B">
              <w:t xml:space="preserve"> </w:t>
            </w:r>
            <w:r w:rsidRPr="00DA3A2B">
              <w:rPr>
                <w:b/>
                <w:i/>
              </w:rPr>
              <w:t>Pašarų parinkimas ūkiniams atrajojantiesiems gyvūnams</w:t>
            </w:r>
          </w:p>
          <w:p w:rsidR="00B81F00" w:rsidRDefault="00B81F00" w:rsidP="004B18DE">
            <w:pPr>
              <w:pStyle w:val="Betarp"/>
              <w:widowControl w:val="0"/>
              <w:numPr>
                <w:ilvl w:val="0"/>
                <w:numId w:val="1"/>
              </w:numPr>
              <w:ind w:left="0" w:firstLine="0"/>
            </w:pPr>
            <w:r>
              <w:t>Ūkinių gyvūnų gerovės reikalavimai</w:t>
            </w:r>
          </w:p>
          <w:p w:rsidR="00B81F00" w:rsidRPr="00DA3A2B" w:rsidRDefault="0098191A" w:rsidP="004B18DE">
            <w:pPr>
              <w:pStyle w:val="Betarp"/>
              <w:widowControl w:val="0"/>
              <w:numPr>
                <w:ilvl w:val="0"/>
                <w:numId w:val="1"/>
              </w:numPr>
              <w:ind w:left="0" w:firstLine="0"/>
            </w:pPr>
            <w:r w:rsidRPr="00DA3A2B">
              <w:t>Pašarų parinkimas pagal galvijų grupes</w:t>
            </w:r>
          </w:p>
          <w:p w:rsidR="0098191A" w:rsidRPr="00DA3A2B" w:rsidRDefault="0098191A" w:rsidP="004B18DE">
            <w:pPr>
              <w:pStyle w:val="Betarp"/>
              <w:widowControl w:val="0"/>
              <w:numPr>
                <w:ilvl w:val="0"/>
                <w:numId w:val="1"/>
              </w:numPr>
              <w:ind w:left="0" w:firstLine="0"/>
            </w:pPr>
            <w:r w:rsidRPr="00DA3A2B">
              <w:t>Pašarų parinkimas pagal ožkų, avių grupes</w:t>
            </w:r>
          </w:p>
          <w:p w:rsidR="0098191A" w:rsidRPr="00DA3A2B" w:rsidRDefault="0098191A" w:rsidP="004B18DE">
            <w:pPr>
              <w:pStyle w:val="Betarp"/>
              <w:widowControl w:val="0"/>
              <w:rPr>
                <w:b/>
                <w:i/>
              </w:rPr>
            </w:pPr>
            <w:r w:rsidRPr="00DA3A2B">
              <w:rPr>
                <w:b/>
              </w:rPr>
              <w:t>Tema.</w:t>
            </w:r>
            <w:r w:rsidRPr="00DA3A2B">
              <w:t xml:space="preserve"> </w:t>
            </w:r>
            <w:r w:rsidRPr="00DA3A2B">
              <w:rPr>
                <w:b/>
                <w:i/>
              </w:rPr>
              <w:t>Pašarų parinkimas kiaulėms</w:t>
            </w:r>
          </w:p>
          <w:p w:rsidR="0098191A" w:rsidRPr="00DA3A2B" w:rsidRDefault="0098191A" w:rsidP="004B18DE">
            <w:pPr>
              <w:pStyle w:val="Betarp"/>
              <w:widowControl w:val="0"/>
              <w:numPr>
                <w:ilvl w:val="0"/>
                <w:numId w:val="1"/>
              </w:numPr>
              <w:ind w:left="0" w:firstLine="0"/>
            </w:pPr>
            <w:r w:rsidRPr="00DA3A2B">
              <w:t>Pašarų parinkimas pagal kiaulių grupes</w:t>
            </w:r>
          </w:p>
          <w:p w:rsidR="0098191A" w:rsidRPr="00DA3A2B" w:rsidRDefault="0098191A" w:rsidP="004B18DE">
            <w:pPr>
              <w:pStyle w:val="Betarp"/>
              <w:widowControl w:val="0"/>
              <w:numPr>
                <w:ilvl w:val="0"/>
                <w:numId w:val="1"/>
              </w:numPr>
              <w:ind w:left="0" w:firstLine="0"/>
            </w:pPr>
            <w:r w:rsidRPr="00DA3A2B">
              <w:t>Kiaulių prieauglio šėrimas</w:t>
            </w:r>
          </w:p>
          <w:p w:rsidR="0098191A" w:rsidRPr="00DA3A2B" w:rsidRDefault="0098191A" w:rsidP="004B18DE">
            <w:pPr>
              <w:pStyle w:val="Betarp"/>
              <w:widowControl w:val="0"/>
              <w:rPr>
                <w:b/>
                <w:i/>
              </w:rPr>
            </w:pPr>
            <w:r w:rsidRPr="00DA3A2B">
              <w:rPr>
                <w:b/>
              </w:rPr>
              <w:t>Tema.</w:t>
            </w:r>
            <w:r w:rsidRPr="00DA3A2B">
              <w:rPr>
                <w:b/>
                <w:i/>
              </w:rPr>
              <w:t xml:space="preserve"> Lesalų parinkimas paukščiams</w:t>
            </w:r>
          </w:p>
          <w:p w:rsidR="0098191A" w:rsidRPr="00DA3A2B" w:rsidRDefault="0098191A" w:rsidP="004B18DE">
            <w:pPr>
              <w:pStyle w:val="Betarp"/>
              <w:widowControl w:val="0"/>
              <w:numPr>
                <w:ilvl w:val="0"/>
                <w:numId w:val="1"/>
              </w:numPr>
              <w:ind w:left="0" w:firstLine="0"/>
            </w:pPr>
            <w:r w:rsidRPr="00DA3A2B">
              <w:t>Lesalų parinkimas dėsliesiems paukščiams</w:t>
            </w:r>
          </w:p>
          <w:p w:rsidR="0098191A" w:rsidRPr="00DA3A2B" w:rsidRDefault="0098191A" w:rsidP="004B18DE">
            <w:pPr>
              <w:pStyle w:val="Betarp"/>
              <w:widowControl w:val="0"/>
              <w:numPr>
                <w:ilvl w:val="0"/>
                <w:numId w:val="1"/>
              </w:numPr>
              <w:ind w:left="0" w:firstLine="0"/>
            </w:pPr>
            <w:r w:rsidRPr="00DA3A2B">
              <w:t>Lesalų parinkimas mėsiniams paukščiams</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pPr>
            <w:r w:rsidRPr="00DA3A2B">
              <w:t>1.4. Atlikti pašarų ruošimo ir sandėliavimo darbus, vadovaujantis pašarų paruošimo, laikymo ir sandėliavimo reikalavimais.</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Pr="00DA3A2B">
              <w:rPr>
                <w:b/>
                <w:i/>
              </w:rPr>
              <w:t>Pašarų ruošimo reikalavimai</w:t>
            </w:r>
          </w:p>
          <w:p w:rsidR="003B43D2" w:rsidRDefault="0098191A" w:rsidP="004B18DE">
            <w:pPr>
              <w:pStyle w:val="Betarp"/>
              <w:widowControl w:val="0"/>
              <w:numPr>
                <w:ilvl w:val="0"/>
                <w:numId w:val="1"/>
              </w:numPr>
              <w:ind w:left="0" w:firstLine="0"/>
            </w:pPr>
            <w:r w:rsidRPr="00DA3A2B">
              <w:t>Stambiųjų pašarų ruošimo reikalavimai</w:t>
            </w:r>
          </w:p>
          <w:p w:rsidR="0098191A" w:rsidRPr="00DA3A2B" w:rsidRDefault="0098191A" w:rsidP="004B18DE">
            <w:pPr>
              <w:pStyle w:val="Betarp"/>
              <w:widowControl w:val="0"/>
              <w:numPr>
                <w:ilvl w:val="0"/>
                <w:numId w:val="1"/>
              </w:numPr>
              <w:ind w:left="0" w:firstLine="0"/>
            </w:pPr>
            <w:r w:rsidRPr="00DA3A2B">
              <w:t>Koncentruotųjų pašarų ruošimo reikalavimai</w:t>
            </w:r>
          </w:p>
          <w:p w:rsidR="0098191A" w:rsidRPr="00DA3A2B" w:rsidRDefault="0098191A" w:rsidP="004B18DE">
            <w:pPr>
              <w:pStyle w:val="Betarp"/>
              <w:widowControl w:val="0"/>
              <w:numPr>
                <w:ilvl w:val="0"/>
                <w:numId w:val="1"/>
              </w:numPr>
              <w:ind w:left="0" w:firstLine="0"/>
            </w:pPr>
            <w:r w:rsidRPr="00DA3A2B">
              <w:t>Sultingųjų pašarų ruošimo reikalavimai</w:t>
            </w:r>
          </w:p>
          <w:p w:rsidR="0098191A" w:rsidRPr="00DA3A2B" w:rsidRDefault="0098191A" w:rsidP="004B18DE">
            <w:pPr>
              <w:pStyle w:val="Betarp"/>
              <w:widowControl w:val="0"/>
              <w:rPr>
                <w:b/>
                <w:i/>
              </w:rPr>
            </w:pPr>
            <w:r w:rsidRPr="00DA3A2B">
              <w:rPr>
                <w:b/>
              </w:rPr>
              <w:t>Tema.</w:t>
            </w:r>
            <w:r w:rsidRPr="00DA3A2B">
              <w:t xml:space="preserve"> </w:t>
            </w:r>
            <w:r w:rsidRPr="00DA3A2B">
              <w:rPr>
                <w:b/>
                <w:i/>
              </w:rPr>
              <w:t>Pašarų laikymo ir sandėliavimas reikalavimai</w:t>
            </w:r>
          </w:p>
          <w:p w:rsidR="0098191A" w:rsidRPr="00DA3A2B" w:rsidRDefault="0098191A" w:rsidP="004B18DE">
            <w:pPr>
              <w:pStyle w:val="Betarp"/>
              <w:widowControl w:val="0"/>
              <w:numPr>
                <w:ilvl w:val="0"/>
                <w:numId w:val="1"/>
              </w:numPr>
              <w:ind w:left="0" w:firstLine="0"/>
            </w:pPr>
            <w:r w:rsidRPr="00DA3A2B">
              <w:t>Stambiųjų pašarų laikymo ir sandėliavimo reikalavimai</w:t>
            </w:r>
          </w:p>
          <w:p w:rsidR="0098191A" w:rsidRPr="00DA3A2B" w:rsidRDefault="0098191A" w:rsidP="004B18DE">
            <w:pPr>
              <w:pStyle w:val="Betarp"/>
              <w:widowControl w:val="0"/>
              <w:numPr>
                <w:ilvl w:val="0"/>
                <w:numId w:val="1"/>
              </w:numPr>
              <w:ind w:left="0" w:firstLine="0"/>
            </w:pPr>
            <w:r w:rsidRPr="00DA3A2B">
              <w:t>Koncentruotųjų pašarų laikymo ir sandėliavimo</w:t>
            </w:r>
          </w:p>
          <w:p w:rsidR="0098191A" w:rsidRPr="00DA3A2B" w:rsidRDefault="0098191A" w:rsidP="004B18DE">
            <w:pPr>
              <w:pStyle w:val="Betarp"/>
              <w:widowControl w:val="0"/>
              <w:numPr>
                <w:ilvl w:val="0"/>
                <w:numId w:val="1"/>
              </w:numPr>
              <w:ind w:left="0" w:firstLine="0"/>
            </w:pPr>
            <w:r w:rsidRPr="00DA3A2B">
              <w:t>Sultingųjų pašarų laikymo ir sandėliavimo reikalavimai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1E0D40">
            <w:pPr>
              <w:widowControl w:val="0"/>
            </w:pPr>
            <w:r w:rsidRPr="00DA3A2B">
              <w:t>1.5. Apskaičiuoti p</w:t>
            </w:r>
            <w:r w:rsidR="00B81F00">
              <w:t xml:space="preserve">ašarų </w:t>
            </w:r>
            <w:r w:rsidR="00F75C9E">
              <w:t>normą</w:t>
            </w:r>
            <w:r w:rsidR="00B81F00">
              <w:t xml:space="preserve">, </w:t>
            </w:r>
            <w:r w:rsidR="00F75C9E">
              <w:t>atsižvelgiant į ūkinio gyvūnų rūšį.</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Pr="00DA3A2B">
              <w:rPr>
                <w:b/>
                <w:i/>
              </w:rPr>
              <w:t>Pašarų dalijimo normos</w:t>
            </w:r>
          </w:p>
          <w:p w:rsidR="0098191A" w:rsidRPr="00DA3A2B" w:rsidRDefault="0098191A" w:rsidP="004B18DE">
            <w:pPr>
              <w:pStyle w:val="Betarp"/>
              <w:widowControl w:val="0"/>
              <w:numPr>
                <w:ilvl w:val="0"/>
                <w:numId w:val="1"/>
              </w:numPr>
              <w:ind w:left="0" w:firstLine="0"/>
            </w:pPr>
            <w:r w:rsidRPr="00DA3A2B">
              <w:t>Pašarų apskaita galvijams ir kiaulėms</w:t>
            </w:r>
          </w:p>
          <w:p w:rsidR="0098191A" w:rsidRPr="00DA3A2B" w:rsidRDefault="0098191A" w:rsidP="004B18DE">
            <w:pPr>
              <w:pStyle w:val="Betarp"/>
              <w:widowControl w:val="0"/>
              <w:numPr>
                <w:ilvl w:val="0"/>
                <w:numId w:val="1"/>
              </w:numPr>
              <w:ind w:left="0" w:firstLine="0"/>
            </w:pPr>
            <w:r w:rsidRPr="00DA3A2B">
              <w:t>Pašarų apskaita paukščiams</w:t>
            </w:r>
          </w:p>
          <w:p w:rsidR="0098191A" w:rsidRPr="00DA3A2B" w:rsidRDefault="0098191A" w:rsidP="004B18DE">
            <w:pPr>
              <w:pStyle w:val="Betarp"/>
              <w:widowControl w:val="0"/>
              <w:rPr>
                <w:b/>
                <w:i/>
              </w:rPr>
            </w:pPr>
            <w:r w:rsidRPr="00DA3A2B">
              <w:rPr>
                <w:b/>
              </w:rPr>
              <w:t>Tema.</w:t>
            </w:r>
            <w:r w:rsidRPr="00DA3A2B">
              <w:t xml:space="preserve"> </w:t>
            </w:r>
            <w:r w:rsidRPr="00DA3A2B">
              <w:rPr>
                <w:b/>
                <w:i/>
              </w:rPr>
              <w:t>Šėrimo normos</w:t>
            </w:r>
          </w:p>
          <w:p w:rsidR="0098191A" w:rsidRPr="00DA3A2B" w:rsidRDefault="0098191A" w:rsidP="004B18DE">
            <w:pPr>
              <w:pStyle w:val="Betarp"/>
              <w:widowControl w:val="0"/>
              <w:numPr>
                <w:ilvl w:val="0"/>
                <w:numId w:val="1"/>
              </w:numPr>
              <w:ind w:left="0" w:firstLine="0"/>
            </w:pPr>
            <w:r w:rsidRPr="00DA3A2B">
              <w:t>Pašarų reikmės apskaičiavimas galvijams ir kiaulėms</w:t>
            </w:r>
          </w:p>
          <w:p w:rsidR="0098191A" w:rsidRPr="00DA3A2B" w:rsidRDefault="0098191A" w:rsidP="004B18DE">
            <w:pPr>
              <w:pStyle w:val="Betarp"/>
              <w:widowControl w:val="0"/>
              <w:numPr>
                <w:ilvl w:val="0"/>
                <w:numId w:val="1"/>
              </w:numPr>
              <w:ind w:left="0" w:firstLine="0"/>
            </w:pPr>
            <w:r w:rsidRPr="00DA3A2B">
              <w:t xml:space="preserve">Lesalų reikmės apskaičiavimas paukščiams </w:t>
            </w:r>
          </w:p>
        </w:tc>
      </w:tr>
      <w:tr w:rsidR="0098191A" w:rsidRPr="00DA3A2B" w:rsidTr="005F14C7">
        <w:trPr>
          <w:trHeight w:val="57"/>
          <w:jc w:val="center"/>
        </w:trPr>
        <w:tc>
          <w:tcPr>
            <w:tcW w:w="947" w:type="pct"/>
            <w:vMerge w:val="restart"/>
          </w:tcPr>
          <w:p w:rsidR="0098191A" w:rsidRPr="00DA3A2B" w:rsidRDefault="0098191A" w:rsidP="004B18DE">
            <w:pPr>
              <w:pStyle w:val="Betarp"/>
              <w:widowControl w:val="0"/>
            </w:pPr>
            <w:r w:rsidRPr="00DA3A2B">
              <w:t>2. Auginti mėsinius galvijus.</w:t>
            </w:r>
          </w:p>
        </w:tc>
        <w:tc>
          <w:tcPr>
            <w:tcW w:w="1129" w:type="pct"/>
          </w:tcPr>
          <w:p w:rsidR="0098191A" w:rsidRPr="00DA3A2B" w:rsidRDefault="0098191A" w:rsidP="004B18DE">
            <w:pPr>
              <w:widowControl w:val="0"/>
              <w:rPr>
                <w:color w:val="000000" w:themeColor="text1"/>
              </w:rPr>
            </w:pPr>
            <w:r w:rsidRPr="00DA3A2B">
              <w:rPr>
                <w:color w:val="000000" w:themeColor="text1"/>
              </w:rPr>
              <w:t>2.1. Api</w:t>
            </w:r>
            <w:r w:rsidR="00BF6CFE">
              <w:rPr>
                <w:color w:val="000000" w:themeColor="text1"/>
              </w:rPr>
              <w:t>būdinti mėsinių galvijų produktyvumo kriterijus</w:t>
            </w:r>
            <w:r w:rsidRPr="00DA3A2B">
              <w:rPr>
                <w:color w:val="000000" w:themeColor="text1"/>
              </w:rPr>
              <w:t>.</w:t>
            </w:r>
          </w:p>
        </w:tc>
        <w:tc>
          <w:tcPr>
            <w:tcW w:w="2924" w:type="pct"/>
          </w:tcPr>
          <w:p w:rsidR="0098191A" w:rsidRPr="00DA3A2B"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Mėsinių galvijų auginimo technologija</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auginimo ypatumai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produktyvumo kriterijai</w:t>
            </w:r>
          </w:p>
          <w:p w:rsidR="0098191A" w:rsidRDefault="00F75C9E" w:rsidP="004B18DE">
            <w:pPr>
              <w:pStyle w:val="Betarp"/>
              <w:widowControl w:val="0"/>
              <w:numPr>
                <w:ilvl w:val="0"/>
                <w:numId w:val="1"/>
              </w:numPr>
              <w:ind w:left="0" w:firstLine="0"/>
              <w:rPr>
                <w:color w:val="000000" w:themeColor="text1"/>
              </w:rPr>
            </w:pPr>
            <w:r>
              <w:rPr>
                <w:color w:val="000000" w:themeColor="text1"/>
              </w:rPr>
              <w:lastRenderedPageBreak/>
              <w:t xml:space="preserve">Ūkinių gyvūnų </w:t>
            </w:r>
            <w:r w:rsidR="0098191A" w:rsidRPr="00DA3A2B">
              <w:rPr>
                <w:color w:val="000000" w:themeColor="text1"/>
              </w:rPr>
              <w:t>gerovės reikalavimai</w:t>
            </w:r>
          </w:p>
          <w:p w:rsidR="00F75C9E" w:rsidRPr="00F75C9E" w:rsidRDefault="006A227D" w:rsidP="004B18DE">
            <w:pPr>
              <w:pStyle w:val="Betarp"/>
              <w:widowControl w:val="0"/>
              <w:rPr>
                <w:b/>
              </w:rPr>
            </w:pPr>
            <w:r w:rsidRPr="00F75C9E">
              <w:rPr>
                <w:b/>
              </w:rPr>
              <w:t>Tema.</w:t>
            </w:r>
            <w:r w:rsidR="00F75C9E">
              <w:rPr>
                <w:b/>
              </w:rPr>
              <w:t xml:space="preserve"> </w:t>
            </w:r>
            <w:r w:rsidR="00F75C9E" w:rsidRPr="00F75C9E">
              <w:rPr>
                <w:b/>
                <w:i/>
              </w:rPr>
              <w:t>Mėsinių galvijų veislės</w:t>
            </w:r>
            <w:r w:rsidR="00BF6CFE">
              <w:rPr>
                <w:b/>
                <w:i/>
              </w:rPr>
              <w:t xml:space="preserve"> ir jų produktyvumo kriterijai</w:t>
            </w:r>
          </w:p>
          <w:p w:rsidR="00F716AC" w:rsidRDefault="00F75C9E" w:rsidP="004B18DE">
            <w:pPr>
              <w:pStyle w:val="Betarp"/>
              <w:widowControl w:val="0"/>
              <w:numPr>
                <w:ilvl w:val="0"/>
                <w:numId w:val="35"/>
              </w:numPr>
              <w:ind w:left="0" w:firstLine="0"/>
            </w:pPr>
            <w:proofErr w:type="spellStart"/>
            <w:r w:rsidRPr="00BF6CFE">
              <w:t>Angusai</w:t>
            </w:r>
            <w:proofErr w:type="spellEnd"/>
            <w:r w:rsidRPr="00BF6CFE">
              <w:t xml:space="preserve"> </w:t>
            </w:r>
            <w:r w:rsidR="00A8685D">
              <w:t>ir jų produktyvumo kriterijai</w:t>
            </w:r>
          </w:p>
          <w:p w:rsidR="00F716AC" w:rsidRDefault="00F75C9E" w:rsidP="004B18DE">
            <w:pPr>
              <w:pStyle w:val="Betarp"/>
              <w:widowControl w:val="0"/>
              <w:numPr>
                <w:ilvl w:val="0"/>
                <w:numId w:val="35"/>
              </w:numPr>
              <w:ind w:left="0" w:firstLine="0"/>
            </w:pPr>
            <w:r w:rsidRPr="00BF6CFE">
              <w:t xml:space="preserve">Mėsiniai </w:t>
            </w:r>
            <w:proofErr w:type="spellStart"/>
            <w:r w:rsidRPr="00BF6CFE">
              <w:t>simentalai</w:t>
            </w:r>
            <w:proofErr w:type="spellEnd"/>
          </w:p>
          <w:p w:rsidR="00F75C9E" w:rsidRPr="00BF6CFE" w:rsidRDefault="00F75C9E" w:rsidP="004B18DE">
            <w:pPr>
              <w:pStyle w:val="Betarp"/>
              <w:widowControl w:val="0"/>
              <w:numPr>
                <w:ilvl w:val="0"/>
                <w:numId w:val="35"/>
              </w:numPr>
              <w:ind w:left="0" w:firstLine="0"/>
            </w:pPr>
            <w:r w:rsidRPr="00BF6CFE">
              <w:t xml:space="preserve">Limuzinai </w:t>
            </w:r>
            <w:r w:rsidR="00A8685D">
              <w:t>ir jų produktyvumo kriterijai</w:t>
            </w:r>
          </w:p>
          <w:p w:rsidR="00F75C9E" w:rsidRDefault="00F75C9E" w:rsidP="004B18DE">
            <w:pPr>
              <w:pStyle w:val="Betarp"/>
              <w:widowControl w:val="0"/>
              <w:numPr>
                <w:ilvl w:val="0"/>
                <w:numId w:val="35"/>
              </w:numPr>
              <w:ind w:left="0" w:firstLine="0"/>
            </w:pPr>
            <w:proofErr w:type="spellStart"/>
            <w:r w:rsidRPr="00BF6CFE">
              <w:t>Aubrakai</w:t>
            </w:r>
            <w:proofErr w:type="spellEnd"/>
            <w:r w:rsidRPr="00BF6CFE">
              <w:t xml:space="preserve"> </w:t>
            </w:r>
            <w:r w:rsidR="00A8685D">
              <w:t>ir jų produktyvumo kriterijai</w:t>
            </w:r>
          </w:p>
          <w:p w:rsidR="006A227D" w:rsidRPr="00BF6CFE" w:rsidRDefault="00F75C9E" w:rsidP="004B18DE">
            <w:pPr>
              <w:pStyle w:val="Betarp"/>
              <w:widowControl w:val="0"/>
              <w:numPr>
                <w:ilvl w:val="0"/>
                <w:numId w:val="35"/>
              </w:numPr>
              <w:ind w:left="0" w:firstLine="0"/>
            </w:pPr>
            <w:proofErr w:type="spellStart"/>
            <w:r w:rsidRPr="00BF6CFE">
              <w:t>Šarole</w:t>
            </w:r>
            <w:proofErr w:type="spellEnd"/>
            <w:r w:rsidRPr="00BF6CFE">
              <w:t xml:space="preserve"> </w:t>
            </w:r>
            <w:r w:rsidR="00A8685D">
              <w:t>ir jų produktyvumo kriterijai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1E0D40">
            <w:pPr>
              <w:widowControl w:val="0"/>
              <w:rPr>
                <w:color w:val="000000" w:themeColor="text1"/>
              </w:rPr>
            </w:pPr>
            <w:r w:rsidRPr="00DA3A2B">
              <w:rPr>
                <w:color w:val="000000" w:themeColor="text1"/>
              </w:rPr>
              <w:t>2.2. Paskaičiuoti mėsinių g</w:t>
            </w:r>
            <w:r w:rsidR="00A8685D">
              <w:rPr>
                <w:color w:val="000000" w:themeColor="text1"/>
              </w:rPr>
              <w:t xml:space="preserve">alvijų šėrimo ir girdymo normą, vadovaujantis </w:t>
            </w:r>
            <w:r w:rsidR="0055015F" w:rsidRPr="0055015F">
              <w:rPr>
                <w:bCs/>
                <w:color w:val="000000"/>
              </w:rPr>
              <w:t>galvijų veislininkystės srities taisykl</w:t>
            </w:r>
            <w:r w:rsidR="0055015F">
              <w:rPr>
                <w:bCs/>
                <w:color w:val="000000"/>
              </w:rPr>
              <w:t>ėmis.</w:t>
            </w:r>
          </w:p>
        </w:tc>
        <w:tc>
          <w:tcPr>
            <w:tcW w:w="2924" w:type="pct"/>
          </w:tcPr>
          <w:p w:rsidR="0098191A" w:rsidRPr="00DA3A2B" w:rsidRDefault="0098191A" w:rsidP="004B18DE">
            <w:pPr>
              <w:pStyle w:val="Betarp"/>
              <w:widowControl w:val="0"/>
              <w:rPr>
                <w:b/>
                <w:i/>
                <w:color w:val="000000" w:themeColor="text1"/>
              </w:rPr>
            </w:pPr>
            <w:r w:rsidRPr="00DA3A2B">
              <w:rPr>
                <w:b/>
                <w:i/>
                <w:color w:val="000000" w:themeColor="text1"/>
              </w:rPr>
              <w:t>Tema. Mėsinių galvijų šėrimas ir girdymas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šėrimo norma ir jos apskaičiavimas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Pašarų maistinė ir funkcinė reikšmė</w:t>
            </w:r>
          </w:p>
          <w:p w:rsidR="0098191A"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fiziologiniai rodikliai</w:t>
            </w:r>
          </w:p>
          <w:p w:rsidR="00BF6CFE" w:rsidRPr="00DA3A2B" w:rsidRDefault="00BF6CFE" w:rsidP="004B18DE">
            <w:pPr>
              <w:pStyle w:val="Betarp"/>
              <w:widowControl w:val="0"/>
              <w:numPr>
                <w:ilvl w:val="0"/>
                <w:numId w:val="1"/>
              </w:numPr>
              <w:ind w:left="0" w:firstLine="0"/>
              <w:rPr>
                <w:color w:val="000000" w:themeColor="text1"/>
              </w:rPr>
            </w:pPr>
            <w:r w:rsidRPr="00DA3A2B">
              <w:rPr>
                <w:color w:val="000000" w:themeColor="text1"/>
              </w:rPr>
              <w:t>Mėsinių galvijų girdyklos ir girdymo norma</w:t>
            </w:r>
          </w:p>
          <w:p w:rsidR="00BF6CFE" w:rsidRPr="00BF6CFE" w:rsidRDefault="00BF6CFE" w:rsidP="004B18DE">
            <w:pPr>
              <w:pStyle w:val="Betarp"/>
              <w:widowControl w:val="0"/>
              <w:rPr>
                <w:b/>
                <w:i/>
                <w:color w:val="000000" w:themeColor="text1"/>
              </w:rPr>
            </w:pPr>
            <w:r w:rsidRPr="00BF6CFE">
              <w:rPr>
                <w:b/>
                <w:color w:val="000000" w:themeColor="text1"/>
              </w:rPr>
              <w:t xml:space="preserve">Tema. </w:t>
            </w:r>
            <w:r w:rsidRPr="00BF6CFE">
              <w:rPr>
                <w:b/>
                <w:i/>
                <w:color w:val="000000" w:themeColor="text1"/>
              </w:rPr>
              <w:t>Įranga, naudojama mėsinių galvijų ūkiuose</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girdyklos ir girdymo norma</w:t>
            </w:r>
          </w:p>
          <w:p w:rsidR="0098191A" w:rsidRDefault="00C27DB2" w:rsidP="004B18DE">
            <w:pPr>
              <w:pStyle w:val="Betarp"/>
              <w:widowControl w:val="0"/>
              <w:numPr>
                <w:ilvl w:val="0"/>
                <w:numId w:val="1"/>
              </w:numPr>
              <w:ind w:left="0" w:firstLine="0"/>
              <w:rPr>
                <w:color w:val="000000" w:themeColor="text1"/>
              </w:rPr>
            </w:pPr>
            <w:r>
              <w:rPr>
                <w:color w:val="000000" w:themeColor="text1"/>
              </w:rPr>
              <w:t>Mėsinių galvijų aptvarai</w:t>
            </w:r>
          </w:p>
          <w:p w:rsidR="00B129EC" w:rsidRPr="00C27DB2" w:rsidRDefault="00C27DB2" w:rsidP="004B18DE">
            <w:pPr>
              <w:pStyle w:val="Betarp"/>
              <w:widowControl w:val="0"/>
              <w:numPr>
                <w:ilvl w:val="0"/>
                <w:numId w:val="1"/>
              </w:numPr>
              <w:ind w:left="0" w:firstLine="0"/>
              <w:rPr>
                <w:color w:val="000000" w:themeColor="text1"/>
              </w:rPr>
            </w:pPr>
            <w:r>
              <w:rPr>
                <w:color w:val="000000" w:themeColor="text1"/>
              </w:rPr>
              <w:t>Šėryklos</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t xml:space="preserve">2.3. </w:t>
            </w:r>
            <w:r w:rsidR="00C27DB2">
              <w:t>Suteikti mėsiniam galvijui pirmąją pagalbą, laikan</w:t>
            </w:r>
            <w:r w:rsidR="001E0D40">
              <w:t>tis gyvūnų gerovės reikalavimų.</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Pr="00DA3A2B">
              <w:rPr>
                <w:b/>
                <w:i/>
              </w:rPr>
              <w:t>Sveiko ir sergančio mėsinio galvijo požymiai</w:t>
            </w:r>
          </w:p>
          <w:p w:rsidR="00C27DB2" w:rsidRPr="00DA3A2B" w:rsidRDefault="00C27DB2" w:rsidP="004B18DE">
            <w:pPr>
              <w:pStyle w:val="Betarp"/>
              <w:widowControl w:val="0"/>
              <w:numPr>
                <w:ilvl w:val="0"/>
                <w:numId w:val="1"/>
              </w:numPr>
              <w:ind w:left="0" w:firstLine="0"/>
            </w:pPr>
            <w:r>
              <w:t>Sveikas mėsinis galvijas</w:t>
            </w:r>
          </w:p>
          <w:p w:rsidR="0098191A" w:rsidRDefault="0098191A" w:rsidP="004B18DE">
            <w:pPr>
              <w:pStyle w:val="Betarp"/>
              <w:widowControl w:val="0"/>
              <w:numPr>
                <w:ilvl w:val="0"/>
                <w:numId w:val="1"/>
              </w:numPr>
              <w:ind w:left="0" w:firstLine="0"/>
            </w:pPr>
            <w:r w:rsidRPr="00DA3A2B">
              <w:t>Sergančio gyvūno požymiai</w:t>
            </w:r>
          </w:p>
          <w:p w:rsidR="0098191A" w:rsidRPr="00DA3A2B" w:rsidRDefault="0098191A" w:rsidP="004B18DE">
            <w:pPr>
              <w:pStyle w:val="Betarp"/>
              <w:widowControl w:val="0"/>
              <w:numPr>
                <w:ilvl w:val="0"/>
                <w:numId w:val="1"/>
              </w:numPr>
              <w:ind w:left="0" w:firstLine="0"/>
            </w:pPr>
            <w:r w:rsidRPr="00DA3A2B">
              <w:t>Pirmosios pagalbos suteikimas sergančiam gyvūnui</w:t>
            </w:r>
          </w:p>
          <w:p w:rsidR="0098191A" w:rsidRPr="00DA3A2B" w:rsidRDefault="0098191A" w:rsidP="004B18DE">
            <w:pPr>
              <w:pStyle w:val="Betarp"/>
              <w:widowControl w:val="0"/>
              <w:rPr>
                <w:b/>
                <w:i/>
              </w:rPr>
            </w:pPr>
            <w:r w:rsidRPr="00DA3A2B">
              <w:rPr>
                <w:b/>
              </w:rPr>
              <w:t xml:space="preserve">Tema. </w:t>
            </w:r>
            <w:r w:rsidRPr="00DA3A2B">
              <w:rPr>
                <w:b/>
                <w:i/>
                <w:iCs/>
              </w:rPr>
              <w:t>Saugus elgesys su ūkiniais gyvūnais</w:t>
            </w:r>
          </w:p>
          <w:p w:rsidR="0098191A" w:rsidRPr="00DA3A2B" w:rsidRDefault="0098191A" w:rsidP="004B18DE">
            <w:pPr>
              <w:pStyle w:val="Betarp"/>
              <w:widowControl w:val="0"/>
              <w:numPr>
                <w:ilvl w:val="0"/>
                <w:numId w:val="1"/>
              </w:numPr>
              <w:ind w:left="0" w:firstLine="0"/>
            </w:pPr>
            <w:r w:rsidRPr="00DA3A2B">
              <w:t>Ūkinių gyvūnų fiksavimo</w:t>
            </w:r>
            <w:r w:rsidRPr="00DA3A2B">
              <w:rPr>
                <w:iCs/>
              </w:rPr>
              <w:t xml:space="preserve"> priemonės gyvūnus apžiūrint, sveriant, pervarant, suteikiant pirminę pagalbą ir t.t.</w:t>
            </w:r>
          </w:p>
          <w:p w:rsidR="0098191A" w:rsidRPr="00DA3A2B" w:rsidRDefault="0098191A" w:rsidP="004B18DE">
            <w:pPr>
              <w:pStyle w:val="Betarp"/>
              <w:widowControl w:val="0"/>
              <w:numPr>
                <w:ilvl w:val="0"/>
                <w:numId w:val="1"/>
              </w:numPr>
              <w:ind w:left="0" w:firstLine="0"/>
            </w:pPr>
            <w:r w:rsidRPr="00DA3A2B">
              <w:t xml:space="preserve">Ūkinių gyvūnų fiksavimo būdai: rišant, aptveriant, blokuojant, staklėse ir kt. </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rPr>
                <w:color w:val="000000" w:themeColor="text1"/>
              </w:rPr>
              <w:t>2.4. Pakrauti, iškrauti mėsinius galvijus, vadovaujantis pakrovimo, iškrovimo iš transporto priemonių reikalavimais.</w:t>
            </w:r>
          </w:p>
        </w:tc>
        <w:tc>
          <w:tcPr>
            <w:tcW w:w="2924" w:type="pct"/>
          </w:tcPr>
          <w:p w:rsidR="0098191A" w:rsidRPr="00DA3A2B"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Mėsinių galvijų</w:t>
            </w:r>
            <w:r w:rsidRPr="00DA3A2B">
              <w:rPr>
                <w:color w:val="000000" w:themeColor="text1"/>
              </w:rPr>
              <w:t xml:space="preserve"> </w:t>
            </w:r>
            <w:r w:rsidRPr="00DA3A2B">
              <w:rPr>
                <w:b/>
                <w:i/>
                <w:color w:val="000000" w:themeColor="text1"/>
              </w:rPr>
              <w:t>pakrovimo, iškrovimo iš transporto priemonių reikalavimai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Ūkinių gyvūnų transportavimo reikalavimai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Transportuojamų ūkinių gyvūnų gerovė</w:t>
            </w:r>
          </w:p>
          <w:p w:rsidR="0098191A" w:rsidRDefault="0098191A" w:rsidP="004B18DE">
            <w:pPr>
              <w:pStyle w:val="Betarp"/>
              <w:widowControl w:val="0"/>
              <w:numPr>
                <w:ilvl w:val="0"/>
                <w:numId w:val="1"/>
              </w:numPr>
              <w:ind w:left="0" w:firstLine="0"/>
              <w:rPr>
                <w:color w:val="000000" w:themeColor="text1"/>
              </w:rPr>
            </w:pPr>
            <w:r w:rsidRPr="00DA3A2B">
              <w:rPr>
                <w:color w:val="000000" w:themeColor="text1"/>
              </w:rPr>
              <w:t>Mėsinių galvijų transportavimas</w:t>
            </w:r>
          </w:p>
          <w:p w:rsidR="00F716AC" w:rsidRDefault="00C27DB2" w:rsidP="004B18DE">
            <w:pPr>
              <w:pStyle w:val="Betarp"/>
              <w:widowControl w:val="0"/>
              <w:rPr>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 xml:space="preserve">Mėsinių </w:t>
            </w:r>
            <w:r w:rsidRPr="00C27DB2">
              <w:rPr>
                <w:b/>
                <w:i/>
                <w:color w:val="000000" w:themeColor="text1"/>
              </w:rPr>
              <w:t xml:space="preserve">galvijų </w:t>
            </w:r>
            <w:r>
              <w:rPr>
                <w:b/>
                <w:i/>
                <w:color w:val="000000" w:themeColor="text1"/>
              </w:rPr>
              <w:t>paruošimas skerdim</w:t>
            </w:r>
            <w:r w:rsidRPr="00C27DB2">
              <w:rPr>
                <w:b/>
                <w:i/>
                <w:color w:val="000000" w:themeColor="text1"/>
              </w:rPr>
              <w:t>ui</w:t>
            </w:r>
          </w:p>
          <w:p w:rsidR="00153644" w:rsidRDefault="0098191A" w:rsidP="004B18DE">
            <w:pPr>
              <w:pStyle w:val="Betarp"/>
              <w:widowControl w:val="0"/>
              <w:numPr>
                <w:ilvl w:val="0"/>
                <w:numId w:val="1"/>
              </w:numPr>
              <w:ind w:left="0" w:firstLine="0"/>
              <w:rPr>
                <w:color w:val="000000" w:themeColor="text1"/>
              </w:rPr>
            </w:pPr>
            <w:r w:rsidRPr="00DA3A2B">
              <w:rPr>
                <w:color w:val="000000" w:themeColor="text1"/>
              </w:rPr>
              <w:t xml:space="preserve">Mėsinių galvijų </w:t>
            </w:r>
            <w:r w:rsidR="00153644">
              <w:rPr>
                <w:color w:val="000000" w:themeColor="text1"/>
              </w:rPr>
              <w:t>paruošimo skersti reikalavimai</w:t>
            </w:r>
          </w:p>
          <w:p w:rsidR="00D2744D" w:rsidRPr="00153644" w:rsidRDefault="00153644" w:rsidP="004B18DE">
            <w:pPr>
              <w:pStyle w:val="Betarp"/>
              <w:widowControl w:val="0"/>
              <w:numPr>
                <w:ilvl w:val="0"/>
                <w:numId w:val="1"/>
              </w:numPr>
              <w:ind w:left="0" w:firstLine="0"/>
              <w:rPr>
                <w:color w:val="000000" w:themeColor="text1"/>
              </w:rPr>
            </w:pPr>
            <w:r>
              <w:t xml:space="preserve">Gyvulių skerdyklų įrengimo reikalavimai </w:t>
            </w:r>
          </w:p>
        </w:tc>
      </w:tr>
      <w:tr w:rsidR="0098191A" w:rsidRPr="00DA3A2B" w:rsidTr="005F14C7">
        <w:trPr>
          <w:trHeight w:val="57"/>
          <w:jc w:val="center"/>
        </w:trPr>
        <w:tc>
          <w:tcPr>
            <w:tcW w:w="947" w:type="pct"/>
            <w:vMerge w:val="restart"/>
          </w:tcPr>
          <w:p w:rsidR="0098191A" w:rsidRPr="00DA3A2B" w:rsidRDefault="0098191A" w:rsidP="004B18DE">
            <w:pPr>
              <w:pStyle w:val="Betarp"/>
              <w:widowControl w:val="0"/>
            </w:pPr>
            <w:r w:rsidRPr="00DA3A2B">
              <w:t>3. Auginti pieninius galvijus</w:t>
            </w:r>
            <w:r w:rsidR="008F1A21">
              <w:t>.</w:t>
            </w:r>
          </w:p>
        </w:tc>
        <w:tc>
          <w:tcPr>
            <w:tcW w:w="1129" w:type="pct"/>
          </w:tcPr>
          <w:p w:rsidR="0098191A" w:rsidRPr="00DA3A2B" w:rsidRDefault="0098191A" w:rsidP="004B18DE">
            <w:pPr>
              <w:widowControl w:val="0"/>
              <w:rPr>
                <w:color w:val="000000" w:themeColor="text1"/>
              </w:rPr>
            </w:pPr>
            <w:r w:rsidRPr="00DA3A2B">
              <w:rPr>
                <w:color w:val="000000" w:themeColor="text1"/>
              </w:rPr>
              <w:t>3.1. Apibūdinti pieninių galvijų šėrimo ir priežiūros technologijas.</w:t>
            </w:r>
          </w:p>
        </w:tc>
        <w:tc>
          <w:tcPr>
            <w:tcW w:w="2924" w:type="pct"/>
          </w:tcPr>
          <w:p w:rsidR="0098191A" w:rsidRPr="00DA3A2B"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Pieninių galvijų šėrimas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veislės</w:t>
            </w:r>
            <w:r w:rsidR="008B0CF4">
              <w:rPr>
                <w:color w:val="000000" w:themeColor="text1"/>
              </w:rPr>
              <w:t xml:space="preserve"> ir produktyvumas</w:t>
            </w:r>
          </w:p>
          <w:p w:rsidR="00FA41D1"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fiziologiniai rodikliai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lastRenderedPageBreak/>
              <w:t>Pieninių galvijų auginimo ypatumai</w:t>
            </w:r>
          </w:p>
          <w:p w:rsidR="008B0CF4" w:rsidRPr="00DA3A2B" w:rsidRDefault="008B0CF4"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Pr>
                <w:b/>
                <w:i/>
                <w:color w:val="000000" w:themeColor="text1"/>
              </w:rPr>
              <w:t>Pieninių galvijų</w:t>
            </w:r>
            <w:r w:rsidRPr="00DA3A2B">
              <w:rPr>
                <w:b/>
                <w:i/>
                <w:color w:val="000000" w:themeColor="text1"/>
              </w:rPr>
              <w:t xml:space="preserve"> priežiūra</w:t>
            </w:r>
          </w:p>
          <w:p w:rsidR="008B0CF4" w:rsidRDefault="008B0CF4" w:rsidP="004B18DE">
            <w:pPr>
              <w:pStyle w:val="Betarp"/>
              <w:widowControl w:val="0"/>
              <w:numPr>
                <w:ilvl w:val="0"/>
                <w:numId w:val="1"/>
              </w:numPr>
              <w:ind w:left="0" w:firstLine="0"/>
              <w:rPr>
                <w:color w:val="000000" w:themeColor="text1"/>
              </w:rPr>
            </w:pPr>
            <w:r w:rsidRPr="00DA3A2B">
              <w:rPr>
                <w:color w:val="000000" w:themeColor="text1"/>
              </w:rPr>
              <w:t>Gyvūnų gerovės reikalavimai</w:t>
            </w:r>
          </w:p>
          <w:p w:rsidR="00D2744D" w:rsidRPr="008B0CF4" w:rsidRDefault="005A7BAD" w:rsidP="004B18DE">
            <w:pPr>
              <w:pStyle w:val="Betarp"/>
              <w:widowControl w:val="0"/>
              <w:numPr>
                <w:ilvl w:val="0"/>
                <w:numId w:val="1"/>
              </w:numPr>
              <w:ind w:left="0" w:firstLine="0"/>
              <w:rPr>
                <w:color w:val="000000" w:themeColor="text1"/>
              </w:rPr>
            </w:pPr>
            <w:r>
              <w:rPr>
                <w:color w:val="000000" w:themeColor="text1"/>
              </w:rPr>
              <w:t xml:space="preserve">Pieninių galvijų bandos produktyvumo didinimas </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rPr>
                <w:color w:val="000000" w:themeColor="text1"/>
              </w:rPr>
              <w:t>3.2. Paskaičiuoti pieninių g</w:t>
            </w:r>
            <w:r w:rsidR="0055015F">
              <w:rPr>
                <w:color w:val="000000" w:themeColor="text1"/>
              </w:rPr>
              <w:t>alvijų šėrimo ir girdymo normą, vadovaujantis galvijų veislininkystės srities taisyklių reikalavimais.</w:t>
            </w:r>
          </w:p>
        </w:tc>
        <w:tc>
          <w:tcPr>
            <w:tcW w:w="2924" w:type="pct"/>
          </w:tcPr>
          <w:p w:rsidR="0098191A" w:rsidRPr="00DA3A2B" w:rsidRDefault="0098191A" w:rsidP="004B18DE">
            <w:pPr>
              <w:pStyle w:val="Betarp"/>
              <w:widowControl w:val="0"/>
              <w:rPr>
                <w:b/>
                <w:i/>
                <w:color w:val="000000" w:themeColor="text1"/>
              </w:rPr>
            </w:pPr>
            <w:r w:rsidRPr="00DA3A2B">
              <w:rPr>
                <w:b/>
                <w:i/>
                <w:color w:val="000000" w:themeColor="text1"/>
              </w:rPr>
              <w:t>Tema. Pieninių galvijų šėrimas ir girdymas</w:t>
            </w:r>
          </w:p>
          <w:p w:rsidR="0098191A"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šėrimo norma ir jos apskaičiavimas</w:t>
            </w:r>
          </w:p>
          <w:p w:rsidR="00F11FBB" w:rsidRPr="00F11FBB" w:rsidRDefault="00F11FBB" w:rsidP="004B18DE">
            <w:pPr>
              <w:pStyle w:val="Betarp"/>
              <w:widowControl w:val="0"/>
              <w:numPr>
                <w:ilvl w:val="0"/>
                <w:numId w:val="1"/>
              </w:numPr>
              <w:ind w:left="0" w:firstLine="0"/>
              <w:rPr>
                <w:color w:val="000000" w:themeColor="text1"/>
              </w:rPr>
            </w:pPr>
            <w:r w:rsidRPr="00F11FBB">
              <w:rPr>
                <w:color w:val="000000" w:themeColor="text1"/>
              </w:rPr>
              <w:t>Vidutinis melžiamų karvių racionas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Pašarų maistinė ir funkcinė reikšmė</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fiziologiniai rodikliai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girdyklos ir girdymo norma</w:t>
            </w:r>
          </w:p>
          <w:p w:rsidR="0098191A" w:rsidRDefault="0098191A" w:rsidP="004B18DE">
            <w:pPr>
              <w:pStyle w:val="Betarp"/>
              <w:widowControl w:val="0"/>
              <w:numPr>
                <w:ilvl w:val="0"/>
                <w:numId w:val="1"/>
              </w:numPr>
              <w:ind w:left="0" w:firstLine="0"/>
              <w:rPr>
                <w:color w:val="000000" w:themeColor="text1"/>
              </w:rPr>
            </w:pPr>
            <w:r w:rsidRPr="00DA3A2B">
              <w:rPr>
                <w:color w:val="000000" w:themeColor="text1"/>
              </w:rPr>
              <w:t>Pieninių galvijų higiena</w:t>
            </w:r>
          </w:p>
          <w:p w:rsidR="00F11FBB" w:rsidRPr="00DA3A2B" w:rsidRDefault="00F11FBB" w:rsidP="004B18DE">
            <w:pPr>
              <w:pStyle w:val="Betarp"/>
              <w:widowControl w:val="0"/>
              <w:rPr>
                <w:b/>
                <w:i/>
                <w:color w:val="000000" w:themeColor="text1"/>
              </w:rPr>
            </w:pPr>
            <w:r>
              <w:rPr>
                <w:b/>
                <w:i/>
                <w:color w:val="000000" w:themeColor="text1"/>
              </w:rPr>
              <w:t>Tema. Pieninių galvijų šėrimo, girdymo ir pririšimo įranga</w:t>
            </w:r>
          </w:p>
          <w:p w:rsidR="00F11FBB" w:rsidRDefault="00F11FBB" w:rsidP="004B18DE">
            <w:pPr>
              <w:pStyle w:val="Betarp"/>
              <w:widowControl w:val="0"/>
              <w:numPr>
                <w:ilvl w:val="0"/>
                <w:numId w:val="1"/>
              </w:numPr>
              <w:ind w:left="0" w:firstLine="0"/>
              <w:rPr>
                <w:color w:val="000000" w:themeColor="text1"/>
              </w:rPr>
            </w:pPr>
            <w:r>
              <w:rPr>
                <w:color w:val="000000" w:themeColor="text1"/>
              </w:rPr>
              <w:t>Automatinė šėrimo įranga</w:t>
            </w:r>
          </w:p>
          <w:p w:rsidR="00F11FBB" w:rsidRDefault="00F11FBB" w:rsidP="004B18DE">
            <w:pPr>
              <w:pStyle w:val="Betarp"/>
              <w:widowControl w:val="0"/>
              <w:numPr>
                <w:ilvl w:val="0"/>
                <w:numId w:val="1"/>
              </w:numPr>
              <w:ind w:left="0" w:firstLine="0"/>
              <w:rPr>
                <w:color w:val="000000" w:themeColor="text1"/>
              </w:rPr>
            </w:pPr>
            <w:r>
              <w:rPr>
                <w:color w:val="000000" w:themeColor="text1"/>
              </w:rPr>
              <w:t>Automatinė girdymo įranga</w:t>
            </w:r>
          </w:p>
          <w:p w:rsidR="00D2744D" w:rsidRPr="00F11FBB" w:rsidRDefault="00F11FBB" w:rsidP="004B18DE">
            <w:pPr>
              <w:pStyle w:val="Betarp"/>
              <w:widowControl w:val="0"/>
              <w:numPr>
                <w:ilvl w:val="0"/>
                <w:numId w:val="1"/>
              </w:numPr>
              <w:ind w:left="0" w:firstLine="0"/>
              <w:rPr>
                <w:color w:val="000000" w:themeColor="text1"/>
              </w:rPr>
            </w:pPr>
            <w:r>
              <w:rPr>
                <w:color w:val="000000" w:themeColor="text1"/>
              </w:rPr>
              <w:t>Pieninių galvijų pririšimo būdai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rPr>
                <w:color w:val="000000" w:themeColor="text1"/>
              </w:rPr>
              <w:t>3.3. Pakrauti, iškrauti pieninius galvijus, vadovaujantis pakrovimo, iškrovimo iš transporto priemonių reikalavimais.</w:t>
            </w:r>
          </w:p>
        </w:tc>
        <w:tc>
          <w:tcPr>
            <w:tcW w:w="2924" w:type="pct"/>
          </w:tcPr>
          <w:p w:rsidR="0098191A" w:rsidRPr="00DA3A2B"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Pieninių galvijų</w:t>
            </w:r>
            <w:r w:rsidRPr="00DA3A2B">
              <w:rPr>
                <w:color w:val="000000" w:themeColor="text1"/>
              </w:rPr>
              <w:t xml:space="preserve"> </w:t>
            </w:r>
            <w:r w:rsidRPr="00DA3A2B">
              <w:rPr>
                <w:b/>
                <w:i/>
                <w:color w:val="000000" w:themeColor="text1"/>
              </w:rPr>
              <w:t>pakrovimo, iškrovimo iš transporto priemonių reikalavimai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Ūkinių gyvūnų transportavimo reikalavimai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Transportuojamų ūkinių gyvūnų gerovė</w:t>
            </w:r>
          </w:p>
          <w:p w:rsidR="008B0CF4" w:rsidRPr="008B0CF4" w:rsidRDefault="008B0CF4" w:rsidP="004B18DE">
            <w:pPr>
              <w:pStyle w:val="Betarp"/>
              <w:widowControl w:val="0"/>
              <w:numPr>
                <w:ilvl w:val="0"/>
                <w:numId w:val="1"/>
              </w:numPr>
              <w:ind w:left="0" w:firstLine="0"/>
              <w:rPr>
                <w:color w:val="000000" w:themeColor="text1"/>
              </w:rPr>
            </w:pPr>
            <w:r w:rsidRPr="00DA3A2B">
              <w:rPr>
                <w:b/>
                <w:color w:val="000000" w:themeColor="text1"/>
              </w:rPr>
              <w:t>Tema.</w:t>
            </w:r>
            <w:r w:rsidRPr="00DA3A2B">
              <w:rPr>
                <w:color w:val="000000" w:themeColor="text1"/>
              </w:rPr>
              <w:t xml:space="preserve"> </w:t>
            </w:r>
            <w:r w:rsidRPr="008B0CF4">
              <w:rPr>
                <w:b/>
                <w:i/>
                <w:color w:val="000000" w:themeColor="text1"/>
              </w:rPr>
              <w:t>Pieninių galvijų transportavimas</w:t>
            </w:r>
          </w:p>
          <w:p w:rsidR="00F716AC" w:rsidRDefault="006F5049" w:rsidP="004B18DE">
            <w:pPr>
              <w:pStyle w:val="Betarp"/>
              <w:widowControl w:val="0"/>
              <w:numPr>
                <w:ilvl w:val="0"/>
                <w:numId w:val="1"/>
              </w:numPr>
              <w:ind w:left="0" w:firstLine="0"/>
              <w:rPr>
                <w:color w:val="000000" w:themeColor="text1"/>
              </w:rPr>
            </w:pPr>
            <w:r>
              <w:rPr>
                <w:color w:val="000000" w:themeColor="text1"/>
              </w:rPr>
              <w:t>Reikalavimai transportuojant pieninius galvijus</w:t>
            </w:r>
          </w:p>
          <w:p w:rsidR="006F5049" w:rsidRDefault="006F5049" w:rsidP="004B18DE">
            <w:pPr>
              <w:pStyle w:val="Betarp"/>
              <w:widowControl w:val="0"/>
              <w:numPr>
                <w:ilvl w:val="0"/>
                <w:numId w:val="1"/>
              </w:numPr>
              <w:ind w:left="0" w:firstLine="0"/>
              <w:rPr>
                <w:color w:val="000000" w:themeColor="text1"/>
              </w:rPr>
            </w:pPr>
            <w:r>
              <w:rPr>
                <w:color w:val="000000" w:themeColor="text1"/>
              </w:rPr>
              <w:t>Pakrovimo, iškrovimo transporto priemonės</w:t>
            </w:r>
          </w:p>
          <w:p w:rsidR="00D2744D" w:rsidRPr="006F5049" w:rsidRDefault="006F5049" w:rsidP="004B18DE">
            <w:pPr>
              <w:pStyle w:val="Betarp"/>
              <w:widowControl w:val="0"/>
              <w:numPr>
                <w:ilvl w:val="0"/>
                <w:numId w:val="1"/>
              </w:numPr>
              <w:ind w:left="0" w:firstLine="0"/>
              <w:rPr>
                <w:color w:val="000000" w:themeColor="text1"/>
              </w:rPr>
            </w:pPr>
            <w:r>
              <w:rPr>
                <w:color w:val="000000" w:themeColor="text1"/>
              </w:rPr>
              <w:t>Gyvūnų gerovės reikalavimai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t xml:space="preserve">3.4. </w:t>
            </w:r>
            <w:r w:rsidR="00CC5F25">
              <w:t xml:space="preserve">Suteikti pirmąją pagalbą </w:t>
            </w:r>
            <w:r w:rsidR="00C06E01" w:rsidRPr="00DA3A2B">
              <w:t>negaluojan</w:t>
            </w:r>
            <w:r w:rsidR="00CC5F25">
              <w:t>čiam pieniniam galvijui, laikantis gyvūnų gerovės reikalavimų.</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Pr="00DA3A2B">
              <w:rPr>
                <w:b/>
                <w:i/>
              </w:rPr>
              <w:t>Sveiko ir sergančio pieninio galvijo požymiai</w:t>
            </w:r>
          </w:p>
          <w:p w:rsidR="0098191A" w:rsidRPr="00DA3A2B" w:rsidRDefault="0098191A" w:rsidP="004B18DE">
            <w:pPr>
              <w:pStyle w:val="Betarp"/>
              <w:widowControl w:val="0"/>
              <w:numPr>
                <w:ilvl w:val="0"/>
                <w:numId w:val="1"/>
              </w:numPr>
              <w:ind w:left="0" w:firstLine="0"/>
            </w:pPr>
            <w:r w:rsidRPr="00DA3A2B">
              <w:t>Sergančio gyvūno požymiai</w:t>
            </w:r>
          </w:p>
          <w:p w:rsidR="0098191A" w:rsidRPr="00DA3A2B" w:rsidRDefault="0098191A" w:rsidP="004B18DE">
            <w:pPr>
              <w:pStyle w:val="Betarp"/>
              <w:widowControl w:val="0"/>
              <w:numPr>
                <w:ilvl w:val="0"/>
                <w:numId w:val="1"/>
              </w:numPr>
              <w:ind w:left="0" w:firstLine="0"/>
            </w:pPr>
            <w:r w:rsidRPr="00DA3A2B">
              <w:t>Pieninių galvijų ligos</w:t>
            </w:r>
          </w:p>
          <w:p w:rsidR="0098191A" w:rsidRPr="00DA3A2B" w:rsidRDefault="0098191A" w:rsidP="004B18DE">
            <w:pPr>
              <w:pStyle w:val="Betarp"/>
              <w:widowControl w:val="0"/>
              <w:numPr>
                <w:ilvl w:val="0"/>
                <w:numId w:val="1"/>
              </w:numPr>
              <w:ind w:left="0" w:firstLine="0"/>
            </w:pPr>
            <w:r w:rsidRPr="00DA3A2B">
              <w:t>Pirmosios pagalbos suteikimas sergančiam gyvūnui</w:t>
            </w:r>
          </w:p>
          <w:p w:rsidR="0098191A" w:rsidRPr="00DA3A2B" w:rsidRDefault="0098191A" w:rsidP="004B18DE">
            <w:pPr>
              <w:pStyle w:val="Betarp"/>
              <w:widowControl w:val="0"/>
              <w:rPr>
                <w:b/>
                <w:i/>
              </w:rPr>
            </w:pPr>
            <w:r w:rsidRPr="00DA3A2B">
              <w:rPr>
                <w:b/>
              </w:rPr>
              <w:t xml:space="preserve">Tema. </w:t>
            </w:r>
            <w:r w:rsidRPr="00DA3A2B">
              <w:rPr>
                <w:b/>
                <w:i/>
                <w:iCs/>
              </w:rPr>
              <w:t>Saugus elgesys su ūkiniais gyvūnais</w:t>
            </w:r>
          </w:p>
          <w:p w:rsidR="0098191A" w:rsidRPr="00DA3A2B" w:rsidRDefault="0098191A" w:rsidP="004B18DE">
            <w:pPr>
              <w:pStyle w:val="Betarp"/>
              <w:widowControl w:val="0"/>
              <w:numPr>
                <w:ilvl w:val="0"/>
                <w:numId w:val="1"/>
              </w:numPr>
              <w:ind w:left="0" w:firstLine="0"/>
            </w:pPr>
            <w:r w:rsidRPr="00DA3A2B">
              <w:t>Ūkinių gyvūnų fiksavimo</w:t>
            </w:r>
            <w:r w:rsidRPr="00DA3A2B">
              <w:rPr>
                <w:iCs/>
              </w:rPr>
              <w:t xml:space="preserve"> priemonės gyvūnus apžiūrint, sveriant, pervarant, suteikiant pirminę pagalbą ir t.t.</w:t>
            </w:r>
          </w:p>
          <w:p w:rsidR="0098191A" w:rsidRPr="00DA3A2B" w:rsidRDefault="0098191A" w:rsidP="004B18DE">
            <w:pPr>
              <w:pStyle w:val="Betarp"/>
              <w:widowControl w:val="0"/>
              <w:numPr>
                <w:ilvl w:val="0"/>
                <w:numId w:val="1"/>
              </w:numPr>
              <w:ind w:left="0" w:firstLine="0"/>
            </w:pPr>
            <w:r w:rsidRPr="00DA3A2B">
              <w:t xml:space="preserve">Ūkinių gyvūnų fiksavimo būdai: rišant, aptveriant, blokuojant, staklėse ir kt. </w:t>
            </w:r>
          </w:p>
        </w:tc>
      </w:tr>
      <w:tr w:rsidR="0098191A" w:rsidRPr="00DA3A2B" w:rsidTr="005F14C7">
        <w:trPr>
          <w:trHeight w:val="57"/>
          <w:jc w:val="center"/>
        </w:trPr>
        <w:tc>
          <w:tcPr>
            <w:tcW w:w="947" w:type="pct"/>
            <w:vMerge w:val="restart"/>
          </w:tcPr>
          <w:p w:rsidR="0098191A" w:rsidRPr="00DA3A2B" w:rsidRDefault="0098191A" w:rsidP="004B18DE">
            <w:pPr>
              <w:pStyle w:val="Betarp"/>
              <w:widowControl w:val="0"/>
            </w:pPr>
            <w:r w:rsidRPr="00DA3A2B">
              <w:t>4. Auginti kiaules</w:t>
            </w:r>
            <w:r w:rsidR="008F1A21">
              <w:t>.</w:t>
            </w:r>
          </w:p>
        </w:tc>
        <w:tc>
          <w:tcPr>
            <w:tcW w:w="1129" w:type="pct"/>
          </w:tcPr>
          <w:p w:rsidR="0098191A" w:rsidRPr="00DA3A2B" w:rsidRDefault="0098191A" w:rsidP="004B18DE">
            <w:pPr>
              <w:widowControl w:val="0"/>
              <w:rPr>
                <w:color w:val="000000" w:themeColor="text1"/>
              </w:rPr>
            </w:pPr>
            <w:r w:rsidRPr="00DA3A2B">
              <w:rPr>
                <w:color w:val="000000" w:themeColor="text1"/>
              </w:rPr>
              <w:t>4.1. Apibūdinti kiaulių šėrimo ir priežiūros technologijas.</w:t>
            </w:r>
          </w:p>
        </w:tc>
        <w:tc>
          <w:tcPr>
            <w:tcW w:w="2924" w:type="pct"/>
          </w:tcPr>
          <w:p w:rsidR="00F716AC"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 xml:space="preserve">Kiaulių </w:t>
            </w:r>
            <w:r w:rsidR="00474894">
              <w:rPr>
                <w:b/>
                <w:i/>
                <w:color w:val="000000" w:themeColor="text1"/>
              </w:rPr>
              <w:t xml:space="preserve">veislės ir </w:t>
            </w:r>
            <w:r w:rsidRPr="00DA3A2B">
              <w:rPr>
                <w:b/>
                <w:i/>
                <w:color w:val="000000" w:themeColor="text1"/>
              </w:rPr>
              <w:t>šėrimas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Kiaulių veislės</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Kiaulių fiziologiniai rodikliai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Kiaulių galvijų produktyvumo kriterijai</w:t>
            </w:r>
          </w:p>
          <w:p w:rsidR="0098191A" w:rsidRDefault="0098191A" w:rsidP="004B18DE">
            <w:pPr>
              <w:pStyle w:val="Betarp"/>
              <w:widowControl w:val="0"/>
              <w:numPr>
                <w:ilvl w:val="0"/>
                <w:numId w:val="1"/>
              </w:numPr>
              <w:ind w:left="0" w:firstLine="0"/>
              <w:rPr>
                <w:color w:val="000000" w:themeColor="text1"/>
              </w:rPr>
            </w:pPr>
            <w:r w:rsidRPr="00DA3A2B">
              <w:rPr>
                <w:color w:val="000000" w:themeColor="text1"/>
              </w:rPr>
              <w:lastRenderedPageBreak/>
              <w:t>Kiaulių pašarai ir jų norma</w:t>
            </w:r>
          </w:p>
          <w:p w:rsidR="00474894" w:rsidRPr="00474894" w:rsidRDefault="00474894" w:rsidP="004B18DE">
            <w:pPr>
              <w:pStyle w:val="Betarp"/>
              <w:widowControl w:val="0"/>
              <w:numPr>
                <w:ilvl w:val="0"/>
                <w:numId w:val="1"/>
              </w:numPr>
              <w:ind w:left="0" w:firstLine="0"/>
              <w:rPr>
                <w:color w:val="000000" w:themeColor="text1"/>
              </w:rPr>
            </w:pPr>
            <w:r w:rsidRPr="00DA3A2B">
              <w:rPr>
                <w:color w:val="000000" w:themeColor="text1"/>
              </w:rPr>
              <w:t>Kiaulių girdyklų pildymo vandeniu nor</w:t>
            </w:r>
            <w:r>
              <w:rPr>
                <w:color w:val="000000" w:themeColor="text1"/>
              </w:rPr>
              <w:t>mos</w:t>
            </w:r>
          </w:p>
          <w:p w:rsidR="00474894" w:rsidRPr="00DA3A2B" w:rsidRDefault="00474894" w:rsidP="004B18DE">
            <w:pPr>
              <w:pStyle w:val="Betarp"/>
              <w:widowControl w:val="0"/>
              <w:rPr>
                <w:color w:val="000000" w:themeColor="text1"/>
              </w:rPr>
            </w:pPr>
            <w:r>
              <w:rPr>
                <w:b/>
                <w:color w:val="000000" w:themeColor="text1"/>
              </w:rPr>
              <w:t>Tema</w:t>
            </w:r>
            <w:r w:rsidRPr="00DA3A2B">
              <w:rPr>
                <w:b/>
                <w:color w:val="000000" w:themeColor="text1"/>
              </w:rPr>
              <w:t>.</w:t>
            </w:r>
            <w:r w:rsidRPr="00DA3A2B">
              <w:rPr>
                <w:color w:val="000000" w:themeColor="text1"/>
              </w:rPr>
              <w:t xml:space="preserve"> </w:t>
            </w:r>
            <w:r w:rsidRPr="00DA3A2B">
              <w:rPr>
                <w:b/>
                <w:i/>
                <w:color w:val="000000" w:themeColor="text1"/>
              </w:rPr>
              <w:t>Kiaulių priežiūra</w:t>
            </w:r>
          </w:p>
          <w:p w:rsidR="00474894" w:rsidRDefault="00474894" w:rsidP="004B18DE">
            <w:pPr>
              <w:pStyle w:val="Betarp"/>
              <w:widowControl w:val="0"/>
              <w:numPr>
                <w:ilvl w:val="0"/>
                <w:numId w:val="1"/>
              </w:numPr>
              <w:ind w:left="0" w:firstLine="0"/>
              <w:rPr>
                <w:color w:val="000000" w:themeColor="text1"/>
              </w:rPr>
            </w:pPr>
            <w:r w:rsidRPr="00474894">
              <w:rPr>
                <w:color w:val="000000" w:themeColor="text1"/>
              </w:rPr>
              <w:t>Gyvūnų gerovės reikalavimai</w:t>
            </w:r>
          </w:p>
          <w:p w:rsidR="00D2744D" w:rsidRPr="00474894" w:rsidRDefault="00474894" w:rsidP="004B18DE">
            <w:pPr>
              <w:pStyle w:val="Betarp"/>
              <w:widowControl w:val="0"/>
              <w:numPr>
                <w:ilvl w:val="0"/>
                <w:numId w:val="1"/>
              </w:numPr>
              <w:ind w:left="0" w:firstLine="0"/>
              <w:rPr>
                <w:color w:val="000000" w:themeColor="text1"/>
              </w:rPr>
            </w:pPr>
            <w:r>
              <w:rPr>
                <w:color w:val="000000"/>
                <w:spacing w:val="-2"/>
              </w:rPr>
              <w:t>Biologinio saugumo priemonių reikalavimai kiaulių laikymo vietose</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rPr>
                <w:color w:val="000000" w:themeColor="text1"/>
              </w:rPr>
              <w:t>4.2. Pakrauti, iškrauti kiaules, vadovaujantis pakrovimo, iškrovimo iš transporto priemonių reikalavimais.</w:t>
            </w:r>
          </w:p>
        </w:tc>
        <w:tc>
          <w:tcPr>
            <w:tcW w:w="2924" w:type="pct"/>
          </w:tcPr>
          <w:p w:rsidR="0098191A" w:rsidRPr="00DA3A2B" w:rsidRDefault="0098191A"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Kiaulių</w:t>
            </w:r>
            <w:r w:rsidRPr="00DA3A2B">
              <w:rPr>
                <w:color w:val="000000" w:themeColor="text1"/>
              </w:rPr>
              <w:t xml:space="preserve"> </w:t>
            </w:r>
            <w:r w:rsidRPr="00DA3A2B">
              <w:rPr>
                <w:b/>
                <w:i/>
                <w:color w:val="000000" w:themeColor="text1"/>
              </w:rPr>
              <w:t>pakrovimo, iškrovimo iš transporto priemonių reikalavimai</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Transportuojamų ūkinių gyvūnų gerovė</w:t>
            </w:r>
          </w:p>
          <w:p w:rsidR="0098191A" w:rsidRPr="00DA3A2B" w:rsidRDefault="0098191A" w:rsidP="004B18DE">
            <w:pPr>
              <w:pStyle w:val="Betarp"/>
              <w:widowControl w:val="0"/>
              <w:numPr>
                <w:ilvl w:val="0"/>
                <w:numId w:val="1"/>
              </w:numPr>
              <w:ind w:left="0" w:firstLine="0"/>
              <w:rPr>
                <w:color w:val="000000" w:themeColor="text1"/>
              </w:rPr>
            </w:pPr>
            <w:r w:rsidRPr="00DA3A2B">
              <w:rPr>
                <w:color w:val="000000" w:themeColor="text1"/>
              </w:rPr>
              <w:t>Kiaulių transportavimas</w:t>
            </w:r>
          </w:p>
          <w:p w:rsidR="00474894" w:rsidRPr="00474894" w:rsidRDefault="00474894" w:rsidP="004B18DE">
            <w:pPr>
              <w:pStyle w:val="Betarp"/>
              <w:widowControl w:val="0"/>
              <w:numPr>
                <w:ilvl w:val="0"/>
                <w:numId w:val="1"/>
              </w:numPr>
              <w:ind w:left="0" w:firstLine="0"/>
              <w:rPr>
                <w:b/>
                <w:i/>
                <w:color w:val="000000" w:themeColor="text1"/>
              </w:rPr>
            </w:pPr>
            <w:r w:rsidRPr="00DA3A2B">
              <w:rPr>
                <w:b/>
                <w:color w:val="000000" w:themeColor="text1"/>
              </w:rPr>
              <w:t>Tema.</w:t>
            </w:r>
            <w:r w:rsidRPr="00DA3A2B">
              <w:rPr>
                <w:color w:val="000000" w:themeColor="text1"/>
              </w:rPr>
              <w:t xml:space="preserve"> </w:t>
            </w:r>
            <w:r w:rsidRPr="00474894">
              <w:rPr>
                <w:b/>
                <w:i/>
              </w:rPr>
              <w:t>Gyvulininkystės ūkių mašinos ir įrenginiai</w:t>
            </w:r>
          </w:p>
          <w:p w:rsidR="00474894" w:rsidRDefault="00474894" w:rsidP="004B18DE">
            <w:pPr>
              <w:pStyle w:val="Betarp"/>
              <w:widowControl w:val="0"/>
              <w:numPr>
                <w:ilvl w:val="0"/>
                <w:numId w:val="1"/>
              </w:numPr>
              <w:ind w:left="0" w:firstLine="0"/>
              <w:rPr>
                <w:color w:val="000000" w:themeColor="text1"/>
              </w:rPr>
            </w:pPr>
            <w:r w:rsidRPr="00DA3A2B">
              <w:rPr>
                <w:color w:val="000000" w:themeColor="text1"/>
              </w:rPr>
              <w:t>Ūkinių gyvūnų transportavimo reikalavimai</w:t>
            </w:r>
          </w:p>
          <w:p w:rsidR="00474894" w:rsidRPr="00D2744D" w:rsidRDefault="00474894" w:rsidP="004B18DE">
            <w:pPr>
              <w:pStyle w:val="Betarp"/>
              <w:widowControl w:val="0"/>
              <w:numPr>
                <w:ilvl w:val="0"/>
                <w:numId w:val="1"/>
              </w:numPr>
              <w:ind w:left="0" w:firstLine="0"/>
              <w:rPr>
                <w:color w:val="000000" w:themeColor="text1"/>
              </w:rPr>
            </w:pPr>
            <w:r w:rsidRPr="00DA3A2B">
              <w:t>Kiaulių paruošimas skerdimui</w:t>
            </w:r>
          </w:p>
          <w:p w:rsidR="00D2744D" w:rsidRPr="00054C70" w:rsidRDefault="00054C70" w:rsidP="004B18DE">
            <w:pPr>
              <w:pStyle w:val="Betarp"/>
              <w:widowControl w:val="0"/>
              <w:numPr>
                <w:ilvl w:val="0"/>
                <w:numId w:val="1"/>
              </w:numPr>
              <w:ind w:left="0" w:firstLine="0"/>
              <w:rPr>
                <w:color w:val="000000" w:themeColor="text1"/>
              </w:rPr>
            </w:pPr>
            <w:r w:rsidRPr="00054C70">
              <w:rPr>
                <w:bCs/>
                <w:color w:val="000000"/>
              </w:rPr>
              <w:t>G</w:t>
            </w:r>
            <w:r w:rsidR="00474894" w:rsidRPr="00054C70">
              <w:rPr>
                <w:bCs/>
                <w:color w:val="000000"/>
              </w:rPr>
              <w:t>yvūnų judėjimo ir laikymo skerdyklos aptvaruose reikalavimai</w:t>
            </w:r>
          </w:p>
        </w:tc>
      </w:tr>
      <w:tr w:rsidR="0098191A" w:rsidRPr="00DA3A2B" w:rsidTr="005F14C7">
        <w:trPr>
          <w:trHeight w:val="57"/>
          <w:jc w:val="center"/>
        </w:trPr>
        <w:tc>
          <w:tcPr>
            <w:tcW w:w="947" w:type="pct"/>
            <w:vMerge/>
          </w:tcPr>
          <w:p w:rsidR="0098191A" w:rsidRPr="00DA3A2B" w:rsidRDefault="0098191A" w:rsidP="004B18DE">
            <w:pPr>
              <w:pStyle w:val="Betarp"/>
              <w:widowControl w:val="0"/>
            </w:pPr>
          </w:p>
        </w:tc>
        <w:tc>
          <w:tcPr>
            <w:tcW w:w="1129" w:type="pct"/>
          </w:tcPr>
          <w:p w:rsidR="0098191A" w:rsidRPr="00DA3A2B" w:rsidRDefault="0098191A" w:rsidP="004B18DE">
            <w:pPr>
              <w:widowControl w:val="0"/>
              <w:rPr>
                <w:color w:val="000000" w:themeColor="text1"/>
              </w:rPr>
            </w:pPr>
            <w:r w:rsidRPr="00DA3A2B">
              <w:t xml:space="preserve">4.3. </w:t>
            </w:r>
            <w:r w:rsidR="00054C70">
              <w:t>Suteikti pirmąją pagalbą negaluojančiai kiaulei, laikan</w:t>
            </w:r>
            <w:r w:rsidR="001E0D40">
              <w:t>tis gyvūnų gerovės reikalavimų.</w:t>
            </w:r>
          </w:p>
        </w:tc>
        <w:tc>
          <w:tcPr>
            <w:tcW w:w="2924" w:type="pct"/>
          </w:tcPr>
          <w:p w:rsidR="0098191A" w:rsidRPr="00DA3A2B" w:rsidRDefault="0098191A" w:rsidP="004B18DE">
            <w:pPr>
              <w:pStyle w:val="Betarp"/>
              <w:widowControl w:val="0"/>
              <w:rPr>
                <w:b/>
                <w:i/>
              </w:rPr>
            </w:pPr>
            <w:r w:rsidRPr="00DA3A2B">
              <w:rPr>
                <w:b/>
              </w:rPr>
              <w:t>Tema.</w:t>
            </w:r>
            <w:r w:rsidRPr="00DA3A2B">
              <w:t xml:space="preserve"> </w:t>
            </w:r>
            <w:r w:rsidR="00054C70" w:rsidRPr="00054C70">
              <w:rPr>
                <w:b/>
                <w:i/>
              </w:rPr>
              <w:t xml:space="preserve">Kiaulių būklės stebėsena ir sergančio gyvūno </w:t>
            </w:r>
            <w:r w:rsidRPr="00054C70">
              <w:rPr>
                <w:b/>
                <w:i/>
              </w:rPr>
              <w:t>požymiai</w:t>
            </w:r>
          </w:p>
          <w:p w:rsidR="0098191A" w:rsidRPr="00DA3A2B" w:rsidRDefault="0098191A" w:rsidP="004B18DE">
            <w:pPr>
              <w:pStyle w:val="Betarp"/>
              <w:widowControl w:val="0"/>
              <w:numPr>
                <w:ilvl w:val="0"/>
                <w:numId w:val="1"/>
              </w:numPr>
              <w:ind w:left="0" w:firstLine="0"/>
            </w:pPr>
            <w:r w:rsidRPr="00DA3A2B">
              <w:t>Sergančio gyvūno požymiai</w:t>
            </w:r>
          </w:p>
          <w:p w:rsidR="0098191A" w:rsidRPr="00DA3A2B" w:rsidRDefault="0098191A" w:rsidP="004B18DE">
            <w:pPr>
              <w:pStyle w:val="Betarp"/>
              <w:widowControl w:val="0"/>
              <w:numPr>
                <w:ilvl w:val="0"/>
                <w:numId w:val="1"/>
              </w:numPr>
              <w:ind w:left="0" w:firstLine="0"/>
            </w:pPr>
            <w:r w:rsidRPr="00DA3A2B">
              <w:t>Kiaulių ligos</w:t>
            </w:r>
          </w:p>
          <w:p w:rsidR="0098191A" w:rsidRPr="00DA3A2B" w:rsidRDefault="0098191A" w:rsidP="004B18DE">
            <w:pPr>
              <w:pStyle w:val="Betarp"/>
              <w:widowControl w:val="0"/>
              <w:numPr>
                <w:ilvl w:val="0"/>
                <w:numId w:val="1"/>
              </w:numPr>
              <w:ind w:left="0" w:firstLine="0"/>
            </w:pPr>
            <w:r w:rsidRPr="00DA3A2B">
              <w:t>Pirmosios pagalbos suteikimas sergančiam gyvūnui</w:t>
            </w:r>
          </w:p>
          <w:p w:rsidR="0098191A" w:rsidRPr="00DA3A2B" w:rsidRDefault="0098191A" w:rsidP="004B18DE">
            <w:pPr>
              <w:pStyle w:val="Betarp"/>
              <w:widowControl w:val="0"/>
              <w:rPr>
                <w:b/>
                <w:i/>
              </w:rPr>
            </w:pPr>
            <w:r w:rsidRPr="00DA3A2B">
              <w:rPr>
                <w:b/>
              </w:rPr>
              <w:t xml:space="preserve">Tema. </w:t>
            </w:r>
            <w:r w:rsidRPr="00DA3A2B">
              <w:rPr>
                <w:b/>
                <w:i/>
                <w:iCs/>
              </w:rPr>
              <w:t>Saugus elgesys su ūkiniais gyvūnais</w:t>
            </w:r>
          </w:p>
          <w:p w:rsidR="0098191A" w:rsidRPr="00DA3A2B" w:rsidRDefault="0098191A" w:rsidP="004B18DE">
            <w:pPr>
              <w:pStyle w:val="Betarp"/>
              <w:widowControl w:val="0"/>
              <w:numPr>
                <w:ilvl w:val="0"/>
                <w:numId w:val="1"/>
              </w:numPr>
              <w:ind w:left="0" w:firstLine="0"/>
            </w:pPr>
            <w:r w:rsidRPr="00DA3A2B">
              <w:t>Ūkinių gyvūnų fiksavimo</w:t>
            </w:r>
            <w:r w:rsidRPr="00DA3A2B">
              <w:rPr>
                <w:iCs/>
              </w:rPr>
              <w:t xml:space="preserve"> priemonės gyvūnus apžiūrint, sveriant, pervarant, suteikiant pirminę pagalbą ir t.t.</w:t>
            </w:r>
          </w:p>
          <w:p w:rsidR="0098191A" w:rsidRPr="00DA3A2B" w:rsidRDefault="0098191A" w:rsidP="004B18DE">
            <w:pPr>
              <w:pStyle w:val="Betarp"/>
              <w:widowControl w:val="0"/>
              <w:numPr>
                <w:ilvl w:val="0"/>
                <w:numId w:val="1"/>
              </w:numPr>
              <w:ind w:left="0" w:firstLine="0"/>
            </w:pPr>
            <w:r w:rsidRPr="00DA3A2B">
              <w:t xml:space="preserve">Ūkinių gyvūnų fiksavimo būdai: rišant, aptveriant, blokuojant, staklėse ir kt. </w:t>
            </w:r>
          </w:p>
        </w:tc>
      </w:tr>
      <w:tr w:rsidR="008F1A21" w:rsidRPr="00DA3A2B" w:rsidTr="005F14C7">
        <w:trPr>
          <w:trHeight w:val="57"/>
          <w:jc w:val="center"/>
        </w:trPr>
        <w:tc>
          <w:tcPr>
            <w:tcW w:w="947" w:type="pct"/>
            <w:vMerge w:val="restart"/>
          </w:tcPr>
          <w:p w:rsidR="008F1A21" w:rsidRPr="00DA3A2B" w:rsidRDefault="008F1A21" w:rsidP="004B18DE">
            <w:pPr>
              <w:pStyle w:val="Betarp"/>
              <w:widowControl w:val="0"/>
            </w:pPr>
            <w:r w:rsidRPr="00DA3A2B">
              <w:t>5. Auginti paukščius.</w:t>
            </w:r>
          </w:p>
        </w:tc>
        <w:tc>
          <w:tcPr>
            <w:tcW w:w="1129" w:type="pct"/>
          </w:tcPr>
          <w:p w:rsidR="008F1A21" w:rsidRPr="00DA3A2B" w:rsidRDefault="008F1A21" w:rsidP="004B18DE">
            <w:pPr>
              <w:widowControl w:val="0"/>
              <w:rPr>
                <w:color w:val="000000" w:themeColor="text1"/>
              </w:rPr>
            </w:pPr>
            <w:r w:rsidRPr="00DA3A2B">
              <w:rPr>
                <w:color w:val="000000" w:themeColor="text1"/>
              </w:rPr>
              <w:t>5.1. Apibūdinti paukščių auginimo technologijas.</w:t>
            </w:r>
          </w:p>
        </w:tc>
        <w:tc>
          <w:tcPr>
            <w:tcW w:w="2924" w:type="pct"/>
          </w:tcPr>
          <w:p w:rsidR="008F1A21" w:rsidRDefault="008F1A21"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Paukščių</w:t>
            </w:r>
            <w:r w:rsidR="00054C70">
              <w:rPr>
                <w:b/>
                <w:i/>
                <w:color w:val="000000" w:themeColor="text1"/>
              </w:rPr>
              <w:t xml:space="preserve"> veislės ir </w:t>
            </w:r>
            <w:r w:rsidRPr="00DA3A2B">
              <w:rPr>
                <w:b/>
                <w:i/>
                <w:color w:val="000000" w:themeColor="text1"/>
              </w:rPr>
              <w:t>auginimo technologija</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Paukščių veislės ir jų auginimo ypatumai</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Dėsliųjų paukščių veislės ir jų auginimo ypatumai</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Mėsinių paukščių veislės ir jų auginimo ypatumai</w:t>
            </w:r>
          </w:p>
          <w:p w:rsidR="006E1CB0" w:rsidRDefault="006E1CB0" w:rsidP="004B18DE">
            <w:pPr>
              <w:pStyle w:val="Betarp"/>
              <w:widowControl w:val="0"/>
              <w:numPr>
                <w:ilvl w:val="0"/>
                <w:numId w:val="1"/>
              </w:numPr>
              <w:ind w:left="0" w:firstLine="0"/>
              <w:rPr>
                <w:color w:val="000000" w:themeColor="text1"/>
              </w:rPr>
            </w:pPr>
            <w:r>
              <w:rPr>
                <w:color w:val="000000" w:themeColor="text1"/>
              </w:rPr>
              <w:t>Paukščių fiziologiniai rodikliai</w:t>
            </w:r>
          </w:p>
          <w:p w:rsidR="00054C70" w:rsidRDefault="00054C70"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Pr>
                <w:b/>
                <w:i/>
                <w:color w:val="000000" w:themeColor="text1"/>
              </w:rPr>
              <w:t>Paukščių auginimo įranga</w:t>
            </w:r>
          </w:p>
          <w:p w:rsidR="008F1A21" w:rsidRDefault="00054C70" w:rsidP="004B18DE">
            <w:pPr>
              <w:pStyle w:val="Betarp"/>
              <w:widowControl w:val="0"/>
              <w:numPr>
                <w:ilvl w:val="0"/>
                <w:numId w:val="1"/>
              </w:numPr>
              <w:ind w:left="0" w:firstLine="0"/>
              <w:rPr>
                <w:color w:val="000000" w:themeColor="text1"/>
              </w:rPr>
            </w:pPr>
            <w:r>
              <w:rPr>
                <w:color w:val="000000" w:themeColor="text1"/>
              </w:rPr>
              <w:t>Vištų dedeklių gerovės reikalavimai</w:t>
            </w:r>
          </w:p>
          <w:p w:rsidR="00054C70" w:rsidRPr="009D7697" w:rsidRDefault="009D7697" w:rsidP="004B18DE">
            <w:pPr>
              <w:pStyle w:val="Betarp"/>
              <w:widowControl w:val="0"/>
              <w:numPr>
                <w:ilvl w:val="0"/>
                <w:numId w:val="1"/>
              </w:numPr>
              <w:ind w:left="0" w:firstLine="0"/>
              <w:rPr>
                <w:color w:val="000000" w:themeColor="text1"/>
              </w:rPr>
            </w:pPr>
            <w:r w:rsidRPr="009D7697">
              <w:rPr>
                <w:iCs/>
              </w:rPr>
              <w:t xml:space="preserve">Paukščių šėryklos ir girdyklos, inkubatoriai, </w:t>
            </w:r>
            <w:proofErr w:type="spellStart"/>
            <w:r w:rsidRPr="009D7697">
              <w:rPr>
                <w:iCs/>
              </w:rPr>
              <w:t>augintuvės</w:t>
            </w:r>
            <w:proofErr w:type="spellEnd"/>
            <w:r w:rsidRPr="009D7697">
              <w:rPr>
                <w:iCs/>
              </w:rPr>
              <w:t>, narvai, šildymo lempos ir plokštės</w:t>
            </w:r>
          </w:p>
        </w:tc>
      </w:tr>
      <w:tr w:rsidR="008F1A21" w:rsidRPr="00DA3A2B" w:rsidTr="005F14C7">
        <w:trPr>
          <w:trHeight w:val="57"/>
          <w:jc w:val="center"/>
        </w:trPr>
        <w:tc>
          <w:tcPr>
            <w:tcW w:w="947" w:type="pct"/>
            <w:vMerge/>
          </w:tcPr>
          <w:p w:rsidR="008F1A21" w:rsidRPr="00DA3A2B" w:rsidRDefault="008F1A21" w:rsidP="004B18DE">
            <w:pPr>
              <w:pStyle w:val="Betarp"/>
              <w:widowControl w:val="0"/>
            </w:pPr>
          </w:p>
        </w:tc>
        <w:tc>
          <w:tcPr>
            <w:tcW w:w="1129" w:type="pct"/>
          </w:tcPr>
          <w:p w:rsidR="008F1A21" w:rsidRPr="00DA3A2B" w:rsidRDefault="008F1A21" w:rsidP="004B18DE">
            <w:pPr>
              <w:widowControl w:val="0"/>
              <w:rPr>
                <w:color w:val="000000" w:themeColor="text1"/>
              </w:rPr>
            </w:pPr>
            <w:r w:rsidRPr="00DA3A2B">
              <w:rPr>
                <w:color w:val="000000" w:themeColor="text1"/>
              </w:rPr>
              <w:t>5.2. Atlikti paukščių lesinimo ir priežiūros darbus bei papildyti girdyklas</w:t>
            </w:r>
            <w:r w:rsidR="009D7697">
              <w:rPr>
                <w:color w:val="000000" w:themeColor="text1"/>
              </w:rPr>
              <w:t xml:space="preserve">, </w:t>
            </w:r>
            <w:r w:rsidR="006E66C7">
              <w:rPr>
                <w:color w:val="000000" w:themeColor="text1"/>
              </w:rPr>
              <w:t xml:space="preserve">vadovaujantis </w:t>
            </w:r>
            <w:r w:rsidR="006E66C7">
              <w:t>gyvūnų gerovės ir apsaugos įstatymu</w:t>
            </w:r>
            <w:r w:rsidR="002E4A02">
              <w:t>.</w:t>
            </w:r>
          </w:p>
        </w:tc>
        <w:tc>
          <w:tcPr>
            <w:tcW w:w="2924" w:type="pct"/>
          </w:tcPr>
          <w:p w:rsidR="008F1A21" w:rsidRDefault="008F1A21" w:rsidP="004B18DE">
            <w:pPr>
              <w:pStyle w:val="Betarp"/>
              <w:widowControl w:val="0"/>
              <w:rPr>
                <w:b/>
                <w:i/>
                <w:color w:val="000000" w:themeColor="text1"/>
              </w:rPr>
            </w:pPr>
            <w:r w:rsidRPr="00D2744D">
              <w:rPr>
                <w:b/>
                <w:color w:val="000000" w:themeColor="text1"/>
              </w:rPr>
              <w:t>Tema</w:t>
            </w:r>
            <w:r w:rsidRPr="00DA3A2B">
              <w:rPr>
                <w:b/>
                <w:i/>
                <w:color w:val="000000" w:themeColor="text1"/>
              </w:rPr>
              <w:t>. Paukščių lesinimas ir girdymas</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Skirtingų amžiaus grupių paukščių lesinimo ypatumai</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Skirtingų paukščių ir amžiaus grupių paukščių lesalo fizinės savybės</w:t>
            </w:r>
          </w:p>
          <w:p w:rsidR="00F716AC" w:rsidRDefault="008F1A21" w:rsidP="004B18DE">
            <w:pPr>
              <w:pStyle w:val="Betarp"/>
              <w:widowControl w:val="0"/>
              <w:numPr>
                <w:ilvl w:val="0"/>
                <w:numId w:val="1"/>
              </w:numPr>
              <w:ind w:left="0" w:firstLine="0"/>
              <w:rPr>
                <w:color w:val="000000" w:themeColor="text1"/>
              </w:rPr>
            </w:pPr>
            <w:r w:rsidRPr="00DA3A2B">
              <w:rPr>
                <w:color w:val="000000" w:themeColor="text1"/>
              </w:rPr>
              <w:t xml:space="preserve">Lesalų </w:t>
            </w:r>
            <w:proofErr w:type="spellStart"/>
            <w:r w:rsidRPr="00DA3A2B">
              <w:rPr>
                <w:color w:val="000000" w:themeColor="text1"/>
              </w:rPr>
              <w:t>organoleptinis</w:t>
            </w:r>
            <w:proofErr w:type="spellEnd"/>
            <w:r w:rsidRPr="00DA3A2B">
              <w:rPr>
                <w:color w:val="000000" w:themeColor="text1"/>
              </w:rPr>
              <w:t xml:space="preserve"> kokybės vertinimas</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Paukščių lesinimas ir girdymas</w:t>
            </w:r>
          </w:p>
          <w:p w:rsidR="008F1A21" w:rsidRPr="00DA3A2B" w:rsidRDefault="008F1A21" w:rsidP="004B18DE">
            <w:pPr>
              <w:pStyle w:val="Betarp"/>
              <w:widowControl w:val="0"/>
              <w:numPr>
                <w:ilvl w:val="0"/>
                <w:numId w:val="1"/>
              </w:numPr>
              <w:ind w:left="0" w:firstLine="0"/>
              <w:rPr>
                <w:color w:val="000000" w:themeColor="text1"/>
              </w:rPr>
            </w:pPr>
            <w:r w:rsidRPr="00DA3A2B">
              <w:rPr>
                <w:color w:val="000000" w:themeColor="text1"/>
              </w:rPr>
              <w:lastRenderedPageBreak/>
              <w:t>Pašarų komponentų ir pašarų sandėliavimo sąlygos</w:t>
            </w:r>
          </w:p>
          <w:p w:rsidR="008F1A21" w:rsidRPr="00DA3A2B" w:rsidRDefault="008F1A21" w:rsidP="004B18DE">
            <w:pPr>
              <w:pStyle w:val="Betarp"/>
              <w:widowControl w:val="0"/>
              <w:rPr>
                <w:b/>
                <w:color w:val="000000" w:themeColor="text1"/>
              </w:rPr>
            </w:pPr>
            <w:r w:rsidRPr="00DA3A2B">
              <w:rPr>
                <w:b/>
                <w:color w:val="000000" w:themeColor="text1"/>
              </w:rPr>
              <w:t xml:space="preserve">Tema. </w:t>
            </w:r>
            <w:r w:rsidRPr="00DA3A2B">
              <w:rPr>
                <w:b/>
                <w:i/>
                <w:color w:val="000000" w:themeColor="text1"/>
              </w:rPr>
              <w:t>Girdyklų pildymas</w:t>
            </w:r>
          </w:p>
          <w:p w:rsidR="008F1A21" w:rsidRPr="00DA3A2B" w:rsidRDefault="008F1A21" w:rsidP="004B18DE">
            <w:pPr>
              <w:pStyle w:val="Betarp"/>
              <w:widowControl w:val="0"/>
              <w:numPr>
                <w:ilvl w:val="0"/>
                <w:numId w:val="7"/>
              </w:numPr>
              <w:ind w:left="0" w:firstLine="0"/>
              <w:rPr>
                <w:color w:val="000000" w:themeColor="text1"/>
              </w:rPr>
            </w:pPr>
            <w:r w:rsidRPr="00DA3A2B">
              <w:rPr>
                <w:color w:val="000000" w:themeColor="text1"/>
              </w:rPr>
              <w:t>Paukščių girdyklos</w:t>
            </w:r>
          </w:p>
          <w:p w:rsidR="008F1A21" w:rsidRPr="00DA3A2B" w:rsidRDefault="008F1A21" w:rsidP="004B18DE">
            <w:pPr>
              <w:pStyle w:val="Betarp"/>
              <w:widowControl w:val="0"/>
              <w:numPr>
                <w:ilvl w:val="0"/>
                <w:numId w:val="7"/>
              </w:numPr>
              <w:ind w:left="0" w:firstLine="0"/>
              <w:rPr>
                <w:color w:val="000000" w:themeColor="text1"/>
              </w:rPr>
            </w:pPr>
            <w:r w:rsidRPr="00DA3A2B">
              <w:rPr>
                <w:color w:val="000000" w:themeColor="text1"/>
              </w:rPr>
              <w:t>Vandens normos paukščiams</w:t>
            </w:r>
          </w:p>
        </w:tc>
      </w:tr>
      <w:tr w:rsidR="008F1A21" w:rsidRPr="00DA3A2B" w:rsidTr="005F14C7">
        <w:trPr>
          <w:trHeight w:val="57"/>
          <w:jc w:val="center"/>
        </w:trPr>
        <w:tc>
          <w:tcPr>
            <w:tcW w:w="947" w:type="pct"/>
            <w:vMerge/>
          </w:tcPr>
          <w:p w:rsidR="008F1A21" w:rsidRPr="00DA3A2B" w:rsidRDefault="008F1A21" w:rsidP="004B18DE">
            <w:pPr>
              <w:pStyle w:val="Betarp"/>
              <w:widowControl w:val="0"/>
            </w:pPr>
          </w:p>
        </w:tc>
        <w:tc>
          <w:tcPr>
            <w:tcW w:w="1129" w:type="pct"/>
          </w:tcPr>
          <w:p w:rsidR="008F1A21" w:rsidRPr="00DA3A2B" w:rsidRDefault="008F1A21" w:rsidP="004B18DE">
            <w:pPr>
              <w:pStyle w:val="Betarp"/>
              <w:widowControl w:val="0"/>
            </w:pPr>
            <w:r w:rsidRPr="00DA3A2B">
              <w:t xml:space="preserve">5.3. </w:t>
            </w:r>
            <w:r w:rsidR="006E66C7" w:rsidRPr="006E66C7">
              <w:t>Suteikti pirmąją pagalbą sergančiam paukščiui, vadovaujantis</w:t>
            </w:r>
            <w:r w:rsidR="006E66C7">
              <w:rPr>
                <w:strike/>
              </w:rPr>
              <w:t xml:space="preserve"> </w:t>
            </w:r>
            <w:r w:rsidR="006E66C7">
              <w:t>gyv</w:t>
            </w:r>
            <w:r w:rsidR="006E1CB0">
              <w:t>ūnų gerovės ir apsaugos reikalavimais</w:t>
            </w:r>
            <w:r w:rsidR="006E66C7">
              <w:t>.</w:t>
            </w:r>
          </w:p>
        </w:tc>
        <w:tc>
          <w:tcPr>
            <w:tcW w:w="2924" w:type="pct"/>
          </w:tcPr>
          <w:p w:rsidR="008F1A21" w:rsidRDefault="008F1A21" w:rsidP="004B18DE">
            <w:pPr>
              <w:pStyle w:val="Betarp"/>
              <w:widowControl w:val="0"/>
              <w:rPr>
                <w:b/>
                <w:i/>
              </w:rPr>
            </w:pPr>
            <w:r w:rsidRPr="00DA3A2B">
              <w:rPr>
                <w:b/>
              </w:rPr>
              <w:t>Tema.</w:t>
            </w:r>
            <w:r w:rsidRPr="00DA3A2B">
              <w:t xml:space="preserve"> </w:t>
            </w:r>
            <w:r w:rsidR="006E1CB0">
              <w:rPr>
                <w:b/>
                <w:i/>
              </w:rPr>
              <w:t>Sergančio paukščio požymiai</w:t>
            </w:r>
          </w:p>
          <w:p w:rsidR="008F1A21" w:rsidRDefault="006E1CB0" w:rsidP="004B18DE">
            <w:pPr>
              <w:pStyle w:val="Betarp"/>
              <w:widowControl w:val="0"/>
              <w:numPr>
                <w:ilvl w:val="0"/>
                <w:numId w:val="1"/>
              </w:numPr>
              <w:ind w:left="0" w:firstLine="0"/>
            </w:pPr>
            <w:r>
              <w:t>Sergančio paukščio atpažinimas</w:t>
            </w:r>
          </w:p>
          <w:p w:rsidR="008F1A21" w:rsidRDefault="008F1A21" w:rsidP="004B18DE">
            <w:pPr>
              <w:pStyle w:val="Betarp"/>
              <w:widowControl w:val="0"/>
              <w:numPr>
                <w:ilvl w:val="0"/>
                <w:numId w:val="1"/>
              </w:numPr>
              <w:ind w:left="0" w:firstLine="0"/>
            </w:pPr>
            <w:r w:rsidRPr="00DA3A2B">
              <w:t>Pirmosios pagalbos suteikimas sergančiam paukščiui</w:t>
            </w:r>
          </w:p>
          <w:p w:rsidR="006E1CB0" w:rsidRDefault="006E1CB0"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Paukščių būklės stebėsena ir priežiūra</w:t>
            </w:r>
          </w:p>
          <w:p w:rsidR="006E1CB0" w:rsidRDefault="006E1CB0" w:rsidP="004B18DE">
            <w:pPr>
              <w:pStyle w:val="Betarp"/>
              <w:widowControl w:val="0"/>
              <w:numPr>
                <w:ilvl w:val="0"/>
                <w:numId w:val="1"/>
              </w:numPr>
              <w:ind w:left="0" w:firstLine="0"/>
              <w:rPr>
                <w:color w:val="000000" w:themeColor="text1"/>
              </w:rPr>
            </w:pPr>
            <w:r w:rsidRPr="00DA3A2B">
              <w:rPr>
                <w:color w:val="000000" w:themeColor="text1"/>
              </w:rPr>
              <w:t>Paukščių higiena</w:t>
            </w:r>
          </w:p>
          <w:p w:rsidR="008F1A21" w:rsidRPr="006E1CB0" w:rsidRDefault="006E1CB0" w:rsidP="004B18DE">
            <w:pPr>
              <w:pStyle w:val="Betarp"/>
              <w:widowControl w:val="0"/>
              <w:numPr>
                <w:ilvl w:val="0"/>
                <w:numId w:val="1"/>
              </w:numPr>
              <w:ind w:left="0" w:firstLine="0"/>
            </w:pPr>
            <w:r w:rsidRPr="00DA3A2B">
              <w:rPr>
                <w:color w:val="000000" w:themeColor="text1"/>
              </w:rPr>
              <w:t>Paukščių būklės stebėsena</w:t>
            </w:r>
          </w:p>
        </w:tc>
      </w:tr>
      <w:tr w:rsidR="008F1A21" w:rsidRPr="00DA3A2B" w:rsidTr="005F14C7">
        <w:trPr>
          <w:trHeight w:val="57"/>
          <w:jc w:val="center"/>
        </w:trPr>
        <w:tc>
          <w:tcPr>
            <w:tcW w:w="947" w:type="pct"/>
            <w:vMerge/>
          </w:tcPr>
          <w:p w:rsidR="008F1A21" w:rsidRPr="00DA3A2B" w:rsidRDefault="008F1A21" w:rsidP="004B18DE">
            <w:pPr>
              <w:pStyle w:val="Betarp"/>
              <w:widowControl w:val="0"/>
            </w:pPr>
          </w:p>
        </w:tc>
        <w:tc>
          <w:tcPr>
            <w:tcW w:w="1129" w:type="pct"/>
          </w:tcPr>
          <w:p w:rsidR="008F1A21" w:rsidRPr="00DA3A2B" w:rsidRDefault="008F1A21" w:rsidP="004B18DE">
            <w:pPr>
              <w:widowControl w:val="0"/>
              <w:rPr>
                <w:color w:val="000000" w:themeColor="text1"/>
              </w:rPr>
            </w:pPr>
            <w:r w:rsidRPr="00DA3A2B">
              <w:rPr>
                <w:color w:val="000000" w:themeColor="text1"/>
              </w:rPr>
              <w:t>5.4. Atlikti paukščių laikymo patalpos dezin</w:t>
            </w:r>
            <w:r w:rsidR="006E66C7">
              <w:rPr>
                <w:color w:val="000000" w:themeColor="text1"/>
              </w:rPr>
              <w:t xml:space="preserve">fekciją, laikantis </w:t>
            </w:r>
            <w:r w:rsidR="006E66C7">
              <w:rPr>
                <w:color w:val="000000"/>
              </w:rPr>
              <w:t>Lietuvos higienos normos HN 90:2011 „Dezinfekcijos, dezinsekcijos ir deratizacijos bendrųjų saugos reikalavimų“</w:t>
            </w:r>
            <w:r w:rsidR="002E4A02">
              <w:rPr>
                <w:color w:val="000000"/>
              </w:rPr>
              <w:t>.</w:t>
            </w:r>
          </w:p>
        </w:tc>
        <w:tc>
          <w:tcPr>
            <w:tcW w:w="2924" w:type="pct"/>
          </w:tcPr>
          <w:p w:rsidR="008F1A21" w:rsidRDefault="008F1A21"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Paukščių laikymo patalpų priežiūra</w:t>
            </w:r>
          </w:p>
          <w:p w:rsidR="008F1A21" w:rsidRDefault="00080694" w:rsidP="004B18DE">
            <w:pPr>
              <w:pStyle w:val="Betarp"/>
              <w:widowControl w:val="0"/>
              <w:numPr>
                <w:ilvl w:val="0"/>
                <w:numId w:val="1"/>
              </w:numPr>
              <w:ind w:left="0" w:firstLine="0"/>
              <w:rPr>
                <w:color w:val="000000" w:themeColor="text1"/>
              </w:rPr>
            </w:pPr>
            <w:r>
              <w:rPr>
                <w:color w:val="000000"/>
              </w:rPr>
              <w:t>Paukštininkystės ūkių technologinio projektavimo taisyklės</w:t>
            </w:r>
          </w:p>
          <w:p w:rsidR="008F1A21" w:rsidRPr="00DA3A2B" w:rsidRDefault="008F1A21" w:rsidP="004B18DE">
            <w:pPr>
              <w:pStyle w:val="Betarp"/>
              <w:widowControl w:val="0"/>
              <w:numPr>
                <w:ilvl w:val="0"/>
                <w:numId w:val="1"/>
              </w:numPr>
              <w:ind w:left="0" w:firstLine="0"/>
              <w:rPr>
                <w:color w:val="000000" w:themeColor="text1"/>
              </w:rPr>
            </w:pPr>
            <w:r w:rsidRPr="00DA3A2B">
              <w:rPr>
                <w:color w:val="000000" w:themeColor="text1"/>
              </w:rPr>
              <w:t>Paukščių laikymo patalpų reikalavimai</w:t>
            </w:r>
          </w:p>
          <w:p w:rsidR="008F1A21" w:rsidRDefault="008F1A21" w:rsidP="004B18DE">
            <w:pPr>
              <w:pStyle w:val="Betarp"/>
              <w:widowControl w:val="0"/>
              <w:rPr>
                <w:b/>
                <w:i/>
                <w:color w:val="000000" w:themeColor="text1"/>
              </w:rPr>
            </w:pPr>
            <w:r w:rsidRPr="00DA3A2B">
              <w:rPr>
                <w:b/>
                <w:color w:val="000000" w:themeColor="text1"/>
              </w:rPr>
              <w:t>Tema</w:t>
            </w:r>
            <w:r w:rsidRPr="00DA3A2B">
              <w:rPr>
                <w:b/>
                <w:i/>
                <w:color w:val="000000" w:themeColor="text1"/>
              </w:rPr>
              <w:t>. Dezinfekcija</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Paukščių laikymo patalpų valymas</w:t>
            </w:r>
          </w:p>
          <w:p w:rsidR="008F1A21" w:rsidRDefault="008F1A21" w:rsidP="004B18DE">
            <w:pPr>
              <w:pStyle w:val="Betarp"/>
              <w:widowControl w:val="0"/>
              <w:numPr>
                <w:ilvl w:val="0"/>
                <w:numId w:val="1"/>
              </w:numPr>
              <w:ind w:left="0" w:firstLine="0"/>
              <w:rPr>
                <w:color w:val="000000" w:themeColor="text1"/>
              </w:rPr>
            </w:pPr>
            <w:r w:rsidRPr="00DA3A2B">
              <w:rPr>
                <w:color w:val="000000" w:themeColor="text1"/>
              </w:rPr>
              <w:t>Profilaktinė ir priverstinė (</w:t>
            </w:r>
            <w:proofErr w:type="spellStart"/>
            <w:r w:rsidRPr="00DA3A2B">
              <w:rPr>
                <w:color w:val="000000" w:themeColor="text1"/>
              </w:rPr>
              <w:t>židininė</w:t>
            </w:r>
            <w:proofErr w:type="spellEnd"/>
            <w:r w:rsidRPr="00DA3A2B">
              <w:rPr>
                <w:color w:val="000000" w:themeColor="text1"/>
              </w:rPr>
              <w:t>) paukščių laikymo patalpų dezinfekcija</w:t>
            </w:r>
          </w:p>
          <w:p w:rsidR="008F1A21" w:rsidRPr="00DA3A2B" w:rsidRDefault="008F1A21" w:rsidP="004B18DE">
            <w:pPr>
              <w:pStyle w:val="Betarp"/>
              <w:widowControl w:val="0"/>
              <w:numPr>
                <w:ilvl w:val="0"/>
                <w:numId w:val="1"/>
              </w:numPr>
              <w:ind w:left="0" w:firstLine="0"/>
              <w:rPr>
                <w:color w:val="000000" w:themeColor="text1"/>
              </w:rPr>
            </w:pPr>
            <w:r w:rsidRPr="00DA3A2B">
              <w:rPr>
                <w:color w:val="000000" w:themeColor="text1"/>
              </w:rPr>
              <w:t xml:space="preserve">Dezinsekcija, deratizacija, </w:t>
            </w:r>
            <w:proofErr w:type="spellStart"/>
            <w:r w:rsidRPr="00DA3A2B">
              <w:rPr>
                <w:color w:val="000000" w:themeColor="text1"/>
              </w:rPr>
              <w:t>dezinvazija</w:t>
            </w:r>
            <w:proofErr w:type="spellEnd"/>
          </w:p>
        </w:tc>
      </w:tr>
      <w:tr w:rsidR="008F1A21" w:rsidRPr="00DA3A2B" w:rsidTr="005F14C7">
        <w:trPr>
          <w:trHeight w:val="57"/>
          <w:jc w:val="center"/>
        </w:trPr>
        <w:tc>
          <w:tcPr>
            <w:tcW w:w="947" w:type="pct"/>
            <w:vMerge/>
          </w:tcPr>
          <w:p w:rsidR="008F1A21" w:rsidRPr="00DA3A2B" w:rsidRDefault="008F1A21" w:rsidP="004B18DE">
            <w:pPr>
              <w:pStyle w:val="Betarp"/>
              <w:widowControl w:val="0"/>
            </w:pPr>
          </w:p>
        </w:tc>
        <w:tc>
          <w:tcPr>
            <w:tcW w:w="1129" w:type="pct"/>
          </w:tcPr>
          <w:p w:rsidR="008F1A21" w:rsidRPr="00DA3A2B" w:rsidRDefault="008F1A21" w:rsidP="004B18DE">
            <w:pPr>
              <w:widowControl w:val="0"/>
              <w:rPr>
                <w:color w:val="000000" w:themeColor="text1"/>
              </w:rPr>
            </w:pPr>
            <w:r w:rsidRPr="00DA3A2B">
              <w:rPr>
                <w:color w:val="000000" w:themeColor="text1"/>
              </w:rPr>
              <w:t>5.5. Pakrauti, iškrauti paukščius, vadovaujantis pakrovimo, iškrovimo iš transporto priemonių reikalavimais.</w:t>
            </w:r>
          </w:p>
        </w:tc>
        <w:tc>
          <w:tcPr>
            <w:tcW w:w="2924" w:type="pct"/>
          </w:tcPr>
          <w:p w:rsidR="00080694" w:rsidRDefault="00080694"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080694">
              <w:rPr>
                <w:b/>
                <w:i/>
                <w:color w:val="000000" w:themeColor="text1"/>
              </w:rPr>
              <w:t>Gyvūnų gerovės reikalavimai ir jų taikymas paukščiams</w:t>
            </w:r>
          </w:p>
          <w:p w:rsidR="00080694" w:rsidRPr="00080694" w:rsidRDefault="00080694" w:rsidP="004B18DE">
            <w:pPr>
              <w:pStyle w:val="Betarp"/>
              <w:widowControl w:val="0"/>
              <w:numPr>
                <w:ilvl w:val="0"/>
                <w:numId w:val="54"/>
              </w:numPr>
              <w:ind w:left="0" w:firstLine="0"/>
              <w:rPr>
                <w:b/>
                <w:i/>
                <w:color w:val="000000" w:themeColor="text1"/>
              </w:rPr>
            </w:pPr>
            <w:r w:rsidRPr="00080694">
              <w:rPr>
                <w:color w:val="000000"/>
              </w:rPr>
              <w:t>Ūkinės paskirti</w:t>
            </w:r>
            <w:r>
              <w:rPr>
                <w:color w:val="000000"/>
              </w:rPr>
              <w:t>es gyvūnų gerovės reikalavimai</w:t>
            </w:r>
          </w:p>
          <w:p w:rsidR="00080694" w:rsidRPr="00080694" w:rsidRDefault="00080694" w:rsidP="004B18DE">
            <w:pPr>
              <w:pStyle w:val="Betarp"/>
              <w:widowControl w:val="0"/>
              <w:numPr>
                <w:ilvl w:val="0"/>
                <w:numId w:val="54"/>
              </w:numPr>
              <w:ind w:left="0" w:firstLine="0"/>
              <w:rPr>
                <w:color w:val="000000" w:themeColor="text1"/>
              </w:rPr>
            </w:pPr>
            <w:r w:rsidRPr="00DA3A2B">
              <w:rPr>
                <w:color w:val="000000" w:themeColor="text1"/>
              </w:rPr>
              <w:t>Ūkinių gyvūnų transportavimo reikalavimai</w:t>
            </w:r>
          </w:p>
          <w:p w:rsidR="008F1A21" w:rsidRDefault="008F1A21" w:rsidP="004B18DE">
            <w:pPr>
              <w:pStyle w:val="Betarp"/>
              <w:widowControl w:val="0"/>
              <w:rPr>
                <w:b/>
                <w:i/>
                <w:color w:val="000000" w:themeColor="text1"/>
              </w:rPr>
            </w:pPr>
            <w:r w:rsidRPr="00DA3A2B">
              <w:rPr>
                <w:b/>
                <w:color w:val="000000" w:themeColor="text1"/>
              </w:rPr>
              <w:t>Tema.</w:t>
            </w:r>
            <w:r w:rsidRPr="00DA3A2B">
              <w:rPr>
                <w:color w:val="000000" w:themeColor="text1"/>
              </w:rPr>
              <w:t xml:space="preserve"> </w:t>
            </w:r>
            <w:r w:rsidRPr="00DA3A2B">
              <w:rPr>
                <w:b/>
                <w:i/>
                <w:color w:val="000000" w:themeColor="text1"/>
              </w:rPr>
              <w:t>Paukščių pakrovimo, iškrovimo iš transporto priemonių reikalavimai</w:t>
            </w:r>
          </w:p>
          <w:p w:rsidR="008F1A21" w:rsidRDefault="008F1A21" w:rsidP="004B18DE">
            <w:pPr>
              <w:pStyle w:val="Betarp"/>
              <w:widowControl w:val="0"/>
              <w:numPr>
                <w:ilvl w:val="0"/>
                <w:numId w:val="54"/>
              </w:numPr>
              <w:ind w:left="0" w:firstLine="0"/>
              <w:rPr>
                <w:color w:val="000000" w:themeColor="text1"/>
              </w:rPr>
            </w:pPr>
            <w:r w:rsidRPr="00DA3A2B">
              <w:rPr>
                <w:color w:val="000000" w:themeColor="text1"/>
              </w:rPr>
              <w:t>Transportuojamų ūkinių gyvūnų gerovė</w:t>
            </w:r>
            <w:r w:rsidR="00080694">
              <w:rPr>
                <w:color w:val="000000" w:themeColor="text1"/>
              </w:rPr>
              <w:t>s užtikrinimas</w:t>
            </w:r>
          </w:p>
          <w:p w:rsidR="008F1A21" w:rsidRDefault="00080694" w:rsidP="004B18DE">
            <w:pPr>
              <w:pStyle w:val="Betarp"/>
              <w:widowControl w:val="0"/>
              <w:numPr>
                <w:ilvl w:val="0"/>
                <w:numId w:val="54"/>
              </w:numPr>
              <w:ind w:left="0" w:firstLine="0"/>
              <w:rPr>
                <w:color w:val="000000" w:themeColor="text1"/>
              </w:rPr>
            </w:pPr>
            <w:r>
              <w:rPr>
                <w:color w:val="000000" w:themeColor="text1"/>
              </w:rPr>
              <w:t>Paukščių transportavimo ypatumai</w:t>
            </w:r>
          </w:p>
          <w:p w:rsidR="008F1A21" w:rsidRPr="00080694" w:rsidRDefault="00080694" w:rsidP="004B18DE">
            <w:pPr>
              <w:pStyle w:val="Betarp"/>
              <w:widowControl w:val="0"/>
              <w:numPr>
                <w:ilvl w:val="0"/>
                <w:numId w:val="54"/>
              </w:numPr>
              <w:ind w:left="0" w:firstLine="0"/>
              <w:rPr>
                <w:color w:val="000000" w:themeColor="text1"/>
              </w:rPr>
            </w:pPr>
            <w:r>
              <w:rPr>
                <w:color w:val="000000" w:themeColor="text1"/>
              </w:rPr>
              <w:t>Paukščių paruošimas</w:t>
            </w:r>
            <w:r w:rsidR="008F1A21" w:rsidRPr="00DA3A2B">
              <w:rPr>
                <w:color w:val="000000" w:themeColor="text1"/>
              </w:rPr>
              <w:t xml:space="preserve"> skerdimui</w:t>
            </w:r>
            <w:r>
              <w:rPr>
                <w:color w:val="000000" w:themeColor="text1"/>
              </w:rPr>
              <w:t xml:space="preserve">, laikantis gyvūnų gerovės reikalavimų </w:t>
            </w:r>
          </w:p>
        </w:tc>
      </w:tr>
      <w:tr w:rsidR="0098191A" w:rsidRPr="00DA3A2B" w:rsidTr="005F14C7">
        <w:trPr>
          <w:trHeight w:val="57"/>
          <w:jc w:val="center"/>
        </w:trPr>
        <w:tc>
          <w:tcPr>
            <w:tcW w:w="947" w:type="pct"/>
            <w:vMerge w:val="restart"/>
          </w:tcPr>
          <w:p w:rsidR="0098191A" w:rsidRPr="00DA3A2B" w:rsidRDefault="0098191A" w:rsidP="004B18DE">
            <w:pPr>
              <w:widowControl w:val="0"/>
            </w:pPr>
            <w:r w:rsidRPr="00DA3A2B">
              <w:t>6. Prižiūr</w:t>
            </w:r>
            <w:r w:rsidR="001E0D40">
              <w:t>ėti sergančius ūkinius gyvūnus.</w:t>
            </w:r>
          </w:p>
        </w:tc>
        <w:tc>
          <w:tcPr>
            <w:tcW w:w="1129" w:type="pct"/>
          </w:tcPr>
          <w:p w:rsidR="0098191A" w:rsidRPr="00DA3A2B" w:rsidRDefault="0098191A" w:rsidP="001E0D40">
            <w:pPr>
              <w:widowControl w:val="0"/>
            </w:pPr>
            <w:r w:rsidRPr="00DA3A2B">
              <w:t xml:space="preserve">6.1. Apibūdinti </w:t>
            </w:r>
            <w:r w:rsidR="002E4A02">
              <w:t xml:space="preserve">ūkinių </w:t>
            </w:r>
            <w:r w:rsidR="001E0D40">
              <w:t>gyvūnų ligas.</w:t>
            </w:r>
          </w:p>
        </w:tc>
        <w:tc>
          <w:tcPr>
            <w:tcW w:w="2924" w:type="pct"/>
          </w:tcPr>
          <w:p w:rsidR="00FA41D1" w:rsidRDefault="0098191A" w:rsidP="004B18DE">
            <w:pPr>
              <w:widowControl w:val="0"/>
              <w:rPr>
                <w:rFonts w:eastAsia="Calibri"/>
                <w:b/>
                <w:i/>
                <w:szCs w:val="22"/>
                <w:lang w:eastAsia="en-US"/>
              </w:rPr>
            </w:pPr>
            <w:r w:rsidRPr="00DA3A2B">
              <w:rPr>
                <w:rFonts w:eastAsia="Calibri"/>
                <w:b/>
                <w:szCs w:val="22"/>
                <w:lang w:eastAsia="en-US"/>
              </w:rPr>
              <w:t>Tema</w:t>
            </w:r>
            <w:r w:rsidR="005A42A7" w:rsidRPr="00DA3A2B">
              <w:rPr>
                <w:rFonts w:eastAsia="Calibri"/>
                <w:b/>
                <w:i/>
                <w:szCs w:val="22"/>
                <w:lang w:eastAsia="en-US"/>
              </w:rPr>
              <w:t>. Gyvūnų ligos</w:t>
            </w:r>
          </w:p>
          <w:p w:rsidR="00FA41D1" w:rsidRDefault="0098191A" w:rsidP="004B18DE">
            <w:pPr>
              <w:widowControl w:val="0"/>
              <w:numPr>
                <w:ilvl w:val="0"/>
                <w:numId w:val="8"/>
              </w:numPr>
              <w:ind w:left="0" w:firstLine="0"/>
              <w:rPr>
                <w:rFonts w:eastAsia="Calibri"/>
                <w:szCs w:val="22"/>
                <w:lang w:eastAsia="en-US"/>
              </w:rPr>
            </w:pPr>
            <w:r w:rsidRPr="00DA3A2B">
              <w:rPr>
                <w:rFonts w:eastAsia="Calibri"/>
                <w:szCs w:val="22"/>
                <w:lang w:eastAsia="en-US"/>
              </w:rPr>
              <w:t>Neužkrečiamos ligos ir jų profilaktika</w:t>
            </w:r>
          </w:p>
          <w:p w:rsidR="00D2744D" w:rsidRPr="006E1CB0" w:rsidRDefault="0098191A" w:rsidP="004B18DE">
            <w:pPr>
              <w:widowControl w:val="0"/>
              <w:numPr>
                <w:ilvl w:val="0"/>
                <w:numId w:val="8"/>
              </w:numPr>
              <w:ind w:left="0" w:firstLine="0"/>
              <w:rPr>
                <w:rFonts w:eastAsia="Calibri"/>
                <w:szCs w:val="22"/>
                <w:lang w:eastAsia="en-US"/>
              </w:rPr>
            </w:pPr>
            <w:r w:rsidRPr="00DA3A2B">
              <w:rPr>
                <w:rFonts w:eastAsia="Calibri"/>
                <w:szCs w:val="22"/>
                <w:lang w:eastAsia="en-US"/>
              </w:rPr>
              <w:t>Užkrečiamos ligos ir jų profilaktika</w:t>
            </w:r>
          </w:p>
          <w:p w:rsidR="00D54E7C" w:rsidRDefault="006E1CB0" w:rsidP="004B18DE">
            <w:pPr>
              <w:widowControl w:val="0"/>
              <w:rPr>
                <w:rStyle w:val="Grietas"/>
                <w:i/>
              </w:rPr>
            </w:pPr>
            <w:r w:rsidRPr="00DA3A2B">
              <w:rPr>
                <w:rFonts w:eastAsia="Calibri"/>
                <w:b/>
                <w:szCs w:val="22"/>
                <w:lang w:eastAsia="en-US"/>
              </w:rPr>
              <w:t>Tema</w:t>
            </w:r>
            <w:r w:rsidR="00D54E7C">
              <w:rPr>
                <w:rFonts w:eastAsia="Calibri"/>
                <w:b/>
                <w:i/>
                <w:szCs w:val="22"/>
                <w:lang w:eastAsia="en-US"/>
              </w:rPr>
              <w:t xml:space="preserve">. </w:t>
            </w:r>
            <w:r w:rsidR="00D54E7C" w:rsidRPr="00D54E7C">
              <w:rPr>
                <w:rStyle w:val="Grietas"/>
                <w:i/>
              </w:rPr>
              <w:t>Antimikrobin</w:t>
            </w:r>
            <w:r w:rsidR="00D54E7C">
              <w:rPr>
                <w:rStyle w:val="Grietas"/>
                <w:i/>
              </w:rPr>
              <w:t>io atsparumo stebėsena</w:t>
            </w:r>
          </w:p>
          <w:p w:rsidR="006E1CB0" w:rsidRPr="00D54E7C" w:rsidRDefault="00D54E7C" w:rsidP="004B18DE">
            <w:pPr>
              <w:pStyle w:val="Sraopastraipa"/>
              <w:widowControl w:val="0"/>
              <w:numPr>
                <w:ilvl w:val="0"/>
                <w:numId w:val="8"/>
              </w:numPr>
              <w:ind w:left="0" w:firstLine="0"/>
              <w:rPr>
                <w:b/>
                <w:bCs/>
              </w:rPr>
            </w:pPr>
            <w:proofErr w:type="spellStart"/>
            <w:r>
              <w:t>Zoonotinių</w:t>
            </w:r>
            <w:proofErr w:type="spellEnd"/>
            <w:r>
              <w:t xml:space="preserve"> ir </w:t>
            </w:r>
            <w:proofErr w:type="spellStart"/>
            <w:r>
              <w:t>simbiotinių</w:t>
            </w:r>
            <w:proofErr w:type="spellEnd"/>
            <w:r>
              <w:t xml:space="preserve"> bakterijų antimikrobinio atsparumo stebėsena</w:t>
            </w:r>
          </w:p>
          <w:p w:rsidR="006E1CB0" w:rsidRPr="00D54E7C" w:rsidRDefault="006E1CB0" w:rsidP="004B18DE">
            <w:pPr>
              <w:widowControl w:val="0"/>
              <w:numPr>
                <w:ilvl w:val="0"/>
                <w:numId w:val="8"/>
              </w:numPr>
              <w:ind w:left="0" w:firstLine="0"/>
              <w:rPr>
                <w:rFonts w:eastAsia="Calibri"/>
                <w:szCs w:val="22"/>
                <w:lang w:eastAsia="en-US"/>
              </w:rPr>
            </w:pPr>
            <w:proofErr w:type="spellStart"/>
            <w:r w:rsidRPr="00DA3A2B">
              <w:rPr>
                <w:rFonts w:eastAsia="Calibri"/>
                <w:szCs w:val="22"/>
                <w:lang w:eastAsia="en-US"/>
              </w:rPr>
              <w:t>Zoohigiena</w:t>
            </w:r>
            <w:proofErr w:type="spellEnd"/>
            <w:r w:rsidRPr="00DA3A2B">
              <w:rPr>
                <w:rFonts w:eastAsia="Calibri"/>
                <w:szCs w:val="22"/>
                <w:lang w:eastAsia="en-US"/>
              </w:rPr>
              <w:t xml:space="preserve">, </w:t>
            </w:r>
            <w:proofErr w:type="spellStart"/>
            <w:r w:rsidRPr="00DA3A2B">
              <w:rPr>
                <w:rFonts w:eastAsia="Calibri"/>
                <w:szCs w:val="22"/>
                <w:lang w:eastAsia="en-US"/>
              </w:rPr>
              <w:t>biosauga</w:t>
            </w:r>
            <w:proofErr w:type="spellEnd"/>
          </w:p>
        </w:tc>
      </w:tr>
      <w:tr w:rsidR="00E26D87" w:rsidRPr="00DA3A2B" w:rsidTr="005F14C7">
        <w:trPr>
          <w:trHeight w:val="57"/>
          <w:jc w:val="center"/>
        </w:trPr>
        <w:tc>
          <w:tcPr>
            <w:tcW w:w="947" w:type="pct"/>
            <w:vMerge/>
          </w:tcPr>
          <w:p w:rsidR="00E26D87" w:rsidRPr="00DA3A2B" w:rsidRDefault="00E26D87" w:rsidP="004B18DE">
            <w:pPr>
              <w:widowControl w:val="0"/>
            </w:pPr>
          </w:p>
        </w:tc>
        <w:tc>
          <w:tcPr>
            <w:tcW w:w="1129" w:type="pct"/>
          </w:tcPr>
          <w:p w:rsidR="00E26D87" w:rsidRPr="00DA3A2B" w:rsidRDefault="00E26D87" w:rsidP="001E0D40">
            <w:pPr>
              <w:widowControl w:val="0"/>
            </w:pPr>
            <w:r w:rsidRPr="00DA3A2B">
              <w:t>6.2. Suteikti pirmąją pagalbą sergančiam gyvū</w:t>
            </w:r>
            <w:r w:rsidR="00AA720F">
              <w:t>nui, vadovaujantis ūkinių gyvūnų gerovės reikalavimais.</w:t>
            </w:r>
          </w:p>
        </w:tc>
        <w:tc>
          <w:tcPr>
            <w:tcW w:w="2924" w:type="pct"/>
          </w:tcPr>
          <w:p w:rsidR="00F716AC" w:rsidRDefault="00E26D87"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Pirmosios pagalbos sergančiam gyvuliui suteikimas</w:t>
            </w:r>
          </w:p>
          <w:p w:rsidR="00E26D87" w:rsidRPr="00DA3A2B" w:rsidRDefault="00E26D87" w:rsidP="004B18DE">
            <w:pPr>
              <w:widowControl w:val="0"/>
              <w:numPr>
                <w:ilvl w:val="0"/>
                <w:numId w:val="8"/>
              </w:numPr>
              <w:ind w:left="0" w:firstLine="0"/>
              <w:rPr>
                <w:rFonts w:eastAsia="Calibri"/>
                <w:szCs w:val="22"/>
                <w:lang w:eastAsia="en-US"/>
              </w:rPr>
            </w:pPr>
            <w:r w:rsidRPr="00DA3A2B">
              <w:rPr>
                <w:rFonts w:eastAsia="Calibri"/>
                <w:szCs w:val="22"/>
                <w:lang w:eastAsia="en-US"/>
              </w:rPr>
              <w:t>Pirmoji pagalba esant nesunkiems sveikatos sutrikimams</w:t>
            </w:r>
          </w:p>
          <w:p w:rsidR="00E26D87" w:rsidRDefault="00E26D87" w:rsidP="004B18DE">
            <w:pPr>
              <w:widowControl w:val="0"/>
              <w:numPr>
                <w:ilvl w:val="0"/>
                <w:numId w:val="8"/>
              </w:numPr>
              <w:ind w:left="0" w:firstLine="0"/>
              <w:rPr>
                <w:rFonts w:eastAsia="Calibri"/>
                <w:szCs w:val="22"/>
                <w:lang w:eastAsia="en-US"/>
              </w:rPr>
            </w:pPr>
            <w:r w:rsidRPr="00DA3A2B">
              <w:rPr>
                <w:rFonts w:eastAsia="Calibri"/>
                <w:szCs w:val="22"/>
                <w:lang w:eastAsia="en-US"/>
              </w:rPr>
              <w:t>Pagalbos suteikimas patelei atsivedant jauniklį</w:t>
            </w:r>
          </w:p>
          <w:p w:rsidR="00F716AC" w:rsidRDefault="00D54E7C"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w:t>
            </w:r>
            <w:r>
              <w:rPr>
                <w:rFonts w:eastAsia="Calibri"/>
                <w:b/>
                <w:i/>
                <w:szCs w:val="22"/>
                <w:lang w:eastAsia="en-US"/>
              </w:rPr>
              <w:t>Medikamentų sergančiam gyvuliui sudavimas</w:t>
            </w:r>
          </w:p>
          <w:p w:rsidR="00D54E7C" w:rsidRPr="00DA3A2B" w:rsidRDefault="00D54E7C" w:rsidP="004B18DE">
            <w:pPr>
              <w:widowControl w:val="0"/>
              <w:numPr>
                <w:ilvl w:val="0"/>
                <w:numId w:val="8"/>
              </w:numPr>
              <w:ind w:left="0" w:firstLine="0"/>
              <w:rPr>
                <w:rFonts w:eastAsia="Calibri"/>
                <w:szCs w:val="22"/>
                <w:lang w:eastAsia="en-US"/>
              </w:rPr>
            </w:pPr>
            <w:r w:rsidRPr="00DA3A2B">
              <w:rPr>
                <w:rFonts w:eastAsia="Calibri"/>
                <w:szCs w:val="22"/>
                <w:lang w:eastAsia="en-US"/>
              </w:rPr>
              <w:lastRenderedPageBreak/>
              <w:t>Medikamentų sudavimas gyvuliui su pašaru</w:t>
            </w:r>
          </w:p>
          <w:p w:rsidR="00D54E7C" w:rsidRPr="00DA3A2B" w:rsidRDefault="00D54E7C" w:rsidP="004B18DE">
            <w:pPr>
              <w:widowControl w:val="0"/>
              <w:numPr>
                <w:ilvl w:val="0"/>
                <w:numId w:val="8"/>
              </w:numPr>
              <w:ind w:left="0" w:firstLine="0"/>
              <w:rPr>
                <w:rFonts w:eastAsia="Calibri"/>
                <w:szCs w:val="22"/>
                <w:lang w:eastAsia="en-US"/>
              </w:rPr>
            </w:pPr>
            <w:r w:rsidRPr="00DA3A2B">
              <w:rPr>
                <w:rFonts w:eastAsia="Calibri"/>
                <w:szCs w:val="22"/>
                <w:lang w:eastAsia="en-US"/>
              </w:rPr>
              <w:t>Medikamentų pro burną sudavimas</w:t>
            </w:r>
          </w:p>
          <w:p w:rsidR="00D2744D" w:rsidRPr="00D54E7C" w:rsidRDefault="00D54E7C" w:rsidP="004B18DE">
            <w:pPr>
              <w:widowControl w:val="0"/>
              <w:numPr>
                <w:ilvl w:val="0"/>
                <w:numId w:val="8"/>
              </w:numPr>
              <w:ind w:left="0" w:firstLine="0"/>
              <w:rPr>
                <w:rFonts w:eastAsia="Calibri"/>
                <w:szCs w:val="22"/>
                <w:lang w:eastAsia="en-US"/>
              </w:rPr>
            </w:pPr>
            <w:r w:rsidRPr="00DA3A2B">
              <w:rPr>
                <w:rFonts w:eastAsia="Calibri"/>
                <w:szCs w:val="22"/>
                <w:lang w:eastAsia="en-US"/>
              </w:rPr>
              <w:t>Medikamentų į raumenis suleidimas</w:t>
            </w:r>
          </w:p>
        </w:tc>
      </w:tr>
      <w:tr w:rsidR="00E26D87" w:rsidRPr="00DA3A2B" w:rsidTr="005F14C7">
        <w:trPr>
          <w:trHeight w:val="57"/>
          <w:jc w:val="center"/>
        </w:trPr>
        <w:tc>
          <w:tcPr>
            <w:tcW w:w="947" w:type="pct"/>
            <w:vMerge/>
          </w:tcPr>
          <w:p w:rsidR="00E26D87" w:rsidRPr="00DA3A2B" w:rsidRDefault="00E26D87" w:rsidP="004B18DE">
            <w:pPr>
              <w:widowControl w:val="0"/>
            </w:pPr>
          </w:p>
        </w:tc>
        <w:tc>
          <w:tcPr>
            <w:tcW w:w="1129" w:type="pct"/>
          </w:tcPr>
          <w:p w:rsidR="00E26D87" w:rsidRPr="00DA3A2B" w:rsidRDefault="00E26D87" w:rsidP="004B18DE">
            <w:pPr>
              <w:widowControl w:val="0"/>
            </w:pPr>
            <w:r w:rsidRPr="00DA3A2B">
              <w:t>6.3. P</w:t>
            </w:r>
            <w:r w:rsidR="00117499" w:rsidRPr="00DA3A2B">
              <w:t xml:space="preserve">agirdyti </w:t>
            </w:r>
            <w:r w:rsidRPr="00DA3A2B">
              <w:t>sergantį gyvulį</w:t>
            </w:r>
            <w:r w:rsidR="00D54E7C">
              <w:t>, laikantis ūkinių gyvūnų gerovės reikalavimų.</w:t>
            </w:r>
          </w:p>
        </w:tc>
        <w:tc>
          <w:tcPr>
            <w:tcW w:w="2924" w:type="pct"/>
          </w:tcPr>
          <w:p w:rsidR="00E26D87" w:rsidRPr="00DA3A2B" w:rsidRDefault="00E26D87" w:rsidP="004B18DE">
            <w:pPr>
              <w:widowControl w:val="0"/>
              <w:rPr>
                <w:rFonts w:eastAsia="Calibri"/>
                <w:b/>
                <w:i/>
                <w:szCs w:val="22"/>
                <w:lang w:eastAsia="en-US"/>
              </w:rPr>
            </w:pPr>
            <w:r w:rsidRPr="00DA3A2B">
              <w:rPr>
                <w:rFonts w:eastAsia="Calibri"/>
                <w:b/>
                <w:szCs w:val="22"/>
                <w:lang w:eastAsia="en-US"/>
              </w:rPr>
              <w:t>Tema</w:t>
            </w:r>
            <w:r w:rsidR="00D54E7C">
              <w:rPr>
                <w:rFonts w:eastAsia="Calibri"/>
                <w:b/>
                <w:i/>
                <w:szCs w:val="22"/>
                <w:lang w:eastAsia="en-US"/>
              </w:rPr>
              <w:t>. Sergančio gyvulio šėrimo ir girdymo ypatumai</w:t>
            </w:r>
          </w:p>
          <w:p w:rsidR="00E26D87" w:rsidRPr="00DA3A2B" w:rsidRDefault="00E26D87" w:rsidP="004B18DE">
            <w:pPr>
              <w:widowControl w:val="0"/>
              <w:numPr>
                <w:ilvl w:val="0"/>
                <w:numId w:val="8"/>
              </w:numPr>
              <w:ind w:left="0" w:firstLine="0"/>
              <w:rPr>
                <w:rFonts w:eastAsia="Calibri"/>
                <w:szCs w:val="22"/>
                <w:lang w:eastAsia="en-US"/>
              </w:rPr>
            </w:pPr>
            <w:r w:rsidRPr="00DA3A2B">
              <w:rPr>
                <w:rFonts w:eastAsia="Calibri"/>
                <w:szCs w:val="22"/>
                <w:lang w:eastAsia="en-US"/>
              </w:rPr>
              <w:t>Gulinčio gyvulio šėrimas</w:t>
            </w:r>
          </w:p>
          <w:p w:rsidR="00E26D87" w:rsidRDefault="00E26D87" w:rsidP="004B18DE">
            <w:pPr>
              <w:widowControl w:val="0"/>
              <w:numPr>
                <w:ilvl w:val="0"/>
                <w:numId w:val="8"/>
              </w:numPr>
              <w:ind w:left="0" w:firstLine="0"/>
              <w:rPr>
                <w:rFonts w:eastAsia="Calibri"/>
                <w:szCs w:val="22"/>
                <w:lang w:eastAsia="en-US"/>
              </w:rPr>
            </w:pPr>
            <w:r w:rsidRPr="00DA3A2B">
              <w:rPr>
                <w:rFonts w:eastAsia="Calibri"/>
                <w:szCs w:val="22"/>
                <w:lang w:eastAsia="en-US"/>
              </w:rPr>
              <w:t>Gulinčio gyvulio girdymas</w:t>
            </w:r>
          </w:p>
          <w:p w:rsidR="00D54E7C" w:rsidRPr="00DA3A2B" w:rsidRDefault="00D54E7C" w:rsidP="004B18DE">
            <w:pPr>
              <w:widowControl w:val="0"/>
              <w:rPr>
                <w:rFonts w:eastAsia="Calibri"/>
                <w:b/>
                <w:i/>
                <w:szCs w:val="22"/>
                <w:lang w:eastAsia="en-US"/>
              </w:rPr>
            </w:pPr>
            <w:r w:rsidRPr="00DA3A2B">
              <w:rPr>
                <w:rFonts w:eastAsia="Calibri"/>
                <w:b/>
                <w:szCs w:val="22"/>
                <w:lang w:eastAsia="en-US"/>
              </w:rPr>
              <w:t>Tema</w:t>
            </w:r>
            <w:r>
              <w:rPr>
                <w:rFonts w:eastAsia="Calibri"/>
                <w:b/>
                <w:i/>
                <w:szCs w:val="22"/>
                <w:lang w:eastAsia="en-US"/>
              </w:rPr>
              <w:t>. Sergančio gyvulio priežiūra</w:t>
            </w:r>
          </w:p>
          <w:p w:rsidR="00D54E7C" w:rsidRPr="00DA3A2B" w:rsidRDefault="00D54E7C" w:rsidP="004B18DE">
            <w:pPr>
              <w:widowControl w:val="0"/>
              <w:numPr>
                <w:ilvl w:val="0"/>
                <w:numId w:val="8"/>
              </w:numPr>
              <w:ind w:left="0" w:firstLine="0"/>
              <w:rPr>
                <w:rFonts w:eastAsia="Calibri"/>
                <w:szCs w:val="22"/>
                <w:lang w:eastAsia="en-US"/>
              </w:rPr>
            </w:pPr>
            <w:r>
              <w:rPr>
                <w:rFonts w:eastAsia="Calibri"/>
                <w:szCs w:val="22"/>
                <w:lang w:eastAsia="en-US"/>
              </w:rPr>
              <w:t xml:space="preserve">Gulinčio gyvulio </w:t>
            </w:r>
            <w:proofErr w:type="spellStart"/>
            <w:r>
              <w:rPr>
                <w:rFonts w:eastAsia="Calibri"/>
                <w:szCs w:val="22"/>
                <w:lang w:eastAsia="en-US"/>
              </w:rPr>
              <w:t>guoliavietės</w:t>
            </w:r>
            <w:proofErr w:type="spellEnd"/>
            <w:r>
              <w:rPr>
                <w:rFonts w:eastAsia="Calibri"/>
                <w:szCs w:val="22"/>
                <w:lang w:eastAsia="en-US"/>
              </w:rPr>
              <w:t xml:space="preserve"> sutvarkymas</w:t>
            </w:r>
          </w:p>
          <w:p w:rsidR="00D2744D" w:rsidRDefault="00D54E7C" w:rsidP="004B18DE">
            <w:pPr>
              <w:widowControl w:val="0"/>
              <w:numPr>
                <w:ilvl w:val="0"/>
                <w:numId w:val="8"/>
              </w:numPr>
              <w:ind w:left="0" w:firstLine="0"/>
              <w:rPr>
                <w:rFonts w:eastAsia="Calibri"/>
                <w:szCs w:val="22"/>
                <w:lang w:eastAsia="en-US"/>
              </w:rPr>
            </w:pPr>
            <w:r w:rsidRPr="00D54E7C">
              <w:rPr>
                <w:rFonts w:eastAsia="Calibri"/>
                <w:szCs w:val="22"/>
                <w:lang w:eastAsia="en-US"/>
              </w:rPr>
              <w:t xml:space="preserve">Gulinčio gyvulio </w:t>
            </w:r>
            <w:r w:rsidR="00E26D87" w:rsidRPr="00D54E7C">
              <w:rPr>
                <w:rFonts w:eastAsia="Calibri"/>
                <w:szCs w:val="22"/>
                <w:lang w:eastAsia="en-US"/>
              </w:rPr>
              <w:t>padėties pakeitimas</w:t>
            </w:r>
          </w:p>
          <w:p w:rsidR="00D54E7C" w:rsidRPr="00D54E7C" w:rsidRDefault="00D54E7C" w:rsidP="004B18DE">
            <w:pPr>
              <w:widowControl w:val="0"/>
              <w:numPr>
                <w:ilvl w:val="0"/>
                <w:numId w:val="8"/>
              </w:numPr>
              <w:ind w:left="0" w:firstLine="0"/>
              <w:rPr>
                <w:rFonts w:eastAsia="Calibri"/>
                <w:szCs w:val="22"/>
                <w:lang w:eastAsia="en-US"/>
              </w:rPr>
            </w:pPr>
            <w:r w:rsidRPr="00D54E7C">
              <w:rPr>
                <w:rFonts w:eastAsia="Calibri"/>
                <w:szCs w:val="22"/>
                <w:lang w:eastAsia="en-US"/>
              </w:rPr>
              <w:t>Ūkinių gyvūnų gerovės reikalavimai</w:t>
            </w:r>
          </w:p>
        </w:tc>
      </w:tr>
      <w:tr w:rsidR="00E26D87" w:rsidRPr="00DA3A2B" w:rsidTr="005F14C7">
        <w:trPr>
          <w:trHeight w:val="57"/>
          <w:jc w:val="center"/>
        </w:trPr>
        <w:tc>
          <w:tcPr>
            <w:tcW w:w="947" w:type="pct"/>
          </w:tcPr>
          <w:p w:rsidR="00E26D87" w:rsidRPr="00DA3A2B" w:rsidRDefault="00E26D87" w:rsidP="004B18DE">
            <w:pPr>
              <w:pStyle w:val="Betarp"/>
              <w:widowControl w:val="0"/>
            </w:pPr>
            <w:r w:rsidRPr="00DA3A2B">
              <w:t xml:space="preserve">Mokymosi pasiekimų vertinimo kriterijai </w:t>
            </w:r>
          </w:p>
        </w:tc>
        <w:tc>
          <w:tcPr>
            <w:tcW w:w="4053" w:type="pct"/>
            <w:gridSpan w:val="2"/>
          </w:tcPr>
          <w:p w:rsidR="001E0D40" w:rsidRDefault="00AA720F" w:rsidP="001E0D40">
            <w:pPr>
              <w:widowControl w:val="0"/>
              <w:jc w:val="both"/>
            </w:pPr>
            <w:r>
              <w:t>Apibūdinti ūkinių gyvūnų šėrimo racionų reikalavimai. Išmanyti pašarų ženklinimo reikalavimai. Parinkti pašarai pagal ūkinių gyvūnų rūšis, vadovaujantis Ūkinių gyvūnų gerovės reikalavimais. Atlikti pašarų ruošimo ir sandėliavimo darbai, vadovaujantis pašarų paruošimo, laikymo ir sandėliavimo reikalavimais. Apskaičiuota pašarų norma, atsižvelgiant į ūkinio gyvūno rūšį.</w:t>
            </w:r>
            <w:r w:rsidR="00F716AC">
              <w:t xml:space="preserve"> </w:t>
            </w:r>
            <w:r>
              <w:t>Apibūdinti mėsinių galvijų produktyvumo kriterijai. Paskaičiuota mėsinių galvijų šėrimo ir girdymo norma, vadovaujantis galvijų veislininkystės srities taisyklėmis. Suteikti mėsiniam galvijui pirmoji pagalba, laikantis gyvūnų gerovės reikalavimų. Pakrauti, iškrauti mėsiniai galvijai, vadovaujantis pakrovimo, iškrovimo iš transporto priemonių reikalavimais. Apibūdintos pieninių galvijų šėrimo ir priežiūros technologijos. Paskaičiuotos pieninių galvijų šėrimo ir girdymo normos, vadovaujantis galvijų veislininkystės srities taisyklių reikalavimais. Pakrauti, iškrauti pieniniai galvijai, vadovaujantis pakrovimo, iškrovimo iš transporto priemonių reikalavimais. Suteikta pirmoji pagalbą negaluojančiam pieniniam galvijui, laikantis gyvūnų gerovės reikalavimų. Apibūdintos kiaulių šėrimo ir priežiūros technologijos. Pakrautos, iškrautos kiaulės, vadovaujantis pakrovimo, iškrovimo iš transporto priemonių reikalavimais. Suteikta pirmoji pagalba negaluojančiai kiaulei, laikantis gyvūnų gerovės reikalavimų. Apibūdintos paukščių auginimo technologijos. Atlikti paukščių lesinimo ir priežiūros darbai bei papildytos girdyklos, vadovaujantis gyvūnų gerovės ir apsaugos įstatymu. Suteikta pirmoji pagalba sergančiam paukščiui, vadovaujantis gyvūnų gerovės ir apsaugos reikalavimais.</w:t>
            </w:r>
            <w:r w:rsidR="001E0D40">
              <w:t xml:space="preserve"> </w:t>
            </w:r>
            <w:r>
              <w:t>Atlikta paukščių laikymo patalpos dezinfekcija, laikantis Lietuvos higienos normos HN 90:2011 „Dezinfekcijos, dezinsekcijos ir deratizacijos bendrųjų saugos reikalavimų“. Pakrauti, iškrauti paukščiai, vadovaujantis pakrovimo, iškrovimo iš transporto priemonių reikalavimais. Apibūdintos gyvūnų ligos. Suteikti pirmoji pagalba sergančiam gyvūnui, vadovaujantis ūkinių gyvūnų gerovės reikalavimais. Pagirdytas sergantis gyvulys, vadovaujantis ūki</w:t>
            </w:r>
            <w:r w:rsidR="001E0D40">
              <w:t>nių gyvūnų gerovės reikalavimų.</w:t>
            </w:r>
          </w:p>
          <w:p w:rsidR="00E26D87" w:rsidRPr="00DA3A2B" w:rsidRDefault="00AA720F" w:rsidP="001E0D40">
            <w:pPr>
              <w:widowControl w:val="0"/>
              <w:jc w:val="both"/>
            </w:pPr>
            <w:r w:rsidRPr="00DA3A2B">
              <w:t xml:space="preserve">Dėvėti tinkami darbo drabužiai ir avalynė, asmeninės apsaugos priemonės. Baigus darbą, darbo vieta išvalyta. Darbai atlikti kokybiškai, laikantis darbų technologijos </w:t>
            </w:r>
            <w:r w:rsidRPr="00AA720F">
              <w:t xml:space="preserve">bei darbuotojų saugos ir sveikatos, ergonomikos, priešgaisrinės saugos ir aplinkosaugos reikalavimų. Vartoti </w:t>
            </w:r>
            <w:r w:rsidRPr="00DA3A2B">
              <w:t>tikslūs techniniai ir technologiniai terminai valstybine kalba, bendrauta laikantis darbo etikos ir kultūros principų.</w:t>
            </w:r>
            <w:r w:rsidR="00E26D87" w:rsidRPr="00DA3A2B">
              <w:t xml:space="preserve"> </w:t>
            </w:r>
          </w:p>
        </w:tc>
      </w:tr>
      <w:tr w:rsidR="00E26D87" w:rsidRPr="00DA3A2B" w:rsidTr="005F14C7">
        <w:trPr>
          <w:trHeight w:val="57"/>
          <w:jc w:val="center"/>
        </w:trPr>
        <w:tc>
          <w:tcPr>
            <w:tcW w:w="947" w:type="pct"/>
          </w:tcPr>
          <w:p w:rsidR="00E26D87" w:rsidRPr="00DA3A2B" w:rsidRDefault="00E26D87" w:rsidP="004B18DE">
            <w:pPr>
              <w:pStyle w:val="2vidutinistinklelis1"/>
              <w:widowControl w:val="0"/>
            </w:pPr>
            <w:r w:rsidRPr="00DA3A2B">
              <w:t>Reikalavimai mokymui skirtiems metodiniams ir materialiesiems ištekliams</w:t>
            </w:r>
          </w:p>
        </w:tc>
        <w:tc>
          <w:tcPr>
            <w:tcW w:w="4053" w:type="pct"/>
            <w:gridSpan w:val="2"/>
          </w:tcPr>
          <w:p w:rsidR="00E26D87" w:rsidRPr="00DA3A2B" w:rsidRDefault="00E26D87" w:rsidP="001E0D40">
            <w:pPr>
              <w:widowControl w:val="0"/>
              <w:jc w:val="both"/>
              <w:rPr>
                <w:rFonts w:eastAsia="Calibri"/>
                <w:i/>
              </w:rPr>
            </w:pPr>
            <w:r w:rsidRPr="00DA3A2B">
              <w:rPr>
                <w:rFonts w:eastAsia="Calibri"/>
                <w:i/>
              </w:rPr>
              <w:t>Mokymo(si) medžiaga:</w:t>
            </w:r>
          </w:p>
          <w:p w:rsidR="00E26D87" w:rsidRPr="00DA3A2B" w:rsidRDefault="00E26D87" w:rsidP="001E0D40">
            <w:pPr>
              <w:pStyle w:val="Betarp"/>
              <w:widowControl w:val="0"/>
              <w:numPr>
                <w:ilvl w:val="0"/>
                <w:numId w:val="1"/>
              </w:numPr>
              <w:ind w:left="0" w:firstLine="0"/>
              <w:jc w:val="both"/>
              <w:rPr>
                <w:iCs/>
              </w:rPr>
            </w:pPr>
            <w:r w:rsidRPr="00DA3A2B">
              <w:rPr>
                <w:iCs/>
              </w:rPr>
              <w:t>Vadovėliai ir kita mokomoji medžiaga</w:t>
            </w:r>
          </w:p>
          <w:p w:rsidR="00E26D87" w:rsidRPr="00DA3A2B" w:rsidRDefault="00E26D87" w:rsidP="001E0D40">
            <w:pPr>
              <w:pStyle w:val="Betarp"/>
              <w:widowControl w:val="0"/>
              <w:numPr>
                <w:ilvl w:val="0"/>
                <w:numId w:val="1"/>
              </w:numPr>
              <w:ind w:left="0" w:firstLine="0"/>
              <w:jc w:val="both"/>
              <w:rPr>
                <w:iCs/>
              </w:rPr>
            </w:pPr>
            <w:r w:rsidRPr="00DA3A2B">
              <w:rPr>
                <w:iCs/>
              </w:rPr>
              <w:t>Testas turimiems gebėjimams vertinti</w:t>
            </w:r>
          </w:p>
          <w:p w:rsidR="00E26D87" w:rsidRPr="00DA3A2B" w:rsidRDefault="00E26D87" w:rsidP="001E0D40">
            <w:pPr>
              <w:pStyle w:val="Betarp"/>
              <w:widowControl w:val="0"/>
              <w:numPr>
                <w:ilvl w:val="0"/>
                <w:numId w:val="1"/>
              </w:numPr>
              <w:ind w:left="0" w:firstLine="0"/>
              <w:jc w:val="both"/>
              <w:rPr>
                <w:iCs/>
              </w:rPr>
            </w:pPr>
            <w:r w:rsidRPr="00DA3A2B">
              <w:rPr>
                <w:iCs/>
              </w:rPr>
              <w:t>Įrenginių eksploatavimo instrukcijos</w:t>
            </w:r>
          </w:p>
          <w:p w:rsidR="00E26D87" w:rsidRPr="00DA3A2B" w:rsidRDefault="00E26D87" w:rsidP="001E0D40">
            <w:pPr>
              <w:pStyle w:val="Betarp"/>
              <w:widowControl w:val="0"/>
              <w:numPr>
                <w:ilvl w:val="0"/>
                <w:numId w:val="1"/>
              </w:numPr>
              <w:ind w:left="0" w:firstLine="0"/>
              <w:jc w:val="both"/>
              <w:rPr>
                <w:iCs/>
              </w:rPr>
            </w:pPr>
            <w:r w:rsidRPr="00DA3A2B">
              <w:rPr>
                <w:bCs/>
                <w:iCs/>
              </w:rPr>
              <w:lastRenderedPageBreak/>
              <w:t>Ūkinių gyvūnų šėrimo</w:t>
            </w:r>
            <w:r w:rsidRPr="00DA3A2B">
              <w:t xml:space="preserve"> r</w:t>
            </w:r>
            <w:r w:rsidRPr="00DA3A2B">
              <w:rPr>
                <w:iCs/>
              </w:rPr>
              <w:t>acionų sudarymo reikalavimai</w:t>
            </w:r>
          </w:p>
          <w:p w:rsidR="00E26D87" w:rsidRPr="00DA3A2B" w:rsidRDefault="00E26D87" w:rsidP="001E0D40">
            <w:pPr>
              <w:pStyle w:val="Betarp"/>
              <w:widowControl w:val="0"/>
              <w:numPr>
                <w:ilvl w:val="0"/>
                <w:numId w:val="1"/>
              </w:numPr>
              <w:ind w:left="0" w:firstLine="0"/>
              <w:jc w:val="both"/>
              <w:rPr>
                <w:iCs/>
              </w:rPr>
            </w:pPr>
            <w:r w:rsidRPr="00DA3A2B">
              <w:rPr>
                <w:iCs/>
              </w:rPr>
              <w:t>Pašarų ruošimo, laikymo ir sandėliavimo reikalavimai</w:t>
            </w:r>
          </w:p>
          <w:p w:rsidR="00E26D87" w:rsidRPr="00DA3A2B" w:rsidRDefault="00E26D87" w:rsidP="001E0D40">
            <w:pPr>
              <w:pStyle w:val="Betarp"/>
              <w:widowControl w:val="0"/>
              <w:numPr>
                <w:ilvl w:val="0"/>
                <w:numId w:val="1"/>
              </w:numPr>
              <w:ind w:left="0" w:firstLine="0"/>
              <w:jc w:val="both"/>
              <w:rPr>
                <w:iCs/>
              </w:rPr>
            </w:pPr>
            <w:r w:rsidRPr="00DA3A2B">
              <w:rPr>
                <w:iCs/>
              </w:rPr>
              <w:t>Ūkinių gyvūnų laikymo, saugojimo ir gyvūnų gerovės užtikrinimo reikalavimai</w:t>
            </w:r>
          </w:p>
          <w:p w:rsidR="00E26D87" w:rsidRPr="00DA3A2B" w:rsidRDefault="00E26D87" w:rsidP="001E0D40">
            <w:pPr>
              <w:pStyle w:val="Betarp"/>
              <w:widowControl w:val="0"/>
              <w:numPr>
                <w:ilvl w:val="0"/>
                <w:numId w:val="1"/>
              </w:numPr>
              <w:ind w:left="0" w:firstLine="0"/>
              <w:jc w:val="both"/>
              <w:rPr>
                <w:rFonts w:eastAsia="Calibri"/>
                <w:i/>
              </w:rPr>
            </w:pPr>
            <w:r w:rsidRPr="00DA3A2B">
              <w:rPr>
                <w:iCs/>
              </w:rPr>
              <w:t>Ūkinių gyvūnų</w:t>
            </w:r>
            <w:r w:rsidRPr="00DA3A2B">
              <w:t xml:space="preserve"> pakrovimo, iškrovimo iš transporto priemonių reikalavimai</w:t>
            </w:r>
          </w:p>
          <w:p w:rsidR="00E26D87" w:rsidRPr="00DA3A2B" w:rsidRDefault="00E26D87" w:rsidP="001E0D40">
            <w:pPr>
              <w:pStyle w:val="Betarp"/>
              <w:widowControl w:val="0"/>
              <w:jc w:val="both"/>
              <w:rPr>
                <w:rFonts w:eastAsia="Calibri"/>
                <w:i/>
              </w:rPr>
            </w:pPr>
            <w:r w:rsidRPr="00DA3A2B">
              <w:rPr>
                <w:rFonts w:eastAsia="Calibri"/>
                <w:i/>
              </w:rPr>
              <w:t>Mokymo(si) priemonės:</w:t>
            </w:r>
          </w:p>
          <w:p w:rsidR="00E26D87" w:rsidRPr="00DA3A2B" w:rsidRDefault="00E26D87" w:rsidP="001E0D40">
            <w:pPr>
              <w:pStyle w:val="Betarp"/>
              <w:widowControl w:val="0"/>
              <w:numPr>
                <w:ilvl w:val="0"/>
                <w:numId w:val="1"/>
              </w:numPr>
              <w:ind w:left="0" w:firstLine="0"/>
              <w:jc w:val="both"/>
              <w:rPr>
                <w:iCs/>
              </w:rPr>
            </w:pPr>
            <w:r w:rsidRPr="00DA3A2B">
              <w:rPr>
                <w:iCs/>
              </w:rPr>
              <w:t>Techninės priemonės mokymo(si) medžiagai iliustruoti, vizualizuoti, pristatyti</w:t>
            </w:r>
          </w:p>
          <w:p w:rsidR="00F716AC" w:rsidRDefault="00E26D87" w:rsidP="001E0D40">
            <w:pPr>
              <w:pStyle w:val="Betarp"/>
              <w:widowControl w:val="0"/>
              <w:numPr>
                <w:ilvl w:val="0"/>
                <w:numId w:val="1"/>
              </w:numPr>
              <w:ind w:left="0" w:firstLine="0"/>
              <w:jc w:val="both"/>
              <w:rPr>
                <w:iCs/>
              </w:rPr>
            </w:pPr>
            <w:r w:rsidRPr="00DA3A2B">
              <w:rPr>
                <w:iCs/>
              </w:rPr>
              <w:t>Pašarų pavyzdžiai</w:t>
            </w:r>
          </w:p>
          <w:p w:rsidR="00E26D87" w:rsidRPr="00DA3A2B" w:rsidRDefault="00E26D87" w:rsidP="001E0D40">
            <w:pPr>
              <w:pStyle w:val="Betarp"/>
              <w:widowControl w:val="0"/>
              <w:numPr>
                <w:ilvl w:val="0"/>
                <w:numId w:val="1"/>
              </w:numPr>
              <w:ind w:left="0" w:firstLine="0"/>
              <w:jc w:val="both"/>
              <w:rPr>
                <w:iCs/>
              </w:rPr>
            </w:pPr>
            <w:r w:rsidRPr="00DA3A2B">
              <w:rPr>
                <w:iCs/>
              </w:rPr>
              <w:t>Ūkinių gyvūnų fiksavimo priemonės: fiksavimo gardai, staklės, virvės, replės, kabliai, fiksavimo pertvaros</w:t>
            </w:r>
          </w:p>
          <w:p w:rsidR="00E26D87" w:rsidRPr="00DA3A2B" w:rsidRDefault="00E26D87" w:rsidP="001E0D40">
            <w:pPr>
              <w:pStyle w:val="Betarp"/>
              <w:widowControl w:val="0"/>
              <w:numPr>
                <w:ilvl w:val="0"/>
                <w:numId w:val="1"/>
              </w:numPr>
              <w:ind w:left="0" w:firstLine="0"/>
              <w:jc w:val="both"/>
              <w:rPr>
                <w:iCs/>
              </w:rPr>
            </w:pPr>
            <w:r w:rsidRPr="00DA3A2B">
              <w:rPr>
                <w:iCs/>
              </w:rPr>
              <w:t>Ūkinių gyvūnų priežiūros įrankiai: šukos, šepečiai, šluostės ir kt.</w:t>
            </w:r>
          </w:p>
          <w:p w:rsidR="00E26D87" w:rsidRPr="00DA3A2B" w:rsidRDefault="00E26D87" w:rsidP="001E0D40">
            <w:pPr>
              <w:pStyle w:val="Betarp"/>
              <w:widowControl w:val="0"/>
              <w:numPr>
                <w:ilvl w:val="0"/>
                <w:numId w:val="2"/>
              </w:numPr>
              <w:ind w:left="0" w:firstLine="0"/>
              <w:jc w:val="both"/>
              <w:rPr>
                <w:rFonts w:eastAsia="Calibri"/>
                <w:lang w:eastAsia="en-US"/>
              </w:rPr>
            </w:pPr>
            <w:r w:rsidRPr="00DA3A2B">
              <w:rPr>
                <w:rFonts w:eastAsia="Calibri"/>
                <w:lang w:eastAsia="en-US"/>
              </w:rPr>
              <w:t>Ūkinių gyvūnų higienos priemonės</w:t>
            </w:r>
          </w:p>
          <w:p w:rsidR="00E26D87" w:rsidRPr="00DA3A2B" w:rsidRDefault="00E26D87" w:rsidP="001E0D40">
            <w:pPr>
              <w:pStyle w:val="Betarp"/>
              <w:widowControl w:val="0"/>
              <w:numPr>
                <w:ilvl w:val="0"/>
                <w:numId w:val="2"/>
              </w:numPr>
              <w:ind w:left="0" w:firstLine="0"/>
              <w:jc w:val="both"/>
              <w:rPr>
                <w:rFonts w:eastAsia="Calibri"/>
                <w:lang w:eastAsia="en-US"/>
              </w:rPr>
            </w:pPr>
            <w:r w:rsidRPr="00DA3A2B">
              <w:rPr>
                <w:rFonts w:eastAsia="Calibri"/>
                <w:lang w:eastAsia="en-US"/>
              </w:rPr>
              <w:t>Darbuotojų higienos priemonės</w:t>
            </w:r>
          </w:p>
          <w:p w:rsidR="00E26D87" w:rsidRPr="00DA3A2B" w:rsidRDefault="00E26D87" w:rsidP="001E0D40">
            <w:pPr>
              <w:pStyle w:val="Betarp"/>
              <w:widowControl w:val="0"/>
              <w:numPr>
                <w:ilvl w:val="0"/>
                <w:numId w:val="1"/>
              </w:numPr>
              <w:ind w:left="0" w:firstLine="0"/>
              <w:jc w:val="both"/>
              <w:rPr>
                <w:iCs/>
              </w:rPr>
            </w:pPr>
            <w:r w:rsidRPr="00DA3A2B">
              <w:rPr>
                <w:iCs/>
              </w:rPr>
              <w:t>Pašarų ruošimo, šėrimo, vandens tiekimo aparatai ir įranga</w:t>
            </w:r>
          </w:p>
          <w:p w:rsidR="00E26D87" w:rsidRPr="00DA3A2B" w:rsidRDefault="00E26D87" w:rsidP="001E0D40">
            <w:pPr>
              <w:pStyle w:val="Betarp"/>
              <w:widowControl w:val="0"/>
              <w:numPr>
                <w:ilvl w:val="0"/>
                <w:numId w:val="1"/>
              </w:numPr>
              <w:ind w:left="0" w:firstLine="0"/>
              <w:jc w:val="both"/>
            </w:pPr>
            <w:r w:rsidRPr="00DA3A2B">
              <w:rPr>
                <w:iCs/>
              </w:rPr>
              <w:t>Darbo drabužiai</w:t>
            </w:r>
            <w:r w:rsidRPr="00DA3A2B">
              <w:t>, apavas, asmeninės apsaugos priemonės</w:t>
            </w:r>
          </w:p>
        </w:tc>
      </w:tr>
      <w:tr w:rsidR="00E26D87" w:rsidRPr="00DA3A2B" w:rsidTr="005F14C7">
        <w:trPr>
          <w:trHeight w:val="57"/>
          <w:jc w:val="center"/>
        </w:trPr>
        <w:tc>
          <w:tcPr>
            <w:tcW w:w="947" w:type="pct"/>
          </w:tcPr>
          <w:p w:rsidR="00E26D87" w:rsidRPr="00DA3A2B" w:rsidRDefault="00E26D87" w:rsidP="004B18DE">
            <w:pPr>
              <w:pStyle w:val="2vidutinistinklelis1"/>
              <w:widowControl w:val="0"/>
            </w:pPr>
            <w:r w:rsidRPr="00DA3A2B">
              <w:t>Reikalavimai teorinio ir praktinio mokymo vietai</w:t>
            </w:r>
          </w:p>
        </w:tc>
        <w:tc>
          <w:tcPr>
            <w:tcW w:w="4053" w:type="pct"/>
            <w:gridSpan w:val="2"/>
          </w:tcPr>
          <w:p w:rsidR="00E26D87" w:rsidRPr="00DA3A2B" w:rsidRDefault="00E26D87" w:rsidP="001E0D40">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E26D87" w:rsidRPr="00DA3A2B" w:rsidRDefault="00E26D87" w:rsidP="001E0D40">
            <w:pPr>
              <w:pStyle w:val="Default"/>
              <w:widowControl w:val="0"/>
              <w:jc w:val="both"/>
              <w:rPr>
                <w:color w:val="auto"/>
              </w:rPr>
            </w:pPr>
            <w:r w:rsidRPr="00DA3A2B">
              <w:rPr>
                <w:color w:val="auto"/>
              </w:rPr>
              <w:t>Praktinio mokymo klasė (patalpa), ūkinių gyvūnų ūkis, aprūpintas pašarų ruošimo, šėrimo, vandens tiekimo, melžimo įrenginiais, žemės ūkio technika.</w:t>
            </w:r>
          </w:p>
        </w:tc>
      </w:tr>
      <w:tr w:rsidR="00E26D87" w:rsidRPr="00DA3A2B" w:rsidTr="005F14C7">
        <w:trPr>
          <w:trHeight w:val="57"/>
          <w:jc w:val="center"/>
        </w:trPr>
        <w:tc>
          <w:tcPr>
            <w:tcW w:w="947" w:type="pct"/>
          </w:tcPr>
          <w:p w:rsidR="00E26D87" w:rsidRPr="00DA3A2B" w:rsidRDefault="00E26D87" w:rsidP="004B18DE">
            <w:pPr>
              <w:pStyle w:val="2vidutinistinklelis1"/>
              <w:widowControl w:val="0"/>
            </w:pPr>
            <w:r w:rsidRPr="00DA3A2B">
              <w:t>Reikalavimai mokytojų dalykiniam pasirengimui (dalykinei kvalifikacijai)</w:t>
            </w:r>
          </w:p>
        </w:tc>
        <w:tc>
          <w:tcPr>
            <w:tcW w:w="4053" w:type="pct"/>
            <w:gridSpan w:val="2"/>
          </w:tcPr>
          <w:p w:rsidR="00E26D87" w:rsidRPr="00DA3A2B" w:rsidRDefault="00E26D87" w:rsidP="001E0D40">
            <w:pPr>
              <w:widowControl w:val="0"/>
              <w:jc w:val="both"/>
            </w:pPr>
            <w:r w:rsidRPr="00DA3A2B">
              <w:t>Modulį gali vesti mokytojas, turintis:</w:t>
            </w:r>
          </w:p>
          <w:p w:rsidR="00E26D87" w:rsidRPr="00DA3A2B" w:rsidRDefault="00E26D87" w:rsidP="001E0D40">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6D87" w:rsidRPr="00DA3A2B" w:rsidRDefault="00E26D87" w:rsidP="001E0D40">
            <w:pPr>
              <w:pStyle w:val="2vidutinistinklelis1"/>
              <w:widowControl w:val="0"/>
              <w:jc w:val="both"/>
              <w:rPr>
                <w:i/>
                <w:iCs/>
              </w:rPr>
            </w:pPr>
            <w:r w:rsidRPr="00DA3A2B">
              <w:t xml:space="preserve">2) </w:t>
            </w:r>
            <w:r w:rsidRPr="00DA3A2B">
              <w:rPr>
                <w:bCs/>
                <w:lang w:eastAsia="en-US"/>
              </w:rPr>
              <w:t>gyvulininkystės</w:t>
            </w:r>
            <w:r w:rsidRPr="00DA3A2B">
              <w:t xml:space="preserve"> studijų krypties ar lygiavertį išsilavinimą arba vidurinį išs</w:t>
            </w:r>
            <w:r w:rsidR="00B605B0">
              <w:t xml:space="preserve">ilavinimą ir </w:t>
            </w:r>
            <w:proofErr w:type="spellStart"/>
            <w:r w:rsidRPr="00DA3A2B">
              <w:t>agroverslo</w:t>
            </w:r>
            <w:proofErr w:type="spellEnd"/>
            <w:r w:rsidRPr="00DA3A2B">
              <w:t xml:space="preserve"> 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B605B0" w:rsidRDefault="00B605B0" w:rsidP="004B18DE">
      <w:pPr>
        <w:widowControl w:val="0"/>
      </w:pPr>
    </w:p>
    <w:p w:rsidR="001E0D40" w:rsidRPr="00DA3A2B" w:rsidRDefault="001E0D40" w:rsidP="004B18DE">
      <w:pPr>
        <w:widowControl w:val="0"/>
      </w:pPr>
    </w:p>
    <w:p w:rsidR="004D2810" w:rsidRPr="00DA3A2B" w:rsidRDefault="004D2810" w:rsidP="004B18DE">
      <w:pPr>
        <w:widowControl w:val="0"/>
        <w:rPr>
          <w:b/>
        </w:rPr>
      </w:pPr>
      <w:r w:rsidRPr="00DA3A2B">
        <w:rPr>
          <w:b/>
        </w:rPr>
        <w:t>Modulio pavadinimas – „Ekologinis ūkininkavimas</w:t>
      </w:r>
      <w:r w:rsidRPr="00DA3A2B">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D2810" w:rsidRPr="00DA3A2B" w:rsidTr="001E0D40">
        <w:trPr>
          <w:trHeight w:val="57"/>
          <w:jc w:val="center"/>
        </w:trPr>
        <w:tc>
          <w:tcPr>
            <w:tcW w:w="947" w:type="pct"/>
          </w:tcPr>
          <w:p w:rsidR="004D2810" w:rsidRPr="00DA3A2B" w:rsidRDefault="004D2810" w:rsidP="004B18DE">
            <w:pPr>
              <w:pStyle w:val="Betarp"/>
              <w:widowControl w:val="0"/>
            </w:pPr>
            <w:r w:rsidRPr="00DA3A2B">
              <w:t>Valstybinis kodas</w:t>
            </w:r>
          </w:p>
        </w:tc>
        <w:tc>
          <w:tcPr>
            <w:tcW w:w="4053" w:type="pct"/>
            <w:gridSpan w:val="2"/>
          </w:tcPr>
          <w:p w:rsidR="004D2810" w:rsidRPr="00DA3A2B" w:rsidRDefault="004F7DBF" w:rsidP="004B18DE">
            <w:pPr>
              <w:pStyle w:val="Betarp"/>
              <w:widowControl w:val="0"/>
            </w:pPr>
            <w:r w:rsidRPr="00964646">
              <w:rPr>
                <w:rFonts w:eastAsia="Calibri"/>
              </w:rPr>
              <w:t>408111201</w:t>
            </w:r>
          </w:p>
        </w:tc>
      </w:tr>
      <w:tr w:rsidR="004D2810" w:rsidRPr="00DA3A2B" w:rsidTr="001E0D40">
        <w:trPr>
          <w:trHeight w:val="57"/>
          <w:jc w:val="center"/>
        </w:trPr>
        <w:tc>
          <w:tcPr>
            <w:tcW w:w="947" w:type="pct"/>
          </w:tcPr>
          <w:p w:rsidR="004D2810" w:rsidRPr="00DA3A2B" w:rsidRDefault="004D2810" w:rsidP="004B18DE">
            <w:pPr>
              <w:pStyle w:val="Betarp"/>
              <w:widowControl w:val="0"/>
            </w:pPr>
            <w:r w:rsidRPr="00DA3A2B">
              <w:t>Modulio LTKS lygis</w:t>
            </w:r>
          </w:p>
        </w:tc>
        <w:tc>
          <w:tcPr>
            <w:tcW w:w="4053" w:type="pct"/>
            <w:gridSpan w:val="2"/>
          </w:tcPr>
          <w:p w:rsidR="004D2810" w:rsidRPr="00DA3A2B" w:rsidRDefault="004D2810" w:rsidP="004B18DE">
            <w:pPr>
              <w:pStyle w:val="Betarp"/>
              <w:widowControl w:val="0"/>
            </w:pPr>
            <w:r w:rsidRPr="00DA3A2B">
              <w:t>IV</w:t>
            </w:r>
          </w:p>
        </w:tc>
      </w:tr>
      <w:tr w:rsidR="004D2810" w:rsidRPr="00DA3A2B" w:rsidTr="001E0D40">
        <w:trPr>
          <w:trHeight w:val="57"/>
          <w:jc w:val="center"/>
        </w:trPr>
        <w:tc>
          <w:tcPr>
            <w:tcW w:w="947" w:type="pct"/>
          </w:tcPr>
          <w:p w:rsidR="004D2810" w:rsidRPr="00315EE3" w:rsidRDefault="004D2810" w:rsidP="004B18DE">
            <w:pPr>
              <w:pStyle w:val="Betarp"/>
              <w:widowControl w:val="0"/>
            </w:pPr>
            <w:r w:rsidRPr="00315EE3">
              <w:t>Apimtis mokymosi kreditais</w:t>
            </w:r>
          </w:p>
        </w:tc>
        <w:tc>
          <w:tcPr>
            <w:tcW w:w="4053" w:type="pct"/>
            <w:gridSpan w:val="2"/>
          </w:tcPr>
          <w:p w:rsidR="004D2810" w:rsidRPr="00315EE3" w:rsidRDefault="00315EE3" w:rsidP="004B18DE">
            <w:pPr>
              <w:pStyle w:val="Betarp"/>
              <w:widowControl w:val="0"/>
            </w:pPr>
            <w:r w:rsidRPr="00315EE3">
              <w:t>10</w:t>
            </w:r>
          </w:p>
        </w:tc>
      </w:tr>
      <w:tr w:rsidR="004D2810" w:rsidRPr="00DA3A2B" w:rsidTr="001E0D40">
        <w:trPr>
          <w:trHeight w:val="57"/>
          <w:jc w:val="center"/>
        </w:trPr>
        <w:tc>
          <w:tcPr>
            <w:tcW w:w="947" w:type="pct"/>
          </w:tcPr>
          <w:p w:rsidR="004D2810" w:rsidRPr="00DA3A2B" w:rsidRDefault="004D2810" w:rsidP="004B18DE">
            <w:pPr>
              <w:pStyle w:val="Betarp"/>
              <w:widowControl w:val="0"/>
            </w:pPr>
            <w:r w:rsidRPr="00DA3A2B">
              <w:t xml:space="preserve">Asmens pasirengimo mokytis modulyje </w:t>
            </w:r>
            <w:r w:rsidR="00BF1898">
              <w:t>reikalavimai</w:t>
            </w:r>
          </w:p>
        </w:tc>
        <w:tc>
          <w:tcPr>
            <w:tcW w:w="4053" w:type="pct"/>
            <w:gridSpan w:val="2"/>
          </w:tcPr>
          <w:p w:rsidR="004D2810" w:rsidRPr="00DA3A2B" w:rsidRDefault="004D2810" w:rsidP="004B18DE">
            <w:pPr>
              <w:pStyle w:val="Betarp"/>
              <w:widowControl w:val="0"/>
            </w:pPr>
            <w:r w:rsidRPr="00DA3A2B">
              <w:t>Netaikoma</w:t>
            </w:r>
          </w:p>
        </w:tc>
      </w:tr>
      <w:tr w:rsidR="004D2810" w:rsidRPr="00DA3A2B" w:rsidTr="001E0D40">
        <w:trPr>
          <w:trHeight w:val="57"/>
          <w:jc w:val="center"/>
        </w:trPr>
        <w:tc>
          <w:tcPr>
            <w:tcW w:w="947" w:type="pct"/>
            <w:shd w:val="clear" w:color="auto" w:fill="F2F2F2"/>
          </w:tcPr>
          <w:p w:rsidR="004D2810" w:rsidRPr="00DA3A2B" w:rsidRDefault="004D2810" w:rsidP="004B18DE">
            <w:pPr>
              <w:pStyle w:val="Betarp"/>
              <w:widowControl w:val="0"/>
              <w:rPr>
                <w:bCs/>
                <w:iCs/>
              </w:rPr>
            </w:pPr>
            <w:r w:rsidRPr="00DA3A2B">
              <w:t>Kompetencijos</w:t>
            </w:r>
          </w:p>
        </w:tc>
        <w:tc>
          <w:tcPr>
            <w:tcW w:w="1129" w:type="pct"/>
            <w:shd w:val="clear" w:color="auto" w:fill="F2F2F2"/>
          </w:tcPr>
          <w:p w:rsidR="004D2810" w:rsidRPr="00DA3A2B" w:rsidRDefault="004D2810" w:rsidP="004B18DE">
            <w:pPr>
              <w:pStyle w:val="Betarp"/>
              <w:widowControl w:val="0"/>
              <w:rPr>
                <w:bCs/>
                <w:iCs/>
              </w:rPr>
            </w:pPr>
            <w:r w:rsidRPr="00DA3A2B">
              <w:rPr>
                <w:bCs/>
                <w:iCs/>
              </w:rPr>
              <w:t>Mokymosi rezultatai</w:t>
            </w:r>
          </w:p>
        </w:tc>
        <w:tc>
          <w:tcPr>
            <w:tcW w:w="2924" w:type="pct"/>
            <w:shd w:val="clear" w:color="auto" w:fill="F2F2F2"/>
          </w:tcPr>
          <w:p w:rsidR="004D2810" w:rsidRPr="00DA3A2B" w:rsidRDefault="004D2810" w:rsidP="004B18DE">
            <w:pPr>
              <w:pStyle w:val="Betarp"/>
              <w:widowControl w:val="0"/>
              <w:rPr>
                <w:bCs/>
                <w:iCs/>
              </w:rPr>
            </w:pPr>
            <w:r w:rsidRPr="00DA3A2B">
              <w:rPr>
                <w:bCs/>
                <w:iCs/>
              </w:rPr>
              <w:t>Rekomenduojamas turinys mokymosi rezultatams pasiekti</w:t>
            </w:r>
          </w:p>
        </w:tc>
      </w:tr>
      <w:tr w:rsidR="001832E8" w:rsidRPr="00DA3A2B" w:rsidTr="001E0D40">
        <w:trPr>
          <w:trHeight w:val="57"/>
          <w:jc w:val="center"/>
        </w:trPr>
        <w:tc>
          <w:tcPr>
            <w:tcW w:w="947" w:type="pct"/>
            <w:vMerge w:val="restart"/>
          </w:tcPr>
          <w:p w:rsidR="001832E8" w:rsidRPr="00DA3A2B" w:rsidRDefault="001832E8" w:rsidP="004B18DE">
            <w:pPr>
              <w:widowControl w:val="0"/>
            </w:pPr>
            <w:r w:rsidRPr="00DA3A2B">
              <w:lastRenderedPageBreak/>
              <w:t>1. Organizuoti augalininkystės produktų gamybą, laikantis ek</w:t>
            </w:r>
            <w:r w:rsidR="001E0D40">
              <w:t>ologinio ūkininkavimo principų.</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1832E8" w:rsidRPr="00DA3A2B" w:rsidRDefault="001832E8" w:rsidP="001E0D40">
            <w:pPr>
              <w:widowControl w:val="0"/>
              <w:rPr>
                <w:rFonts w:eastAsia="Calibri"/>
              </w:rPr>
            </w:pPr>
            <w:r w:rsidRPr="00DA3A2B">
              <w:t>1.1</w:t>
            </w:r>
            <w:r w:rsidR="00B74E21">
              <w:t>.</w:t>
            </w:r>
            <w:r w:rsidRPr="00DA3A2B">
              <w:t xml:space="preserve"> </w:t>
            </w:r>
            <w:r w:rsidRPr="00DA3A2B">
              <w:rPr>
                <w:rFonts w:eastAsia="Calibri"/>
              </w:rPr>
              <w:t>Išmanyti žemės ūkio ir kaimo plėtros politiką, ekologinio ūkininkavimo reikalavimus ir principus</w:t>
            </w:r>
            <w:r w:rsidR="00C06E01" w:rsidRPr="00DA3A2B">
              <w:rPr>
                <w:rFonts w:eastAsia="Calibri"/>
              </w:rPr>
              <w:t>.</w:t>
            </w:r>
          </w:p>
        </w:tc>
        <w:tc>
          <w:tcPr>
            <w:tcW w:w="2924" w:type="pct"/>
            <w:shd w:val="clear" w:color="auto" w:fill="auto"/>
          </w:tcPr>
          <w:p w:rsidR="00FA41D1" w:rsidRDefault="001832E8" w:rsidP="004B18DE">
            <w:pPr>
              <w:widowControl w:val="0"/>
              <w:rPr>
                <w:b/>
                <w:bCs/>
                <w:iCs/>
              </w:rPr>
            </w:pPr>
            <w:r w:rsidRPr="00DA3A2B">
              <w:rPr>
                <w:b/>
                <w:bCs/>
                <w:iCs/>
              </w:rPr>
              <w:t>Tema.</w:t>
            </w:r>
            <w:r w:rsidRPr="00DA3A2B">
              <w:rPr>
                <w:bCs/>
                <w:iCs/>
              </w:rPr>
              <w:t xml:space="preserve"> </w:t>
            </w:r>
            <w:r w:rsidRPr="007C03C1">
              <w:rPr>
                <w:b/>
                <w:bCs/>
                <w:i/>
                <w:iCs/>
              </w:rPr>
              <w:t>Ekologinės gamybos reikalavimai, tikslai ir principai</w:t>
            </w:r>
          </w:p>
          <w:p w:rsidR="00FA41D1" w:rsidRDefault="001832E8" w:rsidP="004B18DE">
            <w:pPr>
              <w:widowControl w:val="0"/>
              <w:numPr>
                <w:ilvl w:val="0"/>
                <w:numId w:val="21"/>
              </w:numPr>
              <w:ind w:left="0" w:firstLine="0"/>
              <w:rPr>
                <w:bCs/>
                <w:iCs/>
              </w:rPr>
            </w:pPr>
            <w:r w:rsidRPr="00DA3A2B">
              <w:rPr>
                <w:rFonts w:eastAsia="Calibri"/>
              </w:rPr>
              <w:t>Žemės ūkio ir kaimo plėtros politika</w:t>
            </w:r>
          </w:p>
          <w:p w:rsidR="00FA41D1" w:rsidRDefault="001832E8" w:rsidP="004B18DE">
            <w:pPr>
              <w:widowControl w:val="0"/>
              <w:numPr>
                <w:ilvl w:val="0"/>
                <w:numId w:val="21"/>
              </w:numPr>
              <w:ind w:left="0" w:firstLine="0"/>
              <w:rPr>
                <w:bCs/>
                <w:iCs/>
              </w:rPr>
            </w:pPr>
            <w:r w:rsidRPr="00DA3A2B">
              <w:rPr>
                <w:bCs/>
                <w:iCs/>
              </w:rPr>
              <w:t>Ekologinės žemdirbystės plėtros tikslai ir ypatumai</w:t>
            </w:r>
          </w:p>
          <w:p w:rsidR="001832E8" w:rsidRPr="00DA3A2B" w:rsidRDefault="001832E8" w:rsidP="004B18DE">
            <w:pPr>
              <w:widowControl w:val="0"/>
              <w:numPr>
                <w:ilvl w:val="0"/>
                <w:numId w:val="21"/>
              </w:numPr>
              <w:ind w:left="0" w:firstLine="0"/>
            </w:pPr>
            <w:r w:rsidRPr="00DA3A2B">
              <w:rPr>
                <w:bCs/>
                <w:iCs/>
              </w:rPr>
              <w:t>Ekologinę žemės ūkio gamybą reglamentuojantys Europos Sąjungos ir Lietuvos teisės aktai</w:t>
            </w:r>
          </w:p>
          <w:p w:rsidR="00FA41D1" w:rsidRDefault="001832E8" w:rsidP="004B18DE">
            <w:pPr>
              <w:widowControl w:val="0"/>
              <w:rPr>
                <w:b/>
              </w:rPr>
            </w:pPr>
            <w:r w:rsidRPr="00DA3A2B">
              <w:rPr>
                <w:b/>
                <w:bCs/>
                <w:iCs/>
              </w:rPr>
              <w:t xml:space="preserve">Tema. </w:t>
            </w:r>
            <w:r w:rsidRPr="007C03C1">
              <w:rPr>
                <w:b/>
                <w:bCs/>
                <w:i/>
                <w:iCs/>
              </w:rPr>
              <w:t>Ekologinės gamybos reikalavimai</w:t>
            </w:r>
          </w:p>
          <w:p w:rsidR="00FA41D1" w:rsidRDefault="001832E8" w:rsidP="004B18DE">
            <w:pPr>
              <w:widowControl w:val="0"/>
              <w:numPr>
                <w:ilvl w:val="0"/>
                <w:numId w:val="21"/>
              </w:numPr>
              <w:ind w:left="0" w:firstLine="0"/>
            </w:pPr>
            <w:r w:rsidRPr="00DA3A2B">
              <w:rPr>
                <w:bCs/>
                <w:iCs/>
              </w:rPr>
              <w:t>Ekologinės gamybos reikalavimai</w:t>
            </w:r>
          </w:p>
          <w:p w:rsidR="00FA41D1" w:rsidRDefault="001832E8" w:rsidP="004B18DE">
            <w:pPr>
              <w:widowControl w:val="0"/>
              <w:numPr>
                <w:ilvl w:val="0"/>
                <w:numId w:val="21"/>
              </w:numPr>
              <w:ind w:left="0" w:firstLine="0"/>
            </w:pPr>
            <w:r w:rsidRPr="00DA3A2B">
              <w:rPr>
                <w:bCs/>
                <w:iCs/>
              </w:rPr>
              <w:t>Ekologinio ūkio sertifikavimo tvarka</w:t>
            </w:r>
          </w:p>
          <w:p w:rsidR="00FA41D1" w:rsidRDefault="001832E8" w:rsidP="004B18DE">
            <w:pPr>
              <w:widowControl w:val="0"/>
              <w:numPr>
                <w:ilvl w:val="0"/>
                <w:numId w:val="21"/>
              </w:numPr>
              <w:ind w:left="0" w:firstLine="0"/>
            </w:pPr>
            <w:r w:rsidRPr="00DA3A2B">
              <w:rPr>
                <w:bCs/>
                <w:iCs/>
              </w:rPr>
              <w:t>Ekologiškos produkcijos ženklinimo reikalavimai</w:t>
            </w:r>
          </w:p>
          <w:p w:rsidR="001832E8" w:rsidRPr="00DA3A2B" w:rsidRDefault="001832E8" w:rsidP="004B18DE">
            <w:pPr>
              <w:widowControl w:val="0"/>
              <w:numPr>
                <w:ilvl w:val="0"/>
                <w:numId w:val="21"/>
              </w:numPr>
              <w:ind w:left="0" w:firstLine="0"/>
            </w:pPr>
            <w:r w:rsidRPr="00DA3A2B">
              <w:rPr>
                <w:bCs/>
                <w:iCs/>
              </w:rPr>
              <w:t>Ekologinio ūkio veiklos žurnalo pildymas</w:t>
            </w:r>
          </w:p>
        </w:tc>
      </w:tr>
      <w:tr w:rsidR="001832E8" w:rsidRPr="00DA3A2B" w:rsidTr="001E0D40">
        <w:trPr>
          <w:trHeight w:val="57"/>
          <w:jc w:val="center"/>
        </w:trPr>
        <w:tc>
          <w:tcPr>
            <w:tcW w:w="947" w:type="pct"/>
            <w:vMerge/>
          </w:tcPr>
          <w:p w:rsidR="001832E8" w:rsidRPr="00DA3A2B" w:rsidRDefault="001832E8" w:rsidP="004B18DE">
            <w:pPr>
              <w:pStyle w:val="Betarp"/>
              <w:widowControl w:val="0"/>
            </w:pPr>
          </w:p>
        </w:tc>
        <w:tc>
          <w:tcPr>
            <w:tcW w:w="1129" w:type="pct"/>
          </w:tcPr>
          <w:p w:rsidR="001832E8" w:rsidRPr="00DA3A2B" w:rsidRDefault="001832E8" w:rsidP="001E0D40">
            <w:pPr>
              <w:widowControl w:val="0"/>
            </w:pPr>
            <w:r w:rsidRPr="00DA3A2B">
              <w:t xml:space="preserve">1.2. </w:t>
            </w:r>
            <w:r w:rsidR="00AC5B6D">
              <w:t xml:space="preserve">Parinkti augalų veislę ekologiniam ūkiui, </w:t>
            </w:r>
            <w:r w:rsidR="007C03C1">
              <w:t xml:space="preserve">laikantis </w:t>
            </w:r>
            <w:r w:rsidR="007C03C1">
              <w:rPr>
                <w:bCs/>
                <w:iCs/>
              </w:rPr>
              <w:t>e</w:t>
            </w:r>
            <w:r w:rsidR="007C03C1" w:rsidRPr="00DA3A2B">
              <w:rPr>
                <w:bCs/>
                <w:iCs/>
              </w:rPr>
              <w:t xml:space="preserve">kologinę </w:t>
            </w:r>
            <w:r w:rsidR="007C03C1">
              <w:rPr>
                <w:bCs/>
                <w:iCs/>
              </w:rPr>
              <w:t>žemės ūkio gamybą reglamentuojančių</w:t>
            </w:r>
            <w:r w:rsidR="007C03C1" w:rsidRPr="00DA3A2B">
              <w:rPr>
                <w:bCs/>
                <w:iCs/>
              </w:rPr>
              <w:t xml:space="preserve"> Europos S</w:t>
            </w:r>
            <w:r w:rsidR="007C03C1">
              <w:rPr>
                <w:bCs/>
                <w:iCs/>
              </w:rPr>
              <w:t>ąjungos ir Lietuvos teisės aktų.</w:t>
            </w:r>
          </w:p>
        </w:tc>
        <w:tc>
          <w:tcPr>
            <w:tcW w:w="2924" w:type="pct"/>
          </w:tcPr>
          <w:p w:rsidR="00AC5B6D" w:rsidRDefault="001832E8" w:rsidP="004B18DE">
            <w:pPr>
              <w:widowControl w:val="0"/>
              <w:rPr>
                <w:b/>
              </w:rPr>
            </w:pPr>
            <w:r w:rsidRPr="00DA3A2B">
              <w:rPr>
                <w:rFonts w:eastAsia="Calibri"/>
                <w:b/>
                <w:szCs w:val="22"/>
                <w:lang w:eastAsia="en-US"/>
              </w:rPr>
              <w:t xml:space="preserve">Tema. </w:t>
            </w:r>
            <w:r w:rsidRPr="00DA3A2B">
              <w:rPr>
                <w:b/>
              </w:rPr>
              <w:t>Augalinių produktų gamybos taisyklės</w:t>
            </w:r>
          </w:p>
          <w:p w:rsidR="001832E8" w:rsidRPr="00DA3A2B" w:rsidRDefault="001832E8" w:rsidP="004B18DE">
            <w:pPr>
              <w:widowControl w:val="0"/>
              <w:numPr>
                <w:ilvl w:val="0"/>
                <w:numId w:val="23"/>
              </w:numPr>
              <w:ind w:left="0" w:firstLine="0"/>
            </w:pPr>
            <w:r w:rsidRPr="00DA3A2B">
              <w:t>Perėjimo prie ekologinės gamybos tvarka</w:t>
            </w:r>
          </w:p>
          <w:p w:rsidR="001832E8" w:rsidRPr="00DA3A2B" w:rsidRDefault="001832E8" w:rsidP="004B18DE">
            <w:pPr>
              <w:widowControl w:val="0"/>
              <w:numPr>
                <w:ilvl w:val="0"/>
                <w:numId w:val="23"/>
              </w:numPr>
              <w:ind w:left="0" w:firstLine="0"/>
            </w:pPr>
            <w:r w:rsidRPr="00DA3A2B">
              <w:t>Ekologinių javų, daržovių, vaisių ir uogų auginimo ypatumai</w:t>
            </w:r>
          </w:p>
          <w:p w:rsidR="001832E8" w:rsidRPr="00DA3A2B" w:rsidRDefault="001832E8" w:rsidP="004B18DE">
            <w:pPr>
              <w:widowControl w:val="0"/>
              <w:rPr>
                <w:b/>
              </w:rPr>
            </w:pPr>
            <w:r w:rsidRPr="00DA3A2B">
              <w:rPr>
                <w:rFonts w:eastAsia="Calibri"/>
                <w:b/>
                <w:szCs w:val="22"/>
                <w:lang w:eastAsia="en-US"/>
              </w:rPr>
              <w:t xml:space="preserve">Tema. </w:t>
            </w:r>
            <w:r w:rsidRPr="00DA3A2B">
              <w:rPr>
                <w:b/>
              </w:rPr>
              <w:t>Dirvožemio derlingumo ir biologinio aktyvumo išlaikymas ir didinimas</w:t>
            </w:r>
          </w:p>
          <w:p w:rsidR="001832E8" w:rsidRPr="006F777B" w:rsidRDefault="001832E8" w:rsidP="004B18DE">
            <w:pPr>
              <w:widowControl w:val="0"/>
              <w:numPr>
                <w:ilvl w:val="0"/>
                <w:numId w:val="23"/>
              </w:numPr>
              <w:ind w:left="0" w:firstLine="0"/>
            </w:pPr>
            <w:r w:rsidRPr="00DA3A2B">
              <w:t>D</w:t>
            </w:r>
            <w:r w:rsidRPr="006F777B">
              <w:t>irvožemio derlingumo ir biologinio aktyvumo didinimo būdai</w:t>
            </w:r>
          </w:p>
          <w:p w:rsidR="001832E8" w:rsidRPr="006F777B" w:rsidRDefault="001832E8" w:rsidP="004B18DE">
            <w:pPr>
              <w:widowControl w:val="0"/>
              <w:numPr>
                <w:ilvl w:val="0"/>
                <w:numId w:val="23"/>
              </w:numPr>
              <w:ind w:left="0" w:firstLine="0"/>
            </w:pPr>
            <w:r w:rsidRPr="00DA3A2B">
              <w:t>H</w:t>
            </w:r>
            <w:r w:rsidRPr="006F777B">
              <w:t>umuso reikšmė ir balanso palaikymo priemonės</w:t>
            </w:r>
          </w:p>
          <w:p w:rsidR="001832E8" w:rsidRPr="006F777B" w:rsidRDefault="001832E8" w:rsidP="004B18DE">
            <w:pPr>
              <w:widowControl w:val="0"/>
              <w:numPr>
                <w:ilvl w:val="0"/>
                <w:numId w:val="23"/>
              </w:numPr>
              <w:ind w:left="0" w:firstLine="0"/>
            </w:pPr>
            <w:r w:rsidRPr="00DA3A2B">
              <w:t>T</w:t>
            </w:r>
            <w:r w:rsidRPr="006F777B">
              <w:t>arpinių augalų reikšmė dirvos savybėms ir derlingumui gerinti</w:t>
            </w:r>
          </w:p>
          <w:p w:rsidR="001832E8" w:rsidRPr="006F777B" w:rsidRDefault="001832E8" w:rsidP="004B18DE">
            <w:pPr>
              <w:widowControl w:val="0"/>
              <w:numPr>
                <w:ilvl w:val="0"/>
                <w:numId w:val="23"/>
              </w:numPr>
              <w:ind w:left="0" w:firstLine="0"/>
            </w:pPr>
            <w:r w:rsidRPr="00DA3A2B">
              <w:t xml:space="preserve">Ekologinio </w:t>
            </w:r>
            <w:r w:rsidRPr="006F777B">
              <w:t>ūkio sėjomaina</w:t>
            </w:r>
          </w:p>
          <w:p w:rsidR="001832E8" w:rsidRPr="00DA3A2B" w:rsidRDefault="001832E8" w:rsidP="004B18DE">
            <w:pPr>
              <w:widowControl w:val="0"/>
              <w:numPr>
                <w:ilvl w:val="0"/>
                <w:numId w:val="23"/>
              </w:numPr>
              <w:ind w:left="0" w:firstLine="0"/>
              <w:rPr>
                <w:rFonts w:eastAsia="Calibri"/>
                <w:szCs w:val="22"/>
                <w:lang w:eastAsia="en-US"/>
              </w:rPr>
            </w:pPr>
            <w:proofErr w:type="spellStart"/>
            <w:r w:rsidRPr="00DA3A2B">
              <w:t>Antierozinių</w:t>
            </w:r>
            <w:proofErr w:type="spellEnd"/>
            <w:r w:rsidRPr="00DA3A2B">
              <w:t xml:space="preserve"> sėjomainų sudarymo principai</w:t>
            </w:r>
          </w:p>
          <w:p w:rsidR="00FA41D1" w:rsidRDefault="001832E8" w:rsidP="004B18DE">
            <w:pPr>
              <w:widowControl w:val="0"/>
              <w:rPr>
                <w:rFonts w:eastAsia="Calibri"/>
                <w:b/>
                <w:bCs/>
                <w:szCs w:val="22"/>
                <w:lang w:eastAsia="en-US"/>
              </w:rPr>
            </w:pPr>
            <w:r w:rsidRPr="00DA3A2B">
              <w:rPr>
                <w:rFonts w:eastAsia="Calibri"/>
                <w:b/>
                <w:bCs/>
                <w:szCs w:val="22"/>
                <w:lang w:eastAsia="en-US"/>
              </w:rPr>
              <w:t>Tema.</w:t>
            </w:r>
            <w:r w:rsidRPr="00DA3A2B">
              <w:rPr>
                <w:rFonts w:eastAsia="Calibri"/>
                <w:bCs/>
                <w:szCs w:val="22"/>
                <w:lang w:eastAsia="en-US"/>
              </w:rPr>
              <w:t xml:space="preserve"> </w:t>
            </w:r>
            <w:r w:rsidRPr="00DA3A2B">
              <w:rPr>
                <w:rFonts w:eastAsia="Calibri"/>
                <w:b/>
                <w:bCs/>
                <w:i/>
                <w:szCs w:val="22"/>
                <w:lang w:eastAsia="en-US"/>
              </w:rPr>
              <w:t xml:space="preserve">Reikalavimai </w:t>
            </w:r>
            <w:r w:rsidRPr="00DA3A2B">
              <w:rPr>
                <w:rFonts w:eastAsia="Calibri"/>
                <w:b/>
                <w:i/>
                <w:szCs w:val="22"/>
                <w:lang w:eastAsia="en-US"/>
              </w:rPr>
              <w:t>ekologiškos sėklos ir dauginamosios medžiagos naudojimui</w:t>
            </w:r>
          </w:p>
          <w:p w:rsidR="00F716AC" w:rsidRDefault="001832E8" w:rsidP="004B18DE">
            <w:pPr>
              <w:widowControl w:val="0"/>
              <w:numPr>
                <w:ilvl w:val="0"/>
                <w:numId w:val="22"/>
              </w:numPr>
              <w:ind w:left="0" w:firstLine="0"/>
              <w:rPr>
                <w:rFonts w:eastAsia="Calibri"/>
                <w:szCs w:val="22"/>
                <w:lang w:eastAsia="en-US"/>
              </w:rPr>
            </w:pPr>
            <w:r w:rsidRPr="00DA3A2B">
              <w:rPr>
                <w:rFonts w:eastAsia="Calibri"/>
                <w:szCs w:val="22"/>
                <w:lang w:eastAsia="en-US"/>
              </w:rPr>
              <w:t>Reikalavimai ekologinei sėklininkystei</w:t>
            </w:r>
          </w:p>
          <w:p w:rsidR="00F716AC" w:rsidRDefault="001832E8" w:rsidP="004B18DE">
            <w:pPr>
              <w:widowControl w:val="0"/>
              <w:numPr>
                <w:ilvl w:val="0"/>
                <w:numId w:val="22"/>
              </w:numPr>
              <w:ind w:left="0" w:firstLine="0"/>
              <w:rPr>
                <w:rFonts w:eastAsia="Calibri"/>
                <w:szCs w:val="22"/>
                <w:lang w:eastAsia="en-US"/>
              </w:rPr>
            </w:pPr>
            <w:r w:rsidRPr="00DA3A2B">
              <w:rPr>
                <w:rFonts w:eastAsia="Calibri"/>
                <w:szCs w:val="22"/>
                <w:lang w:eastAsia="en-US"/>
              </w:rPr>
              <w:t>Reikalavimai sėklinės ir dauginamosios medžiagos naudojimui</w:t>
            </w:r>
          </w:p>
          <w:p w:rsidR="001832E8" w:rsidRPr="00DA3A2B" w:rsidRDefault="001832E8" w:rsidP="004B18DE">
            <w:pPr>
              <w:widowControl w:val="0"/>
              <w:numPr>
                <w:ilvl w:val="0"/>
                <w:numId w:val="22"/>
              </w:numPr>
              <w:ind w:left="0" w:firstLine="0"/>
              <w:rPr>
                <w:rFonts w:eastAsia="Calibri"/>
                <w:szCs w:val="22"/>
                <w:lang w:eastAsia="en-US"/>
              </w:rPr>
            </w:pPr>
            <w:r w:rsidRPr="00DA3A2B">
              <w:rPr>
                <w:rFonts w:eastAsia="Calibri"/>
                <w:szCs w:val="22"/>
                <w:lang w:eastAsia="en-US"/>
              </w:rPr>
              <w:t>Dokumentai, reglamentuojantys sėklos, dauginamosios medžiagos reikalavimus</w:t>
            </w:r>
          </w:p>
          <w:p w:rsidR="001832E8" w:rsidRPr="00DA3A2B" w:rsidRDefault="001832E8"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Augalų veislių ekologiniams ūkiams parinkimas</w:t>
            </w:r>
          </w:p>
          <w:p w:rsidR="001832E8" w:rsidRPr="006F777B" w:rsidRDefault="001832E8" w:rsidP="004B18DE">
            <w:pPr>
              <w:widowControl w:val="0"/>
              <w:numPr>
                <w:ilvl w:val="0"/>
                <w:numId w:val="23"/>
              </w:numPr>
              <w:ind w:left="0" w:firstLine="0"/>
            </w:pPr>
            <w:r w:rsidRPr="00DA3A2B">
              <w:t>A</w:t>
            </w:r>
            <w:r w:rsidRPr="00DA3A2B">
              <w:rPr>
                <w:rFonts w:eastAsia="Calibri"/>
                <w:szCs w:val="22"/>
                <w:lang w:eastAsia="en-US"/>
              </w:rPr>
              <w:t>u</w:t>
            </w:r>
            <w:r w:rsidRPr="006F777B">
              <w:t>galų veislių ekologiniams ūkiams parinkimo principai</w:t>
            </w:r>
          </w:p>
          <w:p w:rsidR="001832E8" w:rsidRPr="00DA3A2B" w:rsidRDefault="001832E8" w:rsidP="004B18DE">
            <w:pPr>
              <w:widowControl w:val="0"/>
              <w:numPr>
                <w:ilvl w:val="0"/>
                <w:numId w:val="23"/>
              </w:numPr>
              <w:ind w:left="0" w:firstLine="0"/>
            </w:pPr>
            <w:r w:rsidRPr="00DA3A2B">
              <w:t>Veislės, tinkamos e</w:t>
            </w:r>
            <w:r w:rsidRPr="00DA3A2B">
              <w:rPr>
                <w:rFonts w:eastAsia="+mn-ea"/>
                <w:color w:val="000000"/>
                <w:kern w:val="24"/>
              </w:rPr>
              <w:t>kologinės gamybos ūkiui</w:t>
            </w:r>
          </w:p>
        </w:tc>
      </w:tr>
      <w:tr w:rsidR="001832E8" w:rsidRPr="00DA3A2B" w:rsidTr="001E0D40">
        <w:trPr>
          <w:trHeight w:val="57"/>
          <w:jc w:val="center"/>
        </w:trPr>
        <w:tc>
          <w:tcPr>
            <w:tcW w:w="947" w:type="pct"/>
            <w:vMerge/>
          </w:tcPr>
          <w:p w:rsidR="001832E8" w:rsidRPr="00DA3A2B" w:rsidRDefault="001832E8" w:rsidP="004B18DE">
            <w:pPr>
              <w:pStyle w:val="Betarp"/>
              <w:widowControl w:val="0"/>
            </w:pPr>
          </w:p>
        </w:tc>
        <w:tc>
          <w:tcPr>
            <w:tcW w:w="1129" w:type="pct"/>
          </w:tcPr>
          <w:p w:rsidR="001832E8" w:rsidRPr="00DA3A2B" w:rsidRDefault="001832E8" w:rsidP="004B18DE">
            <w:pPr>
              <w:widowControl w:val="0"/>
            </w:pPr>
            <w:r w:rsidRPr="00DA3A2B">
              <w:t>1.3. Pademonstruoti augalų apsaugos priemonių ir trąšų naudojimą pagal ekologinės gamybos reikalavimus.</w:t>
            </w:r>
          </w:p>
        </w:tc>
        <w:tc>
          <w:tcPr>
            <w:tcW w:w="2924" w:type="pct"/>
          </w:tcPr>
          <w:p w:rsidR="001832E8" w:rsidRPr="00DA3A2B" w:rsidRDefault="001832E8" w:rsidP="004B18DE">
            <w:pPr>
              <w:widowControl w:val="0"/>
              <w:rPr>
                <w:rFonts w:eastAsia="Calibri"/>
                <w:b/>
                <w:bCs/>
                <w:szCs w:val="22"/>
                <w:lang w:eastAsia="en-US"/>
              </w:rPr>
            </w:pPr>
            <w:r w:rsidRPr="00DA3A2B">
              <w:rPr>
                <w:rFonts w:eastAsia="Calibri"/>
                <w:b/>
                <w:bCs/>
                <w:szCs w:val="22"/>
                <w:lang w:eastAsia="en-US"/>
              </w:rPr>
              <w:t xml:space="preserve">Tema. </w:t>
            </w:r>
            <w:r w:rsidRPr="00DA3A2B">
              <w:rPr>
                <w:rFonts w:eastAsia="Calibri"/>
                <w:b/>
                <w:bCs/>
                <w:i/>
                <w:szCs w:val="22"/>
                <w:lang w:eastAsia="en-US"/>
              </w:rPr>
              <w:t>Augalų tręšimas</w:t>
            </w:r>
          </w:p>
          <w:p w:rsidR="001832E8" w:rsidRPr="006F777B" w:rsidRDefault="001832E8" w:rsidP="004B18DE">
            <w:pPr>
              <w:widowControl w:val="0"/>
              <w:numPr>
                <w:ilvl w:val="0"/>
                <w:numId w:val="23"/>
              </w:numPr>
              <w:ind w:left="0" w:firstLine="0"/>
            </w:pPr>
            <w:r w:rsidRPr="00DA3A2B">
              <w:t>L</w:t>
            </w:r>
            <w:r w:rsidRPr="006F777B">
              <w:t>eidžiamos naudoti trąšos ir dirvos gerinimo priemonės</w:t>
            </w:r>
          </w:p>
          <w:p w:rsidR="001832E8" w:rsidRPr="006F777B" w:rsidRDefault="001832E8" w:rsidP="004B18DE">
            <w:pPr>
              <w:widowControl w:val="0"/>
              <w:numPr>
                <w:ilvl w:val="0"/>
                <w:numId w:val="23"/>
              </w:numPr>
              <w:ind w:left="0" w:firstLine="0"/>
            </w:pPr>
            <w:r w:rsidRPr="006F777B">
              <w:t>Organinės trąšos, dirvos gerinimo priemonės ir jų naudojimo reikalavimai</w:t>
            </w:r>
          </w:p>
          <w:p w:rsidR="001832E8" w:rsidRPr="00DA3A2B" w:rsidRDefault="001832E8" w:rsidP="004B18DE">
            <w:pPr>
              <w:widowControl w:val="0"/>
              <w:numPr>
                <w:ilvl w:val="0"/>
                <w:numId w:val="23"/>
              </w:numPr>
              <w:ind w:left="0" w:firstLine="0"/>
            </w:pPr>
            <w:r w:rsidRPr="00DA3A2B">
              <w:t>Ekologinių trąšų ir dirvos gerinimo priemonių apskaita</w:t>
            </w:r>
          </w:p>
          <w:p w:rsidR="001832E8" w:rsidRPr="00DA3A2B" w:rsidRDefault="001832E8" w:rsidP="004B18DE">
            <w:pPr>
              <w:widowControl w:val="0"/>
              <w:numPr>
                <w:ilvl w:val="0"/>
                <w:numId w:val="23"/>
              </w:numPr>
              <w:ind w:left="0" w:firstLine="0"/>
              <w:rPr>
                <w:rFonts w:eastAsia="Calibri"/>
                <w:bCs/>
                <w:szCs w:val="22"/>
                <w:lang w:eastAsia="en-US"/>
              </w:rPr>
            </w:pPr>
            <w:r w:rsidRPr="00DA3A2B">
              <w:t>Fermentuotų preparatų, nuovirų, ištraukų panaudojimas</w:t>
            </w:r>
          </w:p>
          <w:p w:rsidR="001832E8" w:rsidRPr="00DA3A2B" w:rsidRDefault="001832E8" w:rsidP="004B18DE">
            <w:pPr>
              <w:widowControl w:val="0"/>
              <w:rPr>
                <w:rFonts w:eastAsia="Calibri"/>
                <w:b/>
                <w:bCs/>
                <w:szCs w:val="22"/>
                <w:lang w:eastAsia="en-US"/>
              </w:rPr>
            </w:pPr>
            <w:r w:rsidRPr="00DA3A2B">
              <w:rPr>
                <w:rFonts w:eastAsia="Calibri"/>
                <w:b/>
                <w:bCs/>
                <w:szCs w:val="22"/>
                <w:lang w:eastAsia="en-US"/>
              </w:rPr>
              <w:t xml:space="preserve">Tema. </w:t>
            </w:r>
            <w:r w:rsidRPr="00DA3A2B">
              <w:rPr>
                <w:rFonts w:eastAsia="Calibri"/>
                <w:b/>
                <w:bCs/>
                <w:i/>
                <w:szCs w:val="22"/>
                <w:lang w:eastAsia="en-US"/>
              </w:rPr>
              <w:t>Augalų kaitos reikalavimai ekologinės gamybos ūkiuose</w:t>
            </w:r>
          </w:p>
          <w:p w:rsidR="001832E8" w:rsidRPr="00DA3A2B" w:rsidRDefault="001832E8" w:rsidP="004B18DE">
            <w:pPr>
              <w:widowControl w:val="0"/>
              <w:numPr>
                <w:ilvl w:val="0"/>
                <w:numId w:val="23"/>
              </w:numPr>
              <w:ind w:left="0" w:firstLine="0"/>
            </w:pPr>
            <w:r w:rsidRPr="00DA3A2B">
              <w:t>Augalų kaitymo ekologinėje sėjomainoje principai ir reikalavimai</w:t>
            </w:r>
          </w:p>
          <w:p w:rsidR="001832E8" w:rsidRPr="006F777B" w:rsidRDefault="001832E8" w:rsidP="004B18DE">
            <w:pPr>
              <w:widowControl w:val="0"/>
              <w:numPr>
                <w:ilvl w:val="0"/>
                <w:numId w:val="23"/>
              </w:numPr>
              <w:ind w:left="0" w:firstLine="0"/>
            </w:pPr>
            <w:r w:rsidRPr="006F777B">
              <w:t>Išnagrinėti kultūrų kaitaliojimo svarbą piktžolių, ligų ir kenkėjų plitimo kontrolei</w:t>
            </w:r>
          </w:p>
          <w:p w:rsidR="001832E8" w:rsidRPr="002E4A02" w:rsidRDefault="001832E8" w:rsidP="004B18DE">
            <w:pPr>
              <w:widowControl w:val="0"/>
              <w:numPr>
                <w:ilvl w:val="0"/>
                <w:numId w:val="23"/>
              </w:numPr>
              <w:ind w:left="0" w:firstLine="0"/>
              <w:rPr>
                <w:rFonts w:eastAsia="Calibri"/>
                <w:szCs w:val="22"/>
                <w:lang w:eastAsia="en-US"/>
              </w:rPr>
            </w:pPr>
            <w:r w:rsidRPr="006F777B">
              <w:lastRenderedPageBreak/>
              <w:t>Suprasti</w:t>
            </w:r>
            <w:r w:rsidRPr="00DA3A2B">
              <w:rPr>
                <w:rFonts w:eastAsia="Calibri"/>
                <w:szCs w:val="22"/>
                <w:lang w:eastAsia="en-US"/>
              </w:rPr>
              <w:t xml:space="preserve"> veiksnius lemiančius ek</w:t>
            </w:r>
            <w:r w:rsidR="002E4A02">
              <w:rPr>
                <w:rFonts w:eastAsia="Calibri"/>
                <w:szCs w:val="22"/>
                <w:lang w:eastAsia="en-US"/>
              </w:rPr>
              <w:t>ologinio ūkio pasėlių struktūrą</w:t>
            </w:r>
          </w:p>
        </w:tc>
      </w:tr>
      <w:tr w:rsidR="001832E8" w:rsidRPr="00DA3A2B" w:rsidTr="001E0D40">
        <w:trPr>
          <w:trHeight w:val="57"/>
          <w:jc w:val="center"/>
        </w:trPr>
        <w:tc>
          <w:tcPr>
            <w:tcW w:w="947" w:type="pct"/>
            <w:vMerge/>
          </w:tcPr>
          <w:p w:rsidR="001832E8" w:rsidRPr="00DA3A2B" w:rsidRDefault="001832E8" w:rsidP="004B18DE">
            <w:pPr>
              <w:pStyle w:val="Betarp"/>
              <w:widowControl w:val="0"/>
            </w:pPr>
          </w:p>
        </w:tc>
        <w:tc>
          <w:tcPr>
            <w:tcW w:w="1129" w:type="pct"/>
          </w:tcPr>
          <w:p w:rsidR="001832E8" w:rsidRPr="00DA3A2B" w:rsidRDefault="001832E8" w:rsidP="004B18DE">
            <w:pPr>
              <w:widowControl w:val="0"/>
            </w:pPr>
            <w:r w:rsidRPr="00DA3A2B">
              <w:t>1.4. Nuimti ekologinės produkcijos derlių ir jį sandėliuoti.</w:t>
            </w:r>
          </w:p>
        </w:tc>
        <w:tc>
          <w:tcPr>
            <w:tcW w:w="2924" w:type="pct"/>
          </w:tcPr>
          <w:p w:rsidR="001832E8" w:rsidRPr="00DA3A2B" w:rsidRDefault="001832E8" w:rsidP="004B18DE">
            <w:pPr>
              <w:widowControl w:val="0"/>
              <w:rPr>
                <w:rFonts w:eastAsia="Calibri"/>
                <w:b/>
                <w:bCs/>
                <w:szCs w:val="22"/>
                <w:lang w:eastAsia="en-US"/>
              </w:rPr>
            </w:pPr>
            <w:r w:rsidRPr="00DA3A2B">
              <w:rPr>
                <w:rFonts w:eastAsia="Calibri"/>
                <w:b/>
                <w:bCs/>
                <w:szCs w:val="22"/>
                <w:lang w:eastAsia="en-US"/>
              </w:rPr>
              <w:t xml:space="preserve">Tema. </w:t>
            </w:r>
            <w:r w:rsidRPr="00DA3A2B">
              <w:rPr>
                <w:rFonts w:eastAsia="Calibri"/>
                <w:b/>
                <w:bCs/>
                <w:i/>
                <w:szCs w:val="22"/>
                <w:lang w:eastAsia="en-US"/>
              </w:rPr>
              <w:t>Ekologinės produkcijos der</w:t>
            </w:r>
            <w:r w:rsidR="002E4A02">
              <w:rPr>
                <w:rFonts w:eastAsia="Calibri"/>
                <w:b/>
                <w:bCs/>
                <w:i/>
                <w:szCs w:val="22"/>
                <w:lang w:eastAsia="en-US"/>
              </w:rPr>
              <w:t>liaus nuėmimas</w:t>
            </w:r>
          </w:p>
          <w:p w:rsidR="001832E8" w:rsidRPr="00DA3A2B" w:rsidRDefault="001832E8" w:rsidP="004B18DE">
            <w:pPr>
              <w:widowControl w:val="0"/>
              <w:numPr>
                <w:ilvl w:val="0"/>
                <w:numId w:val="23"/>
              </w:numPr>
              <w:ind w:left="0" w:firstLine="0"/>
            </w:pPr>
            <w:r w:rsidRPr="00DA3A2B">
              <w:t>Ekologinės produkcijos derliaus nuėmimas</w:t>
            </w:r>
          </w:p>
          <w:p w:rsidR="001832E8" w:rsidRDefault="001832E8" w:rsidP="004B18DE">
            <w:pPr>
              <w:widowControl w:val="0"/>
              <w:numPr>
                <w:ilvl w:val="0"/>
                <w:numId w:val="23"/>
              </w:numPr>
              <w:ind w:left="0" w:firstLine="0"/>
            </w:pPr>
            <w:r w:rsidRPr="00DA3A2B">
              <w:t>Ekologinio ūkio žurnalo pildymas</w:t>
            </w:r>
          </w:p>
          <w:p w:rsidR="00F716AC" w:rsidRDefault="002E4A02" w:rsidP="004B18DE">
            <w:pPr>
              <w:widowControl w:val="0"/>
              <w:rPr>
                <w:rFonts w:eastAsia="Calibri"/>
                <w:b/>
                <w:bCs/>
                <w:i/>
                <w:szCs w:val="22"/>
                <w:lang w:eastAsia="en-US"/>
              </w:rPr>
            </w:pPr>
            <w:r w:rsidRPr="00DA3A2B">
              <w:rPr>
                <w:rFonts w:eastAsia="Calibri"/>
                <w:b/>
                <w:bCs/>
                <w:szCs w:val="22"/>
                <w:lang w:eastAsia="en-US"/>
              </w:rPr>
              <w:t xml:space="preserve">Tema. </w:t>
            </w:r>
            <w:r w:rsidRPr="00DA3A2B">
              <w:rPr>
                <w:rFonts w:eastAsia="Calibri"/>
                <w:b/>
                <w:bCs/>
                <w:i/>
                <w:szCs w:val="22"/>
                <w:lang w:eastAsia="en-US"/>
              </w:rPr>
              <w:t xml:space="preserve">Ekologinės </w:t>
            </w:r>
            <w:r>
              <w:rPr>
                <w:rFonts w:eastAsia="Calibri"/>
                <w:b/>
                <w:bCs/>
                <w:i/>
                <w:szCs w:val="22"/>
                <w:lang w:eastAsia="en-US"/>
              </w:rPr>
              <w:t>produkcijos derliaus</w:t>
            </w:r>
            <w:r w:rsidRPr="00DA3A2B">
              <w:rPr>
                <w:rFonts w:eastAsia="Calibri"/>
                <w:b/>
                <w:bCs/>
                <w:i/>
                <w:szCs w:val="22"/>
                <w:lang w:eastAsia="en-US"/>
              </w:rPr>
              <w:t xml:space="preserve"> sandėliavimas</w:t>
            </w:r>
          </w:p>
          <w:p w:rsidR="001832E8" w:rsidRPr="006F777B" w:rsidRDefault="001832E8" w:rsidP="004B18DE">
            <w:pPr>
              <w:widowControl w:val="0"/>
              <w:numPr>
                <w:ilvl w:val="0"/>
                <w:numId w:val="23"/>
              </w:numPr>
              <w:ind w:left="0" w:firstLine="0"/>
              <w:rPr>
                <w:rFonts w:eastAsia="Calibri"/>
                <w:szCs w:val="22"/>
                <w:lang w:eastAsia="en-US"/>
              </w:rPr>
            </w:pPr>
            <w:r w:rsidRPr="00DA3A2B">
              <w:t>P</w:t>
            </w:r>
            <w:r w:rsidRPr="006F777B">
              <w:rPr>
                <w:rFonts w:eastAsia="Calibri"/>
                <w:szCs w:val="22"/>
                <w:lang w:eastAsia="en-US"/>
              </w:rPr>
              <w:t>revencinis ir atsargumo priemonių planas</w:t>
            </w:r>
          </w:p>
          <w:p w:rsidR="001832E8" w:rsidRPr="00DA3A2B" w:rsidRDefault="001832E8" w:rsidP="004B18DE">
            <w:pPr>
              <w:widowControl w:val="0"/>
              <w:numPr>
                <w:ilvl w:val="0"/>
                <w:numId w:val="23"/>
              </w:numPr>
              <w:ind w:left="0" w:firstLine="0"/>
            </w:pPr>
            <w:r w:rsidRPr="006F777B">
              <w:rPr>
                <w:rFonts w:eastAsia="Calibri"/>
                <w:szCs w:val="22"/>
                <w:lang w:eastAsia="en-US"/>
              </w:rPr>
              <w:t>Ekologinės</w:t>
            </w:r>
            <w:r w:rsidRPr="00DA3A2B">
              <w:t xml:space="preserve"> produkcijos sandėliavimas ir ženklinimas</w:t>
            </w:r>
          </w:p>
        </w:tc>
      </w:tr>
      <w:tr w:rsidR="004A1408" w:rsidRPr="00DA3A2B" w:rsidTr="001E0D40">
        <w:trPr>
          <w:trHeight w:val="57"/>
          <w:jc w:val="center"/>
        </w:trPr>
        <w:tc>
          <w:tcPr>
            <w:tcW w:w="947" w:type="pct"/>
            <w:vMerge w:val="restart"/>
          </w:tcPr>
          <w:p w:rsidR="004A1408" w:rsidRPr="00DA3A2B" w:rsidRDefault="004A1408" w:rsidP="004B18DE">
            <w:pPr>
              <w:pStyle w:val="Betarp"/>
              <w:widowControl w:val="0"/>
            </w:pPr>
            <w:r w:rsidRPr="005B4E10">
              <w:t>2. Naudoti augalų apsaugos priemones ir trąšas pagal ekologinės gamybos reikalavimus.</w:t>
            </w:r>
          </w:p>
        </w:tc>
        <w:tc>
          <w:tcPr>
            <w:tcW w:w="1129" w:type="pct"/>
          </w:tcPr>
          <w:p w:rsidR="004A1408" w:rsidRPr="00DA3A2B" w:rsidRDefault="00766FC0" w:rsidP="001E0D40">
            <w:pPr>
              <w:widowControl w:val="0"/>
            </w:pPr>
            <w:r w:rsidRPr="00766FC0">
              <w:t>2.1. Išmanyti a</w:t>
            </w:r>
            <w:r w:rsidRPr="00766FC0">
              <w:rPr>
                <w:rFonts w:eastAsia="Calibri"/>
                <w:szCs w:val="22"/>
                <w:lang w:eastAsia="en-US"/>
              </w:rPr>
              <w:t>ugalų apsaugos priemones ir trąšas</w:t>
            </w:r>
            <w:r>
              <w:rPr>
                <w:rFonts w:eastAsia="Calibri"/>
                <w:szCs w:val="22"/>
                <w:lang w:eastAsia="en-US"/>
              </w:rPr>
              <w:t>, tinkamas</w:t>
            </w:r>
            <w:r w:rsidRPr="00766FC0">
              <w:rPr>
                <w:rFonts w:eastAsia="Calibri"/>
                <w:szCs w:val="22"/>
                <w:lang w:eastAsia="en-US"/>
              </w:rPr>
              <w:t xml:space="preserve"> ekologinės gamybos ūkiams.</w:t>
            </w:r>
          </w:p>
        </w:tc>
        <w:tc>
          <w:tcPr>
            <w:tcW w:w="2924" w:type="pct"/>
          </w:tcPr>
          <w:p w:rsidR="00662BE1" w:rsidRPr="00766FC0" w:rsidRDefault="00AC5B6D" w:rsidP="004B18DE">
            <w:pPr>
              <w:widowControl w:val="0"/>
              <w:rPr>
                <w:rFonts w:eastAsia="Calibri"/>
                <w:b/>
                <w:i/>
                <w:szCs w:val="22"/>
                <w:lang w:eastAsia="en-US"/>
              </w:rPr>
            </w:pPr>
            <w:r w:rsidRPr="00766FC0">
              <w:rPr>
                <w:rFonts w:eastAsia="Calibri"/>
                <w:b/>
                <w:szCs w:val="22"/>
                <w:lang w:eastAsia="en-US"/>
              </w:rPr>
              <w:t>Tema.</w:t>
            </w:r>
            <w:r w:rsidR="00662BE1" w:rsidRPr="00766FC0">
              <w:rPr>
                <w:rFonts w:eastAsia="Calibri"/>
                <w:b/>
                <w:szCs w:val="22"/>
                <w:lang w:eastAsia="en-US"/>
              </w:rPr>
              <w:t xml:space="preserve"> </w:t>
            </w:r>
            <w:r w:rsidR="00662BE1" w:rsidRPr="00766FC0">
              <w:rPr>
                <w:rFonts w:eastAsia="Calibri"/>
                <w:b/>
                <w:i/>
                <w:szCs w:val="22"/>
                <w:lang w:eastAsia="en-US"/>
              </w:rPr>
              <w:t>Augalų apsaugos priemonės ir trąšos</w:t>
            </w:r>
            <w:r w:rsidR="00F112BE" w:rsidRPr="00766FC0">
              <w:rPr>
                <w:rFonts w:eastAsia="Calibri"/>
                <w:b/>
                <w:i/>
                <w:szCs w:val="22"/>
                <w:lang w:eastAsia="en-US"/>
              </w:rPr>
              <w:t xml:space="preserve"> ekologinės gamybos ūkiams</w:t>
            </w:r>
          </w:p>
          <w:p w:rsidR="00AC5B6D" w:rsidRPr="006F777B" w:rsidRDefault="00AC5B6D" w:rsidP="004B18DE">
            <w:pPr>
              <w:widowControl w:val="0"/>
              <w:numPr>
                <w:ilvl w:val="0"/>
                <w:numId w:val="23"/>
              </w:numPr>
              <w:ind w:left="0" w:firstLine="0"/>
              <w:rPr>
                <w:rFonts w:eastAsia="Calibri"/>
                <w:szCs w:val="22"/>
                <w:lang w:eastAsia="en-US"/>
              </w:rPr>
            </w:pPr>
            <w:r w:rsidRPr="00766FC0">
              <w:rPr>
                <w:rFonts w:eastAsia="Calibri"/>
                <w:szCs w:val="22"/>
                <w:lang w:eastAsia="en-US"/>
              </w:rPr>
              <w:t>Piktžolių, ligų ir kenkėjų kontrolės metodai</w:t>
            </w:r>
          </w:p>
          <w:p w:rsidR="00AC5B6D" w:rsidRPr="00766FC0" w:rsidRDefault="00AC5B6D" w:rsidP="004B18DE">
            <w:pPr>
              <w:widowControl w:val="0"/>
              <w:numPr>
                <w:ilvl w:val="0"/>
                <w:numId w:val="23"/>
              </w:numPr>
              <w:ind w:left="0" w:firstLine="0"/>
              <w:rPr>
                <w:rFonts w:eastAsia="Calibri"/>
                <w:szCs w:val="22"/>
                <w:lang w:eastAsia="en-US"/>
              </w:rPr>
            </w:pPr>
            <w:r w:rsidRPr="00766FC0">
              <w:rPr>
                <w:rFonts w:eastAsia="Calibri"/>
                <w:szCs w:val="22"/>
                <w:lang w:eastAsia="en-US"/>
              </w:rPr>
              <w:t>Agrotechniniai, fiziniai, mechaniniai ir biologiniai piktžolių, ligų ir kenkėjų kontrolės metodai</w:t>
            </w:r>
          </w:p>
          <w:p w:rsidR="00662BE1" w:rsidRPr="00766FC0" w:rsidRDefault="00662BE1" w:rsidP="004B18DE">
            <w:pPr>
              <w:widowControl w:val="0"/>
              <w:rPr>
                <w:rFonts w:eastAsia="Calibri"/>
                <w:b/>
                <w:i/>
                <w:szCs w:val="22"/>
                <w:lang w:eastAsia="en-US"/>
              </w:rPr>
            </w:pPr>
            <w:r w:rsidRPr="00766FC0">
              <w:rPr>
                <w:rFonts w:eastAsia="Calibri"/>
                <w:b/>
                <w:szCs w:val="22"/>
                <w:lang w:eastAsia="en-US"/>
              </w:rPr>
              <w:t xml:space="preserve">Tema. </w:t>
            </w:r>
            <w:r w:rsidRPr="00766FC0">
              <w:rPr>
                <w:rFonts w:eastAsia="Calibri"/>
                <w:b/>
                <w:i/>
                <w:szCs w:val="22"/>
                <w:lang w:eastAsia="en-US"/>
              </w:rPr>
              <w:t>Augalų apsaugos produktų apskaita</w:t>
            </w:r>
          </w:p>
          <w:p w:rsidR="00F716AC" w:rsidRDefault="00AC5B6D" w:rsidP="004B18DE">
            <w:pPr>
              <w:widowControl w:val="0"/>
              <w:numPr>
                <w:ilvl w:val="0"/>
                <w:numId w:val="23"/>
              </w:numPr>
              <w:ind w:left="0" w:firstLine="0"/>
              <w:rPr>
                <w:rFonts w:eastAsia="Calibri"/>
                <w:szCs w:val="22"/>
                <w:lang w:eastAsia="en-US"/>
              </w:rPr>
            </w:pPr>
            <w:r w:rsidRPr="00766FC0">
              <w:rPr>
                <w:rFonts w:eastAsia="Calibri"/>
                <w:szCs w:val="22"/>
                <w:lang w:eastAsia="en-US"/>
              </w:rPr>
              <w:t>Registruoti augalų apsaugos produktai ekologinės gamybos ūkiams ir jų panaudojimas</w:t>
            </w:r>
          </w:p>
          <w:p w:rsidR="00766FC0" w:rsidRPr="00766FC0" w:rsidRDefault="00AC5B6D" w:rsidP="004B18DE">
            <w:pPr>
              <w:widowControl w:val="0"/>
              <w:numPr>
                <w:ilvl w:val="0"/>
                <w:numId w:val="23"/>
              </w:numPr>
              <w:ind w:left="0" w:firstLine="0"/>
              <w:rPr>
                <w:rFonts w:eastAsia="Calibri"/>
                <w:szCs w:val="22"/>
                <w:lang w:eastAsia="en-US"/>
              </w:rPr>
            </w:pPr>
            <w:r w:rsidRPr="006F777B">
              <w:rPr>
                <w:rFonts w:eastAsia="Calibri"/>
                <w:szCs w:val="22"/>
                <w:lang w:eastAsia="en-US"/>
              </w:rPr>
              <w:t>E</w:t>
            </w:r>
            <w:r w:rsidRPr="00766FC0">
              <w:rPr>
                <w:rFonts w:eastAsia="Calibri"/>
                <w:szCs w:val="22"/>
                <w:lang w:eastAsia="en-US"/>
              </w:rPr>
              <w:t>kologinių augalų apsaugos produktų apskaita</w:t>
            </w:r>
          </w:p>
        </w:tc>
      </w:tr>
      <w:tr w:rsidR="004A1408" w:rsidRPr="00DA3A2B" w:rsidTr="001E0D40">
        <w:trPr>
          <w:trHeight w:val="57"/>
          <w:jc w:val="center"/>
        </w:trPr>
        <w:tc>
          <w:tcPr>
            <w:tcW w:w="947" w:type="pct"/>
            <w:vMerge/>
          </w:tcPr>
          <w:p w:rsidR="004A1408" w:rsidRDefault="004A1408" w:rsidP="004B18DE">
            <w:pPr>
              <w:pStyle w:val="Betarp"/>
              <w:widowControl w:val="0"/>
              <w:rPr>
                <w:color w:val="FF0000"/>
              </w:rPr>
            </w:pPr>
          </w:p>
        </w:tc>
        <w:tc>
          <w:tcPr>
            <w:tcW w:w="1129" w:type="pct"/>
          </w:tcPr>
          <w:p w:rsidR="004A1408" w:rsidRPr="00DA3A2B" w:rsidRDefault="00462D31" w:rsidP="004B18DE">
            <w:pPr>
              <w:widowControl w:val="0"/>
            </w:pPr>
            <w:r>
              <w:t xml:space="preserve">2.2. </w:t>
            </w:r>
            <w:r w:rsidRPr="00766FC0">
              <w:rPr>
                <w:rFonts w:eastAsia="Calibri"/>
                <w:szCs w:val="22"/>
                <w:lang w:eastAsia="en-US"/>
              </w:rPr>
              <w:t>Suprojektuoti ekologinio ūkio sėjomainą</w:t>
            </w:r>
            <w:r>
              <w:rPr>
                <w:rFonts w:eastAsia="Calibri"/>
                <w:szCs w:val="22"/>
                <w:lang w:eastAsia="en-US"/>
              </w:rPr>
              <w:t>, vadov</w:t>
            </w:r>
            <w:r w:rsidR="001E0D40">
              <w:rPr>
                <w:rFonts w:eastAsia="Calibri"/>
                <w:szCs w:val="22"/>
                <w:lang w:eastAsia="en-US"/>
              </w:rPr>
              <w:t>aujantis augalų apsaugos planu.</w:t>
            </w:r>
          </w:p>
        </w:tc>
        <w:tc>
          <w:tcPr>
            <w:tcW w:w="2924" w:type="pct"/>
          </w:tcPr>
          <w:p w:rsidR="00766FC0" w:rsidRPr="00766FC0" w:rsidRDefault="00766FC0" w:rsidP="004B18DE">
            <w:pPr>
              <w:widowControl w:val="0"/>
              <w:rPr>
                <w:rFonts w:eastAsia="Calibri"/>
                <w:b/>
                <w:bCs/>
                <w:szCs w:val="22"/>
                <w:lang w:eastAsia="en-US"/>
              </w:rPr>
            </w:pPr>
            <w:r w:rsidRPr="00766FC0">
              <w:rPr>
                <w:rFonts w:eastAsia="Calibri"/>
                <w:b/>
                <w:bCs/>
                <w:szCs w:val="22"/>
                <w:lang w:eastAsia="en-US"/>
              </w:rPr>
              <w:t xml:space="preserve">Tema. </w:t>
            </w:r>
            <w:r w:rsidRPr="00766FC0">
              <w:rPr>
                <w:rFonts w:eastAsia="Calibri"/>
                <w:b/>
                <w:bCs/>
                <w:i/>
                <w:szCs w:val="22"/>
                <w:lang w:eastAsia="en-US"/>
              </w:rPr>
              <w:t>Augalų tręšimas ekologinės gamybos ūkiuose</w:t>
            </w:r>
          </w:p>
          <w:p w:rsidR="00766FC0" w:rsidRPr="006F777B" w:rsidRDefault="00766FC0" w:rsidP="004B18DE">
            <w:pPr>
              <w:widowControl w:val="0"/>
              <w:numPr>
                <w:ilvl w:val="0"/>
                <w:numId w:val="23"/>
              </w:numPr>
              <w:ind w:left="0" w:firstLine="0"/>
              <w:rPr>
                <w:rFonts w:eastAsia="Calibri"/>
                <w:szCs w:val="22"/>
                <w:lang w:eastAsia="en-US"/>
              </w:rPr>
            </w:pPr>
            <w:r w:rsidRPr="006F777B">
              <w:rPr>
                <w:rFonts w:eastAsia="Calibri"/>
                <w:szCs w:val="22"/>
                <w:lang w:eastAsia="en-US"/>
              </w:rPr>
              <w:t>Trąšos ir dirvos gerinimo priemonės, tinkamos ekologinės gamybos ūkiams</w:t>
            </w:r>
          </w:p>
          <w:p w:rsidR="00766FC0" w:rsidRPr="00766FC0" w:rsidRDefault="00766FC0" w:rsidP="004B18DE">
            <w:pPr>
              <w:widowControl w:val="0"/>
              <w:numPr>
                <w:ilvl w:val="0"/>
                <w:numId w:val="23"/>
              </w:numPr>
              <w:ind w:left="0" w:firstLine="0"/>
              <w:rPr>
                <w:rFonts w:eastAsia="Calibri"/>
                <w:bCs/>
                <w:szCs w:val="22"/>
                <w:lang w:eastAsia="en-US"/>
              </w:rPr>
            </w:pPr>
            <w:r w:rsidRPr="006F777B">
              <w:rPr>
                <w:rFonts w:eastAsia="Calibri"/>
                <w:szCs w:val="22"/>
                <w:lang w:eastAsia="en-US"/>
              </w:rPr>
              <w:t>Ekologinių</w:t>
            </w:r>
            <w:r w:rsidRPr="00766FC0">
              <w:t xml:space="preserve"> trąšų ir dirvos gerinimo priemonių apskaita ir jos svarba</w:t>
            </w:r>
          </w:p>
          <w:p w:rsidR="00766FC0" w:rsidRPr="00766FC0" w:rsidRDefault="00766FC0" w:rsidP="004B18DE">
            <w:pPr>
              <w:widowControl w:val="0"/>
              <w:rPr>
                <w:rFonts w:eastAsia="Calibri"/>
                <w:b/>
                <w:bCs/>
                <w:szCs w:val="22"/>
                <w:lang w:eastAsia="en-US"/>
              </w:rPr>
            </w:pPr>
            <w:r w:rsidRPr="00766FC0">
              <w:rPr>
                <w:rFonts w:eastAsia="Calibri"/>
                <w:b/>
                <w:bCs/>
                <w:szCs w:val="22"/>
                <w:lang w:eastAsia="en-US"/>
              </w:rPr>
              <w:t xml:space="preserve">Tema. </w:t>
            </w:r>
            <w:r w:rsidRPr="00766FC0">
              <w:rPr>
                <w:rFonts w:eastAsia="Calibri"/>
                <w:b/>
                <w:bCs/>
                <w:i/>
                <w:szCs w:val="22"/>
                <w:lang w:eastAsia="en-US"/>
              </w:rPr>
              <w:t>Augalų kaitos reikalavimai ekologinės gamybos ūkiuose</w:t>
            </w:r>
          </w:p>
          <w:p w:rsidR="00766FC0" w:rsidRPr="006F777B" w:rsidRDefault="00766FC0" w:rsidP="004B18DE">
            <w:pPr>
              <w:widowControl w:val="0"/>
              <w:numPr>
                <w:ilvl w:val="0"/>
                <w:numId w:val="23"/>
              </w:numPr>
              <w:ind w:left="0" w:firstLine="0"/>
              <w:rPr>
                <w:rFonts w:eastAsia="Calibri"/>
                <w:szCs w:val="22"/>
                <w:lang w:eastAsia="en-US"/>
              </w:rPr>
            </w:pPr>
            <w:r w:rsidRPr="006F777B">
              <w:rPr>
                <w:rFonts w:eastAsia="Calibri"/>
                <w:szCs w:val="22"/>
                <w:lang w:eastAsia="en-US"/>
              </w:rPr>
              <w:t>Augalų kaitymo ekologinėje sėjomainoje principai ir reikalavimai</w:t>
            </w:r>
          </w:p>
          <w:p w:rsidR="00766FC0" w:rsidRPr="00766FC0" w:rsidRDefault="00766FC0" w:rsidP="004B18DE">
            <w:pPr>
              <w:widowControl w:val="0"/>
              <w:numPr>
                <w:ilvl w:val="0"/>
                <w:numId w:val="23"/>
              </w:numPr>
              <w:ind w:left="0" w:firstLine="0"/>
              <w:rPr>
                <w:rFonts w:eastAsia="Calibri"/>
                <w:szCs w:val="22"/>
                <w:lang w:eastAsia="en-US"/>
              </w:rPr>
            </w:pPr>
            <w:r>
              <w:rPr>
                <w:rFonts w:eastAsia="Calibri"/>
                <w:szCs w:val="22"/>
                <w:lang w:eastAsia="en-US"/>
              </w:rPr>
              <w:t>Kultūrų kaitaliojimo svarba</w:t>
            </w:r>
            <w:r w:rsidRPr="00766FC0">
              <w:rPr>
                <w:rFonts w:eastAsia="Calibri"/>
                <w:szCs w:val="22"/>
                <w:lang w:eastAsia="en-US"/>
              </w:rPr>
              <w:t xml:space="preserve"> piktžolių, ligų ir kenkėjų plitimo kontrolei</w:t>
            </w:r>
          </w:p>
          <w:p w:rsidR="00766FC0" w:rsidRPr="00766FC0" w:rsidRDefault="00766FC0" w:rsidP="004B18DE">
            <w:pPr>
              <w:widowControl w:val="0"/>
              <w:numPr>
                <w:ilvl w:val="0"/>
                <w:numId w:val="23"/>
              </w:numPr>
              <w:ind w:left="0" w:firstLine="0"/>
              <w:rPr>
                <w:rFonts w:eastAsia="Calibri"/>
                <w:szCs w:val="22"/>
                <w:lang w:eastAsia="en-US"/>
              </w:rPr>
            </w:pPr>
            <w:r>
              <w:rPr>
                <w:rFonts w:eastAsia="Calibri"/>
                <w:szCs w:val="22"/>
                <w:lang w:eastAsia="en-US"/>
              </w:rPr>
              <w:t xml:space="preserve">Veiksniai, </w:t>
            </w:r>
            <w:r w:rsidRPr="00766FC0">
              <w:rPr>
                <w:rFonts w:eastAsia="Calibri"/>
                <w:szCs w:val="22"/>
                <w:lang w:eastAsia="en-US"/>
              </w:rPr>
              <w:t>lemian</w:t>
            </w:r>
            <w:r w:rsidR="00462D31">
              <w:rPr>
                <w:rFonts w:eastAsia="Calibri"/>
                <w:szCs w:val="22"/>
                <w:lang w:eastAsia="en-US"/>
              </w:rPr>
              <w:t xml:space="preserve">tys </w:t>
            </w:r>
            <w:r w:rsidRPr="00766FC0">
              <w:rPr>
                <w:rFonts w:eastAsia="Calibri"/>
                <w:szCs w:val="22"/>
                <w:lang w:eastAsia="en-US"/>
              </w:rPr>
              <w:t>ekologinio ūkio pasėlių struktūrą</w:t>
            </w:r>
          </w:p>
          <w:p w:rsidR="00766FC0" w:rsidRPr="00766FC0" w:rsidRDefault="00462D31" w:rsidP="004B18DE">
            <w:pPr>
              <w:widowControl w:val="0"/>
              <w:numPr>
                <w:ilvl w:val="0"/>
                <w:numId w:val="23"/>
              </w:numPr>
              <w:ind w:left="0" w:firstLine="0"/>
              <w:rPr>
                <w:rFonts w:eastAsia="Calibri"/>
                <w:szCs w:val="22"/>
                <w:lang w:eastAsia="en-US"/>
              </w:rPr>
            </w:pPr>
            <w:r w:rsidRPr="006F777B">
              <w:rPr>
                <w:rFonts w:eastAsia="Calibri"/>
                <w:szCs w:val="22"/>
                <w:lang w:eastAsia="en-US"/>
              </w:rPr>
              <w:t>E</w:t>
            </w:r>
            <w:r>
              <w:rPr>
                <w:rFonts w:eastAsia="Calibri"/>
                <w:szCs w:val="22"/>
                <w:lang w:eastAsia="en-US"/>
              </w:rPr>
              <w:t>kologinio ūkio sėjomaina</w:t>
            </w:r>
          </w:p>
          <w:p w:rsidR="004A1408" w:rsidRPr="00462D31" w:rsidRDefault="00462D31" w:rsidP="004B18DE">
            <w:pPr>
              <w:widowControl w:val="0"/>
              <w:numPr>
                <w:ilvl w:val="0"/>
                <w:numId w:val="23"/>
              </w:numPr>
              <w:ind w:left="0" w:firstLine="0"/>
              <w:rPr>
                <w:rFonts w:eastAsia="Calibri"/>
                <w:szCs w:val="22"/>
                <w:lang w:eastAsia="en-US"/>
              </w:rPr>
            </w:pPr>
            <w:proofErr w:type="spellStart"/>
            <w:r w:rsidRPr="006F777B">
              <w:rPr>
                <w:rFonts w:eastAsia="Calibri"/>
                <w:szCs w:val="22"/>
                <w:lang w:eastAsia="en-US"/>
              </w:rPr>
              <w:t>A</w:t>
            </w:r>
            <w:r w:rsidR="00766FC0" w:rsidRPr="006F777B">
              <w:rPr>
                <w:rFonts w:eastAsia="Calibri"/>
                <w:szCs w:val="22"/>
                <w:lang w:eastAsia="en-US"/>
              </w:rPr>
              <w:t>ntierozi</w:t>
            </w:r>
            <w:r w:rsidRPr="006F777B">
              <w:rPr>
                <w:rFonts w:eastAsia="Calibri"/>
                <w:szCs w:val="22"/>
                <w:lang w:eastAsia="en-US"/>
              </w:rPr>
              <w:t>nių</w:t>
            </w:r>
            <w:proofErr w:type="spellEnd"/>
            <w:r>
              <w:t xml:space="preserve"> sėjomainų sudarymo principai</w:t>
            </w:r>
          </w:p>
        </w:tc>
      </w:tr>
      <w:tr w:rsidR="00A74E53" w:rsidRPr="00DA3A2B" w:rsidTr="001E0D40">
        <w:trPr>
          <w:trHeight w:val="57"/>
          <w:jc w:val="center"/>
        </w:trPr>
        <w:tc>
          <w:tcPr>
            <w:tcW w:w="947" w:type="pct"/>
            <w:vMerge/>
          </w:tcPr>
          <w:p w:rsidR="00A74E53" w:rsidRDefault="00A74E53" w:rsidP="004B18DE">
            <w:pPr>
              <w:pStyle w:val="Betarp"/>
              <w:widowControl w:val="0"/>
              <w:rPr>
                <w:color w:val="FF0000"/>
              </w:rPr>
            </w:pPr>
          </w:p>
        </w:tc>
        <w:tc>
          <w:tcPr>
            <w:tcW w:w="1129" w:type="pct"/>
          </w:tcPr>
          <w:p w:rsidR="00A74E53" w:rsidRPr="00DA3A2B" w:rsidRDefault="00A74E53" w:rsidP="004B18DE">
            <w:pPr>
              <w:widowControl w:val="0"/>
            </w:pPr>
            <w:r>
              <w:t>2.3. Patręšti ekologinės gamybos lauką, pasirenkant augalų apsaugos mašinas, laikantis ekologin</w:t>
            </w:r>
            <w:r w:rsidR="001E0D40">
              <w:t>ės gamybos tręšimo reikalavimų.</w:t>
            </w:r>
          </w:p>
        </w:tc>
        <w:tc>
          <w:tcPr>
            <w:tcW w:w="2924" w:type="pct"/>
          </w:tcPr>
          <w:p w:rsidR="00A74E53" w:rsidRDefault="00A74E53" w:rsidP="004B18DE">
            <w:pPr>
              <w:widowControl w:val="0"/>
              <w:rPr>
                <w:b/>
              </w:rPr>
            </w:pPr>
            <w:r w:rsidRPr="00766FC0">
              <w:rPr>
                <w:rFonts w:eastAsia="Calibri"/>
                <w:b/>
                <w:szCs w:val="22"/>
                <w:lang w:eastAsia="en-US"/>
              </w:rPr>
              <w:t xml:space="preserve">Tema. </w:t>
            </w:r>
            <w:r w:rsidRPr="005B4E10">
              <w:rPr>
                <w:b/>
                <w:i/>
              </w:rPr>
              <w:t>Augalinių produktų gamybos taisyklės</w:t>
            </w:r>
          </w:p>
          <w:p w:rsidR="00A74E53" w:rsidRPr="006F777B" w:rsidRDefault="00A74E53" w:rsidP="004B18DE">
            <w:pPr>
              <w:widowControl w:val="0"/>
              <w:numPr>
                <w:ilvl w:val="0"/>
                <w:numId w:val="23"/>
              </w:numPr>
              <w:ind w:left="0" w:firstLine="0"/>
              <w:rPr>
                <w:rFonts w:eastAsia="Calibri"/>
                <w:szCs w:val="22"/>
                <w:lang w:eastAsia="en-US"/>
              </w:rPr>
            </w:pPr>
            <w:r w:rsidRPr="006F777B">
              <w:rPr>
                <w:rFonts w:eastAsia="Calibri"/>
                <w:szCs w:val="22"/>
                <w:lang w:eastAsia="en-US"/>
              </w:rPr>
              <w:t>Perėjimo prie ekologinės gamybos tvarka</w:t>
            </w:r>
          </w:p>
          <w:p w:rsidR="00A74E53" w:rsidRPr="00766FC0" w:rsidRDefault="00A74E53" w:rsidP="004B18DE">
            <w:pPr>
              <w:widowControl w:val="0"/>
              <w:numPr>
                <w:ilvl w:val="0"/>
                <w:numId w:val="23"/>
              </w:numPr>
              <w:ind w:left="0" w:firstLine="0"/>
            </w:pPr>
            <w:r w:rsidRPr="006F777B">
              <w:rPr>
                <w:rFonts w:eastAsia="Calibri"/>
                <w:szCs w:val="22"/>
                <w:lang w:eastAsia="en-US"/>
              </w:rPr>
              <w:t>Ekologinių</w:t>
            </w:r>
            <w:r w:rsidRPr="00766FC0">
              <w:t xml:space="preserve"> javų, daržovių, </w:t>
            </w:r>
            <w:r>
              <w:t>vaisių ir uogų auginimo ypatumai</w:t>
            </w:r>
          </w:p>
          <w:p w:rsidR="00A74E53" w:rsidRPr="00766FC0" w:rsidRDefault="00A74E53" w:rsidP="004B18DE">
            <w:pPr>
              <w:widowControl w:val="0"/>
              <w:rPr>
                <w:b/>
              </w:rPr>
            </w:pPr>
            <w:r w:rsidRPr="00766FC0">
              <w:rPr>
                <w:rFonts w:eastAsia="Calibri"/>
                <w:b/>
                <w:szCs w:val="22"/>
                <w:lang w:eastAsia="en-US"/>
              </w:rPr>
              <w:t xml:space="preserve">Tema. </w:t>
            </w:r>
            <w:r w:rsidRPr="005B4E10">
              <w:rPr>
                <w:b/>
                <w:i/>
              </w:rPr>
              <w:t>Dirvožemio derlingumo ir biologinio aktyvumo išlaikymas ir didinimas</w:t>
            </w:r>
          </w:p>
          <w:p w:rsidR="00A74E53" w:rsidRPr="006F777B" w:rsidRDefault="00A74E53" w:rsidP="004B18DE">
            <w:pPr>
              <w:widowControl w:val="0"/>
              <w:numPr>
                <w:ilvl w:val="0"/>
                <w:numId w:val="23"/>
              </w:numPr>
              <w:ind w:left="0" w:firstLine="0"/>
              <w:rPr>
                <w:rFonts w:eastAsia="Calibri"/>
                <w:szCs w:val="22"/>
                <w:lang w:eastAsia="en-US"/>
              </w:rPr>
            </w:pPr>
            <w:r w:rsidRPr="006F777B">
              <w:rPr>
                <w:rFonts w:eastAsia="Calibri"/>
                <w:szCs w:val="22"/>
                <w:lang w:eastAsia="en-US"/>
              </w:rPr>
              <w:t>Dirvožemio derlingumo ir biologinio aktyvumo didinimo būdai</w:t>
            </w:r>
          </w:p>
          <w:p w:rsidR="00A74E53" w:rsidRPr="006F777B" w:rsidRDefault="00A74E53" w:rsidP="004B18DE">
            <w:pPr>
              <w:widowControl w:val="0"/>
              <w:numPr>
                <w:ilvl w:val="0"/>
                <w:numId w:val="23"/>
              </w:numPr>
              <w:ind w:left="0" w:firstLine="0"/>
              <w:rPr>
                <w:rFonts w:eastAsia="Calibri"/>
                <w:szCs w:val="22"/>
                <w:lang w:eastAsia="en-US"/>
              </w:rPr>
            </w:pPr>
            <w:r w:rsidRPr="006F777B">
              <w:rPr>
                <w:rFonts w:eastAsia="Calibri"/>
                <w:szCs w:val="22"/>
                <w:lang w:eastAsia="en-US"/>
              </w:rPr>
              <w:t>Humuso reikšmė ir balanso palaikymo priemonės</w:t>
            </w:r>
          </w:p>
          <w:p w:rsidR="00A74E53" w:rsidRPr="00766FC0" w:rsidRDefault="00A74E53" w:rsidP="004B18DE">
            <w:pPr>
              <w:widowControl w:val="0"/>
              <w:numPr>
                <w:ilvl w:val="0"/>
                <w:numId w:val="23"/>
              </w:numPr>
              <w:ind w:left="0" w:firstLine="0"/>
              <w:rPr>
                <w:rFonts w:eastAsia="Calibri"/>
                <w:bCs/>
                <w:szCs w:val="22"/>
                <w:lang w:eastAsia="en-US"/>
              </w:rPr>
            </w:pPr>
            <w:r w:rsidRPr="006F777B">
              <w:rPr>
                <w:rFonts w:eastAsia="Calibri"/>
                <w:szCs w:val="22"/>
                <w:lang w:eastAsia="en-US"/>
              </w:rPr>
              <w:t>Tarpinių</w:t>
            </w:r>
            <w:r>
              <w:rPr>
                <w:rFonts w:eastAsia="Calibri"/>
                <w:bCs/>
                <w:szCs w:val="22"/>
                <w:lang w:eastAsia="en-US"/>
              </w:rPr>
              <w:t xml:space="preserve"> augalų reikšmė</w:t>
            </w:r>
            <w:r w:rsidRPr="00766FC0">
              <w:rPr>
                <w:rFonts w:eastAsia="Calibri"/>
                <w:bCs/>
                <w:szCs w:val="22"/>
                <w:lang w:eastAsia="en-US"/>
              </w:rPr>
              <w:t xml:space="preserve"> dirvos savybėms ir derlingumui gerinti</w:t>
            </w:r>
          </w:p>
          <w:p w:rsidR="00A74E53" w:rsidRPr="00766FC0" w:rsidRDefault="00A74E53" w:rsidP="004B18DE">
            <w:pPr>
              <w:widowControl w:val="0"/>
              <w:rPr>
                <w:b/>
              </w:rPr>
            </w:pPr>
            <w:r w:rsidRPr="00766FC0">
              <w:rPr>
                <w:rFonts w:eastAsia="Calibri"/>
                <w:b/>
                <w:szCs w:val="22"/>
                <w:lang w:eastAsia="en-US"/>
              </w:rPr>
              <w:t xml:space="preserve">Tema. </w:t>
            </w:r>
            <w:r w:rsidRPr="00767668">
              <w:rPr>
                <w:rFonts w:eastAsia="Calibri"/>
                <w:b/>
                <w:i/>
                <w:szCs w:val="22"/>
                <w:lang w:eastAsia="en-US"/>
              </w:rPr>
              <w:t xml:space="preserve">Tręšimo ir augalų apsaugos </w:t>
            </w:r>
            <w:r>
              <w:rPr>
                <w:rFonts w:eastAsia="Calibri"/>
                <w:b/>
                <w:i/>
                <w:szCs w:val="22"/>
                <w:lang w:eastAsia="en-US"/>
              </w:rPr>
              <w:t>technika</w:t>
            </w:r>
          </w:p>
          <w:p w:rsidR="00A74E53" w:rsidRDefault="00A74E53" w:rsidP="004B18DE">
            <w:pPr>
              <w:widowControl w:val="0"/>
              <w:numPr>
                <w:ilvl w:val="0"/>
                <w:numId w:val="23"/>
              </w:numPr>
              <w:ind w:left="0" w:firstLine="0"/>
              <w:rPr>
                <w:rFonts w:eastAsia="Calibri"/>
                <w:szCs w:val="22"/>
                <w:lang w:eastAsia="en-US"/>
              </w:rPr>
            </w:pPr>
            <w:r w:rsidRPr="00767668">
              <w:rPr>
                <w:rFonts w:eastAsia="Calibri"/>
                <w:szCs w:val="22"/>
                <w:lang w:eastAsia="en-US"/>
              </w:rPr>
              <w:t>Tręšimo ir augalų apsaugos mašinos, reguliavimai ir panaudojimas</w:t>
            </w:r>
          </w:p>
          <w:p w:rsidR="00A74E53" w:rsidRPr="00767668" w:rsidRDefault="00A74E53" w:rsidP="004B18DE">
            <w:pPr>
              <w:widowControl w:val="0"/>
              <w:numPr>
                <w:ilvl w:val="0"/>
                <w:numId w:val="23"/>
              </w:numPr>
              <w:ind w:left="0" w:firstLine="0"/>
              <w:rPr>
                <w:rFonts w:eastAsia="Calibri"/>
                <w:bCs/>
                <w:szCs w:val="22"/>
                <w:lang w:eastAsia="en-US"/>
              </w:rPr>
            </w:pPr>
            <w:r w:rsidRPr="006F777B">
              <w:rPr>
                <w:rFonts w:eastAsia="Calibri"/>
                <w:szCs w:val="22"/>
                <w:lang w:eastAsia="en-US"/>
              </w:rPr>
              <w:t>Pasėlių</w:t>
            </w:r>
            <w:r>
              <w:t xml:space="preserve"> priežiūros mašinos </w:t>
            </w:r>
          </w:p>
        </w:tc>
      </w:tr>
      <w:tr w:rsidR="00E51420" w:rsidRPr="00DA3A2B" w:rsidTr="001E0D40">
        <w:trPr>
          <w:trHeight w:val="57"/>
          <w:jc w:val="center"/>
        </w:trPr>
        <w:tc>
          <w:tcPr>
            <w:tcW w:w="947" w:type="pct"/>
            <w:vMerge w:val="restart"/>
          </w:tcPr>
          <w:p w:rsidR="00E51420" w:rsidRPr="008F1A21" w:rsidRDefault="00E51420" w:rsidP="001E0D40">
            <w:pPr>
              <w:pStyle w:val="Betarp"/>
              <w:widowControl w:val="0"/>
            </w:pPr>
            <w:r w:rsidRPr="00A74E53">
              <w:t xml:space="preserve">3. Organizuoti </w:t>
            </w:r>
            <w:r w:rsidRPr="008F1A21">
              <w:lastRenderedPageBreak/>
              <w:t>gyvulininkystės produkcijos gamybą, laikantis ekologinio ūkininkavimo principų.</w:t>
            </w:r>
          </w:p>
        </w:tc>
        <w:tc>
          <w:tcPr>
            <w:tcW w:w="1129" w:type="pct"/>
          </w:tcPr>
          <w:p w:rsidR="00E51420" w:rsidRPr="00DA3A2B" w:rsidRDefault="00E51420" w:rsidP="004B18DE">
            <w:pPr>
              <w:widowControl w:val="0"/>
            </w:pPr>
            <w:r>
              <w:lastRenderedPageBreak/>
              <w:t>3</w:t>
            </w:r>
            <w:r w:rsidRPr="00DA3A2B">
              <w:t xml:space="preserve">.1. Apibūdinti gyvulininkystės </w:t>
            </w:r>
            <w:r w:rsidRPr="00DA3A2B">
              <w:lastRenderedPageBreak/>
              <w:t>produkcijos gamybą, laikantis ekologinio ūkininkavimo principų.</w:t>
            </w:r>
          </w:p>
        </w:tc>
        <w:tc>
          <w:tcPr>
            <w:tcW w:w="2924" w:type="pct"/>
          </w:tcPr>
          <w:p w:rsidR="00E51420" w:rsidRPr="00DA3A2B" w:rsidRDefault="00E51420" w:rsidP="004B18DE">
            <w:pPr>
              <w:widowControl w:val="0"/>
              <w:rPr>
                <w:b/>
              </w:rPr>
            </w:pPr>
            <w:r w:rsidRPr="00DA3A2B">
              <w:rPr>
                <w:b/>
              </w:rPr>
              <w:lastRenderedPageBreak/>
              <w:t xml:space="preserve">Tema. </w:t>
            </w:r>
            <w:r w:rsidRPr="00DA3A2B">
              <w:rPr>
                <w:b/>
                <w:i/>
              </w:rPr>
              <w:t>Ūkinių gyvūnų auginimo taisyklės</w:t>
            </w:r>
            <w:r>
              <w:rPr>
                <w:b/>
                <w:i/>
              </w:rPr>
              <w:t xml:space="preserve"> ekologiniuose ūkiuose</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lastRenderedPageBreak/>
              <w:t>Bendrieji reikalavimai ekologinės gyvulininkystės ūkiams</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Gyvulininkystės ūkių perėjimas prie ekologinės gamybos etapais</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Ekologinės gamybos ūkių sertifikavimas</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Tinkamos ekologiniam ūkininkavimui ūkinių gyvūnų veislės pasirinkimas</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Ūkinių gyvūnų laikymo ir šėrimo sąlygos</w:t>
            </w:r>
          </w:p>
          <w:p w:rsidR="00E51420" w:rsidRPr="00DA3A2B" w:rsidRDefault="00E51420" w:rsidP="004B18DE">
            <w:pPr>
              <w:widowControl w:val="0"/>
              <w:numPr>
                <w:ilvl w:val="0"/>
                <w:numId w:val="23"/>
              </w:numPr>
              <w:ind w:left="0" w:firstLine="0"/>
            </w:pPr>
            <w:r w:rsidRPr="006779F5">
              <w:rPr>
                <w:rFonts w:eastAsia="Calibri"/>
                <w:szCs w:val="22"/>
                <w:lang w:eastAsia="en-US"/>
              </w:rPr>
              <w:t>Pastatų</w:t>
            </w:r>
            <w:r w:rsidRPr="00DA3A2B">
              <w:t xml:space="preserve"> ir įrangos priežiūros reikalavimai</w:t>
            </w:r>
          </w:p>
          <w:p w:rsidR="00E51420" w:rsidRPr="00DA3A2B" w:rsidRDefault="00E51420" w:rsidP="004B18DE">
            <w:pPr>
              <w:widowControl w:val="0"/>
              <w:rPr>
                <w:b/>
              </w:rPr>
            </w:pPr>
            <w:r w:rsidRPr="00DA3A2B">
              <w:rPr>
                <w:b/>
              </w:rPr>
              <w:t xml:space="preserve">Tema. </w:t>
            </w:r>
            <w:r w:rsidRPr="00DA3A2B">
              <w:rPr>
                <w:b/>
                <w:i/>
              </w:rPr>
              <w:t>Gyvūnų gerovė</w:t>
            </w:r>
          </w:p>
          <w:p w:rsidR="00E51420" w:rsidRPr="00DA3A2B"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Gyvūnų gerovės reikalavimai ekologiniams ūkiams</w:t>
            </w:r>
          </w:p>
          <w:p w:rsidR="00E51420" w:rsidRPr="006779F5"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Laikomų gyvūnų patalpose sąlygų atitiktis ekologinės gamybos reikalavimams</w:t>
            </w:r>
          </w:p>
          <w:p w:rsidR="00E51420" w:rsidRPr="00DA3A2B" w:rsidRDefault="00E51420" w:rsidP="004B18DE">
            <w:pPr>
              <w:widowControl w:val="0"/>
              <w:numPr>
                <w:ilvl w:val="0"/>
                <w:numId w:val="23"/>
              </w:numPr>
              <w:ind w:left="0" w:firstLine="0"/>
              <w:rPr>
                <w:rFonts w:eastAsia="Calibri"/>
                <w:b/>
                <w:bCs/>
                <w:szCs w:val="22"/>
                <w:lang w:eastAsia="en-US"/>
              </w:rPr>
            </w:pPr>
            <w:r w:rsidRPr="006779F5">
              <w:rPr>
                <w:rFonts w:eastAsia="Calibri"/>
                <w:szCs w:val="22"/>
                <w:lang w:eastAsia="en-US"/>
              </w:rPr>
              <w:t>Laisvo</w:t>
            </w:r>
            <w:r w:rsidRPr="00DA3A2B">
              <w:t xml:space="preserve"> ūkinių gyvūnų judėjimo užtikrinimas</w:t>
            </w:r>
          </w:p>
        </w:tc>
      </w:tr>
      <w:tr w:rsidR="00E51420" w:rsidRPr="00DA3A2B" w:rsidTr="001E0D40">
        <w:trPr>
          <w:trHeight w:val="57"/>
          <w:jc w:val="center"/>
        </w:trPr>
        <w:tc>
          <w:tcPr>
            <w:tcW w:w="947" w:type="pct"/>
            <w:vMerge/>
          </w:tcPr>
          <w:p w:rsidR="00E51420" w:rsidRPr="00DA3A2B" w:rsidRDefault="00E51420" w:rsidP="004B18DE">
            <w:pPr>
              <w:pStyle w:val="Betarp"/>
              <w:widowControl w:val="0"/>
            </w:pPr>
          </w:p>
        </w:tc>
        <w:tc>
          <w:tcPr>
            <w:tcW w:w="1129" w:type="pct"/>
          </w:tcPr>
          <w:p w:rsidR="00E51420" w:rsidRPr="00DA3A2B" w:rsidRDefault="00E51420" w:rsidP="004B18DE">
            <w:pPr>
              <w:widowControl w:val="0"/>
            </w:pPr>
            <w:r w:rsidRPr="00A74E53">
              <w:t xml:space="preserve">3.2. </w:t>
            </w:r>
            <w:r w:rsidRPr="00DA3A2B">
              <w:t>Apibūdinti gyvulių laikymo būdus ekologiniame ūkyje.</w:t>
            </w:r>
          </w:p>
        </w:tc>
        <w:tc>
          <w:tcPr>
            <w:tcW w:w="2924" w:type="pct"/>
          </w:tcPr>
          <w:p w:rsidR="00E51420" w:rsidRDefault="00E51420" w:rsidP="004B18DE">
            <w:pPr>
              <w:widowControl w:val="0"/>
              <w:rPr>
                <w:rFonts w:eastAsia="Calibri"/>
                <w:szCs w:val="22"/>
                <w:lang w:eastAsia="en-US"/>
              </w:rPr>
            </w:pPr>
            <w:r w:rsidRPr="00DA3A2B">
              <w:rPr>
                <w:rFonts w:eastAsia="Calibri"/>
                <w:b/>
                <w:szCs w:val="22"/>
                <w:lang w:eastAsia="en-US"/>
              </w:rPr>
              <w:t xml:space="preserve">Tema. </w:t>
            </w:r>
            <w:r w:rsidRPr="00DA3A2B">
              <w:rPr>
                <w:rFonts w:eastAsia="Calibri"/>
                <w:b/>
                <w:i/>
                <w:szCs w:val="22"/>
                <w:lang w:eastAsia="en-US"/>
              </w:rPr>
              <w:t>Pieninių veislių galvijų laikymo būdai</w:t>
            </w:r>
          </w:p>
          <w:p w:rsidR="00E51420" w:rsidRDefault="00E51420" w:rsidP="004B18DE">
            <w:pPr>
              <w:widowControl w:val="0"/>
              <w:numPr>
                <w:ilvl w:val="0"/>
                <w:numId w:val="23"/>
              </w:numPr>
              <w:ind w:left="0" w:firstLine="0"/>
              <w:rPr>
                <w:rFonts w:eastAsia="Calibri"/>
                <w:szCs w:val="22"/>
                <w:lang w:eastAsia="en-US"/>
              </w:rPr>
            </w:pPr>
            <w:r w:rsidRPr="00DA3A2B">
              <w:rPr>
                <w:rFonts w:eastAsia="Calibri"/>
                <w:szCs w:val="22"/>
                <w:lang w:eastAsia="en-US"/>
              </w:rPr>
              <w:t>Ekologinio ūkio melžiamų ir užtrūkusių karvių laikymo būdai ekologiniame ūkyje</w:t>
            </w:r>
          </w:p>
          <w:p w:rsidR="00E51420" w:rsidRDefault="00E51420" w:rsidP="004B18DE">
            <w:pPr>
              <w:widowControl w:val="0"/>
              <w:numPr>
                <w:ilvl w:val="0"/>
                <w:numId w:val="23"/>
              </w:numPr>
              <w:ind w:left="0" w:firstLine="0"/>
              <w:rPr>
                <w:rFonts w:eastAsia="Calibri"/>
                <w:szCs w:val="22"/>
                <w:lang w:eastAsia="en-US"/>
              </w:rPr>
            </w:pPr>
            <w:r w:rsidRPr="00DA3A2B">
              <w:rPr>
                <w:rFonts w:eastAsia="Calibri"/>
                <w:szCs w:val="22"/>
                <w:lang w:eastAsia="en-US"/>
              </w:rPr>
              <w:t>Ekologinio ūkio galvijų prieauglio laikymo būdai</w:t>
            </w:r>
          </w:p>
          <w:p w:rsidR="00E51420" w:rsidRPr="00DA3A2B" w:rsidRDefault="00E51420" w:rsidP="004B18DE">
            <w:pPr>
              <w:widowControl w:val="0"/>
              <w:numPr>
                <w:ilvl w:val="0"/>
                <w:numId w:val="23"/>
              </w:numPr>
              <w:ind w:left="0" w:firstLine="0"/>
              <w:rPr>
                <w:rFonts w:eastAsia="Calibri"/>
                <w:szCs w:val="22"/>
                <w:lang w:eastAsia="en-US"/>
              </w:rPr>
            </w:pPr>
            <w:r w:rsidRPr="00DA3A2B">
              <w:rPr>
                <w:rFonts w:eastAsia="Calibri"/>
                <w:szCs w:val="22"/>
                <w:lang w:eastAsia="en-US"/>
              </w:rPr>
              <w:t>Ekologinio ir įprastinio ūkio laikymo būdo skirtumai</w:t>
            </w:r>
          </w:p>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Mėsinių gyvulių laikymo būdai</w:t>
            </w:r>
          </w:p>
          <w:p w:rsidR="00E51420" w:rsidRDefault="00E51420" w:rsidP="004B18DE">
            <w:pPr>
              <w:widowControl w:val="0"/>
              <w:numPr>
                <w:ilvl w:val="0"/>
                <w:numId w:val="23"/>
              </w:numPr>
              <w:ind w:left="0" w:firstLine="0"/>
              <w:rPr>
                <w:rFonts w:eastAsia="Calibri"/>
                <w:szCs w:val="22"/>
                <w:lang w:eastAsia="en-US"/>
              </w:rPr>
            </w:pPr>
            <w:r w:rsidRPr="006779F5">
              <w:rPr>
                <w:rFonts w:eastAsia="Calibri"/>
                <w:szCs w:val="22"/>
                <w:lang w:eastAsia="en-US"/>
              </w:rPr>
              <w:t>E</w:t>
            </w:r>
            <w:r w:rsidRPr="00DA3A2B">
              <w:rPr>
                <w:rFonts w:eastAsia="Calibri"/>
                <w:szCs w:val="22"/>
                <w:lang w:eastAsia="en-US"/>
              </w:rPr>
              <w:t>kologinių mėsinių gyvulių laikymo būdai ekologiniame ūkyje</w:t>
            </w:r>
          </w:p>
          <w:p w:rsidR="00E51420" w:rsidRPr="00DA3A2B" w:rsidRDefault="00E51420" w:rsidP="004B18DE">
            <w:pPr>
              <w:widowControl w:val="0"/>
              <w:numPr>
                <w:ilvl w:val="0"/>
                <w:numId w:val="23"/>
              </w:numPr>
              <w:ind w:left="0" w:firstLine="0"/>
              <w:rPr>
                <w:rFonts w:eastAsia="Calibri"/>
                <w:szCs w:val="22"/>
                <w:lang w:eastAsia="en-US"/>
              </w:rPr>
            </w:pPr>
            <w:r w:rsidRPr="00DA3A2B">
              <w:rPr>
                <w:rFonts w:eastAsia="Calibri"/>
                <w:szCs w:val="22"/>
                <w:lang w:eastAsia="en-US"/>
              </w:rPr>
              <w:t>Ekologinio ir įprastinio ūkio laikymo būdų skirtumai</w:t>
            </w:r>
          </w:p>
          <w:p w:rsidR="00E51420"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Arklių laikymas</w:t>
            </w:r>
          </w:p>
          <w:p w:rsidR="00F716AC"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Arklių laikymo būdai ekologiniame ūkyje</w:t>
            </w:r>
          </w:p>
          <w:p w:rsidR="00E51420" w:rsidRPr="00DA3A2B" w:rsidRDefault="00E51420" w:rsidP="004B18DE">
            <w:pPr>
              <w:widowControl w:val="0"/>
              <w:rPr>
                <w:rFonts w:eastAsia="Calibri"/>
                <w:szCs w:val="22"/>
                <w:lang w:eastAsia="en-US"/>
              </w:rPr>
            </w:pPr>
            <w:r w:rsidRPr="00DA3A2B">
              <w:sym w:font="Symbol" w:char="F0B7"/>
            </w:r>
            <w:r w:rsidRPr="00DA3A2B">
              <w:t xml:space="preserve"> </w:t>
            </w:r>
            <w:r w:rsidRPr="00DA3A2B">
              <w:rPr>
                <w:rFonts w:eastAsia="Calibri"/>
                <w:szCs w:val="22"/>
                <w:lang w:eastAsia="en-US"/>
              </w:rPr>
              <w:t>Ekologinio ir įprastinio ūkio laikymo būdų skirtumai</w:t>
            </w:r>
          </w:p>
          <w:p w:rsidR="00E51420" w:rsidRDefault="00E51420" w:rsidP="004B18DE">
            <w:pPr>
              <w:widowControl w:val="0"/>
              <w:rPr>
                <w:rFonts w:eastAsia="Calibri"/>
                <w:szCs w:val="22"/>
                <w:lang w:eastAsia="en-US"/>
              </w:rPr>
            </w:pPr>
            <w:r w:rsidRPr="00DA3A2B">
              <w:rPr>
                <w:rFonts w:eastAsia="Calibri"/>
                <w:b/>
                <w:szCs w:val="22"/>
                <w:lang w:eastAsia="en-US"/>
              </w:rPr>
              <w:t xml:space="preserve">Tema. </w:t>
            </w:r>
            <w:r w:rsidRPr="00DA3A2B">
              <w:rPr>
                <w:rFonts w:eastAsia="Calibri"/>
                <w:b/>
                <w:i/>
                <w:szCs w:val="22"/>
                <w:lang w:eastAsia="en-US"/>
              </w:rPr>
              <w:t>Kiaulių laikymo būdai</w:t>
            </w:r>
          </w:p>
          <w:p w:rsidR="00E51420"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Kiaulių laikymo būdai ekologiniame ūkyje</w:t>
            </w:r>
          </w:p>
          <w:p w:rsidR="00E51420" w:rsidRPr="00DA3A2B"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Ekologinio ir įprastinio ūkio laikymo būdų skirtumai</w:t>
            </w:r>
          </w:p>
          <w:p w:rsidR="00E51420"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Avių ir ožkų laikymo būdai</w:t>
            </w:r>
          </w:p>
          <w:p w:rsidR="00E51420"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Avių ir ožkų laikymo ypatumai</w:t>
            </w:r>
          </w:p>
          <w:p w:rsidR="00E51420" w:rsidRPr="00DA3A2B"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Ekologinio ir įprastinio ūkio laikymo būdų skirtumai</w:t>
            </w:r>
          </w:p>
          <w:p w:rsidR="00E51420"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Naminių paukščių laikymo būdai</w:t>
            </w:r>
          </w:p>
          <w:p w:rsidR="00E51420" w:rsidRDefault="00E51420" w:rsidP="004B18DE">
            <w:pPr>
              <w:widowControl w:val="0"/>
              <w:numPr>
                <w:ilvl w:val="0"/>
                <w:numId w:val="23"/>
              </w:numPr>
              <w:ind w:left="0" w:firstLine="0"/>
              <w:rPr>
                <w:rFonts w:eastAsia="Calibri"/>
                <w:szCs w:val="22"/>
                <w:lang w:eastAsia="en-US"/>
              </w:rPr>
            </w:pPr>
            <w:r w:rsidRPr="00DA3A2B">
              <w:t>Naminių paukščių laikymo būdai</w:t>
            </w:r>
          </w:p>
          <w:p w:rsidR="00E51420" w:rsidRPr="00DA3A2B" w:rsidRDefault="00E51420" w:rsidP="004B18DE">
            <w:pPr>
              <w:widowControl w:val="0"/>
              <w:numPr>
                <w:ilvl w:val="0"/>
                <w:numId w:val="23"/>
              </w:numPr>
              <w:ind w:left="0" w:firstLine="0"/>
              <w:rPr>
                <w:rFonts w:eastAsia="Calibri"/>
                <w:szCs w:val="22"/>
                <w:lang w:eastAsia="en-US"/>
              </w:rPr>
            </w:pPr>
            <w:r w:rsidRPr="00DA3A2B">
              <w:rPr>
                <w:rFonts w:eastAsia="Calibri"/>
                <w:szCs w:val="22"/>
                <w:lang w:eastAsia="en-US"/>
              </w:rPr>
              <w:t>E</w:t>
            </w:r>
            <w:r w:rsidRPr="00DA3A2B">
              <w:t>kologinio ir įprastinio ūkio</w:t>
            </w:r>
            <w:r>
              <w:t xml:space="preserve"> paukščių laikymo</w:t>
            </w:r>
            <w:r w:rsidRPr="00DA3A2B">
              <w:t xml:space="preserve"> skirtumai</w:t>
            </w:r>
          </w:p>
        </w:tc>
      </w:tr>
      <w:tr w:rsidR="00E51420" w:rsidRPr="00DA3A2B" w:rsidTr="001E0D40">
        <w:trPr>
          <w:trHeight w:val="57"/>
          <w:jc w:val="center"/>
        </w:trPr>
        <w:tc>
          <w:tcPr>
            <w:tcW w:w="947" w:type="pct"/>
            <w:vMerge/>
          </w:tcPr>
          <w:p w:rsidR="00E51420" w:rsidRPr="00DA3A2B" w:rsidRDefault="00E51420" w:rsidP="004B18DE">
            <w:pPr>
              <w:pStyle w:val="Betarp"/>
              <w:widowControl w:val="0"/>
            </w:pPr>
          </w:p>
        </w:tc>
        <w:tc>
          <w:tcPr>
            <w:tcW w:w="1129" w:type="pct"/>
          </w:tcPr>
          <w:p w:rsidR="00E51420" w:rsidRPr="00DA3A2B" w:rsidRDefault="00E51420" w:rsidP="004B18DE">
            <w:pPr>
              <w:widowControl w:val="0"/>
            </w:pPr>
            <w:r w:rsidRPr="00A74E53">
              <w:t xml:space="preserve">3.3. </w:t>
            </w:r>
            <w:r w:rsidRPr="00DA3A2B">
              <w:t>Parinkti pašarus ir tvarkyti</w:t>
            </w:r>
            <w:r>
              <w:t xml:space="preserve"> jų apskaitą ekologiniame ūkyje, taikant ekologinio ūkininkavimo taisykles.</w:t>
            </w:r>
          </w:p>
        </w:tc>
        <w:tc>
          <w:tcPr>
            <w:tcW w:w="2924" w:type="pct"/>
          </w:tcPr>
          <w:p w:rsidR="00E51420" w:rsidRPr="00DA3A2B" w:rsidRDefault="00E51420" w:rsidP="004B18DE">
            <w:pPr>
              <w:widowControl w:val="0"/>
              <w:rPr>
                <w:b/>
              </w:rPr>
            </w:pPr>
            <w:r w:rsidRPr="00DA3A2B">
              <w:rPr>
                <w:b/>
              </w:rPr>
              <w:t xml:space="preserve">Tema. </w:t>
            </w:r>
            <w:r w:rsidRPr="00A74E53">
              <w:rPr>
                <w:b/>
                <w:i/>
              </w:rPr>
              <w:t>Ekologinio ūkio gyvūnų mityba</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B</w:t>
            </w:r>
            <w:r w:rsidRPr="00DA3A2B">
              <w:rPr>
                <w:rFonts w:eastAsia="Calibri"/>
                <w:szCs w:val="22"/>
                <w:lang w:eastAsia="en-US"/>
              </w:rPr>
              <w:t>endrieji mitybos reikalavimai</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Galvijų, avių, ožkų ir arklinių šeimų gyvūnų ir naminių paukščių mitybos ypatumai ekologiniame ūkyje</w:t>
            </w:r>
          </w:p>
          <w:p w:rsidR="00E51420" w:rsidRPr="00DA3A2B" w:rsidRDefault="00E51420" w:rsidP="004B18DE">
            <w:pPr>
              <w:widowControl w:val="0"/>
              <w:numPr>
                <w:ilvl w:val="0"/>
                <w:numId w:val="24"/>
              </w:numPr>
              <w:ind w:left="0" w:firstLine="0"/>
              <w:rPr>
                <w:rFonts w:eastAsia="Calibri"/>
                <w:b/>
                <w:szCs w:val="22"/>
                <w:lang w:eastAsia="en-US"/>
              </w:rPr>
            </w:pPr>
            <w:r w:rsidRPr="006779F5">
              <w:rPr>
                <w:rFonts w:eastAsia="Calibri"/>
                <w:szCs w:val="22"/>
                <w:lang w:eastAsia="en-US"/>
              </w:rPr>
              <w:t>Ekologinių</w:t>
            </w:r>
            <w:r w:rsidRPr="00DA3A2B">
              <w:t xml:space="preserve"> gyvūnų ganymo reikalavimai</w:t>
            </w:r>
          </w:p>
          <w:p w:rsidR="00E51420" w:rsidRPr="00DA3A2B" w:rsidRDefault="00E51420" w:rsidP="004B18DE">
            <w:pPr>
              <w:widowControl w:val="0"/>
              <w:rPr>
                <w:rFonts w:eastAsia="Calibri"/>
                <w:b/>
                <w:szCs w:val="22"/>
                <w:lang w:eastAsia="en-US"/>
              </w:rPr>
            </w:pPr>
            <w:r w:rsidRPr="00DA3A2B">
              <w:rPr>
                <w:rFonts w:eastAsia="Calibri"/>
                <w:b/>
                <w:szCs w:val="22"/>
                <w:lang w:eastAsia="en-US"/>
              </w:rPr>
              <w:lastRenderedPageBreak/>
              <w:t xml:space="preserve">Tema. </w:t>
            </w:r>
            <w:r w:rsidRPr="00DA3A2B">
              <w:rPr>
                <w:rFonts w:eastAsia="Calibri"/>
                <w:b/>
                <w:i/>
                <w:szCs w:val="22"/>
                <w:lang w:eastAsia="en-US"/>
              </w:rPr>
              <w:t>Pašarų raciono sudarymas</w:t>
            </w:r>
          </w:p>
          <w:p w:rsidR="00E51420" w:rsidRPr="00DA3A2B"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Pašarų racionas ir jo parinkimas</w:t>
            </w:r>
          </w:p>
          <w:p w:rsidR="00E51420" w:rsidRPr="00DA3A2B"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Ekologiškų pašarų kokybė</w:t>
            </w:r>
          </w:p>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Pašarų priedai</w:t>
            </w:r>
          </w:p>
          <w:p w:rsidR="00E51420" w:rsidRPr="006779F5" w:rsidRDefault="00E51420" w:rsidP="004B18DE">
            <w:pPr>
              <w:widowControl w:val="0"/>
              <w:numPr>
                <w:ilvl w:val="0"/>
                <w:numId w:val="24"/>
              </w:numPr>
              <w:ind w:left="0" w:firstLine="0"/>
              <w:rPr>
                <w:rFonts w:eastAsia="Calibri"/>
                <w:szCs w:val="22"/>
                <w:lang w:eastAsia="en-US"/>
              </w:rPr>
            </w:pPr>
            <w:r w:rsidRPr="00DA3A2B">
              <w:t>P</w:t>
            </w:r>
            <w:r w:rsidRPr="006779F5">
              <w:rPr>
                <w:rFonts w:eastAsia="Calibri"/>
                <w:szCs w:val="22"/>
                <w:lang w:eastAsia="en-US"/>
              </w:rPr>
              <w:t>ašarų priedai, naudojami ekologinių gyvulių šėrimui</w:t>
            </w:r>
          </w:p>
          <w:p w:rsidR="00E51420" w:rsidRPr="00DA3A2B"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P</w:t>
            </w:r>
            <w:r w:rsidRPr="00DA3A2B">
              <w:rPr>
                <w:rFonts w:eastAsia="Calibri"/>
                <w:szCs w:val="22"/>
                <w:lang w:eastAsia="en-US"/>
              </w:rPr>
              <w:t>ašarų ekologiški papildai</w:t>
            </w:r>
          </w:p>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Pašarų apskaita</w:t>
            </w:r>
          </w:p>
          <w:p w:rsidR="00E51420" w:rsidRPr="00DA3A2B" w:rsidRDefault="00E51420" w:rsidP="004B18DE">
            <w:pPr>
              <w:widowControl w:val="0"/>
              <w:numPr>
                <w:ilvl w:val="0"/>
                <w:numId w:val="24"/>
              </w:numPr>
              <w:ind w:left="0" w:firstLine="0"/>
            </w:pPr>
            <w:r w:rsidRPr="00DA3A2B">
              <w:t>Duomenų apie šėrimą registravimo tvarka</w:t>
            </w:r>
          </w:p>
          <w:p w:rsidR="00E51420" w:rsidRPr="00DA3A2B" w:rsidRDefault="00E51420" w:rsidP="004B18DE">
            <w:pPr>
              <w:widowControl w:val="0"/>
              <w:numPr>
                <w:ilvl w:val="0"/>
                <w:numId w:val="24"/>
              </w:numPr>
              <w:ind w:left="0" w:firstLine="0"/>
            </w:pPr>
            <w:r w:rsidRPr="00DA3A2B">
              <w:t>Ekologinio ūkio veiklos žurnalo pildymas</w:t>
            </w:r>
          </w:p>
        </w:tc>
      </w:tr>
      <w:tr w:rsidR="00E51420" w:rsidRPr="00DA3A2B" w:rsidTr="001E0D40">
        <w:trPr>
          <w:trHeight w:val="57"/>
          <w:jc w:val="center"/>
        </w:trPr>
        <w:tc>
          <w:tcPr>
            <w:tcW w:w="947" w:type="pct"/>
            <w:vMerge/>
          </w:tcPr>
          <w:p w:rsidR="00E51420" w:rsidRPr="00DA3A2B" w:rsidRDefault="00E51420" w:rsidP="004B18DE">
            <w:pPr>
              <w:pStyle w:val="Betarp"/>
              <w:widowControl w:val="0"/>
            </w:pPr>
          </w:p>
        </w:tc>
        <w:tc>
          <w:tcPr>
            <w:tcW w:w="1129" w:type="pct"/>
          </w:tcPr>
          <w:p w:rsidR="00E51420" w:rsidRPr="00DA3A2B" w:rsidRDefault="00E51420" w:rsidP="004B18DE">
            <w:pPr>
              <w:widowControl w:val="0"/>
            </w:pPr>
            <w:r w:rsidRPr="00A74E53">
              <w:t>3.4. Atlikti patalpų dezinfekciją eko</w:t>
            </w:r>
            <w:r>
              <w:t xml:space="preserve">loginiame gyvulininkystės ūkyje, laikantis </w:t>
            </w:r>
            <w:proofErr w:type="spellStart"/>
            <w:r w:rsidRPr="00DA3A2B">
              <w:t>zoohigieninių</w:t>
            </w:r>
            <w:proofErr w:type="spellEnd"/>
            <w:r w:rsidRPr="00DA3A2B">
              <w:t xml:space="preserve"> reikalavimų</w:t>
            </w:r>
            <w:r>
              <w:t>.</w:t>
            </w:r>
          </w:p>
        </w:tc>
        <w:tc>
          <w:tcPr>
            <w:tcW w:w="2924" w:type="pct"/>
          </w:tcPr>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Pastatų mikroklimatas</w:t>
            </w:r>
          </w:p>
          <w:p w:rsidR="00E51420" w:rsidRPr="006779F5" w:rsidRDefault="00E51420" w:rsidP="004B18DE">
            <w:pPr>
              <w:widowControl w:val="0"/>
              <w:numPr>
                <w:ilvl w:val="0"/>
                <w:numId w:val="24"/>
              </w:numPr>
              <w:ind w:left="0" w:firstLine="0"/>
            </w:pPr>
            <w:r w:rsidRPr="00DA3A2B">
              <w:t>P</w:t>
            </w:r>
            <w:r w:rsidRPr="00DA3A2B">
              <w:rPr>
                <w:rFonts w:eastAsia="Calibri"/>
                <w:szCs w:val="22"/>
                <w:lang w:eastAsia="en-US"/>
              </w:rPr>
              <w:t>at</w:t>
            </w:r>
            <w:r w:rsidRPr="006779F5">
              <w:t>alpų mikroklimato parametrai</w:t>
            </w:r>
          </w:p>
          <w:p w:rsidR="00E51420" w:rsidRPr="00DA3A2B" w:rsidRDefault="00E51420" w:rsidP="004B18DE">
            <w:pPr>
              <w:widowControl w:val="0"/>
              <w:numPr>
                <w:ilvl w:val="0"/>
                <w:numId w:val="24"/>
              </w:numPr>
              <w:ind w:left="0" w:firstLine="0"/>
            </w:pPr>
            <w:r w:rsidRPr="00DA3A2B">
              <w:t xml:space="preserve">Patalpų </w:t>
            </w:r>
            <w:proofErr w:type="spellStart"/>
            <w:r w:rsidRPr="00DA3A2B">
              <w:t>zoohigieninių</w:t>
            </w:r>
            <w:proofErr w:type="spellEnd"/>
            <w:r w:rsidRPr="00DA3A2B">
              <w:t xml:space="preserve"> reikalavimų svarba ekologiniams ūkiams</w:t>
            </w:r>
          </w:p>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Patalpų dezinfekcija</w:t>
            </w:r>
          </w:p>
          <w:p w:rsidR="00F716AC"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Patalpų dezinfekavimo būdai</w:t>
            </w:r>
          </w:p>
          <w:p w:rsidR="00E51420" w:rsidRPr="00DA3A2B"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Ekologiniuose</w:t>
            </w:r>
            <w:r w:rsidRPr="00DA3A2B">
              <w:t xml:space="preserve"> ūkiuose leidžiamos naudoti </w:t>
            </w:r>
            <w:r w:rsidRPr="00DA3A2B">
              <w:rPr>
                <w:rFonts w:eastAsia="Calibri"/>
                <w:szCs w:val="22"/>
                <w:lang w:eastAsia="en-US"/>
              </w:rPr>
              <w:t>dezinfekavimo priemonės</w:t>
            </w:r>
          </w:p>
        </w:tc>
      </w:tr>
      <w:tr w:rsidR="00E51420" w:rsidRPr="00DA3A2B" w:rsidTr="001E0D40">
        <w:trPr>
          <w:trHeight w:val="57"/>
          <w:jc w:val="center"/>
        </w:trPr>
        <w:tc>
          <w:tcPr>
            <w:tcW w:w="947" w:type="pct"/>
            <w:vMerge/>
          </w:tcPr>
          <w:p w:rsidR="00E51420" w:rsidRPr="00DA3A2B" w:rsidRDefault="00E51420" w:rsidP="004B18DE">
            <w:pPr>
              <w:pStyle w:val="Betarp"/>
              <w:widowControl w:val="0"/>
            </w:pPr>
          </w:p>
        </w:tc>
        <w:tc>
          <w:tcPr>
            <w:tcW w:w="1129" w:type="pct"/>
            <w:shd w:val="clear" w:color="auto" w:fill="auto"/>
          </w:tcPr>
          <w:p w:rsidR="00E51420" w:rsidRPr="00DA3A2B" w:rsidRDefault="00E51420" w:rsidP="004B18DE">
            <w:pPr>
              <w:widowControl w:val="0"/>
            </w:pPr>
            <w:r w:rsidRPr="00A74E53">
              <w:t xml:space="preserve">3.5. Paskaičiuoti </w:t>
            </w:r>
            <w:r w:rsidRPr="00DA3A2B">
              <w:t>leidžiamo panaudoti mėšlo</w:t>
            </w:r>
            <w:r>
              <w:t xml:space="preserve"> srutų kiekį ekologiniame ūkyje, laikantis ekologinio ūkininkavimo taisyklių.</w:t>
            </w:r>
          </w:p>
        </w:tc>
        <w:tc>
          <w:tcPr>
            <w:tcW w:w="2924" w:type="pct"/>
            <w:shd w:val="clear" w:color="auto" w:fill="auto"/>
          </w:tcPr>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Mėšlo ir srutų naudojimas</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Mėšlo ir srutų naudojimo apribojimai ekologiniuose ūkiuose</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Mėšlo šalinimo ir kaupimo technologijos</w:t>
            </w:r>
          </w:p>
          <w:p w:rsidR="00E51420" w:rsidRPr="00DA3A2B" w:rsidRDefault="00E51420" w:rsidP="004B18DE">
            <w:pPr>
              <w:widowControl w:val="0"/>
              <w:numPr>
                <w:ilvl w:val="0"/>
                <w:numId w:val="24"/>
              </w:numPr>
              <w:ind w:left="0" w:firstLine="0"/>
            </w:pPr>
            <w:r w:rsidRPr="006779F5">
              <w:rPr>
                <w:rFonts w:eastAsia="Calibri"/>
                <w:szCs w:val="22"/>
                <w:lang w:eastAsia="en-US"/>
              </w:rPr>
              <w:t>Leidžiamo</w:t>
            </w:r>
            <w:r w:rsidRPr="00DA3A2B">
              <w:t xml:space="preserve"> panaudoti mėšlo ir srutų kiekio skaičiavimas</w:t>
            </w:r>
          </w:p>
          <w:p w:rsidR="00E51420" w:rsidRPr="00DA3A2B" w:rsidRDefault="00E51420" w:rsidP="004B18DE">
            <w:pPr>
              <w:widowControl w:val="0"/>
              <w:rPr>
                <w:b/>
              </w:rPr>
            </w:pPr>
            <w:r w:rsidRPr="00DA3A2B">
              <w:rPr>
                <w:b/>
              </w:rPr>
              <w:t xml:space="preserve">Tema. </w:t>
            </w:r>
            <w:r w:rsidRPr="00DA3A2B">
              <w:rPr>
                <w:b/>
                <w:i/>
              </w:rPr>
              <w:t>Mėšlo kompostavimas</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Mėšlo komposto gamybos technologija</w:t>
            </w:r>
          </w:p>
          <w:p w:rsidR="00E51420" w:rsidRPr="00DA3A2B" w:rsidRDefault="00E51420" w:rsidP="004B18DE">
            <w:pPr>
              <w:widowControl w:val="0"/>
              <w:numPr>
                <w:ilvl w:val="0"/>
                <w:numId w:val="24"/>
              </w:numPr>
              <w:ind w:left="0" w:firstLine="0"/>
            </w:pPr>
            <w:r w:rsidRPr="006779F5">
              <w:rPr>
                <w:rFonts w:eastAsia="Calibri"/>
                <w:szCs w:val="22"/>
                <w:lang w:eastAsia="en-US"/>
              </w:rPr>
              <w:t>Kompostavimo</w:t>
            </w:r>
            <w:r w:rsidRPr="00DA3A2B">
              <w:t xml:space="preserve"> įranga</w:t>
            </w:r>
          </w:p>
        </w:tc>
      </w:tr>
      <w:tr w:rsidR="00E51420" w:rsidRPr="00DA3A2B" w:rsidTr="001E0D40">
        <w:trPr>
          <w:trHeight w:val="57"/>
          <w:jc w:val="center"/>
        </w:trPr>
        <w:tc>
          <w:tcPr>
            <w:tcW w:w="947" w:type="pct"/>
            <w:vMerge/>
          </w:tcPr>
          <w:p w:rsidR="00E51420" w:rsidRPr="00DA3A2B" w:rsidRDefault="00E51420" w:rsidP="004B18DE">
            <w:pPr>
              <w:pStyle w:val="Betarp"/>
              <w:widowControl w:val="0"/>
            </w:pPr>
          </w:p>
        </w:tc>
        <w:tc>
          <w:tcPr>
            <w:tcW w:w="1129" w:type="pct"/>
          </w:tcPr>
          <w:p w:rsidR="00E51420" w:rsidRPr="00DA3A2B" w:rsidRDefault="00E51420" w:rsidP="004B18DE">
            <w:pPr>
              <w:widowControl w:val="0"/>
            </w:pPr>
            <w:r w:rsidRPr="00A74E53">
              <w:t xml:space="preserve">3.6. </w:t>
            </w:r>
            <w:r w:rsidRPr="00DA3A2B">
              <w:t>Pritaikyti homeopatinį gyvūno gydym</w:t>
            </w:r>
            <w:r>
              <w:t xml:space="preserve">o būdą ekologiniame ūkyje, vadovaujantis </w:t>
            </w:r>
            <w:r>
              <w:rPr>
                <w:rFonts w:eastAsia="Calibri"/>
                <w:szCs w:val="22"/>
                <w:lang w:eastAsia="en-US"/>
              </w:rPr>
              <w:t>v</w:t>
            </w:r>
            <w:r w:rsidRPr="00DA3A2B">
              <w:rPr>
                <w:rFonts w:eastAsia="Calibri"/>
                <w:szCs w:val="22"/>
                <w:lang w:eastAsia="en-US"/>
              </w:rPr>
              <w:t>eterinar</w:t>
            </w:r>
            <w:r>
              <w:rPr>
                <w:rFonts w:eastAsia="Calibri"/>
                <w:szCs w:val="22"/>
                <w:lang w:eastAsia="en-US"/>
              </w:rPr>
              <w:t>inio gydymo reikalav</w:t>
            </w:r>
            <w:r w:rsidR="001E0D40">
              <w:rPr>
                <w:rFonts w:eastAsia="Calibri"/>
                <w:szCs w:val="22"/>
                <w:lang w:eastAsia="en-US"/>
              </w:rPr>
              <w:t>imų ekologinės gamybos ūkiuose.</w:t>
            </w:r>
          </w:p>
        </w:tc>
        <w:tc>
          <w:tcPr>
            <w:tcW w:w="2924" w:type="pct"/>
          </w:tcPr>
          <w:p w:rsidR="00E51420" w:rsidRPr="00DA3A2B" w:rsidRDefault="00E51420" w:rsidP="004B18DE">
            <w:pPr>
              <w:widowControl w:val="0"/>
              <w:rPr>
                <w:rFonts w:eastAsia="Calibri"/>
                <w:b/>
                <w:szCs w:val="22"/>
                <w:lang w:eastAsia="en-US"/>
              </w:rPr>
            </w:pPr>
            <w:r w:rsidRPr="00DA3A2B">
              <w:rPr>
                <w:rFonts w:eastAsia="Calibri"/>
                <w:b/>
                <w:bCs/>
                <w:szCs w:val="22"/>
                <w:lang w:eastAsia="en-US"/>
              </w:rPr>
              <w:t>Tema</w:t>
            </w:r>
            <w:r w:rsidRPr="00DA3A2B">
              <w:rPr>
                <w:rFonts w:eastAsia="Calibri"/>
                <w:bCs/>
                <w:szCs w:val="22"/>
                <w:lang w:eastAsia="en-US"/>
              </w:rPr>
              <w:t xml:space="preserve">. </w:t>
            </w:r>
            <w:r w:rsidRPr="00DA3A2B">
              <w:rPr>
                <w:rFonts w:eastAsia="Calibri"/>
                <w:b/>
                <w:i/>
                <w:szCs w:val="22"/>
                <w:lang w:eastAsia="en-US"/>
              </w:rPr>
              <w:t>Ligų profilaktika ir gydymas</w:t>
            </w:r>
          </w:p>
          <w:p w:rsidR="00E51420" w:rsidRPr="00DA3A2B"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L</w:t>
            </w:r>
            <w:r w:rsidRPr="00DA3A2B">
              <w:rPr>
                <w:rFonts w:eastAsia="Calibri"/>
                <w:szCs w:val="22"/>
                <w:lang w:eastAsia="en-US"/>
              </w:rPr>
              <w:t>igų profilaktikos principai</w:t>
            </w:r>
          </w:p>
          <w:p w:rsidR="00E51420" w:rsidRPr="00DA3A2B" w:rsidRDefault="00E51420" w:rsidP="004B18DE">
            <w:pPr>
              <w:widowControl w:val="0"/>
              <w:numPr>
                <w:ilvl w:val="0"/>
                <w:numId w:val="24"/>
              </w:numPr>
              <w:ind w:left="0" w:firstLine="0"/>
              <w:rPr>
                <w:rFonts w:eastAsia="Calibri"/>
                <w:szCs w:val="22"/>
                <w:lang w:eastAsia="en-US"/>
              </w:rPr>
            </w:pPr>
            <w:r w:rsidRPr="00DA3A2B">
              <w:rPr>
                <w:rFonts w:eastAsia="Calibri"/>
                <w:szCs w:val="22"/>
                <w:lang w:eastAsia="en-US"/>
              </w:rPr>
              <w:t>Veterinarinio gydymo reikalavimai ekologinės gamybos ūkiuose</w:t>
            </w:r>
          </w:p>
          <w:p w:rsidR="00E51420" w:rsidRPr="00DA3A2B"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H</w:t>
            </w:r>
            <w:r w:rsidRPr="00DA3A2B">
              <w:rPr>
                <w:rFonts w:eastAsia="Calibri"/>
                <w:szCs w:val="22"/>
                <w:lang w:eastAsia="en-US"/>
              </w:rPr>
              <w:t>omeopatinio gydymo būdo taikymas</w:t>
            </w:r>
          </w:p>
          <w:p w:rsidR="00E51420" w:rsidRPr="00DA3A2B" w:rsidRDefault="00E51420"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Gyvūnų transportavimas</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Ekologinių gyvūnų gabenimo taisyklės</w:t>
            </w:r>
          </w:p>
          <w:p w:rsidR="00E51420" w:rsidRPr="006779F5" w:rsidRDefault="00E51420" w:rsidP="004B18DE">
            <w:pPr>
              <w:widowControl w:val="0"/>
              <w:numPr>
                <w:ilvl w:val="0"/>
                <w:numId w:val="24"/>
              </w:numPr>
              <w:ind w:left="0" w:firstLine="0"/>
              <w:rPr>
                <w:rFonts w:eastAsia="Calibri"/>
                <w:szCs w:val="22"/>
                <w:lang w:eastAsia="en-US"/>
              </w:rPr>
            </w:pPr>
            <w:r w:rsidRPr="006779F5">
              <w:rPr>
                <w:rFonts w:eastAsia="Calibri"/>
                <w:szCs w:val="22"/>
                <w:lang w:eastAsia="en-US"/>
              </w:rPr>
              <w:t>Ekologinių gyvūnų transportavimas</w:t>
            </w:r>
          </w:p>
          <w:p w:rsidR="00E51420" w:rsidRPr="00DA3A2B" w:rsidRDefault="00E51420" w:rsidP="004B18DE">
            <w:pPr>
              <w:widowControl w:val="0"/>
              <w:numPr>
                <w:ilvl w:val="0"/>
                <w:numId w:val="24"/>
              </w:numPr>
              <w:ind w:left="0" w:firstLine="0"/>
            </w:pPr>
            <w:r w:rsidRPr="006779F5">
              <w:rPr>
                <w:rFonts w:eastAsia="Calibri"/>
                <w:szCs w:val="22"/>
                <w:lang w:eastAsia="en-US"/>
              </w:rPr>
              <w:t>Gyvūnų</w:t>
            </w:r>
            <w:r w:rsidRPr="00DA3A2B">
              <w:t xml:space="preserve"> gerovės reikalavimai.</w:t>
            </w:r>
          </w:p>
        </w:tc>
      </w:tr>
      <w:tr w:rsidR="008F1A21" w:rsidRPr="008F1A21" w:rsidTr="001E0D40">
        <w:trPr>
          <w:trHeight w:val="57"/>
          <w:jc w:val="center"/>
        </w:trPr>
        <w:tc>
          <w:tcPr>
            <w:tcW w:w="947" w:type="pct"/>
            <w:vMerge w:val="restart"/>
            <w:tcBorders>
              <w:top w:val="single" w:sz="4" w:space="0" w:color="auto"/>
              <w:left w:val="single" w:sz="4" w:space="0" w:color="auto"/>
              <w:right w:val="single" w:sz="4" w:space="0" w:color="auto"/>
            </w:tcBorders>
            <w:shd w:val="clear" w:color="auto" w:fill="auto"/>
          </w:tcPr>
          <w:p w:rsidR="008F1A21" w:rsidRPr="006B2682" w:rsidRDefault="008F1A21" w:rsidP="004B18DE">
            <w:pPr>
              <w:pStyle w:val="Betarp"/>
              <w:widowControl w:val="0"/>
            </w:pPr>
            <w:r w:rsidRPr="006B2682">
              <w:t>4. Užtikrinti ūkinių gyvūnų gerovę, laikantis ekologinio ūkininkavimo principų.</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8F1A21" w:rsidRPr="006B2682" w:rsidRDefault="00CD70FC" w:rsidP="004B18DE">
            <w:pPr>
              <w:pStyle w:val="Betarp"/>
              <w:widowControl w:val="0"/>
              <w:rPr>
                <w:bCs/>
                <w:iCs/>
              </w:rPr>
            </w:pPr>
            <w:r w:rsidRPr="006B2682">
              <w:rPr>
                <w:bCs/>
                <w:iCs/>
              </w:rPr>
              <w:t>4.1. Apibūdinti ūkinių gyvūnų laikymo ir šėrimo sąlygas ekologiniame ūkyje.</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CD70FC" w:rsidRPr="00DA3A2B" w:rsidRDefault="00CD70FC" w:rsidP="004B18DE">
            <w:pPr>
              <w:widowControl w:val="0"/>
              <w:rPr>
                <w:rFonts w:eastAsia="Calibri"/>
                <w:b/>
                <w:szCs w:val="22"/>
                <w:lang w:eastAsia="en-US"/>
              </w:rPr>
            </w:pPr>
            <w:r w:rsidRPr="00DA3A2B">
              <w:rPr>
                <w:rFonts w:eastAsia="Calibri"/>
                <w:b/>
                <w:bCs/>
                <w:szCs w:val="22"/>
                <w:lang w:eastAsia="en-US"/>
              </w:rPr>
              <w:t>Tema</w:t>
            </w:r>
            <w:r w:rsidRPr="00DA3A2B">
              <w:rPr>
                <w:rFonts w:eastAsia="Calibri"/>
                <w:bCs/>
                <w:szCs w:val="22"/>
                <w:lang w:eastAsia="en-US"/>
              </w:rPr>
              <w:t xml:space="preserve">. </w:t>
            </w:r>
            <w:r>
              <w:rPr>
                <w:rFonts w:eastAsia="Calibri"/>
                <w:b/>
                <w:i/>
                <w:szCs w:val="22"/>
                <w:lang w:eastAsia="en-US"/>
              </w:rPr>
              <w:t>Ūkinių gyvūnų laikymo sąlygos ekologiniame ūkyje</w:t>
            </w:r>
          </w:p>
          <w:p w:rsidR="00CD70FC" w:rsidRPr="006779F5" w:rsidRDefault="00CD70FC" w:rsidP="004B18DE">
            <w:pPr>
              <w:widowControl w:val="0"/>
              <w:numPr>
                <w:ilvl w:val="0"/>
                <w:numId w:val="24"/>
              </w:numPr>
              <w:ind w:left="0" w:firstLine="0"/>
              <w:rPr>
                <w:rFonts w:eastAsia="Calibri"/>
                <w:szCs w:val="22"/>
                <w:lang w:eastAsia="en-US"/>
              </w:rPr>
            </w:pPr>
            <w:r w:rsidRPr="006779F5">
              <w:rPr>
                <w:rFonts w:eastAsia="Calibri"/>
                <w:szCs w:val="22"/>
                <w:lang w:eastAsia="en-US"/>
              </w:rPr>
              <w:t>Ūkinių gyvūnų laikymo ypatumai ekologiniame ūkyje</w:t>
            </w:r>
          </w:p>
          <w:p w:rsidR="00CD70FC" w:rsidRDefault="00CD70FC" w:rsidP="004B18DE">
            <w:pPr>
              <w:widowControl w:val="0"/>
              <w:numPr>
                <w:ilvl w:val="0"/>
                <w:numId w:val="24"/>
              </w:numPr>
              <w:ind w:left="0" w:firstLine="0"/>
              <w:rPr>
                <w:rFonts w:eastAsia="Calibri"/>
                <w:szCs w:val="22"/>
                <w:lang w:eastAsia="en-US"/>
              </w:rPr>
            </w:pPr>
            <w:r>
              <w:rPr>
                <w:rFonts w:eastAsia="Calibri"/>
                <w:szCs w:val="22"/>
                <w:lang w:eastAsia="en-US"/>
              </w:rPr>
              <w:t>Ūkinių gyvūnų gerovės reikalavimai ekologiniame ūkyje</w:t>
            </w:r>
          </w:p>
          <w:p w:rsidR="00D514F8" w:rsidRPr="006779F5" w:rsidRDefault="00D514F8" w:rsidP="004B18DE">
            <w:pPr>
              <w:widowControl w:val="0"/>
              <w:numPr>
                <w:ilvl w:val="0"/>
                <w:numId w:val="24"/>
              </w:numPr>
              <w:ind w:left="0" w:firstLine="0"/>
              <w:rPr>
                <w:rFonts w:eastAsia="Calibri"/>
                <w:szCs w:val="22"/>
                <w:lang w:eastAsia="en-US"/>
              </w:rPr>
            </w:pPr>
            <w:r w:rsidRPr="006779F5">
              <w:rPr>
                <w:rFonts w:eastAsia="Calibri"/>
                <w:szCs w:val="22"/>
                <w:lang w:eastAsia="en-US"/>
              </w:rPr>
              <w:t>Laisvo gyvūnų judėjimo užtikrinimas</w:t>
            </w:r>
          </w:p>
          <w:p w:rsidR="00423144" w:rsidRPr="00DA3A2B" w:rsidRDefault="00423144" w:rsidP="004B18DE">
            <w:pPr>
              <w:widowControl w:val="0"/>
              <w:numPr>
                <w:ilvl w:val="0"/>
                <w:numId w:val="24"/>
              </w:numPr>
              <w:ind w:left="0" w:firstLine="0"/>
              <w:rPr>
                <w:rFonts w:eastAsia="Calibri"/>
                <w:szCs w:val="22"/>
                <w:lang w:eastAsia="en-US"/>
              </w:rPr>
            </w:pPr>
            <w:r w:rsidRPr="006779F5">
              <w:rPr>
                <w:rFonts w:eastAsia="Calibri"/>
                <w:szCs w:val="22"/>
                <w:lang w:eastAsia="en-US"/>
              </w:rPr>
              <w:lastRenderedPageBreak/>
              <w:t>Leidžiamas</w:t>
            </w:r>
            <w:r>
              <w:t xml:space="preserve"> gyvulių tankumas ir jų laikymo charakteristikos ekologinės gamybos ūkyje</w:t>
            </w:r>
          </w:p>
          <w:p w:rsidR="00CD70FC" w:rsidRPr="00DA3A2B" w:rsidRDefault="00CD70FC" w:rsidP="004B18DE">
            <w:pPr>
              <w:widowControl w:val="0"/>
              <w:rPr>
                <w:rFonts w:eastAsia="Calibri"/>
                <w:b/>
                <w:szCs w:val="22"/>
                <w:lang w:eastAsia="en-US"/>
              </w:rPr>
            </w:pPr>
            <w:r w:rsidRPr="00DA3A2B">
              <w:rPr>
                <w:rFonts w:eastAsia="Calibri"/>
                <w:b/>
                <w:szCs w:val="22"/>
                <w:lang w:eastAsia="en-US"/>
              </w:rPr>
              <w:t xml:space="preserve">Tema. </w:t>
            </w:r>
            <w:r>
              <w:rPr>
                <w:rFonts w:eastAsia="Calibri"/>
                <w:b/>
                <w:i/>
                <w:szCs w:val="22"/>
                <w:lang w:eastAsia="en-US"/>
              </w:rPr>
              <w:t>Ūkinių gyvūnų šėrimas</w:t>
            </w:r>
            <w:r w:rsidR="00423144">
              <w:rPr>
                <w:rFonts w:eastAsia="Calibri"/>
                <w:b/>
                <w:i/>
                <w:szCs w:val="22"/>
                <w:lang w:eastAsia="en-US"/>
              </w:rPr>
              <w:t xml:space="preserve"> ekologiniame ūkyje</w:t>
            </w:r>
          </w:p>
          <w:p w:rsidR="00CD70FC" w:rsidRPr="006779F5" w:rsidRDefault="00CD70FC" w:rsidP="004B18DE">
            <w:pPr>
              <w:widowControl w:val="0"/>
              <w:numPr>
                <w:ilvl w:val="0"/>
                <w:numId w:val="24"/>
              </w:numPr>
              <w:ind w:left="0" w:firstLine="0"/>
              <w:rPr>
                <w:rFonts w:eastAsia="Calibri"/>
                <w:szCs w:val="22"/>
                <w:lang w:eastAsia="en-US"/>
              </w:rPr>
            </w:pPr>
            <w:r w:rsidRPr="006779F5">
              <w:rPr>
                <w:rFonts w:eastAsia="Calibri"/>
                <w:szCs w:val="22"/>
                <w:lang w:eastAsia="en-US"/>
              </w:rPr>
              <w:t>Ūkinių gyvūnų šėrimo reikalavimai ekologiniame ūkyje</w:t>
            </w:r>
          </w:p>
          <w:p w:rsidR="00CD70FC" w:rsidRDefault="00CD70FC" w:rsidP="004B18DE">
            <w:pPr>
              <w:widowControl w:val="0"/>
              <w:numPr>
                <w:ilvl w:val="0"/>
                <w:numId w:val="24"/>
              </w:numPr>
              <w:ind w:left="0" w:firstLine="0"/>
              <w:rPr>
                <w:rFonts w:eastAsia="Calibri"/>
                <w:szCs w:val="22"/>
                <w:lang w:eastAsia="en-US"/>
              </w:rPr>
            </w:pPr>
            <w:r w:rsidRPr="006779F5">
              <w:rPr>
                <w:rFonts w:eastAsia="Calibri"/>
                <w:szCs w:val="22"/>
                <w:lang w:eastAsia="en-US"/>
              </w:rPr>
              <w:t xml:space="preserve">Pašarų kokybiniai parametrai, skirti ekologinio ūkio </w:t>
            </w:r>
            <w:r w:rsidR="00D514F8" w:rsidRPr="006779F5">
              <w:rPr>
                <w:rFonts w:eastAsia="Calibri"/>
                <w:szCs w:val="22"/>
                <w:lang w:eastAsia="en-US"/>
              </w:rPr>
              <w:t>gyvūnams</w:t>
            </w:r>
          </w:p>
          <w:p w:rsidR="008F1A21" w:rsidRPr="006779F5" w:rsidRDefault="00D514F8" w:rsidP="004B18DE">
            <w:pPr>
              <w:widowControl w:val="0"/>
              <w:numPr>
                <w:ilvl w:val="0"/>
                <w:numId w:val="24"/>
              </w:numPr>
              <w:ind w:left="0" w:firstLine="0"/>
              <w:rPr>
                <w:rFonts w:eastAsia="Calibri"/>
                <w:szCs w:val="22"/>
                <w:lang w:eastAsia="en-US"/>
              </w:rPr>
            </w:pPr>
            <w:r w:rsidRPr="006779F5">
              <w:rPr>
                <w:rFonts w:eastAsia="Calibri"/>
                <w:szCs w:val="22"/>
                <w:lang w:eastAsia="en-US"/>
              </w:rPr>
              <w:t>Ūkinių</w:t>
            </w:r>
            <w:r>
              <w:t xml:space="preserve"> gyvūnų ekologiniuose ūkiuose šėrimo įranga</w:t>
            </w:r>
          </w:p>
        </w:tc>
      </w:tr>
      <w:tr w:rsidR="008F1A21" w:rsidRPr="008F1A21" w:rsidTr="001E0D40">
        <w:trPr>
          <w:trHeight w:val="57"/>
          <w:jc w:val="center"/>
        </w:trPr>
        <w:tc>
          <w:tcPr>
            <w:tcW w:w="947" w:type="pct"/>
            <w:vMerge/>
            <w:tcBorders>
              <w:left w:val="single" w:sz="4" w:space="0" w:color="auto"/>
              <w:right w:val="single" w:sz="4" w:space="0" w:color="auto"/>
            </w:tcBorders>
            <w:shd w:val="clear" w:color="auto" w:fill="auto"/>
          </w:tcPr>
          <w:p w:rsidR="008F1A21" w:rsidRPr="008F1A21" w:rsidRDefault="008F1A21" w:rsidP="004B18DE">
            <w:pPr>
              <w:pStyle w:val="Betarp"/>
              <w:widowControl w:val="0"/>
              <w:rPr>
                <w:color w:val="FF000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8F1A21" w:rsidRPr="00ED43B1" w:rsidRDefault="00D514F8" w:rsidP="004B18DE">
            <w:pPr>
              <w:pStyle w:val="Betarp"/>
              <w:widowControl w:val="0"/>
              <w:rPr>
                <w:bCs/>
                <w:iCs/>
              </w:rPr>
            </w:pPr>
            <w:r w:rsidRPr="00ED43B1">
              <w:rPr>
                <w:bCs/>
                <w:iCs/>
              </w:rPr>
              <w:t>4.2.</w:t>
            </w:r>
            <w:r w:rsidR="00723182" w:rsidRPr="00ED43B1">
              <w:rPr>
                <w:bCs/>
                <w:iCs/>
              </w:rPr>
              <w:t xml:space="preserve"> Parinkti leidžiamą vartoti be apribojimų </w:t>
            </w:r>
            <w:r w:rsidR="005E1767" w:rsidRPr="00ED43B1">
              <w:rPr>
                <w:bCs/>
                <w:iCs/>
              </w:rPr>
              <w:t xml:space="preserve">vaistinį </w:t>
            </w:r>
            <w:r w:rsidR="00723182" w:rsidRPr="00ED43B1">
              <w:rPr>
                <w:bCs/>
                <w:iCs/>
              </w:rPr>
              <w:t>preparatą gyvūnui, laikantis eko</w:t>
            </w:r>
            <w:r w:rsidR="001E0D40">
              <w:rPr>
                <w:bCs/>
                <w:iCs/>
              </w:rPr>
              <w:t>loginio ūkininkavimo taisyklių.</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F716AC" w:rsidRDefault="00685A32" w:rsidP="004B18DE">
            <w:pPr>
              <w:widowControl w:val="0"/>
              <w:rPr>
                <w:rFonts w:eastAsia="Calibri"/>
                <w:b/>
                <w:i/>
                <w:szCs w:val="22"/>
                <w:lang w:eastAsia="en-US"/>
              </w:rPr>
            </w:pPr>
            <w:r>
              <w:rPr>
                <w:rFonts w:eastAsia="Calibri"/>
                <w:b/>
                <w:szCs w:val="22"/>
                <w:lang w:eastAsia="en-US"/>
              </w:rPr>
              <w:t xml:space="preserve">Tema. </w:t>
            </w:r>
            <w:r w:rsidRPr="00685A32">
              <w:rPr>
                <w:rFonts w:eastAsia="Calibri"/>
                <w:b/>
                <w:i/>
                <w:szCs w:val="22"/>
                <w:lang w:eastAsia="en-US"/>
              </w:rPr>
              <w:t>V</w:t>
            </w:r>
            <w:r w:rsidR="00423144" w:rsidRPr="00685A32">
              <w:rPr>
                <w:rFonts w:eastAsia="Calibri"/>
                <w:b/>
                <w:i/>
                <w:szCs w:val="22"/>
                <w:lang w:eastAsia="en-US"/>
              </w:rPr>
              <w:t>et</w:t>
            </w:r>
            <w:r w:rsidR="00423144" w:rsidRPr="00423144">
              <w:rPr>
                <w:rFonts w:eastAsia="Calibri"/>
                <w:b/>
                <w:i/>
                <w:szCs w:val="22"/>
                <w:lang w:eastAsia="en-US"/>
              </w:rPr>
              <w:t xml:space="preserve">erinariniai vaistai ir preparatai ekologiniame </w:t>
            </w:r>
            <w:r w:rsidR="00723182">
              <w:rPr>
                <w:rFonts w:eastAsia="Calibri"/>
                <w:b/>
                <w:i/>
                <w:szCs w:val="22"/>
                <w:lang w:eastAsia="en-US"/>
              </w:rPr>
              <w:t xml:space="preserve">gyvulininkystės </w:t>
            </w:r>
            <w:r w:rsidR="00423144" w:rsidRPr="00423144">
              <w:rPr>
                <w:rFonts w:eastAsia="Calibri"/>
                <w:b/>
                <w:i/>
                <w:szCs w:val="22"/>
                <w:lang w:eastAsia="en-US"/>
              </w:rPr>
              <w:t>ūkyje</w:t>
            </w:r>
          </w:p>
          <w:p w:rsidR="00423144" w:rsidRPr="006779F5" w:rsidRDefault="00423144" w:rsidP="004B18DE">
            <w:pPr>
              <w:widowControl w:val="0"/>
              <w:numPr>
                <w:ilvl w:val="0"/>
                <w:numId w:val="24"/>
              </w:numPr>
              <w:ind w:left="0" w:firstLine="0"/>
              <w:rPr>
                <w:rFonts w:eastAsia="Calibri"/>
                <w:szCs w:val="22"/>
                <w:lang w:eastAsia="en-US"/>
              </w:rPr>
            </w:pPr>
            <w:r w:rsidRPr="006779F5">
              <w:rPr>
                <w:rFonts w:eastAsia="Calibri"/>
                <w:bCs/>
                <w:szCs w:val="22"/>
                <w:lang w:eastAsia="en-US"/>
              </w:rPr>
              <w:t>Vaistai ir preparatai, leidžiami vartoti be apribojimų</w:t>
            </w:r>
          </w:p>
          <w:p w:rsidR="00D514F8" w:rsidRPr="00DA3A2B" w:rsidRDefault="00423144" w:rsidP="004B18DE">
            <w:pPr>
              <w:widowControl w:val="0"/>
              <w:numPr>
                <w:ilvl w:val="0"/>
                <w:numId w:val="24"/>
              </w:numPr>
              <w:ind w:left="0" w:firstLine="0"/>
            </w:pPr>
            <w:r w:rsidRPr="006779F5">
              <w:rPr>
                <w:rFonts w:eastAsia="Calibri"/>
                <w:bCs/>
                <w:szCs w:val="22"/>
                <w:lang w:eastAsia="en-US"/>
              </w:rPr>
              <w:t>Riboto</w:t>
            </w:r>
            <w:r w:rsidRPr="00423144">
              <w:rPr>
                <w:rStyle w:val="Grietas"/>
                <w:b w:val="0"/>
              </w:rPr>
              <w:t xml:space="preserve"> vartojimo vaistai</w:t>
            </w:r>
          </w:p>
          <w:p w:rsidR="00F716AC" w:rsidRDefault="00BC00B4" w:rsidP="004B18DE">
            <w:pPr>
              <w:widowControl w:val="0"/>
              <w:rPr>
                <w:rFonts w:eastAsia="Calibri"/>
                <w:b/>
                <w:i/>
                <w:szCs w:val="22"/>
                <w:lang w:eastAsia="en-US"/>
              </w:rPr>
            </w:pPr>
            <w:r w:rsidRPr="00DA3A2B">
              <w:rPr>
                <w:rFonts w:eastAsia="Calibri"/>
                <w:b/>
                <w:szCs w:val="22"/>
                <w:lang w:eastAsia="en-US"/>
              </w:rPr>
              <w:t xml:space="preserve">Tema. </w:t>
            </w:r>
            <w:r w:rsidRPr="00BC00B4">
              <w:rPr>
                <w:rFonts w:eastAsia="Calibri"/>
                <w:b/>
                <w:i/>
                <w:szCs w:val="22"/>
                <w:lang w:eastAsia="en-US"/>
              </w:rPr>
              <w:t>Ligų profilaktikos priemonės</w:t>
            </w:r>
            <w:r>
              <w:rPr>
                <w:rFonts w:eastAsia="Calibri"/>
                <w:b/>
                <w:szCs w:val="22"/>
                <w:lang w:eastAsia="en-US"/>
              </w:rPr>
              <w:t xml:space="preserve"> </w:t>
            </w:r>
            <w:r w:rsidRPr="00423144">
              <w:rPr>
                <w:rFonts w:eastAsia="Calibri"/>
                <w:b/>
                <w:i/>
                <w:szCs w:val="22"/>
                <w:lang w:eastAsia="en-US"/>
              </w:rPr>
              <w:t>ekologiniame ūkyje</w:t>
            </w:r>
          </w:p>
          <w:p w:rsidR="00BC00B4" w:rsidRPr="006779F5" w:rsidRDefault="00BC00B4" w:rsidP="004B18DE">
            <w:pPr>
              <w:widowControl w:val="0"/>
              <w:numPr>
                <w:ilvl w:val="0"/>
                <w:numId w:val="24"/>
              </w:numPr>
              <w:ind w:left="0" w:firstLine="0"/>
              <w:rPr>
                <w:rFonts w:eastAsia="Calibri"/>
                <w:bCs/>
                <w:szCs w:val="22"/>
                <w:lang w:eastAsia="en-US"/>
              </w:rPr>
            </w:pPr>
            <w:r w:rsidRPr="006779F5">
              <w:rPr>
                <w:rFonts w:eastAsia="Calibri"/>
                <w:bCs/>
                <w:szCs w:val="22"/>
                <w:lang w:eastAsia="en-US"/>
              </w:rPr>
              <w:t>Ligų profilaktikos priemonių ekologiniame ūkyje taikymo praktikos</w:t>
            </w:r>
          </w:p>
          <w:p w:rsidR="00461219" w:rsidRPr="006779F5" w:rsidRDefault="00461219" w:rsidP="004B18DE">
            <w:pPr>
              <w:widowControl w:val="0"/>
              <w:numPr>
                <w:ilvl w:val="0"/>
                <w:numId w:val="24"/>
              </w:numPr>
              <w:ind w:left="0" w:firstLine="0"/>
              <w:rPr>
                <w:rFonts w:eastAsia="Calibri"/>
                <w:bCs/>
                <w:szCs w:val="22"/>
                <w:lang w:eastAsia="en-US"/>
              </w:rPr>
            </w:pPr>
            <w:r w:rsidRPr="006779F5">
              <w:rPr>
                <w:rFonts w:eastAsia="Calibri"/>
                <w:szCs w:val="22"/>
                <w:lang w:eastAsia="en-US"/>
              </w:rPr>
              <w:t>V</w:t>
            </w:r>
            <w:r w:rsidRPr="006779F5">
              <w:rPr>
                <w:rFonts w:eastAsia="Calibri"/>
                <w:bCs/>
                <w:szCs w:val="22"/>
                <w:lang w:eastAsia="en-US"/>
              </w:rPr>
              <w:t>eterinarinis gydymas</w:t>
            </w:r>
          </w:p>
          <w:p w:rsidR="008F1A21" w:rsidRPr="00685A32" w:rsidRDefault="00461219" w:rsidP="004B18DE">
            <w:pPr>
              <w:widowControl w:val="0"/>
              <w:numPr>
                <w:ilvl w:val="0"/>
                <w:numId w:val="24"/>
              </w:numPr>
              <w:ind w:left="0" w:firstLine="0"/>
            </w:pPr>
            <w:r w:rsidRPr="006779F5">
              <w:rPr>
                <w:rFonts w:eastAsia="Calibri"/>
                <w:bCs/>
                <w:szCs w:val="22"/>
                <w:lang w:eastAsia="en-US"/>
              </w:rPr>
              <w:t>Bendrosios</w:t>
            </w:r>
            <w:r w:rsidRPr="00461219">
              <w:t xml:space="preserve"> taisyklės dėl </w:t>
            </w:r>
            <w:r w:rsidRPr="00461219">
              <w:rPr>
                <w:iCs/>
              </w:rPr>
              <w:t>ligų profilaktikos</w:t>
            </w:r>
          </w:p>
        </w:tc>
      </w:tr>
      <w:tr w:rsidR="008F1A21" w:rsidRPr="008F1A21" w:rsidTr="001E0D40">
        <w:trPr>
          <w:trHeight w:val="57"/>
          <w:jc w:val="center"/>
        </w:trPr>
        <w:tc>
          <w:tcPr>
            <w:tcW w:w="947" w:type="pct"/>
            <w:vMerge/>
            <w:tcBorders>
              <w:left w:val="single" w:sz="4" w:space="0" w:color="auto"/>
              <w:bottom w:val="single" w:sz="4" w:space="0" w:color="auto"/>
              <w:right w:val="single" w:sz="4" w:space="0" w:color="auto"/>
            </w:tcBorders>
            <w:shd w:val="clear" w:color="auto" w:fill="auto"/>
          </w:tcPr>
          <w:p w:rsidR="008F1A21" w:rsidRPr="008F1A21" w:rsidRDefault="008F1A21" w:rsidP="004B18DE">
            <w:pPr>
              <w:pStyle w:val="Betarp"/>
              <w:widowControl w:val="0"/>
              <w:rPr>
                <w:color w:val="FF0000"/>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8F1A21" w:rsidRPr="00ED43B1" w:rsidRDefault="00423144" w:rsidP="004B18DE">
            <w:pPr>
              <w:pStyle w:val="Betarp"/>
              <w:widowControl w:val="0"/>
              <w:rPr>
                <w:bCs/>
                <w:iCs/>
              </w:rPr>
            </w:pPr>
            <w:r w:rsidRPr="00ED43B1">
              <w:rPr>
                <w:bCs/>
                <w:iCs/>
              </w:rPr>
              <w:t xml:space="preserve">4.3. </w:t>
            </w:r>
            <w:r w:rsidR="00ED43B1" w:rsidRPr="00ED43B1">
              <w:rPr>
                <w:bCs/>
                <w:iCs/>
              </w:rPr>
              <w:t>Atlikti ekologinio ūkio patalpų dezinfekciją, vadovaujantis ekolo</w:t>
            </w:r>
            <w:r w:rsidR="001E0D40">
              <w:rPr>
                <w:bCs/>
                <w:iCs/>
              </w:rPr>
              <w:t>ginio ūkininkavimo taisyklėmis.</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8F1A21" w:rsidRDefault="00685A32" w:rsidP="004B18DE">
            <w:pPr>
              <w:pStyle w:val="Betarp"/>
              <w:widowControl w:val="0"/>
              <w:rPr>
                <w:rStyle w:val="Grietas"/>
              </w:rPr>
            </w:pPr>
            <w:r>
              <w:rPr>
                <w:rStyle w:val="Grietas"/>
              </w:rPr>
              <w:t xml:space="preserve">Tema. </w:t>
            </w:r>
            <w:r w:rsidR="003E5FB4">
              <w:rPr>
                <w:rStyle w:val="Grietas"/>
                <w:i/>
              </w:rPr>
              <w:t xml:space="preserve">Pastatai ir įranga gyvulininkystės </w:t>
            </w:r>
            <w:r>
              <w:rPr>
                <w:rStyle w:val="Grietas"/>
                <w:i/>
              </w:rPr>
              <w:t>ekologiniame ūkyje</w:t>
            </w:r>
          </w:p>
          <w:p w:rsidR="003E5FB4" w:rsidRPr="006779F5" w:rsidRDefault="003E5FB4" w:rsidP="004B18DE">
            <w:pPr>
              <w:widowControl w:val="0"/>
              <w:numPr>
                <w:ilvl w:val="0"/>
                <w:numId w:val="24"/>
              </w:numPr>
              <w:ind w:left="0" w:firstLine="0"/>
              <w:rPr>
                <w:rFonts w:eastAsia="Calibri"/>
                <w:bCs/>
                <w:szCs w:val="22"/>
                <w:lang w:eastAsia="en-US"/>
              </w:rPr>
            </w:pPr>
            <w:r w:rsidRPr="006779F5">
              <w:rPr>
                <w:rFonts w:eastAsia="Calibri"/>
                <w:bCs/>
                <w:szCs w:val="22"/>
                <w:lang w:eastAsia="en-US"/>
              </w:rPr>
              <w:t>Gyvūnų gerovė ekologiniame ūkyje</w:t>
            </w:r>
          </w:p>
          <w:p w:rsidR="003E5FB4" w:rsidRPr="006779F5" w:rsidRDefault="00723182" w:rsidP="004B18DE">
            <w:pPr>
              <w:widowControl w:val="0"/>
              <w:numPr>
                <w:ilvl w:val="0"/>
                <w:numId w:val="24"/>
              </w:numPr>
              <w:ind w:left="0" w:firstLine="0"/>
              <w:rPr>
                <w:rFonts w:eastAsia="Calibri"/>
                <w:bCs/>
                <w:szCs w:val="22"/>
                <w:lang w:eastAsia="en-US"/>
              </w:rPr>
            </w:pPr>
            <w:r w:rsidRPr="006779F5">
              <w:rPr>
                <w:rFonts w:eastAsia="Calibri"/>
                <w:bCs/>
                <w:szCs w:val="22"/>
                <w:lang w:eastAsia="en-US"/>
              </w:rPr>
              <w:t>Gyvulių laikymo būdai ekologiniame ūkyje</w:t>
            </w:r>
          </w:p>
          <w:p w:rsidR="00423144" w:rsidRDefault="00423144" w:rsidP="004B18DE">
            <w:pPr>
              <w:widowControl w:val="0"/>
              <w:numPr>
                <w:ilvl w:val="0"/>
                <w:numId w:val="24"/>
              </w:numPr>
              <w:ind w:left="0" w:firstLine="0"/>
            </w:pPr>
            <w:r w:rsidRPr="006779F5">
              <w:rPr>
                <w:rFonts w:eastAsia="Calibri"/>
                <w:bCs/>
                <w:szCs w:val="22"/>
                <w:lang w:eastAsia="en-US"/>
              </w:rPr>
              <w:t>Ūkinių</w:t>
            </w:r>
            <w:r>
              <w:t xml:space="preserve"> gyvūnų ekologiniuose ūkiuose šėrimo įranga</w:t>
            </w:r>
          </w:p>
          <w:p w:rsidR="00685A32" w:rsidRDefault="00685A32" w:rsidP="004B18DE">
            <w:pPr>
              <w:pStyle w:val="Betarp"/>
              <w:widowControl w:val="0"/>
              <w:rPr>
                <w:rStyle w:val="Grietas"/>
              </w:rPr>
            </w:pPr>
            <w:r>
              <w:rPr>
                <w:rStyle w:val="Grietas"/>
              </w:rPr>
              <w:t xml:space="preserve">Tema. </w:t>
            </w:r>
            <w:r w:rsidR="003E5FB4">
              <w:rPr>
                <w:rStyle w:val="Grietas"/>
                <w:i/>
              </w:rPr>
              <w:t>D</w:t>
            </w:r>
            <w:r w:rsidRPr="00685A32">
              <w:rPr>
                <w:rStyle w:val="Grietas"/>
                <w:i/>
              </w:rPr>
              <w:t>ezinfekavimo medžiagos</w:t>
            </w:r>
            <w:r>
              <w:rPr>
                <w:rStyle w:val="Grietas"/>
                <w:i/>
              </w:rPr>
              <w:t xml:space="preserve"> ekologiniame ūkyje</w:t>
            </w:r>
          </w:p>
          <w:p w:rsidR="00685A32" w:rsidRPr="006779F5" w:rsidRDefault="006B2682" w:rsidP="004B18DE">
            <w:pPr>
              <w:widowControl w:val="0"/>
              <w:numPr>
                <w:ilvl w:val="0"/>
                <w:numId w:val="24"/>
              </w:numPr>
              <w:ind w:left="0" w:firstLine="0"/>
              <w:rPr>
                <w:rFonts w:eastAsia="Calibri"/>
                <w:bCs/>
                <w:szCs w:val="22"/>
                <w:lang w:eastAsia="en-US"/>
              </w:rPr>
            </w:pPr>
            <w:r w:rsidRPr="006779F5">
              <w:rPr>
                <w:rFonts w:eastAsia="Calibri"/>
                <w:bCs/>
                <w:szCs w:val="22"/>
                <w:lang w:eastAsia="en-US"/>
              </w:rPr>
              <w:t>Dezinfekavimo priemonių</w:t>
            </w:r>
            <w:r w:rsidR="005E1767" w:rsidRPr="006779F5">
              <w:rPr>
                <w:rFonts w:eastAsia="Calibri"/>
                <w:bCs/>
                <w:szCs w:val="22"/>
                <w:lang w:eastAsia="en-US"/>
              </w:rPr>
              <w:t xml:space="preserve"> ekologiniam ūkiui reikalavimai</w:t>
            </w:r>
          </w:p>
          <w:p w:rsidR="005E1767" w:rsidRPr="006779F5" w:rsidRDefault="005E1767" w:rsidP="004B18DE">
            <w:pPr>
              <w:widowControl w:val="0"/>
              <w:numPr>
                <w:ilvl w:val="0"/>
                <w:numId w:val="24"/>
              </w:numPr>
              <w:ind w:left="0" w:firstLine="0"/>
              <w:rPr>
                <w:rFonts w:eastAsia="Calibri"/>
                <w:bCs/>
                <w:szCs w:val="22"/>
                <w:lang w:eastAsia="en-US"/>
              </w:rPr>
            </w:pPr>
            <w:r w:rsidRPr="006779F5">
              <w:rPr>
                <w:rFonts w:eastAsia="Calibri"/>
                <w:bCs/>
                <w:szCs w:val="22"/>
                <w:lang w:eastAsia="en-US"/>
              </w:rPr>
              <w:t>Dezinfekavimo medžiagų ekologiniame ūkyje naudojimas</w:t>
            </w:r>
          </w:p>
          <w:tbl>
            <w:tblPr>
              <w:tblW w:w="5000" w:type="pct"/>
              <w:tblCellSpacing w:w="0" w:type="dxa"/>
              <w:tblCellMar>
                <w:left w:w="0" w:type="dxa"/>
                <w:right w:w="0" w:type="dxa"/>
              </w:tblCellMar>
              <w:tblLook w:val="04A0" w:firstRow="1" w:lastRow="0" w:firstColumn="1" w:lastColumn="0" w:noHBand="0" w:noVBand="1"/>
            </w:tblPr>
            <w:tblGrid>
              <w:gridCol w:w="8956"/>
              <w:gridCol w:w="6"/>
            </w:tblGrid>
            <w:tr w:rsidR="00ED43B1" w:rsidRPr="006779F5" w:rsidTr="006779F5">
              <w:trPr>
                <w:trHeight w:val="60"/>
                <w:tblCellSpacing w:w="0" w:type="dxa"/>
              </w:trPr>
              <w:tc>
                <w:tcPr>
                  <w:tcW w:w="0" w:type="auto"/>
                  <w:hideMark/>
                </w:tcPr>
                <w:p w:rsidR="00ED43B1" w:rsidRPr="006779F5" w:rsidRDefault="005E1767" w:rsidP="004B18DE">
                  <w:pPr>
                    <w:widowControl w:val="0"/>
                    <w:numPr>
                      <w:ilvl w:val="0"/>
                      <w:numId w:val="24"/>
                    </w:numPr>
                    <w:ind w:left="0" w:firstLine="0"/>
                    <w:rPr>
                      <w:rFonts w:eastAsia="Calibri"/>
                      <w:bCs/>
                      <w:szCs w:val="22"/>
                      <w:lang w:eastAsia="en-US"/>
                    </w:rPr>
                  </w:pPr>
                  <w:r w:rsidRPr="006779F5">
                    <w:rPr>
                      <w:rFonts w:eastAsia="Calibri"/>
                      <w:bCs/>
                      <w:szCs w:val="22"/>
                      <w:lang w:eastAsia="en-US"/>
                    </w:rPr>
                    <w:t>Dezinfekavimo priemonių veikliųjų medžiagų poveikis skirtingiems ligų sukėlėjams</w:t>
                  </w:r>
                </w:p>
              </w:tc>
              <w:tc>
                <w:tcPr>
                  <w:tcW w:w="0" w:type="auto"/>
                  <w:hideMark/>
                </w:tcPr>
                <w:p w:rsidR="00ED43B1" w:rsidRPr="006779F5" w:rsidRDefault="00ED43B1" w:rsidP="004B18DE">
                  <w:pPr>
                    <w:widowControl w:val="0"/>
                    <w:numPr>
                      <w:ilvl w:val="0"/>
                      <w:numId w:val="24"/>
                    </w:numPr>
                    <w:ind w:left="0" w:firstLine="0"/>
                    <w:rPr>
                      <w:rFonts w:eastAsia="Calibri"/>
                      <w:bCs/>
                      <w:szCs w:val="22"/>
                      <w:lang w:eastAsia="en-US"/>
                    </w:rPr>
                  </w:pPr>
                </w:p>
              </w:tc>
            </w:tr>
          </w:tbl>
          <w:p w:rsidR="00ED43B1" w:rsidRPr="005E1767" w:rsidRDefault="00ED43B1" w:rsidP="004B18DE">
            <w:pPr>
              <w:pStyle w:val="Betarp"/>
              <w:widowControl w:val="0"/>
              <w:rPr>
                <w:color w:val="000000"/>
              </w:rPr>
            </w:pPr>
          </w:p>
        </w:tc>
      </w:tr>
      <w:tr w:rsidR="00125D4B" w:rsidRPr="00DA3A2B" w:rsidTr="001E0D40">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auto"/>
          </w:tcPr>
          <w:p w:rsidR="00125D4B" w:rsidRPr="00DA3A2B" w:rsidRDefault="00125D4B" w:rsidP="004B18DE">
            <w:pPr>
              <w:pStyle w:val="Betarp"/>
              <w:widowControl w:val="0"/>
            </w:pPr>
            <w:r w:rsidRPr="00DA3A2B">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125DCD" w:rsidRDefault="00ED43B1" w:rsidP="00125DCD">
            <w:pPr>
              <w:widowControl w:val="0"/>
              <w:jc w:val="both"/>
            </w:pPr>
            <w:r>
              <w:t xml:space="preserve">Paaiškinta žemės ūkio ir kaimo plėtros politika, ekologinio ūkininkavimo reikalavimai ir principai. Parinktos augalų veislės ekologiniam ūkiui, laikantis ekologinę žemės ūkio gamybą reglamentuojančių Europos Sąjungos ir Lietuvos teisės aktų. Pademonstruotas augalų apsaugos priemonių ir trąšų naudojimas pagal ekologinės gamybos reikalavimus. Nuimtas ir susandėliuotas ekologinės produkcijos derlius. Apibūdintos augalų apsaugos priemonės ir trąšos, tinkams ekologinės gamybos ūkiams. Suprojektuota ekologinio ūkio sėjomaina, vadovaujantis augalų apsaugos planu. Patręštas ekologinės gamybos laukas, pasirenkant augalų apsaugos mašinas, laikantis ekologinės gamybos tręšimo reikalavimų. Apibūdinta gyvulininkystės produkcijos gamyba, laikantis ekologinio ūkininkavimo principų. Apibūdinti gyvulių laikymo būdai ekologiniame ūkyje. Parinkti pašarai ir sutvarkyta jų apskaita ekologiniame ūkyje, taikant ekologinio ūkininkavimo taisykles. Atlikta patalpų dezinfekcija ekologiniame gyvulininkystės ūkyje, laikantis </w:t>
            </w:r>
            <w:proofErr w:type="spellStart"/>
            <w:r>
              <w:t>zoohigieninių</w:t>
            </w:r>
            <w:proofErr w:type="spellEnd"/>
            <w:r>
              <w:t xml:space="preserve"> reikalavimų. Paskaičiuotas leidžiamas panaudoti mėšlo srutų kiekis ekologiniame ūkyje, laikantis ekologinio ūkininkavimo taisyklių. Pritaikytas homeopatinis gyvūno gydymo būdas ekologiniame ūkyje, vadovaujantis veterinarinio gydymo reikalavimų ekologinės gamybos ūkiuose. Apibūdintos ūkinių gyvūnų laikymo ir šėrimo sąly</w:t>
            </w:r>
            <w:r w:rsidR="00076EE2">
              <w:t>gos ekologiniame ūkyje. Parinktas leidžiamas vartoti be apribojimų vaistinis preparatas</w:t>
            </w:r>
            <w:r>
              <w:t xml:space="preserve"> gyvūnui, laikantis ekologinio ūkininkavimo taisyklių. </w:t>
            </w:r>
            <w:r w:rsidR="00076EE2">
              <w:t>Atlikta</w:t>
            </w:r>
            <w:r>
              <w:t xml:space="preserve"> ekol</w:t>
            </w:r>
            <w:r w:rsidR="00076EE2">
              <w:t>oginio ūkio patalpų dezinfekcija</w:t>
            </w:r>
            <w:r>
              <w:t>, vadovaujantis ekologinio ūkininkavimo taisyklėmis.</w:t>
            </w:r>
          </w:p>
          <w:p w:rsidR="005F3361" w:rsidRPr="00DA3A2B" w:rsidRDefault="005F3361" w:rsidP="00125DCD">
            <w:pPr>
              <w:widowControl w:val="0"/>
              <w:jc w:val="both"/>
            </w:pPr>
            <w:r w:rsidRPr="00DA3A2B">
              <w:t xml:space="preserve">Dėvėti tinkami darbo drabužiai ir avalynė, asmeninės apsaugos priemonės. Baigus darbą, darbo vieta išvalyta, sutvarkyta, nuvalyti </w:t>
            </w:r>
            <w:r w:rsidRPr="00DA3A2B">
              <w:lastRenderedPageBreak/>
              <w:t xml:space="preserve">įrankiai ir likusios medžiagos sudėtos į jų saugojimo vietą. Darbai atlikti kokybiškai, laikantis darbų technologijos bei </w:t>
            </w:r>
            <w:r w:rsidR="00B04677" w:rsidRPr="00076EE2">
              <w:t>darbuotojų saugos ir sveikatos, ergonomikos, priešgaisrinės saugos ir aplinkosaugos reikalavimų.</w:t>
            </w:r>
            <w:r w:rsidRPr="00076EE2">
              <w:t xml:space="preserve"> </w:t>
            </w:r>
            <w:r w:rsidR="00B04677" w:rsidRPr="00076EE2">
              <w:t>Medžia</w:t>
            </w:r>
            <w:r w:rsidR="00B04677" w:rsidRPr="00DA3A2B">
              <w:t xml:space="preserve">gos </w:t>
            </w:r>
            <w:r w:rsidRPr="00DA3A2B">
              <w:t>ir įranga parinktos, paruoštos darbui bei naudotos tikslingai. Vartoti tikslūs techniniai ir technologiniai terminai valstybine kalba, bendrauta laikantis darbo etikos ir kultūros principų.</w:t>
            </w:r>
          </w:p>
        </w:tc>
      </w:tr>
      <w:tr w:rsidR="00125D4B" w:rsidRPr="00DA3A2B" w:rsidTr="001E0D40">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auto"/>
          </w:tcPr>
          <w:p w:rsidR="00125D4B" w:rsidRPr="00DA3A2B" w:rsidRDefault="00125D4B" w:rsidP="004B18DE">
            <w:pPr>
              <w:pStyle w:val="Betarp"/>
              <w:widowControl w:val="0"/>
            </w:pPr>
            <w:r w:rsidRPr="00DA3A2B">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FA41D1" w:rsidRDefault="0085000D" w:rsidP="00125DCD">
            <w:pPr>
              <w:widowControl w:val="0"/>
              <w:jc w:val="both"/>
              <w:rPr>
                <w:rFonts w:eastAsia="Calibri"/>
                <w:i/>
              </w:rPr>
            </w:pPr>
            <w:r w:rsidRPr="00DA3A2B">
              <w:rPr>
                <w:rFonts w:eastAsia="Calibri"/>
                <w:i/>
              </w:rPr>
              <w:t>Mokymo(si) medžiaga:</w:t>
            </w:r>
          </w:p>
          <w:p w:rsidR="00FA41D1" w:rsidRDefault="0085000D" w:rsidP="00125DCD">
            <w:pPr>
              <w:pStyle w:val="Betarp"/>
              <w:widowControl w:val="0"/>
              <w:numPr>
                <w:ilvl w:val="0"/>
                <w:numId w:val="1"/>
              </w:numPr>
              <w:ind w:left="0" w:firstLine="0"/>
              <w:jc w:val="both"/>
            </w:pPr>
            <w:r w:rsidRPr="00DA3A2B">
              <w:t>Vadovėliai ir kita mokomoji medžiaga</w:t>
            </w:r>
          </w:p>
          <w:p w:rsidR="00FA41D1" w:rsidRDefault="0085000D" w:rsidP="00125DCD">
            <w:pPr>
              <w:pStyle w:val="Betarp"/>
              <w:widowControl w:val="0"/>
              <w:numPr>
                <w:ilvl w:val="0"/>
                <w:numId w:val="1"/>
              </w:numPr>
              <w:ind w:left="0" w:firstLine="0"/>
              <w:jc w:val="both"/>
            </w:pPr>
            <w:r w:rsidRPr="00DA3A2B">
              <w:t>Testas turimiems gebėjimams vertinti</w:t>
            </w:r>
          </w:p>
          <w:p w:rsidR="00FA41D1" w:rsidRDefault="0085000D" w:rsidP="00125DCD">
            <w:pPr>
              <w:pStyle w:val="Betarp"/>
              <w:widowControl w:val="0"/>
              <w:numPr>
                <w:ilvl w:val="0"/>
                <w:numId w:val="1"/>
              </w:numPr>
              <w:ind w:left="0" w:firstLine="0"/>
              <w:jc w:val="both"/>
              <w:rPr>
                <w:rFonts w:eastAsia="Calibri"/>
                <w:noProof/>
              </w:rPr>
            </w:pPr>
            <w:r w:rsidRPr="00DA3A2B">
              <w:rPr>
                <w:rFonts w:eastAsia="Calibri"/>
                <w:noProof/>
              </w:rPr>
              <w:t>Darbuotojų saugos ir sveikatos reikalavimai</w:t>
            </w:r>
          </w:p>
          <w:p w:rsidR="00FA41D1" w:rsidRDefault="0085000D" w:rsidP="00125DCD">
            <w:pPr>
              <w:pStyle w:val="Betarp"/>
              <w:widowControl w:val="0"/>
              <w:numPr>
                <w:ilvl w:val="0"/>
                <w:numId w:val="1"/>
              </w:numPr>
              <w:ind w:left="0" w:firstLine="0"/>
              <w:jc w:val="both"/>
            </w:pPr>
            <w:r w:rsidRPr="00DA3A2B">
              <w:t>Geros augalų apsaugos praktikos taisyklės</w:t>
            </w:r>
          </w:p>
          <w:p w:rsidR="00FA41D1" w:rsidRDefault="0085000D" w:rsidP="00125DCD">
            <w:pPr>
              <w:pStyle w:val="Betarp"/>
              <w:widowControl w:val="0"/>
              <w:numPr>
                <w:ilvl w:val="0"/>
                <w:numId w:val="1"/>
              </w:numPr>
              <w:ind w:left="0" w:firstLine="0"/>
              <w:jc w:val="both"/>
            </w:pPr>
            <w:r w:rsidRPr="00DA3A2B">
              <w:t>Žemės ūkio mašinų eksploatavimo instrukcijos</w:t>
            </w:r>
          </w:p>
          <w:p w:rsidR="00FA41D1" w:rsidRDefault="0085000D" w:rsidP="00125DCD">
            <w:pPr>
              <w:pStyle w:val="Betarp"/>
              <w:widowControl w:val="0"/>
              <w:numPr>
                <w:ilvl w:val="0"/>
                <w:numId w:val="1"/>
              </w:numPr>
              <w:ind w:left="0" w:firstLine="0"/>
              <w:jc w:val="both"/>
              <w:rPr>
                <w:rFonts w:eastAsia="Calibri"/>
              </w:rPr>
            </w:pPr>
            <w:r w:rsidRPr="00DA3A2B">
              <w:rPr>
                <w:rFonts w:eastAsia="Calibri"/>
              </w:rPr>
              <w:t>LR augalų apsaugos įstatymas</w:t>
            </w:r>
          </w:p>
          <w:p w:rsidR="00FA41D1" w:rsidRDefault="0085000D" w:rsidP="00125DCD">
            <w:pPr>
              <w:pStyle w:val="Betarp"/>
              <w:widowControl w:val="0"/>
              <w:numPr>
                <w:ilvl w:val="0"/>
                <w:numId w:val="1"/>
              </w:numPr>
              <w:ind w:left="0" w:firstLine="0"/>
              <w:jc w:val="both"/>
              <w:rPr>
                <w:rFonts w:eastAsia="Calibri"/>
              </w:rPr>
            </w:pPr>
            <w:r w:rsidRPr="00DA3A2B">
              <w:rPr>
                <w:rFonts w:eastAsia="Calibri"/>
              </w:rPr>
              <w:t>LR tręšiamųjų produktų įstatymas</w:t>
            </w:r>
          </w:p>
          <w:p w:rsidR="00FA41D1" w:rsidRDefault="0085000D" w:rsidP="00125DCD">
            <w:pPr>
              <w:pStyle w:val="Betarp"/>
              <w:widowControl w:val="0"/>
              <w:numPr>
                <w:ilvl w:val="0"/>
                <w:numId w:val="1"/>
              </w:numPr>
              <w:ind w:left="0" w:firstLine="0"/>
              <w:jc w:val="both"/>
            </w:pPr>
            <w:r w:rsidRPr="00DA3A2B">
              <w:t>Lietuvos žemės ūkio ir kaimo plėtros strateginis planas</w:t>
            </w:r>
          </w:p>
          <w:p w:rsidR="00FA41D1" w:rsidRDefault="0085000D" w:rsidP="00125DCD">
            <w:pPr>
              <w:pStyle w:val="Betarp"/>
              <w:widowControl w:val="0"/>
              <w:numPr>
                <w:ilvl w:val="0"/>
                <w:numId w:val="1"/>
              </w:numPr>
              <w:ind w:left="0" w:firstLine="0"/>
              <w:jc w:val="both"/>
            </w:pPr>
            <w:r w:rsidRPr="00DA3A2B">
              <w:t>LR atliekų tvarkymo įstatymas</w:t>
            </w:r>
          </w:p>
          <w:p w:rsidR="00FA41D1" w:rsidRDefault="0085000D" w:rsidP="00125DCD">
            <w:pPr>
              <w:pStyle w:val="Betarp"/>
              <w:widowControl w:val="0"/>
              <w:numPr>
                <w:ilvl w:val="0"/>
                <w:numId w:val="1"/>
              </w:numPr>
              <w:ind w:left="0" w:firstLine="0"/>
              <w:jc w:val="both"/>
            </w:pPr>
            <w:r w:rsidRPr="00DA3A2B">
              <w:t>Ekologinio ūkininkavimo taisyklės</w:t>
            </w:r>
          </w:p>
          <w:p w:rsidR="0085000D" w:rsidRPr="003926B3" w:rsidRDefault="0085000D" w:rsidP="00125DCD">
            <w:pPr>
              <w:pStyle w:val="Betarp"/>
              <w:widowControl w:val="0"/>
              <w:numPr>
                <w:ilvl w:val="0"/>
                <w:numId w:val="1"/>
              </w:numPr>
              <w:ind w:left="0" w:firstLine="0"/>
              <w:jc w:val="both"/>
            </w:pPr>
            <w:r w:rsidRPr="00DA3A2B">
              <w:rPr>
                <w:rFonts w:eastAsia="Calibri"/>
                <w:szCs w:val="22"/>
                <w:lang w:eastAsia="en-US"/>
              </w:rPr>
              <w:t>Žemės ūkio mašinų eksploatacijos instrukcijos</w:t>
            </w:r>
          </w:p>
          <w:p w:rsidR="003926B3" w:rsidRPr="003926B3" w:rsidRDefault="003926B3" w:rsidP="00125DCD">
            <w:pPr>
              <w:pStyle w:val="Betarp"/>
              <w:widowControl w:val="0"/>
              <w:numPr>
                <w:ilvl w:val="0"/>
                <w:numId w:val="1"/>
              </w:numPr>
              <w:ind w:left="0" w:firstLine="0"/>
              <w:jc w:val="both"/>
              <w:rPr>
                <w:rFonts w:eastAsia="Calibri"/>
                <w:i/>
              </w:rPr>
            </w:pPr>
            <w:r w:rsidRPr="00DA3A2B">
              <w:t xml:space="preserve">Katalogai, plakatai ir kita vaizdinė </w:t>
            </w:r>
            <w:r>
              <w:t>medžiaga</w:t>
            </w:r>
          </w:p>
          <w:p w:rsidR="00FA41D1" w:rsidRPr="003926B3" w:rsidRDefault="0085000D" w:rsidP="00125DCD">
            <w:pPr>
              <w:pStyle w:val="Betarp"/>
              <w:widowControl w:val="0"/>
              <w:jc w:val="both"/>
              <w:rPr>
                <w:rFonts w:eastAsia="Calibri"/>
                <w:i/>
              </w:rPr>
            </w:pPr>
            <w:r w:rsidRPr="003926B3">
              <w:rPr>
                <w:rFonts w:eastAsia="Calibri"/>
                <w:i/>
              </w:rPr>
              <w:t>Mokymo(si) priemonės:</w:t>
            </w:r>
          </w:p>
          <w:p w:rsidR="00FA41D1" w:rsidRDefault="0085000D" w:rsidP="00125DCD">
            <w:pPr>
              <w:pStyle w:val="Betarp"/>
              <w:widowControl w:val="0"/>
              <w:numPr>
                <w:ilvl w:val="0"/>
                <w:numId w:val="1"/>
              </w:numPr>
              <w:ind w:left="0" w:firstLine="0"/>
              <w:jc w:val="both"/>
            </w:pPr>
            <w:r w:rsidRPr="00DA3A2B">
              <w:t>Techninės priemonės mokymo(si) medžiagai iliustruoti, vizualizuoti, pristatyti</w:t>
            </w:r>
          </w:p>
          <w:p w:rsidR="00FA41D1" w:rsidRDefault="0085000D" w:rsidP="00125DCD">
            <w:pPr>
              <w:pStyle w:val="Betarp"/>
              <w:widowControl w:val="0"/>
              <w:numPr>
                <w:ilvl w:val="0"/>
                <w:numId w:val="1"/>
              </w:numPr>
              <w:ind w:left="0" w:firstLine="0"/>
              <w:jc w:val="both"/>
            </w:pPr>
            <w:r w:rsidRPr="00DA3A2B">
              <w:t>Dirvos paruošimo įrankiai, padargai ir mašinos</w:t>
            </w:r>
          </w:p>
          <w:p w:rsidR="00FA41D1" w:rsidRDefault="0085000D" w:rsidP="00125DCD">
            <w:pPr>
              <w:pStyle w:val="Betarp"/>
              <w:widowControl w:val="0"/>
              <w:numPr>
                <w:ilvl w:val="0"/>
                <w:numId w:val="1"/>
              </w:numPr>
              <w:ind w:left="0" w:firstLine="0"/>
              <w:jc w:val="both"/>
            </w:pPr>
            <w:r w:rsidRPr="00DA3A2B">
              <w:t>Mėšlo tvarkymo įrenginiai ir inventorius</w:t>
            </w:r>
          </w:p>
          <w:p w:rsidR="00FA41D1" w:rsidRDefault="0085000D" w:rsidP="00125DCD">
            <w:pPr>
              <w:pStyle w:val="Betarp"/>
              <w:widowControl w:val="0"/>
              <w:numPr>
                <w:ilvl w:val="0"/>
                <w:numId w:val="1"/>
              </w:numPr>
              <w:ind w:left="0" w:firstLine="0"/>
              <w:jc w:val="both"/>
            </w:pPr>
            <w:r w:rsidRPr="00DA3A2B">
              <w:t>Pirmosios pagalbos rinkinys</w:t>
            </w:r>
          </w:p>
          <w:p w:rsidR="00125D4B" w:rsidRPr="00DA3A2B" w:rsidRDefault="0085000D" w:rsidP="00125DCD">
            <w:pPr>
              <w:pStyle w:val="Betarp"/>
              <w:widowControl w:val="0"/>
              <w:numPr>
                <w:ilvl w:val="0"/>
                <w:numId w:val="1"/>
              </w:numPr>
              <w:ind w:left="0" w:firstLine="0"/>
              <w:jc w:val="both"/>
            </w:pPr>
            <w:r w:rsidRPr="00DA3A2B">
              <w:t>Darbo drabužiai, apavas, asmeninės apsaugos priemonės</w:t>
            </w:r>
          </w:p>
        </w:tc>
      </w:tr>
      <w:tr w:rsidR="00125D4B" w:rsidRPr="00DA3A2B" w:rsidTr="001E0D40">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auto"/>
          </w:tcPr>
          <w:p w:rsidR="00125D4B" w:rsidRPr="00DA3A2B" w:rsidRDefault="00125D4B" w:rsidP="004B18DE">
            <w:pPr>
              <w:pStyle w:val="Betarp"/>
              <w:widowControl w:val="0"/>
            </w:pPr>
            <w:r w:rsidRPr="00315EE3">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315EE3" w:rsidRPr="00DA3A2B" w:rsidRDefault="00315EE3" w:rsidP="00125DCD">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125D4B" w:rsidRPr="00C579A8" w:rsidRDefault="00315EE3" w:rsidP="00125DCD">
            <w:pPr>
              <w:pStyle w:val="Betarp"/>
              <w:widowControl w:val="0"/>
              <w:jc w:val="both"/>
              <w:rPr>
                <w:bCs/>
                <w:iCs/>
                <w:color w:val="FF0000"/>
              </w:rPr>
            </w:pPr>
            <w:r w:rsidRPr="00DA3A2B">
              <w:t xml:space="preserve">Praktinio mokymo klasė (patalpa), </w:t>
            </w:r>
            <w:r>
              <w:t xml:space="preserve">ekologinis ūkis, </w:t>
            </w:r>
            <w:proofErr w:type="spellStart"/>
            <w:r w:rsidRPr="00DA3A2B">
              <w:t>agroverslo</w:t>
            </w:r>
            <w:proofErr w:type="spellEnd"/>
            <w:r w:rsidRPr="00DA3A2B">
              <w:t xml:space="preserve"> įmonė aprūpinta </w:t>
            </w:r>
            <w:r w:rsidRPr="00A828E5">
              <w:t>žemės ūkio auga</w:t>
            </w:r>
            <w:r>
              <w:t xml:space="preserve">lų sėjos, sodinimo, priežiūros </w:t>
            </w:r>
            <w:r w:rsidRPr="00A828E5">
              <w:t>mašinomis; priežiūrai</w:t>
            </w:r>
            <w:r w:rsidRPr="00A0495B">
              <w:t xml:space="preserve"> (augalų tręšimui, apsaugai nuo ligų, ke</w:t>
            </w:r>
            <w:r>
              <w:t xml:space="preserve">nkėjų ir piktžolių, laistymui), ekologinis </w:t>
            </w:r>
            <w:r w:rsidRPr="00DA3A2B">
              <w:t>ūkinių gyvūnų ūkis, aprūpintas pašarų ruošimo, šėrimo, vande</w:t>
            </w:r>
            <w:r>
              <w:t>ns tiekimo,</w:t>
            </w:r>
            <w:r w:rsidRPr="00DA3A2B">
              <w:t xml:space="preserve"> žemės ūkio technika.</w:t>
            </w:r>
          </w:p>
        </w:tc>
      </w:tr>
      <w:tr w:rsidR="005E7B76" w:rsidRPr="00DA3A2B" w:rsidTr="001E0D40">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auto"/>
          </w:tcPr>
          <w:p w:rsidR="005E7B76" w:rsidRPr="00DA3A2B" w:rsidRDefault="005E7B76" w:rsidP="004B18DE">
            <w:pPr>
              <w:pStyle w:val="2vidutinistinklelis1"/>
              <w:widowControl w:val="0"/>
            </w:pPr>
            <w:r w:rsidRPr="00DA3A2B">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5E7B76" w:rsidRPr="00DA3A2B" w:rsidRDefault="005E7B76" w:rsidP="00125DCD">
            <w:pPr>
              <w:widowControl w:val="0"/>
              <w:jc w:val="both"/>
            </w:pPr>
            <w:r w:rsidRPr="00DA3A2B">
              <w:t>Modulį gali vesti mokytojas, turintis:</w:t>
            </w:r>
          </w:p>
          <w:p w:rsidR="005E7B76" w:rsidRPr="00DA3A2B" w:rsidRDefault="005E7B76" w:rsidP="00125DCD">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F1A21" w:rsidRPr="00E4134B" w:rsidRDefault="005E7B76" w:rsidP="00125DCD">
            <w:pPr>
              <w:pStyle w:val="2vidutinistinklelis1"/>
              <w:widowControl w:val="0"/>
              <w:jc w:val="both"/>
            </w:pPr>
            <w:r w:rsidRPr="00DA3A2B">
              <w:t xml:space="preserve">2) </w:t>
            </w:r>
            <w:r w:rsidR="00E4134B" w:rsidRPr="00076EE2">
              <w:rPr>
                <w:bCs/>
                <w:iCs/>
              </w:rPr>
              <w:t xml:space="preserve">agronomijos ar </w:t>
            </w:r>
            <w:r w:rsidRPr="00DA3A2B">
              <w:rPr>
                <w:bCs/>
                <w:lang w:eastAsia="en-US"/>
              </w:rPr>
              <w:t>gyvulininkystės</w:t>
            </w:r>
            <w:r w:rsidRPr="00DA3A2B">
              <w:t xml:space="preserve"> studijų krypties</w:t>
            </w:r>
            <w:r w:rsidR="00E4134B">
              <w:t>,</w:t>
            </w:r>
            <w:r w:rsidRPr="00DA3A2B">
              <w:t xml:space="preserve"> ar lygiavertį išsilavinimą arba vidurinį išsilavinimą ir </w:t>
            </w:r>
            <w:proofErr w:type="spellStart"/>
            <w:r w:rsidR="00B605B0">
              <w:t>agroverslo</w:t>
            </w:r>
            <w:proofErr w:type="spellEnd"/>
            <w:r w:rsidR="00B605B0">
              <w:t xml:space="preserve"> darbuotojo ar lygiavertę</w:t>
            </w:r>
            <w:r w:rsidRPr="00DA3A2B">
              <w:t xml:space="preserve"> kvalifikaciją, ne mažesnę kaip 3 metų žemės ūkio darbų profesinės veiklos patirtį </w:t>
            </w:r>
            <w:r w:rsidRPr="00DA3A2B">
              <w:rPr>
                <w:bCs/>
                <w:lang w:eastAsia="en-US"/>
              </w:rPr>
              <w:t xml:space="preserve">ir pedagoginių ir psichologinių žinių </w:t>
            </w:r>
            <w:r w:rsidRPr="00DA3A2B">
              <w:rPr>
                <w:bCs/>
                <w:lang w:eastAsia="en-US"/>
              </w:rPr>
              <w:lastRenderedPageBreak/>
              <w:t xml:space="preserve">kurso </w:t>
            </w:r>
            <w:r w:rsidRPr="00DA3A2B">
              <w:t>baigimo pažymėjimą.</w:t>
            </w:r>
          </w:p>
        </w:tc>
      </w:tr>
    </w:tbl>
    <w:p w:rsidR="00C579A8" w:rsidRDefault="00C579A8" w:rsidP="004B18DE">
      <w:pPr>
        <w:widowControl w:val="0"/>
      </w:pPr>
    </w:p>
    <w:p w:rsidR="00125DCD" w:rsidRPr="00DA3A2B" w:rsidRDefault="00125DCD" w:rsidP="004B18DE">
      <w:pPr>
        <w:widowControl w:val="0"/>
      </w:pPr>
    </w:p>
    <w:p w:rsidR="006E6099" w:rsidRPr="00DA3A2B" w:rsidRDefault="006E6099" w:rsidP="004B18DE">
      <w:pPr>
        <w:widowControl w:val="0"/>
        <w:rPr>
          <w:b/>
        </w:rPr>
      </w:pPr>
      <w:r w:rsidRPr="00DA3A2B">
        <w:rPr>
          <w:b/>
        </w:rPr>
        <w:t>Modulio pavadinimas – „Augalų apsaugos produktų profesionalus naudojimas“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E6099" w:rsidRPr="00DA3A2B" w:rsidTr="001C4EA4">
        <w:trPr>
          <w:trHeight w:val="57"/>
          <w:jc w:val="center"/>
        </w:trPr>
        <w:tc>
          <w:tcPr>
            <w:tcW w:w="947" w:type="pct"/>
          </w:tcPr>
          <w:p w:rsidR="006E6099" w:rsidRPr="00DA3A2B" w:rsidRDefault="006E6099" w:rsidP="004B18DE">
            <w:pPr>
              <w:pStyle w:val="Betarp"/>
              <w:widowControl w:val="0"/>
            </w:pPr>
            <w:r w:rsidRPr="00DA3A2B">
              <w:t>Valstybinis kodas</w:t>
            </w:r>
          </w:p>
        </w:tc>
        <w:tc>
          <w:tcPr>
            <w:tcW w:w="4053" w:type="pct"/>
            <w:gridSpan w:val="2"/>
          </w:tcPr>
          <w:p w:rsidR="006E6099" w:rsidRPr="00DA3A2B" w:rsidRDefault="004F7DBF" w:rsidP="004B18DE">
            <w:pPr>
              <w:pStyle w:val="Betarp"/>
              <w:widowControl w:val="0"/>
            </w:pPr>
            <w:r w:rsidRPr="00964646">
              <w:rPr>
                <w:rFonts w:eastAsia="Calibri"/>
              </w:rPr>
              <w:t>408111202</w:t>
            </w:r>
          </w:p>
        </w:tc>
      </w:tr>
      <w:tr w:rsidR="006E6099" w:rsidRPr="00DA3A2B" w:rsidTr="001C4EA4">
        <w:trPr>
          <w:trHeight w:val="57"/>
          <w:jc w:val="center"/>
        </w:trPr>
        <w:tc>
          <w:tcPr>
            <w:tcW w:w="947" w:type="pct"/>
          </w:tcPr>
          <w:p w:rsidR="006E6099" w:rsidRPr="00DA3A2B" w:rsidRDefault="006E6099" w:rsidP="004B18DE">
            <w:pPr>
              <w:pStyle w:val="Betarp"/>
              <w:widowControl w:val="0"/>
            </w:pPr>
            <w:r w:rsidRPr="00DA3A2B">
              <w:t>Modulio LTKS lygis</w:t>
            </w:r>
          </w:p>
        </w:tc>
        <w:tc>
          <w:tcPr>
            <w:tcW w:w="4053" w:type="pct"/>
            <w:gridSpan w:val="2"/>
          </w:tcPr>
          <w:p w:rsidR="006E6099" w:rsidRPr="00DA3A2B" w:rsidRDefault="006E6099" w:rsidP="004B18DE">
            <w:pPr>
              <w:pStyle w:val="Betarp"/>
              <w:widowControl w:val="0"/>
            </w:pPr>
            <w:r w:rsidRPr="00DA3A2B">
              <w:t>IV</w:t>
            </w:r>
          </w:p>
        </w:tc>
      </w:tr>
      <w:tr w:rsidR="006E6099" w:rsidRPr="00DA3A2B" w:rsidTr="001C4EA4">
        <w:trPr>
          <w:trHeight w:val="57"/>
          <w:jc w:val="center"/>
        </w:trPr>
        <w:tc>
          <w:tcPr>
            <w:tcW w:w="947" w:type="pct"/>
          </w:tcPr>
          <w:p w:rsidR="006E6099" w:rsidRPr="00DA3A2B" w:rsidRDefault="006E6099" w:rsidP="004B18DE">
            <w:pPr>
              <w:pStyle w:val="Betarp"/>
              <w:widowControl w:val="0"/>
            </w:pPr>
            <w:r w:rsidRPr="00DA3A2B">
              <w:t>Apimtis mokymosi kreditais</w:t>
            </w:r>
          </w:p>
        </w:tc>
        <w:tc>
          <w:tcPr>
            <w:tcW w:w="4053" w:type="pct"/>
            <w:gridSpan w:val="2"/>
          </w:tcPr>
          <w:p w:rsidR="006E6099" w:rsidRPr="00DA3A2B" w:rsidRDefault="006E6099" w:rsidP="004B18DE">
            <w:pPr>
              <w:pStyle w:val="Betarp"/>
              <w:widowControl w:val="0"/>
            </w:pPr>
            <w:r w:rsidRPr="00DA3A2B">
              <w:t>10</w:t>
            </w:r>
          </w:p>
        </w:tc>
      </w:tr>
      <w:tr w:rsidR="006E6099" w:rsidRPr="00DA3A2B" w:rsidTr="001C4EA4">
        <w:trPr>
          <w:trHeight w:val="57"/>
          <w:jc w:val="center"/>
        </w:trPr>
        <w:tc>
          <w:tcPr>
            <w:tcW w:w="947" w:type="pct"/>
          </w:tcPr>
          <w:p w:rsidR="006E6099" w:rsidRPr="00DA3A2B" w:rsidRDefault="006E6099" w:rsidP="004B18DE">
            <w:pPr>
              <w:pStyle w:val="Betarp"/>
              <w:widowControl w:val="0"/>
            </w:pPr>
            <w:r w:rsidRPr="00DA3A2B">
              <w:t xml:space="preserve">Asmens pasirengimo mokytis modulyje </w:t>
            </w:r>
            <w:r w:rsidR="00BF1898">
              <w:t>reikalavimai</w:t>
            </w:r>
          </w:p>
        </w:tc>
        <w:tc>
          <w:tcPr>
            <w:tcW w:w="4053" w:type="pct"/>
            <w:gridSpan w:val="2"/>
          </w:tcPr>
          <w:p w:rsidR="006E6099" w:rsidRPr="00DA3A2B" w:rsidRDefault="006E6099" w:rsidP="004B18DE">
            <w:pPr>
              <w:pStyle w:val="Betarp"/>
              <w:widowControl w:val="0"/>
              <w:rPr>
                <w:iCs/>
              </w:rPr>
            </w:pPr>
            <w:r w:rsidRPr="00DA3A2B">
              <w:rPr>
                <w:iCs/>
              </w:rPr>
              <w:t>Netaikoma</w:t>
            </w:r>
          </w:p>
        </w:tc>
      </w:tr>
      <w:tr w:rsidR="006E6099" w:rsidRPr="00DA3A2B" w:rsidTr="001C4EA4">
        <w:trPr>
          <w:trHeight w:val="57"/>
          <w:jc w:val="center"/>
        </w:trPr>
        <w:tc>
          <w:tcPr>
            <w:tcW w:w="947" w:type="pct"/>
            <w:shd w:val="clear" w:color="auto" w:fill="F2F2F2"/>
          </w:tcPr>
          <w:p w:rsidR="006E6099" w:rsidRPr="00DA3A2B" w:rsidRDefault="006E6099" w:rsidP="004B18DE">
            <w:pPr>
              <w:pStyle w:val="Betarp"/>
              <w:widowControl w:val="0"/>
              <w:rPr>
                <w:bCs/>
                <w:iCs/>
              </w:rPr>
            </w:pPr>
            <w:r w:rsidRPr="00DA3A2B">
              <w:t>Kompetencijos</w:t>
            </w:r>
          </w:p>
        </w:tc>
        <w:tc>
          <w:tcPr>
            <w:tcW w:w="1129" w:type="pct"/>
            <w:shd w:val="clear" w:color="auto" w:fill="F2F2F2"/>
          </w:tcPr>
          <w:p w:rsidR="006E6099" w:rsidRPr="00DA3A2B" w:rsidRDefault="006E6099" w:rsidP="004B18DE">
            <w:pPr>
              <w:pStyle w:val="Betarp"/>
              <w:widowControl w:val="0"/>
              <w:rPr>
                <w:bCs/>
                <w:iCs/>
              </w:rPr>
            </w:pPr>
            <w:r w:rsidRPr="00DA3A2B">
              <w:rPr>
                <w:bCs/>
                <w:iCs/>
              </w:rPr>
              <w:t>Mokymosi rezultatai</w:t>
            </w:r>
          </w:p>
        </w:tc>
        <w:tc>
          <w:tcPr>
            <w:tcW w:w="2924" w:type="pct"/>
            <w:shd w:val="clear" w:color="auto" w:fill="F2F2F2"/>
          </w:tcPr>
          <w:p w:rsidR="006E6099" w:rsidRPr="00DA3A2B" w:rsidRDefault="006E6099" w:rsidP="004B18DE">
            <w:pPr>
              <w:pStyle w:val="Betarp"/>
              <w:widowControl w:val="0"/>
              <w:rPr>
                <w:bCs/>
                <w:iCs/>
              </w:rPr>
            </w:pPr>
            <w:r w:rsidRPr="00DA3A2B">
              <w:rPr>
                <w:bCs/>
                <w:iCs/>
              </w:rPr>
              <w:t>Rekomenduojamas turinys mokymosi rezultatams pasiekti</w:t>
            </w:r>
          </w:p>
        </w:tc>
      </w:tr>
      <w:tr w:rsidR="001C7FEB" w:rsidRPr="00DA3A2B" w:rsidTr="001C7FEB">
        <w:trPr>
          <w:trHeight w:val="57"/>
          <w:jc w:val="center"/>
        </w:trPr>
        <w:tc>
          <w:tcPr>
            <w:tcW w:w="947" w:type="pct"/>
            <w:vMerge w:val="restart"/>
            <w:shd w:val="clear" w:color="auto" w:fill="auto"/>
          </w:tcPr>
          <w:p w:rsidR="001C7FEB" w:rsidRPr="00DA3A2B" w:rsidRDefault="001C7FEB" w:rsidP="00125DCD">
            <w:pPr>
              <w:pStyle w:val="Betarp"/>
              <w:widowControl w:val="0"/>
            </w:pPr>
            <w:r w:rsidRPr="00DA3A2B">
              <w:t>1. Naudoti augalų apsaugos produktus</w:t>
            </w:r>
            <w:r>
              <w:t>.</w:t>
            </w:r>
          </w:p>
        </w:tc>
        <w:tc>
          <w:tcPr>
            <w:tcW w:w="1129" w:type="pct"/>
          </w:tcPr>
          <w:p w:rsidR="001C7FEB" w:rsidRPr="00A0495B" w:rsidRDefault="001C7FEB" w:rsidP="004B18DE">
            <w:pPr>
              <w:widowControl w:val="0"/>
            </w:pPr>
            <w:r w:rsidRPr="00A0495B">
              <w:rPr>
                <w:color w:val="000000"/>
              </w:rPr>
              <w:t>1.1.</w:t>
            </w:r>
            <w:r>
              <w:rPr>
                <w:color w:val="000000"/>
              </w:rPr>
              <w:t xml:space="preserve"> </w:t>
            </w:r>
            <w:r>
              <w:t>Išmanyti</w:t>
            </w:r>
            <w:r w:rsidRPr="00A0495B">
              <w:rPr>
                <w:color w:val="000000"/>
              </w:rPr>
              <w:t xml:space="preserve"> teisės</w:t>
            </w:r>
            <w:r w:rsidRPr="00A0495B">
              <w:t xml:space="preserve"> aktus, reglamentuoja</w:t>
            </w:r>
            <w:r>
              <w:t xml:space="preserve">nčius augalų apsaugos produktų </w:t>
            </w:r>
            <w:r w:rsidR="00125DCD">
              <w:t>naudojimą.</w:t>
            </w:r>
          </w:p>
        </w:tc>
        <w:tc>
          <w:tcPr>
            <w:tcW w:w="2924" w:type="pct"/>
          </w:tcPr>
          <w:p w:rsidR="001C7FEB" w:rsidRPr="00A0495B" w:rsidRDefault="001C7FEB" w:rsidP="004B18DE">
            <w:pPr>
              <w:pStyle w:val="Sraopastraipa"/>
              <w:widowControl w:val="0"/>
              <w:ind w:left="0"/>
              <w:rPr>
                <w:rFonts w:eastAsia="Calibri"/>
                <w:lang w:eastAsia="en-US"/>
              </w:rPr>
            </w:pPr>
            <w:r w:rsidRPr="00B7700E">
              <w:rPr>
                <w:b/>
              </w:rPr>
              <w:t>Tema</w:t>
            </w:r>
            <w:r w:rsidRPr="00A0495B">
              <w:rPr>
                <w:b/>
                <w:i/>
              </w:rPr>
              <w:t>. Teisės aktai, reglamentuojantys augalų apsaugos produktų naudojimą</w:t>
            </w:r>
          </w:p>
          <w:p w:rsidR="001C7FEB" w:rsidRPr="006779F5" w:rsidRDefault="001C7FEB" w:rsidP="004B18DE">
            <w:pPr>
              <w:pStyle w:val="Sraopastraipa"/>
              <w:widowControl w:val="0"/>
              <w:numPr>
                <w:ilvl w:val="0"/>
                <w:numId w:val="56"/>
              </w:numPr>
              <w:ind w:left="0" w:firstLine="0"/>
            </w:pPr>
            <w:r w:rsidRPr="006779F5">
              <w:t>Europos Sąjungos teisės aktai</w:t>
            </w:r>
          </w:p>
          <w:p w:rsidR="001C7FEB" w:rsidRPr="00213B2C" w:rsidRDefault="001C7FEB" w:rsidP="004B18DE">
            <w:pPr>
              <w:pStyle w:val="Sraopastraipa"/>
              <w:widowControl w:val="0"/>
              <w:numPr>
                <w:ilvl w:val="0"/>
                <w:numId w:val="56"/>
              </w:numPr>
              <w:ind w:left="0" w:firstLine="0"/>
              <w:rPr>
                <w:rFonts w:eastAsia="Calibri"/>
                <w:lang w:eastAsia="en-US"/>
              </w:rPr>
            </w:pPr>
            <w:r w:rsidRPr="006779F5">
              <w:t>Lietuvos Respublikos teisės aktai (</w:t>
            </w:r>
            <w:r>
              <w:t xml:space="preserve">Lietuvos Respublikos </w:t>
            </w:r>
            <w:r w:rsidRPr="006779F5">
              <w:t>Augalų apsaugos įstatymas, Žemės</w:t>
            </w:r>
            <w:r>
              <w:rPr>
                <w:rFonts w:eastAsia="Calibri"/>
                <w:lang w:eastAsia="en-US"/>
              </w:rPr>
              <w:t xml:space="preserve"> ūkio ministro įsakymai)</w:t>
            </w:r>
          </w:p>
          <w:p w:rsidR="001C7FEB" w:rsidRPr="00D444E9" w:rsidRDefault="001C7FEB" w:rsidP="004B18DE">
            <w:pPr>
              <w:widowControl w:val="0"/>
              <w:rPr>
                <w:b/>
                <w:i/>
              </w:rPr>
            </w:pPr>
            <w:r w:rsidRPr="00D444E9">
              <w:rPr>
                <w:b/>
              </w:rPr>
              <w:t>Tema</w:t>
            </w:r>
            <w:r w:rsidRPr="00D444E9">
              <w:rPr>
                <w:b/>
                <w:i/>
              </w:rPr>
              <w:t>. Augalų apsaugos produktų sandėliavimas, transportavimas ir tiekimas rinkai</w:t>
            </w:r>
          </w:p>
          <w:p w:rsidR="001C7FEB" w:rsidRPr="006779F5" w:rsidRDefault="001C7FEB" w:rsidP="004B18DE">
            <w:pPr>
              <w:pStyle w:val="Sraopastraipa"/>
              <w:widowControl w:val="0"/>
              <w:numPr>
                <w:ilvl w:val="0"/>
                <w:numId w:val="56"/>
              </w:numPr>
              <w:ind w:left="0" w:firstLine="0"/>
            </w:pPr>
            <w:r w:rsidRPr="00A0495B">
              <w:t>Augalų apsaugos produktų įvežimo, vežimo, saugojimo, tiekimo rinkai reikalavimai</w:t>
            </w:r>
          </w:p>
          <w:p w:rsidR="001C7FEB" w:rsidRPr="006779F5" w:rsidRDefault="001C7FEB" w:rsidP="004B18DE">
            <w:pPr>
              <w:pStyle w:val="Sraopastraipa"/>
              <w:widowControl w:val="0"/>
              <w:numPr>
                <w:ilvl w:val="0"/>
                <w:numId w:val="56"/>
              </w:numPr>
              <w:ind w:left="0" w:firstLine="0"/>
            </w:pPr>
            <w:r w:rsidRPr="00A0495B">
              <w:t>Profesionaliam naudojimui skirtų augalų apsaugos produktų apskaitos tvarkymas</w:t>
            </w:r>
          </w:p>
          <w:p w:rsidR="001C7FEB" w:rsidRPr="00A0495B" w:rsidRDefault="001C7FEB" w:rsidP="004B18DE">
            <w:pPr>
              <w:pStyle w:val="Sraopastraipa"/>
              <w:widowControl w:val="0"/>
              <w:numPr>
                <w:ilvl w:val="0"/>
                <w:numId w:val="56"/>
              </w:numPr>
              <w:ind w:left="0" w:firstLine="0"/>
              <w:rPr>
                <w:rFonts w:eastAsia="Calibri"/>
                <w:b/>
                <w:lang w:eastAsia="en-US"/>
              </w:rPr>
            </w:pPr>
            <w:r w:rsidRPr="00A0495B">
              <w:t>Pakuočių tvarkymo sistema</w:t>
            </w:r>
          </w:p>
        </w:tc>
      </w:tr>
      <w:tr w:rsidR="001C7FEB" w:rsidRPr="00DA3A2B" w:rsidTr="001C7FEB">
        <w:trPr>
          <w:trHeight w:val="57"/>
          <w:jc w:val="center"/>
        </w:trPr>
        <w:tc>
          <w:tcPr>
            <w:tcW w:w="947" w:type="pct"/>
            <w:vMerge/>
            <w:shd w:val="clear" w:color="auto" w:fill="auto"/>
          </w:tcPr>
          <w:p w:rsidR="001C7FEB" w:rsidRPr="00DA3A2B" w:rsidRDefault="001C7FEB" w:rsidP="004B18DE">
            <w:pPr>
              <w:pStyle w:val="Betarp"/>
              <w:widowControl w:val="0"/>
            </w:pPr>
          </w:p>
        </w:tc>
        <w:tc>
          <w:tcPr>
            <w:tcW w:w="1129" w:type="pct"/>
          </w:tcPr>
          <w:p w:rsidR="001C7FEB" w:rsidRPr="00A0495B" w:rsidRDefault="001C7FEB" w:rsidP="004B18DE">
            <w:pPr>
              <w:pStyle w:val="2vidutinistinklelis1"/>
              <w:widowControl w:val="0"/>
            </w:pPr>
            <w:r w:rsidRPr="00A0495B">
              <w:rPr>
                <w:color w:val="000000"/>
              </w:rPr>
              <w:t>1.2.</w:t>
            </w:r>
            <w:r>
              <w:rPr>
                <w:color w:val="000000"/>
              </w:rPr>
              <w:t xml:space="preserve"> </w:t>
            </w:r>
            <w:r w:rsidRPr="00A0495B">
              <w:rPr>
                <w:color w:val="000000"/>
              </w:rPr>
              <w:t>Parinkti augalų</w:t>
            </w:r>
            <w:r w:rsidRPr="00A0495B">
              <w:t xml:space="preserve"> apsaugos produktus, ski</w:t>
            </w:r>
            <w:r>
              <w:t xml:space="preserve">rtus žemės ūkio augalų apsaugai, laikantis </w:t>
            </w:r>
            <w:r w:rsidRPr="00D444E9">
              <w:t>augalų apsaugos produktų reikalavimų</w:t>
            </w:r>
            <w:r>
              <w:t>.</w:t>
            </w:r>
          </w:p>
        </w:tc>
        <w:tc>
          <w:tcPr>
            <w:tcW w:w="2924" w:type="pct"/>
          </w:tcPr>
          <w:p w:rsidR="001C7FEB" w:rsidRPr="00A0495B" w:rsidRDefault="001C7FEB" w:rsidP="004B18DE">
            <w:pPr>
              <w:widowControl w:val="0"/>
              <w:rPr>
                <w:b/>
                <w:i/>
              </w:rPr>
            </w:pPr>
            <w:r w:rsidRPr="001C7FEB">
              <w:rPr>
                <w:b/>
              </w:rPr>
              <w:t>Tema.</w:t>
            </w:r>
            <w:r w:rsidRPr="00A0495B">
              <w:rPr>
                <w:b/>
                <w:i/>
              </w:rPr>
              <w:t xml:space="preserve"> Augalų apsaugos produktai ir jų skirstymas</w:t>
            </w:r>
          </w:p>
          <w:p w:rsidR="001C7FEB" w:rsidRPr="00A0495B" w:rsidRDefault="001C7FEB" w:rsidP="004B18DE">
            <w:pPr>
              <w:pStyle w:val="Sraopastraipa"/>
              <w:widowControl w:val="0"/>
              <w:numPr>
                <w:ilvl w:val="0"/>
                <w:numId w:val="56"/>
              </w:numPr>
              <w:ind w:left="0" w:firstLine="0"/>
            </w:pPr>
            <w:r w:rsidRPr="00A0495B">
              <w:t>Augalų apsaugos produktų grupės</w:t>
            </w:r>
            <w:r>
              <w:t>: herbicidai, insekticidai, fungicidai, beicai ir kt.</w:t>
            </w:r>
          </w:p>
          <w:p w:rsidR="001C7FEB" w:rsidRDefault="001C7FEB" w:rsidP="004B18DE">
            <w:pPr>
              <w:pStyle w:val="Sraopastraipa"/>
              <w:widowControl w:val="0"/>
              <w:numPr>
                <w:ilvl w:val="0"/>
                <w:numId w:val="56"/>
              </w:numPr>
              <w:ind w:left="0" w:firstLine="0"/>
            </w:pPr>
            <w:r w:rsidRPr="00A0495B">
              <w:t>Pagrindinės augalų apsaugos produktų formos</w:t>
            </w:r>
          </w:p>
          <w:p w:rsidR="001C7FEB" w:rsidRDefault="001C7FEB" w:rsidP="004B18DE">
            <w:pPr>
              <w:pStyle w:val="Sraopastraipa"/>
              <w:widowControl w:val="0"/>
              <w:numPr>
                <w:ilvl w:val="0"/>
                <w:numId w:val="56"/>
              </w:numPr>
              <w:ind w:left="0" w:firstLine="0"/>
            </w:pPr>
            <w:r w:rsidRPr="00A0495B">
              <w:t>Augalų apsaugos produktų naudojimo reikalavimai</w:t>
            </w:r>
          </w:p>
          <w:p w:rsidR="001C7FEB" w:rsidRPr="00D444E9" w:rsidRDefault="001C7FEB" w:rsidP="004B18DE">
            <w:pPr>
              <w:pStyle w:val="Sraopastraipa"/>
              <w:widowControl w:val="0"/>
              <w:numPr>
                <w:ilvl w:val="0"/>
                <w:numId w:val="56"/>
              </w:numPr>
              <w:ind w:left="0" w:firstLine="0"/>
            </w:pPr>
            <w:r w:rsidRPr="00A0495B">
              <w:t>Augalų apsaugos produktų pavojingumo klasės ir ženklai</w:t>
            </w:r>
          </w:p>
          <w:p w:rsidR="001C7FEB" w:rsidRPr="00A0495B" w:rsidRDefault="001C7FEB" w:rsidP="004B18DE">
            <w:pPr>
              <w:widowControl w:val="0"/>
              <w:rPr>
                <w:b/>
                <w:i/>
              </w:rPr>
            </w:pPr>
            <w:r w:rsidRPr="001C7FEB">
              <w:rPr>
                <w:b/>
              </w:rPr>
              <w:t>Tema.</w:t>
            </w:r>
            <w:r w:rsidRPr="00A0495B">
              <w:rPr>
                <w:b/>
                <w:i/>
              </w:rPr>
              <w:t xml:space="preserve"> Neregistruoti ir falsifi</w:t>
            </w:r>
            <w:r>
              <w:rPr>
                <w:b/>
                <w:i/>
              </w:rPr>
              <w:t>kuoti augalų apsaugos produktai (</w:t>
            </w:r>
            <w:proofErr w:type="spellStart"/>
            <w:r>
              <w:rPr>
                <w:b/>
                <w:i/>
              </w:rPr>
              <w:t>AAP</w:t>
            </w:r>
            <w:proofErr w:type="spellEnd"/>
            <w:r>
              <w:rPr>
                <w:b/>
                <w:i/>
              </w:rPr>
              <w:t>)</w:t>
            </w:r>
          </w:p>
          <w:p w:rsidR="001C7FEB" w:rsidRPr="00A0495B" w:rsidRDefault="001C7FEB" w:rsidP="004B18DE">
            <w:pPr>
              <w:pStyle w:val="Sraopastraipa"/>
              <w:widowControl w:val="0"/>
              <w:numPr>
                <w:ilvl w:val="0"/>
                <w:numId w:val="59"/>
              </w:numPr>
              <w:ind w:left="0" w:firstLine="0"/>
            </w:pPr>
            <w:r w:rsidRPr="00A0495B">
              <w:t xml:space="preserve">Neregistruotų ir falsifikuotų </w:t>
            </w:r>
            <w:proofErr w:type="spellStart"/>
            <w:r w:rsidRPr="00A0495B">
              <w:t>AAP</w:t>
            </w:r>
            <w:proofErr w:type="spellEnd"/>
            <w:r>
              <w:t xml:space="preserve"> </w:t>
            </w:r>
            <w:r w:rsidRPr="00A0495B">
              <w:t>naudojimo pavojus ir keliama rizika</w:t>
            </w:r>
          </w:p>
          <w:p w:rsidR="001C7FEB" w:rsidRPr="00EF559B" w:rsidRDefault="001C7FEB" w:rsidP="004B18DE">
            <w:pPr>
              <w:pStyle w:val="Sraopastraipa"/>
              <w:widowControl w:val="0"/>
              <w:numPr>
                <w:ilvl w:val="0"/>
                <w:numId w:val="59"/>
              </w:numPr>
              <w:ind w:left="0" w:firstLine="0"/>
            </w:pPr>
            <w:r w:rsidRPr="00A0495B">
              <w:t>Neregistruotiems ir falsifikuotiems produktams nustatyti taikomi metodai</w:t>
            </w:r>
          </w:p>
        </w:tc>
      </w:tr>
      <w:tr w:rsidR="001C7FEB" w:rsidRPr="00DA3A2B" w:rsidTr="001C7FEB">
        <w:trPr>
          <w:trHeight w:val="57"/>
          <w:jc w:val="center"/>
        </w:trPr>
        <w:tc>
          <w:tcPr>
            <w:tcW w:w="947" w:type="pct"/>
            <w:vMerge/>
            <w:shd w:val="clear" w:color="auto" w:fill="auto"/>
          </w:tcPr>
          <w:p w:rsidR="001C7FEB" w:rsidRPr="00DA3A2B" w:rsidRDefault="001C7FEB" w:rsidP="004B18DE">
            <w:pPr>
              <w:pStyle w:val="Betarp"/>
              <w:widowControl w:val="0"/>
            </w:pPr>
          </w:p>
        </w:tc>
        <w:tc>
          <w:tcPr>
            <w:tcW w:w="1129" w:type="pct"/>
          </w:tcPr>
          <w:p w:rsidR="001C7FEB" w:rsidRPr="00125DCD" w:rsidRDefault="001C7FEB" w:rsidP="00125DCD">
            <w:pPr>
              <w:pStyle w:val="Sraopastraipa"/>
              <w:widowControl w:val="0"/>
              <w:ind w:left="0"/>
            </w:pPr>
            <w:r w:rsidRPr="00125DCD">
              <w:t>1.3. Naudoti asmenines apsaugos ir pirmosios pagalbos priemones, dirbant su augalų apsaugos produktais, vadovaujantis augalų apsaugos</w:t>
            </w:r>
            <w:r w:rsidR="00125DCD">
              <w:t xml:space="preserve"> produktų naudojimo reikalavimų.</w:t>
            </w:r>
          </w:p>
        </w:tc>
        <w:tc>
          <w:tcPr>
            <w:tcW w:w="2924" w:type="pct"/>
          </w:tcPr>
          <w:p w:rsidR="001C7FEB" w:rsidRPr="00A0495B" w:rsidRDefault="001C7FEB" w:rsidP="004B18DE">
            <w:pPr>
              <w:widowControl w:val="0"/>
            </w:pPr>
            <w:r w:rsidRPr="001C7FEB">
              <w:rPr>
                <w:b/>
              </w:rPr>
              <w:t>Tema.</w:t>
            </w:r>
            <w:r w:rsidRPr="00A0495B">
              <w:rPr>
                <w:b/>
                <w:i/>
              </w:rPr>
              <w:t xml:space="preserve"> Augalų apsaugos produktų keliamas pavojus ir rizikos kriterijai</w:t>
            </w:r>
          </w:p>
          <w:p w:rsidR="001C7FEB" w:rsidRPr="00A0495B" w:rsidRDefault="001C7FEB" w:rsidP="004B18DE">
            <w:pPr>
              <w:pStyle w:val="Sraopastraipa"/>
              <w:widowControl w:val="0"/>
              <w:numPr>
                <w:ilvl w:val="0"/>
                <w:numId w:val="59"/>
              </w:numPr>
              <w:ind w:left="0" w:firstLine="0"/>
              <w:rPr>
                <w:b/>
                <w:i/>
              </w:rPr>
            </w:pPr>
            <w:r w:rsidRPr="00A0495B">
              <w:t>Rizika asmenims dirbantiems su augalų apsaugos produktais ar vartojantiems augalų apsaug</w:t>
            </w:r>
            <w:r>
              <w:t>os produktais apdorotus augalus</w:t>
            </w:r>
          </w:p>
          <w:p w:rsidR="001C7FEB" w:rsidRPr="00A0495B" w:rsidRDefault="001C7FEB" w:rsidP="004B18DE">
            <w:pPr>
              <w:pStyle w:val="Sraopastraipa"/>
              <w:widowControl w:val="0"/>
              <w:numPr>
                <w:ilvl w:val="0"/>
                <w:numId w:val="59"/>
              </w:numPr>
              <w:ind w:left="0" w:firstLine="0"/>
              <w:rPr>
                <w:b/>
                <w:i/>
              </w:rPr>
            </w:pPr>
            <w:r w:rsidRPr="00A0495B">
              <w:t>Apsinuodijimo augalų apsaugos produktais požymiai</w:t>
            </w:r>
          </w:p>
          <w:p w:rsidR="001C7FEB" w:rsidRPr="00A0495B" w:rsidRDefault="001C7FEB" w:rsidP="004B18DE">
            <w:pPr>
              <w:pStyle w:val="Sraopastraipa"/>
              <w:widowControl w:val="0"/>
              <w:numPr>
                <w:ilvl w:val="0"/>
                <w:numId w:val="59"/>
              </w:numPr>
              <w:ind w:left="0" w:firstLine="0"/>
              <w:rPr>
                <w:b/>
                <w:i/>
              </w:rPr>
            </w:pPr>
            <w:r w:rsidRPr="00A0495B">
              <w:t>Pirmosios pagalbos priemonės</w:t>
            </w:r>
          </w:p>
          <w:p w:rsidR="001C7FEB" w:rsidRPr="00A0495B" w:rsidRDefault="001C7FEB" w:rsidP="004B18DE">
            <w:pPr>
              <w:widowControl w:val="0"/>
              <w:rPr>
                <w:b/>
                <w:i/>
              </w:rPr>
            </w:pPr>
            <w:r w:rsidRPr="001C7FEB">
              <w:rPr>
                <w:b/>
              </w:rPr>
              <w:t>Tema.</w:t>
            </w:r>
            <w:r w:rsidRPr="00A0495B">
              <w:rPr>
                <w:b/>
                <w:i/>
              </w:rPr>
              <w:t xml:space="preserve"> Asmeninės apsaugos priemonės</w:t>
            </w:r>
          </w:p>
          <w:p w:rsidR="001C7FEB" w:rsidRPr="00A0495B" w:rsidRDefault="001C7FEB" w:rsidP="004B18DE">
            <w:pPr>
              <w:pStyle w:val="Sraopastraipa"/>
              <w:widowControl w:val="0"/>
              <w:numPr>
                <w:ilvl w:val="0"/>
                <w:numId w:val="59"/>
              </w:numPr>
              <w:ind w:left="0" w:firstLine="0"/>
            </w:pPr>
            <w:r w:rsidRPr="00A0495B">
              <w:t>Asmeninių apsaugos priemonių pasirinkimo principai</w:t>
            </w:r>
          </w:p>
          <w:p w:rsidR="001C7FEB" w:rsidRPr="00A0495B" w:rsidRDefault="001C7FEB" w:rsidP="004B18DE">
            <w:pPr>
              <w:pStyle w:val="Sraopastraipa"/>
              <w:widowControl w:val="0"/>
              <w:numPr>
                <w:ilvl w:val="0"/>
                <w:numId w:val="59"/>
              </w:numPr>
              <w:ind w:left="0" w:firstLine="0"/>
            </w:pPr>
            <w:r w:rsidRPr="00A0495B">
              <w:lastRenderedPageBreak/>
              <w:t>Viso kūno apsauga</w:t>
            </w:r>
          </w:p>
          <w:p w:rsidR="001C7FEB" w:rsidRPr="00EF559B" w:rsidRDefault="001C7FEB" w:rsidP="004B18DE">
            <w:pPr>
              <w:pStyle w:val="Sraopastraipa"/>
              <w:widowControl w:val="0"/>
              <w:numPr>
                <w:ilvl w:val="0"/>
                <w:numId w:val="59"/>
              </w:numPr>
              <w:ind w:left="0" w:firstLine="0"/>
            </w:pPr>
            <w:r w:rsidRPr="00A0495B">
              <w:t>Kvėpavimo takų apsaugos priemonės</w:t>
            </w:r>
          </w:p>
        </w:tc>
      </w:tr>
      <w:tr w:rsidR="001C7FEB" w:rsidRPr="00DA3A2B" w:rsidTr="001C7FEB">
        <w:trPr>
          <w:trHeight w:val="57"/>
          <w:jc w:val="center"/>
        </w:trPr>
        <w:tc>
          <w:tcPr>
            <w:tcW w:w="947" w:type="pct"/>
            <w:vMerge/>
            <w:shd w:val="clear" w:color="auto" w:fill="auto"/>
          </w:tcPr>
          <w:p w:rsidR="001C7FEB" w:rsidRPr="00DA3A2B" w:rsidRDefault="001C7FEB" w:rsidP="004B18DE">
            <w:pPr>
              <w:pStyle w:val="Betarp"/>
              <w:widowControl w:val="0"/>
            </w:pPr>
          </w:p>
        </w:tc>
        <w:tc>
          <w:tcPr>
            <w:tcW w:w="1129" w:type="pct"/>
          </w:tcPr>
          <w:p w:rsidR="001C7FEB" w:rsidRPr="00125DCD" w:rsidRDefault="001C7FEB" w:rsidP="004B18DE">
            <w:pPr>
              <w:pStyle w:val="2vidutinistinklelis1"/>
              <w:widowControl w:val="0"/>
            </w:pPr>
            <w:r w:rsidRPr="00125DCD">
              <w:t>1.4. Parinkti kenksmingųjų organizmų kontrolės metodus, taikant geros augalų apsaugos praktikos taisykles.</w:t>
            </w:r>
          </w:p>
        </w:tc>
        <w:tc>
          <w:tcPr>
            <w:tcW w:w="2924" w:type="pct"/>
          </w:tcPr>
          <w:p w:rsidR="001C7FEB" w:rsidRPr="00A0495B" w:rsidRDefault="001C7FEB" w:rsidP="004B18DE">
            <w:pPr>
              <w:widowControl w:val="0"/>
              <w:rPr>
                <w:b/>
                <w:i/>
              </w:rPr>
            </w:pPr>
            <w:r w:rsidRPr="001C7FEB">
              <w:rPr>
                <w:b/>
              </w:rPr>
              <w:t>Tema.</w:t>
            </w:r>
            <w:r w:rsidRPr="00A0495B">
              <w:rPr>
                <w:b/>
                <w:i/>
              </w:rPr>
              <w:t xml:space="preserve"> Augalų apsaugos metodų taikymas</w:t>
            </w:r>
          </w:p>
          <w:p w:rsidR="001C7FEB" w:rsidRPr="00A0495B" w:rsidRDefault="001C7FEB" w:rsidP="004B18DE">
            <w:pPr>
              <w:pStyle w:val="Sraopastraipa"/>
              <w:widowControl w:val="0"/>
              <w:numPr>
                <w:ilvl w:val="0"/>
                <w:numId w:val="59"/>
              </w:numPr>
              <w:ind w:left="0" w:firstLine="0"/>
            </w:pPr>
            <w:r w:rsidRPr="00A0495B">
              <w:t>Augalų apsaugos metodai</w:t>
            </w:r>
          </w:p>
          <w:p w:rsidR="001C7FEB" w:rsidRPr="00A0495B" w:rsidRDefault="001C7FEB" w:rsidP="004B18DE">
            <w:pPr>
              <w:pStyle w:val="Sraopastraipa"/>
              <w:widowControl w:val="0"/>
              <w:numPr>
                <w:ilvl w:val="0"/>
                <w:numId w:val="59"/>
              </w:numPr>
              <w:ind w:left="0" w:firstLine="0"/>
            </w:pPr>
            <w:r w:rsidRPr="00A0495B">
              <w:t>Augalų apsaugos priemonių parinkimas</w:t>
            </w:r>
          </w:p>
          <w:p w:rsidR="001C7FEB" w:rsidRPr="00A0495B" w:rsidRDefault="001C7FEB" w:rsidP="004B18DE">
            <w:pPr>
              <w:pStyle w:val="Sraopastraipa"/>
              <w:widowControl w:val="0"/>
              <w:numPr>
                <w:ilvl w:val="0"/>
                <w:numId w:val="59"/>
              </w:numPr>
              <w:ind w:left="0" w:firstLine="0"/>
            </w:pPr>
            <w:r w:rsidRPr="00A0495B">
              <w:t>Ekonomiškas augalų apsaugos produktų naudojimas</w:t>
            </w:r>
          </w:p>
          <w:p w:rsidR="001C7FEB" w:rsidRPr="00A0495B" w:rsidRDefault="001C7FEB" w:rsidP="004B18DE">
            <w:pPr>
              <w:widowControl w:val="0"/>
              <w:rPr>
                <w:b/>
                <w:i/>
              </w:rPr>
            </w:pPr>
            <w:r w:rsidRPr="001C7FEB">
              <w:rPr>
                <w:b/>
              </w:rPr>
              <w:t>Tema.</w:t>
            </w:r>
            <w:r w:rsidRPr="00A0495B">
              <w:rPr>
                <w:b/>
                <w:i/>
              </w:rPr>
              <w:t xml:space="preserve"> Integruota kenksmingųjų organizmų kontrolė</w:t>
            </w:r>
          </w:p>
          <w:p w:rsidR="001C7FEB" w:rsidRPr="00A0495B" w:rsidRDefault="001C7FEB" w:rsidP="004B18DE">
            <w:pPr>
              <w:pStyle w:val="Sraopastraipa"/>
              <w:widowControl w:val="0"/>
              <w:numPr>
                <w:ilvl w:val="0"/>
                <w:numId w:val="61"/>
              </w:numPr>
              <w:ind w:left="0" w:firstLine="0"/>
              <w:rPr>
                <w:b/>
                <w:i/>
              </w:rPr>
            </w:pPr>
            <w:r w:rsidRPr="00A0495B">
              <w:t>Strategija, priemonės ir metodai, siekiant sumažinti augalų apsaugos produktų naudojimą ir jų keliamą riziką žmonių sveikatai</w:t>
            </w:r>
          </w:p>
          <w:p w:rsidR="001C7FEB" w:rsidRPr="00A0495B" w:rsidRDefault="001C7FEB" w:rsidP="004B18DE">
            <w:pPr>
              <w:pStyle w:val="Sraopastraipa"/>
              <w:widowControl w:val="0"/>
              <w:numPr>
                <w:ilvl w:val="0"/>
                <w:numId w:val="59"/>
              </w:numPr>
              <w:ind w:left="0" w:firstLine="0"/>
              <w:rPr>
                <w:b/>
                <w:i/>
              </w:rPr>
            </w:pPr>
            <w:r w:rsidRPr="00A0495B">
              <w:t>Augalų apsaugos produktų keliama rizika bioįvairovei</w:t>
            </w:r>
          </w:p>
          <w:p w:rsidR="001C7FEB" w:rsidRPr="00A0495B" w:rsidRDefault="001C7FEB" w:rsidP="004B18DE">
            <w:pPr>
              <w:pStyle w:val="Sraopastraipa"/>
              <w:widowControl w:val="0"/>
              <w:numPr>
                <w:ilvl w:val="0"/>
                <w:numId w:val="59"/>
              </w:numPr>
              <w:ind w:left="0" w:firstLine="0"/>
              <w:rPr>
                <w:b/>
                <w:i/>
              </w:rPr>
            </w:pPr>
            <w:r w:rsidRPr="00A0495B">
              <w:t>Geros augalų apsaugos praktikos taisyklės</w:t>
            </w:r>
          </w:p>
        </w:tc>
      </w:tr>
      <w:tr w:rsidR="001C7FEB" w:rsidRPr="00DA3A2B" w:rsidTr="001C7FEB">
        <w:trPr>
          <w:trHeight w:val="57"/>
          <w:jc w:val="center"/>
        </w:trPr>
        <w:tc>
          <w:tcPr>
            <w:tcW w:w="947" w:type="pct"/>
            <w:vMerge/>
            <w:shd w:val="clear" w:color="auto" w:fill="auto"/>
          </w:tcPr>
          <w:p w:rsidR="001C7FEB" w:rsidRPr="00DA3A2B" w:rsidRDefault="001C7FEB" w:rsidP="004B18DE">
            <w:pPr>
              <w:pStyle w:val="Betarp"/>
              <w:widowControl w:val="0"/>
            </w:pPr>
          </w:p>
        </w:tc>
        <w:tc>
          <w:tcPr>
            <w:tcW w:w="1129" w:type="pct"/>
          </w:tcPr>
          <w:p w:rsidR="001C7FEB" w:rsidRPr="00125DCD" w:rsidRDefault="001C7FEB" w:rsidP="004B18DE">
            <w:pPr>
              <w:pStyle w:val="2vidutinistinklelis1"/>
              <w:widowControl w:val="0"/>
            </w:pPr>
            <w:r w:rsidRPr="00125DCD">
              <w:t>1.5. Užpildyti profesionaliam naudojimui skirtų augalų apsaugos produktų apskaitos žurnalą.</w:t>
            </w:r>
          </w:p>
        </w:tc>
        <w:tc>
          <w:tcPr>
            <w:tcW w:w="2924" w:type="pct"/>
          </w:tcPr>
          <w:p w:rsidR="001C7FEB" w:rsidRPr="00A0495B" w:rsidRDefault="001C7FEB" w:rsidP="004B18DE">
            <w:pPr>
              <w:widowControl w:val="0"/>
              <w:rPr>
                <w:b/>
                <w:i/>
              </w:rPr>
            </w:pPr>
            <w:r w:rsidRPr="001C7FEB">
              <w:rPr>
                <w:b/>
              </w:rPr>
              <w:t>Tema.</w:t>
            </w:r>
            <w:r w:rsidRPr="00A0495B">
              <w:t xml:space="preserve"> </w:t>
            </w:r>
            <w:r w:rsidRPr="00A0495B">
              <w:rPr>
                <w:b/>
                <w:i/>
              </w:rPr>
              <w:t>Profesionaliam naudojimui skirtų augalų apsaugos produktų</w:t>
            </w:r>
            <w:r>
              <w:rPr>
                <w:b/>
                <w:i/>
              </w:rPr>
              <w:t>(</w:t>
            </w:r>
            <w:proofErr w:type="spellStart"/>
            <w:r>
              <w:rPr>
                <w:b/>
                <w:i/>
              </w:rPr>
              <w:t>AAP</w:t>
            </w:r>
            <w:proofErr w:type="spellEnd"/>
            <w:r>
              <w:rPr>
                <w:b/>
                <w:i/>
              </w:rPr>
              <w:t>)</w:t>
            </w:r>
            <w:r w:rsidRPr="00A0495B">
              <w:rPr>
                <w:b/>
                <w:i/>
              </w:rPr>
              <w:t xml:space="preserve"> apskaita</w:t>
            </w:r>
          </w:p>
          <w:p w:rsidR="001C7FEB" w:rsidRPr="006779F5" w:rsidRDefault="001C7FEB" w:rsidP="004B18DE">
            <w:pPr>
              <w:pStyle w:val="Betarp"/>
              <w:widowControl w:val="0"/>
              <w:numPr>
                <w:ilvl w:val="0"/>
                <w:numId w:val="64"/>
              </w:numPr>
              <w:ind w:left="0" w:firstLine="0"/>
              <w:rPr>
                <w:bCs/>
              </w:rPr>
            </w:pPr>
            <w:proofErr w:type="spellStart"/>
            <w:r w:rsidRPr="006779F5">
              <w:rPr>
                <w:bCs/>
              </w:rPr>
              <w:t>AAP</w:t>
            </w:r>
            <w:proofErr w:type="spellEnd"/>
            <w:r w:rsidRPr="006779F5">
              <w:rPr>
                <w:bCs/>
              </w:rPr>
              <w:t xml:space="preserve"> apskaitos tvarkymo reikalavimai</w:t>
            </w:r>
          </w:p>
          <w:p w:rsidR="001C7FEB" w:rsidRPr="00A0495B" w:rsidRDefault="001C7FEB" w:rsidP="004B18DE">
            <w:pPr>
              <w:pStyle w:val="Betarp"/>
              <w:widowControl w:val="0"/>
              <w:numPr>
                <w:ilvl w:val="0"/>
                <w:numId w:val="64"/>
              </w:numPr>
              <w:ind w:left="0" w:firstLine="0"/>
            </w:pPr>
            <w:r w:rsidRPr="006779F5">
              <w:rPr>
                <w:bCs/>
              </w:rPr>
              <w:t>Augalų</w:t>
            </w:r>
            <w:r w:rsidRPr="00A0495B">
              <w:t xml:space="preserve"> apsaugos produktų saugos duomenų lapas (</w:t>
            </w:r>
            <w:proofErr w:type="spellStart"/>
            <w:r w:rsidRPr="00A0495B">
              <w:t>SDL</w:t>
            </w:r>
            <w:proofErr w:type="spellEnd"/>
            <w:r w:rsidRPr="00A0495B">
              <w:t>)</w:t>
            </w:r>
          </w:p>
          <w:p w:rsidR="001C7FEB" w:rsidRPr="00A0495B" w:rsidRDefault="001C7FEB" w:rsidP="004B18DE">
            <w:pPr>
              <w:widowControl w:val="0"/>
              <w:rPr>
                <w:b/>
                <w:i/>
              </w:rPr>
            </w:pPr>
            <w:r w:rsidRPr="001C7FEB">
              <w:rPr>
                <w:b/>
              </w:rPr>
              <w:t>Tema.</w:t>
            </w:r>
            <w:r w:rsidRPr="00A0495B">
              <w:t xml:space="preserve"> </w:t>
            </w:r>
            <w:r w:rsidRPr="00A0495B">
              <w:rPr>
                <w:b/>
                <w:i/>
              </w:rPr>
              <w:t>Profesionaliajam naudojimui skirtų augalų apsaug</w:t>
            </w:r>
            <w:r w:rsidR="002E4A02">
              <w:rPr>
                <w:b/>
                <w:i/>
              </w:rPr>
              <w:t>os produktų apskaitos tvarkymas</w:t>
            </w:r>
          </w:p>
          <w:p w:rsidR="001C7FEB" w:rsidRPr="006779F5" w:rsidRDefault="001C7FEB" w:rsidP="004B18DE">
            <w:pPr>
              <w:pStyle w:val="Betarp"/>
              <w:widowControl w:val="0"/>
              <w:numPr>
                <w:ilvl w:val="0"/>
                <w:numId w:val="64"/>
              </w:numPr>
              <w:ind w:left="0" w:firstLine="0"/>
              <w:rPr>
                <w:bCs/>
              </w:rPr>
            </w:pPr>
            <w:r w:rsidRPr="006779F5">
              <w:rPr>
                <w:bCs/>
              </w:rPr>
              <w:t>Augalų apsaugos produktų (</w:t>
            </w:r>
            <w:proofErr w:type="spellStart"/>
            <w:r w:rsidRPr="006779F5">
              <w:rPr>
                <w:bCs/>
              </w:rPr>
              <w:t>AAP</w:t>
            </w:r>
            <w:proofErr w:type="spellEnd"/>
            <w:r w:rsidRPr="006779F5">
              <w:rPr>
                <w:bCs/>
              </w:rPr>
              <w:t>) žurnalas</w:t>
            </w:r>
          </w:p>
          <w:p w:rsidR="001C7FEB" w:rsidRPr="00A0495B" w:rsidRDefault="001C7FEB" w:rsidP="004B18DE">
            <w:pPr>
              <w:pStyle w:val="Betarp"/>
              <w:widowControl w:val="0"/>
              <w:numPr>
                <w:ilvl w:val="0"/>
                <w:numId w:val="64"/>
              </w:numPr>
              <w:ind w:left="0" w:firstLine="0"/>
            </w:pPr>
            <w:r w:rsidRPr="006779F5">
              <w:rPr>
                <w:bCs/>
              </w:rPr>
              <w:t>Augalų</w:t>
            </w:r>
            <w:r w:rsidRPr="00A0495B">
              <w:t xml:space="preserve"> apsaugos produktų (</w:t>
            </w:r>
            <w:proofErr w:type="spellStart"/>
            <w:r w:rsidRPr="00A0495B">
              <w:t>AAP</w:t>
            </w:r>
            <w:proofErr w:type="spellEnd"/>
            <w:r w:rsidRPr="00A0495B">
              <w:t>) žurnalo pildymas</w:t>
            </w:r>
          </w:p>
        </w:tc>
      </w:tr>
      <w:tr w:rsidR="005E6FA6" w:rsidRPr="00DA3A2B" w:rsidTr="00625907">
        <w:trPr>
          <w:trHeight w:val="57"/>
          <w:jc w:val="center"/>
        </w:trPr>
        <w:tc>
          <w:tcPr>
            <w:tcW w:w="947" w:type="pct"/>
            <w:vMerge w:val="restart"/>
            <w:shd w:val="clear" w:color="auto" w:fill="auto"/>
          </w:tcPr>
          <w:p w:rsidR="005E6FA6" w:rsidRPr="00DA3A2B" w:rsidRDefault="005E6FA6" w:rsidP="004B18DE">
            <w:pPr>
              <w:pStyle w:val="Betarp"/>
              <w:widowControl w:val="0"/>
            </w:pPr>
            <w:r>
              <w:t xml:space="preserve">2. </w:t>
            </w:r>
            <w:r w:rsidRPr="00DA3A2B">
              <w:t>Naudoti augalų apsaugos</w:t>
            </w:r>
            <w:r>
              <w:t xml:space="preserve"> produktų purškimo įrangą</w:t>
            </w:r>
            <w:r w:rsidR="00125DCD">
              <w:t>.</w:t>
            </w:r>
          </w:p>
        </w:tc>
        <w:tc>
          <w:tcPr>
            <w:tcW w:w="1129" w:type="pct"/>
          </w:tcPr>
          <w:p w:rsidR="005E6FA6" w:rsidRPr="00A0495B" w:rsidRDefault="005E6FA6" w:rsidP="004B18DE">
            <w:pPr>
              <w:widowControl w:val="0"/>
            </w:pPr>
            <w:r w:rsidRPr="00A0495B">
              <w:t xml:space="preserve">2.1. </w:t>
            </w:r>
            <w:r>
              <w:t xml:space="preserve">Apibūdinti </w:t>
            </w:r>
            <w:r w:rsidRPr="00A0495B">
              <w:t>augalų apsaugos įrangą ir ją paruošti naudojimui, įvertinant mažiausią riziką</w:t>
            </w:r>
            <w:r>
              <w:t>.</w:t>
            </w:r>
          </w:p>
        </w:tc>
        <w:tc>
          <w:tcPr>
            <w:tcW w:w="2924" w:type="pct"/>
          </w:tcPr>
          <w:p w:rsidR="005E6FA6" w:rsidRPr="00A0495B" w:rsidRDefault="005E6FA6" w:rsidP="004B18DE">
            <w:pPr>
              <w:widowControl w:val="0"/>
              <w:autoSpaceDE w:val="0"/>
              <w:autoSpaceDN w:val="0"/>
              <w:adjustRightInd w:val="0"/>
              <w:rPr>
                <w:b/>
                <w:i/>
                <w:iCs/>
              </w:rPr>
            </w:pPr>
            <w:r w:rsidRPr="005E6FA6">
              <w:rPr>
                <w:b/>
                <w:iCs/>
              </w:rPr>
              <w:t>Tema.</w:t>
            </w:r>
            <w:r w:rsidRPr="00A0495B">
              <w:rPr>
                <w:b/>
                <w:i/>
                <w:iCs/>
              </w:rPr>
              <w:t xml:space="preserve"> Augalų apsaugos produktų purškimo įrangos naudojimo būdai ir jos parinkimas</w:t>
            </w:r>
          </w:p>
          <w:p w:rsidR="005E6FA6" w:rsidRPr="00A0495B" w:rsidRDefault="005E6FA6" w:rsidP="004B18DE">
            <w:pPr>
              <w:pStyle w:val="Betarp"/>
              <w:widowControl w:val="0"/>
              <w:numPr>
                <w:ilvl w:val="0"/>
                <w:numId w:val="64"/>
              </w:numPr>
              <w:ind w:left="0" w:firstLine="0"/>
              <w:rPr>
                <w:bCs/>
              </w:rPr>
            </w:pPr>
            <w:r w:rsidRPr="00A0495B">
              <w:rPr>
                <w:bCs/>
              </w:rPr>
              <w:t>Augalų apsaugos produk</w:t>
            </w:r>
            <w:r>
              <w:rPr>
                <w:bCs/>
              </w:rPr>
              <w:t>tų paskleidimo būdai ir mašinos</w:t>
            </w:r>
          </w:p>
          <w:p w:rsidR="005E6FA6" w:rsidRPr="00A0495B" w:rsidRDefault="005E6FA6" w:rsidP="004B18DE">
            <w:pPr>
              <w:pStyle w:val="Betarp"/>
              <w:widowControl w:val="0"/>
              <w:numPr>
                <w:ilvl w:val="0"/>
                <w:numId w:val="64"/>
              </w:numPr>
              <w:ind w:left="0" w:firstLine="0"/>
              <w:rPr>
                <w:bCs/>
              </w:rPr>
            </w:pPr>
            <w:r w:rsidRPr="00A0495B">
              <w:rPr>
                <w:bCs/>
              </w:rPr>
              <w:t>Agrotechniniai reikalavimai augalų apsaugo</w:t>
            </w:r>
            <w:r>
              <w:rPr>
                <w:bCs/>
              </w:rPr>
              <w:t>s paskleidimo priemonėms</w:t>
            </w:r>
          </w:p>
          <w:p w:rsidR="005E6FA6" w:rsidRPr="00A0495B" w:rsidRDefault="005E6FA6" w:rsidP="004B18DE">
            <w:pPr>
              <w:widowControl w:val="0"/>
              <w:rPr>
                <w:b/>
                <w:i/>
                <w:iCs/>
              </w:rPr>
            </w:pPr>
            <w:r w:rsidRPr="005E6FA6">
              <w:rPr>
                <w:b/>
                <w:iCs/>
              </w:rPr>
              <w:t>Tema.</w:t>
            </w:r>
            <w:r w:rsidRPr="00A0495B">
              <w:rPr>
                <w:b/>
                <w:i/>
                <w:iCs/>
              </w:rPr>
              <w:t xml:space="preserve"> Augalų apsaugos produktų purškimo įranga ir jos konstrukciniai ypatumai</w:t>
            </w:r>
          </w:p>
          <w:p w:rsidR="005E6FA6" w:rsidRPr="00A0495B" w:rsidRDefault="005E6FA6" w:rsidP="004B18DE">
            <w:pPr>
              <w:widowControl w:val="0"/>
              <w:numPr>
                <w:ilvl w:val="0"/>
                <w:numId w:val="68"/>
              </w:numPr>
              <w:ind w:left="0" w:firstLine="0"/>
            </w:pPr>
            <w:r w:rsidRPr="00A0495B">
              <w:t>P</w:t>
            </w:r>
            <w:r>
              <w:t>urkštuvų tipai ir jų parinkimas</w:t>
            </w:r>
          </w:p>
          <w:p w:rsidR="005E6FA6" w:rsidRPr="00A0495B" w:rsidRDefault="005E6FA6" w:rsidP="004B18DE">
            <w:pPr>
              <w:widowControl w:val="0"/>
              <w:numPr>
                <w:ilvl w:val="0"/>
                <w:numId w:val="68"/>
              </w:numPr>
              <w:ind w:left="0" w:firstLine="0"/>
            </w:pPr>
            <w:r w:rsidRPr="00A0495B">
              <w:t xml:space="preserve">Traktoriniai hidrauliniai lauko purkštuvai, </w:t>
            </w:r>
            <w:r>
              <w:t>jų sandara ir veikimo principas</w:t>
            </w:r>
          </w:p>
          <w:p w:rsidR="005E6FA6" w:rsidRPr="00A0495B" w:rsidRDefault="005E6FA6" w:rsidP="004B18DE">
            <w:pPr>
              <w:widowControl w:val="0"/>
              <w:numPr>
                <w:ilvl w:val="0"/>
                <w:numId w:val="68"/>
              </w:numPr>
              <w:ind w:left="0" w:firstLine="0"/>
            </w:pPr>
            <w:r w:rsidRPr="00A0495B">
              <w:t>Savaeigių hidraulinių lauko purkštuvų kon</w:t>
            </w:r>
            <w:r>
              <w:t>strukcijos ypatumai</w:t>
            </w:r>
          </w:p>
          <w:p w:rsidR="005E6FA6" w:rsidRPr="00A0495B" w:rsidRDefault="005E6FA6" w:rsidP="004B18DE">
            <w:pPr>
              <w:widowControl w:val="0"/>
              <w:numPr>
                <w:ilvl w:val="0"/>
                <w:numId w:val="68"/>
              </w:numPr>
              <w:ind w:left="0" w:firstLine="0"/>
            </w:pPr>
            <w:proofErr w:type="spellStart"/>
            <w:r w:rsidRPr="00A0495B">
              <w:t>Pneumohidraulinių</w:t>
            </w:r>
            <w:proofErr w:type="spellEnd"/>
            <w:r w:rsidRPr="00A0495B">
              <w:t xml:space="preserve"> lauko p</w:t>
            </w:r>
            <w:r>
              <w:t>urkštuvų konstrukcijos ypatumai</w:t>
            </w:r>
          </w:p>
          <w:p w:rsidR="005E6FA6" w:rsidRPr="00A0495B" w:rsidRDefault="005E6FA6" w:rsidP="004B18DE">
            <w:pPr>
              <w:widowControl w:val="0"/>
              <w:numPr>
                <w:ilvl w:val="0"/>
                <w:numId w:val="68"/>
              </w:numPr>
              <w:ind w:left="0" w:firstLine="0"/>
            </w:pPr>
            <w:proofErr w:type="spellStart"/>
            <w:r w:rsidRPr="00A0495B">
              <w:t>Pneumohidraulinių</w:t>
            </w:r>
            <w:proofErr w:type="spellEnd"/>
            <w:r w:rsidRPr="00A0495B">
              <w:t xml:space="preserve"> sodo p</w:t>
            </w:r>
            <w:r>
              <w:t>urkštuvų konstrukcijos ypatumai</w:t>
            </w:r>
          </w:p>
          <w:p w:rsidR="005E6FA6" w:rsidRPr="00A0495B" w:rsidRDefault="005E6FA6" w:rsidP="004B18DE">
            <w:pPr>
              <w:pStyle w:val="Sraopastraipa"/>
              <w:widowControl w:val="0"/>
              <w:ind w:left="0"/>
              <w:rPr>
                <w:b/>
                <w:i/>
                <w:iCs/>
              </w:rPr>
            </w:pPr>
            <w:r w:rsidRPr="005E6FA6">
              <w:rPr>
                <w:b/>
                <w:iCs/>
              </w:rPr>
              <w:t>Tema.</w:t>
            </w:r>
            <w:r w:rsidRPr="00A0495B">
              <w:rPr>
                <w:b/>
                <w:i/>
                <w:iCs/>
              </w:rPr>
              <w:t xml:space="preserve"> Augalų apsaugos produktų purškimo įrangos paruošimas naudojimui, įvertinant mažiausią riziką, ir kalibravimo reikalavimai</w:t>
            </w:r>
          </w:p>
          <w:p w:rsidR="005E6FA6" w:rsidRPr="006779F5" w:rsidRDefault="005E6FA6" w:rsidP="004B18DE">
            <w:pPr>
              <w:widowControl w:val="0"/>
              <w:numPr>
                <w:ilvl w:val="0"/>
                <w:numId w:val="68"/>
              </w:numPr>
              <w:ind w:left="0" w:firstLine="0"/>
            </w:pPr>
            <w:r w:rsidRPr="006779F5">
              <w:t>Augalų apsaugos produktų purškimo įrangos paruošimas naudojimui</w:t>
            </w:r>
          </w:p>
          <w:p w:rsidR="005E6FA6" w:rsidRPr="00A0495B" w:rsidRDefault="005E6FA6" w:rsidP="004B18DE">
            <w:pPr>
              <w:widowControl w:val="0"/>
              <w:numPr>
                <w:ilvl w:val="0"/>
                <w:numId w:val="68"/>
              </w:numPr>
              <w:ind w:left="0" w:firstLine="0"/>
              <w:rPr>
                <w:bCs/>
              </w:rPr>
            </w:pPr>
            <w:r w:rsidRPr="00A0495B">
              <w:t>Augalų apsaugos produktų purškimo į</w:t>
            </w:r>
            <w:r>
              <w:t>rangos kalibravimo reikalavimai</w:t>
            </w:r>
          </w:p>
        </w:tc>
      </w:tr>
      <w:tr w:rsidR="005E6FA6" w:rsidRPr="00DA3A2B" w:rsidTr="00625907">
        <w:trPr>
          <w:trHeight w:val="57"/>
          <w:jc w:val="center"/>
        </w:trPr>
        <w:tc>
          <w:tcPr>
            <w:tcW w:w="947" w:type="pct"/>
            <w:vMerge/>
            <w:shd w:val="clear" w:color="auto" w:fill="auto"/>
          </w:tcPr>
          <w:p w:rsidR="005E6FA6" w:rsidRPr="00DA3A2B" w:rsidRDefault="005E6FA6" w:rsidP="004B18DE">
            <w:pPr>
              <w:pStyle w:val="Betarp"/>
              <w:widowControl w:val="0"/>
            </w:pPr>
          </w:p>
        </w:tc>
        <w:tc>
          <w:tcPr>
            <w:tcW w:w="1129" w:type="pct"/>
          </w:tcPr>
          <w:p w:rsidR="005E6FA6" w:rsidRPr="00A0495B" w:rsidRDefault="005E6FA6" w:rsidP="004B18DE">
            <w:pPr>
              <w:widowControl w:val="0"/>
            </w:pPr>
            <w:r w:rsidRPr="00A0495B">
              <w:t>2.2. Taikyti augalų apsaugos produktų purškimo įrangos naudo</w:t>
            </w:r>
            <w:r>
              <w:t xml:space="preserve">jimo ir priežiūros </w:t>
            </w:r>
            <w:r>
              <w:lastRenderedPageBreak/>
              <w:t>reikalavimus.</w:t>
            </w:r>
          </w:p>
        </w:tc>
        <w:tc>
          <w:tcPr>
            <w:tcW w:w="2924" w:type="pct"/>
          </w:tcPr>
          <w:p w:rsidR="005E6FA6" w:rsidRPr="00A0495B" w:rsidRDefault="005E6FA6" w:rsidP="004B18DE">
            <w:pPr>
              <w:widowControl w:val="0"/>
              <w:shd w:val="clear" w:color="auto" w:fill="FFFFFF"/>
              <w:outlineLvl w:val="0"/>
              <w:rPr>
                <w:b/>
                <w:i/>
                <w:iCs/>
                <w:spacing w:val="4"/>
                <w:kern w:val="36"/>
                <w:lang w:eastAsia="en-US"/>
              </w:rPr>
            </w:pPr>
            <w:r w:rsidRPr="005E6FA6">
              <w:rPr>
                <w:b/>
                <w:iCs/>
              </w:rPr>
              <w:lastRenderedPageBreak/>
              <w:t>Tema.</w:t>
            </w:r>
            <w:r w:rsidRPr="00A0495B">
              <w:rPr>
                <w:b/>
                <w:i/>
                <w:iCs/>
              </w:rPr>
              <w:t xml:space="preserve"> </w:t>
            </w:r>
            <w:r w:rsidRPr="00A0495B">
              <w:rPr>
                <w:b/>
                <w:i/>
                <w:iCs/>
                <w:spacing w:val="4"/>
                <w:kern w:val="36"/>
                <w:lang w:eastAsia="en-US"/>
              </w:rPr>
              <w:t>Augalų apsaugos produktų purškimo įrangos techniniai naudojimo ir priežiūros reikalavimai</w:t>
            </w:r>
          </w:p>
          <w:p w:rsidR="005E6FA6" w:rsidRPr="00A0495B" w:rsidRDefault="005E6FA6" w:rsidP="004B18DE">
            <w:pPr>
              <w:widowControl w:val="0"/>
              <w:numPr>
                <w:ilvl w:val="0"/>
                <w:numId w:val="68"/>
              </w:numPr>
              <w:ind w:left="0" w:firstLine="0"/>
            </w:pPr>
            <w:r w:rsidRPr="00A0495B">
              <w:t>Augalų apsaugos produktų purškimo</w:t>
            </w:r>
            <w:r>
              <w:t xml:space="preserve"> įrangos naudojimo reikalavimai</w:t>
            </w:r>
          </w:p>
          <w:p w:rsidR="005E6FA6" w:rsidRPr="00A0495B" w:rsidRDefault="005E6FA6" w:rsidP="004B18DE">
            <w:pPr>
              <w:widowControl w:val="0"/>
              <w:numPr>
                <w:ilvl w:val="0"/>
                <w:numId w:val="68"/>
              </w:numPr>
              <w:ind w:left="0" w:firstLine="0"/>
              <w:rPr>
                <w:lang w:eastAsia="en-US"/>
              </w:rPr>
            </w:pPr>
            <w:r w:rsidRPr="00A0495B">
              <w:lastRenderedPageBreak/>
              <w:t>Augalų apsaugos produktų purškimo įrangos priežiūros rei</w:t>
            </w:r>
            <w:r>
              <w:t>kalavimai</w:t>
            </w:r>
          </w:p>
          <w:p w:rsidR="005E6FA6" w:rsidRPr="00A0495B" w:rsidRDefault="005E6FA6" w:rsidP="004B18DE">
            <w:pPr>
              <w:widowControl w:val="0"/>
            </w:pPr>
            <w:r w:rsidRPr="005E6FA6">
              <w:rPr>
                <w:b/>
                <w:iCs/>
              </w:rPr>
              <w:t>Tema.</w:t>
            </w:r>
            <w:r w:rsidRPr="00A0495B">
              <w:rPr>
                <w:b/>
                <w:i/>
                <w:iCs/>
              </w:rPr>
              <w:t xml:space="preserve"> </w:t>
            </w:r>
            <w:r w:rsidRPr="00A0495B">
              <w:rPr>
                <w:b/>
                <w:i/>
                <w:iCs/>
                <w:spacing w:val="4"/>
                <w:kern w:val="36"/>
                <w:lang w:eastAsia="en-US"/>
              </w:rPr>
              <w:t>Augalų apsaugos produktų purškimo įrangos techninė apžiūra</w:t>
            </w:r>
          </w:p>
          <w:p w:rsidR="005E6FA6" w:rsidRPr="006779F5" w:rsidRDefault="005E6FA6" w:rsidP="004B18DE">
            <w:pPr>
              <w:widowControl w:val="0"/>
              <w:numPr>
                <w:ilvl w:val="0"/>
                <w:numId w:val="68"/>
              </w:numPr>
              <w:ind w:left="0" w:firstLine="0"/>
            </w:pPr>
            <w:r w:rsidRPr="006779F5">
              <w:t>Purškimo įrangos techninės apžiūros atlikimo reikalavimai ir periodiškumas</w:t>
            </w:r>
          </w:p>
          <w:p w:rsidR="005E6FA6" w:rsidRPr="00A0495B" w:rsidRDefault="005E6FA6" w:rsidP="004B18DE">
            <w:pPr>
              <w:widowControl w:val="0"/>
              <w:numPr>
                <w:ilvl w:val="0"/>
                <w:numId w:val="68"/>
              </w:numPr>
              <w:ind w:left="0" w:firstLine="0"/>
              <w:rPr>
                <w:bCs/>
              </w:rPr>
            </w:pPr>
            <w:r w:rsidRPr="006779F5">
              <w:t>Augalų</w:t>
            </w:r>
            <w:r w:rsidRPr="00A0495B">
              <w:rPr>
                <w:bCs/>
                <w:spacing w:val="4"/>
                <w:kern w:val="36"/>
                <w:lang w:eastAsia="en-US"/>
              </w:rPr>
              <w:t xml:space="preserve"> apsaugos produktų purškimo įrangos paruoši</w:t>
            </w:r>
            <w:r>
              <w:rPr>
                <w:bCs/>
                <w:spacing w:val="4"/>
                <w:kern w:val="36"/>
                <w:lang w:eastAsia="en-US"/>
              </w:rPr>
              <w:t>mas techninei apžiūrai</w:t>
            </w:r>
          </w:p>
        </w:tc>
      </w:tr>
      <w:tr w:rsidR="005E6FA6" w:rsidRPr="00DA3A2B" w:rsidTr="00625907">
        <w:trPr>
          <w:trHeight w:val="57"/>
          <w:jc w:val="center"/>
        </w:trPr>
        <w:tc>
          <w:tcPr>
            <w:tcW w:w="947" w:type="pct"/>
            <w:vMerge/>
            <w:shd w:val="clear" w:color="auto" w:fill="auto"/>
          </w:tcPr>
          <w:p w:rsidR="005E6FA6" w:rsidRPr="00DA3A2B" w:rsidRDefault="005E6FA6" w:rsidP="004B18DE">
            <w:pPr>
              <w:pStyle w:val="Betarp"/>
              <w:widowControl w:val="0"/>
            </w:pPr>
          </w:p>
        </w:tc>
        <w:tc>
          <w:tcPr>
            <w:tcW w:w="1129" w:type="pct"/>
          </w:tcPr>
          <w:p w:rsidR="005E6FA6" w:rsidRPr="00A0495B" w:rsidRDefault="005E6FA6" w:rsidP="004B18DE">
            <w:pPr>
              <w:widowControl w:val="0"/>
            </w:pPr>
            <w:r w:rsidRPr="00A0495B">
              <w:t xml:space="preserve">2.3. </w:t>
            </w:r>
            <w:r w:rsidRPr="00B14677">
              <w:t xml:space="preserve">Parinkti rizikos valdymo ir informavimo priemones, </w:t>
            </w:r>
            <w:r>
              <w:t>laikantis darbo reikalavimų dirbant su augalų apsaugos įranga.</w:t>
            </w:r>
          </w:p>
        </w:tc>
        <w:tc>
          <w:tcPr>
            <w:tcW w:w="2924" w:type="pct"/>
          </w:tcPr>
          <w:p w:rsidR="005E6FA6" w:rsidRPr="00A0495B" w:rsidRDefault="005E6FA6" w:rsidP="004B18DE">
            <w:pPr>
              <w:widowControl w:val="0"/>
              <w:autoSpaceDE w:val="0"/>
              <w:autoSpaceDN w:val="0"/>
              <w:adjustRightInd w:val="0"/>
              <w:rPr>
                <w:rFonts w:eastAsia="Calibri"/>
                <w:b/>
                <w:i/>
                <w:iCs/>
                <w:lang w:eastAsia="en-US"/>
              </w:rPr>
            </w:pPr>
            <w:r w:rsidRPr="005E6FA6">
              <w:rPr>
                <w:rFonts w:eastAsia="Calibri"/>
                <w:b/>
                <w:iCs/>
                <w:lang w:eastAsia="en-US"/>
              </w:rPr>
              <w:t>Tema.</w:t>
            </w:r>
            <w:r w:rsidRPr="00A0495B">
              <w:rPr>
                <w:i/>
                <w:iCs/>
                <w:color w:val="222222"/>
                <w:spacing w:val="4"/>
                <w:kern w:val="36"/>
                <w:lang w:eastAsia="en-US"/>
              </w:rPr>
              <w:t xml:space="preserve"> </w:t>
            </w:r>
            <w:r w:rsidRPr="00A0495B">
              <w:rPr>
                <w:b/>
                <w:i/>
                <w:iCs/>
                <w:spacing w:val="4"/>
                <w:kern w:val="36"/>
                <w:lang w:eastAsia="en-US"/>
              </w:rPr>
              <w:t>Augalų apsaugos produktų purškimo įrangos</w:t>
            </w:r>
            <w:r w:rsidRPr="00A0495B">
              <w:rPr>
                <w:rFonts w:eastAsia="Calibri"/>
                <w:b/>
                <w:i/>
                <w:iCs/>
                <w:color w:val="000000"/>
                <w:lang w:eastAsia="en-US"/>
              </w:rPr>
              <w:t xml:space="preserve"> naudojimo rizika ir rizikos valdymo priemonės</w:t>
            </w:r>
          </w:p>
          <w:p w:rsidR="005E6FA6" w:rsidRPr="00A0495B" w:rsidRDefault="005E6FA6" w:rsidP="004B18DE">
            <w:pPr>
              <w:widowControl w:val="0"/>
              <w:numPr>
                <w:ilvl w:val="0"/>
                <w:numId w:val="69"/>
              </w:numPr>
              <w:autoSpaceDE w:val="0"/>
              <w:autoSpaceDN w:val="0"/>
              <w:adjustRightInd w:val="0"/>
              <w:ind w:left="0" w:firstLine="0"/>
              <w:rPr>
                <w:rFonts w:eastAsia="Calibri"/>
                <w:bCs/>
                <w:lang w:eastAsia="en-US"/>
              </w:rPr>
            </w:pPr>
            <w:r w:rsidRPr="00A0495B">
              <w:rPr>
                <w:bCs/>
                <w:spacing w:val="4"/>
                <w:kern w:val="36"/>
                <w:lang w:eastAsia="en-US"/>
              </w:rPr>
              <w:t>Augalų apsaugos produktų purškimo įrangos</w:t>
            </w:r>
            <w:r w:rsidRPr="00A0495B">
              <w:rPr>
                <w:rFonts w:eastAsia="Calibri"/>
                <w:bCs/>
                <w:color w:val="000000"/>
                <w:lang w:eastAsia="en-US"/>
              </w:rPr>
              <w:t xml:space="preserve"> naudojimo rizikos veiksniai</w:t>
            </w:r>
          </w:p>
          <w:p w:rsidR="005E6FA6" w:rsidRPr="00A0495B" w:rsidRDefault="005E6FA6" w:rsidP="004B18DE">
            <w:pPr>
              <w:widowControl w:val="0"/>
              <w:numPr>
                <w:ilvl w:val="0"/>
                <w:numId w:val="69"/>
              </w:numPr>
              <w:autoSpaceDE w:val="0"/>
              <w:autoSpaceDN w:val="0"/>
              <w:adjustRightInd w:val="0"/>
              <w:ind w:left="0" w:firstLine="0"/>
              <w:rPr>
                <w:rFonts w:eastAsia="Calibri"/>
                <w:bCs/>
                <w:lang w:eastAsia="en-US"/>
              </w:rPr>
            </w:pPr>
            <w:r w:rsidRPr="00A0495B">
              <w:rPr>
                <w:rFonts w:eastAsia="Calibri"/>
                <w:bCs/>
                <w:color w:val="000000"/>
                <w:spacing w:val="4"/>
                <w:kern w:val="36"/>
                <w:lang w:eastAsia="en-US"/>
              </w:rPr>
              <w:t>Augalų apsaugos produktų purškimo įrangos</w:t>
            </w:r>
            <w:r w:rsidRPr="00A0495B">
              <w:rPr>
                <w:rFonts w:eastAsia="Calibri"/>
                <w:bCs/>
                <w:color w:val="000000"/>
                <w:lang w:eastAsia="en-US"/>
              </w:rPr>
              <w:t xml:space="preserve"> rizikos valdymo priemonės ir jų parinkimas</w:t>
            </w:r>
          </w:p>
          <w:p w:rsidR="005E6FA6" w:rsidRPr="00A0495B" w:rsidRDefault="005E6FA6" w:rsidP="004B18DE">
            <w:pPr>
              <w:widowControl w:val="0"/>
              <w:rPr>
                <w:b/>
                <w:i/>
                <w:iCs/>
                <w:color w:val="000000"/>
              </w:rPr>
            </w:pPr>
            <w:r w:rsidRPr="005E6FA6">
              <w:rPr>
                <w:b/>
                <w:iCs/>
                <w:color w:val="000000"/>
              </w:rPr>
              <w:t>Tema.</w:t>
            </w:r>
            <w:r w:rsidRPr="00A0495B">
              <w:rPr>
                <w:b/>
                <w:i/>
                <w:iCs/>
                <w:color w:val="000000"/>
              </w:rPr>
              <w:t xml:space="preserve"> </w:t>
            </w:r>
            <w:r w:rsidRPr="00A0495B">
              <w:rPr>
                <w:b/>
                <w:i/>
                <w:iCs/>
              </w:rPr>
              <w:t>Saugos darbe reikalavimai, dirbant su augalų apsaugos įranga ir informavimas apie nelaimingus atsitikimus</w:t>
            </w:r>
          </w:p>
          <w:p w:rsidR="005E6FA6" w:rsidRPr="00A0495B" w:rsidRDefault="005E6FA6" w:rsidP="004B18DE">
            <w:pPr>
              <w:widowControl w:val="0"/>
              <w:numPr>
                <w:ilvl w:val="0"/>
                <w:numId w:val="68"/>
              </w:numPr>
              <w:ind w:left="0" w:firstLine="0"/>
              <w:rPr>
                <w:color w:val="000000"/>
              </w:rPr>
            </w:pPr>
            <w:r w:rsidRPr="00A0495B">
              <w:t>Saugaus darbo reikalavimai di</w:t>
            </w:r>
            <w:r>
              <w:t>rbant su augalų apsaugos įranga</w:t>
            </w:r>
          </w:p>
          <w:p w:rsidR="005E6FA6" w:rsidRPr="00A0495B" w:rsidRDefault="005E6FA6" w:rsidP="004B18DE">
            <w:pPr>
              <w:widowControl w:val="0"/>
              <w:numPr>
                <w:ilvl w:val="0"/>
                <w:numId w:val="67"/>
              </w:numPr>
              <w:ind w:left="0" w:firstLine="0"/>
              <w:rPr>
                <w:color w:val="000000"/>
              </w:rPr>
            </w:pPr>
            <w:r w:rsidRPr="00A0495B">
              <w:t>Veiksmai, nutekėjus augalų apsaugos prod</w:t>
            </w:r>
            <w:r>
              <w:t>uktams į aplinką ir ją užteršus</w:t>
            </w:r>
          </w:p>
          <w:p w:rsidR="005E6FA6" w:rsidRPr="00A0495B" w:rsidRDefault="005E6FA6" w:rsidP="004B18DE">
            <w:pPr>
              <w:widowControl w:val="0"/>
              <w:numPr>
                <w:ilvl w:val="0"/>
                <w:numId w:val="67"/>
              </w:numPr>
              <w:ind w:left="0" w:firstLine="0"/>
              <w:rPr>
                <w:color w:val="000000"/>
              </w:rPr>
            </w:pPr>
            <w:r w:rsidRPr="00A0495B">
              <w:t>Informavimas apie nelaimingus atsitikimus</w:t>
            </w:r>
          </w:p>
        </w:tc>
      </w:tr>
      <w:tr w:rsidR="001C7FEB" w:rsidRPr="00DA3A2B" w:rsidTr="001C4EA4">
        <w:trPr>
          <w:trHeight w:val="57"/>
          <w:jc w:val="center"/>
        </w:trPr>
        <w:tc>
          <w:tcPr>
            <w:tcW w:w="947" w:type="pct"/>
          </w:tcPr>
          <w:p w:rsidR="001C7FEB" w:rsidRPr="00EF7F30" w:rsidRDefault="001C7FEB" w:rsidP="004B18DE">
            <w:pPr>
              <w:pStyle w:val="Betarp"/>
              <w:widowControl w:val="0"/>
              <w:rPr>
                <w:highlight w:val="yellow"/>
                <w:lang w:val="en-US"/>
              </w:rPr>
            </w:pPr>
            <w:r w:rsidRPr="00DA3A2B">
              <w:t>Mokymosi pasiekimų vertinimo kriterijai</w:t>
            </w:r>
          </w:p>
        </w:tc>
        <w:tc>
          <w:tcPr>
            <w:tcW w:w="4053" w:type="pct"/>
            <w:gridSpan w:val="2"/>
          </w:tcPr>
          <w:p w:rsidR="00125DCD" w:rsidRDefault="005E6FA6" w:rsidP="00125DCD">
            <w:pPr>
              <w:widowControl w:val="0"/>
              <w:jc w:val="both"/>
            </w:pPr>
            <w:r>
              <w:t>Apibūdinti teisės aktai, reglamentuojantys augalų apsaugos produktų naudojimą. Parinkti augalų apsaugos produktai, skirti žemės ūkio augalų apsaugai, laikantis augalų apsaugos produktų reikalavimų. Naudotos asmenines apsaugos ir pirmosios pagalbos priemonės, dirbant su augalų apsaugos produktais, vadovaujantis augalų apsaugos produktų naudojimo reikalavimų. Parinkti kenksmingųjų organizmų kontrolės metodai, taikant geros augalų apsaugos praktikos taisykles. Užpildytas profesionaliam naudojimui skirtų augalų apsaugos produktų apskaitos žurnalas. Apibūdinta ir paruošta naudojimui augalų apsaugos įranga, įvertinta mažiausia rizika.</w:t>
            </w:r>
            <w:r w:rsidR="006D4F63">
              <w:t xml:space="preserve"> </w:t>
            </w:r>
            <w:r>
              <w:t>Taikyti augalų apsaugos produktų purškimo įrangos naudoj</w:t>
            </w:r>
            <w:r w:rsidR="006D4F63">
              <w:t xml:space="preserve">imo ir priežiūros reikalavimai. Parinktos </w:t>
            </w:r>
            <w:r>
              <w:t>rizikos</w:t>
            </w:r>
            <w:r w:rsidR="006D4F63">
              <w:t xml:space="preserve"> valdymo ir informavimo priemonė</w:t>
            </w:r>
            <w:r>
              <w:t>s, laikantis darbo reikalavimų dirbant su augalų apsaugos įranga.</w:t>
            </w:r>
            <w:r w:rsidR="006D4F63">
              <w:t xml:space="preserve"> </w:t>
            </w:r>
            <w:r w:rsidR="001C7FEB" w:rsidRPr="00DA3A2B">
              <w:t>Dirbant su augalų apsaugos įranga laiky</w:t>
            </w:r>
            <w:r w:rsidR="00125DCD">
              <w:t>tasi saugaus darbo reikalavimų.</w:t>
            </w:r>
          </w:p>
          <w:p w:rsidR="001C7FEB" w:rsidRPr="00DA3A2B" w:rsidRDefault="001C7FEB" w:rsidP="00125DCD">
            <w:pPr>
              <w:widowControl w:val="0"/>
              <w:jc w:val="both"/>
            </w:pPr>
            <w:r w:rsidRPr="00DA3A2B">
              <w:t xml:space="preserve">Dėvėti tinkami darbo drabužiai ir avalynė, asmeninės apsaugos priemonės. Baigus darbą, darbo vieta išvalyta, sutvarkyta, nuvalyti įrankiai ir likusios medžiagos sudėtos į jų saugojimo vietą. Darbai atlikti kokybiškai, laikantis darbų technologijos bei </w:t>
            </w:r>
            <w:r w:rsidRPr="006D4F63">
              <w:t>darbuotojų saugos ir sveikatos, ergonomikos, priešgaisrinės saugos ir aplinkosaugos reikalavimų. Medžiagos ir įranga parinktos, paruoštos darbui bei naudotos tikslingai. Vartoti tikslūs techniniai ir te</w:t>
            </w:r>
            <w:r w:rsidRPr="00DA3A2B">
              <w:t>chnologiniai terminai valstybine kalba, bendrauta laikantis darbo etikos ir kultūros principų.</w:t>
            </w:r>
          </w:p>
        </w:tc>
      </w:tr>
      <w:tr w:rsidR="001C7FEB" w:rsidRPr="00DA3A2B" w:rsidTr="001C4EA4">
        <w:trPr>
          <w:trHeight w:val="57"/>
          <w:jc w:val="center"/>
        </w:trPr>
        <w:tc>
          <w:tcPr>
            <w:tcW w:w="947" w:type="pct"/>
          </w:tcPr>
          <w:p w:rsidR="001C7FEB" w:rsidRPr="00DA3A2B" w:rsidRDefault="001C7FEB" w:rsidP="004B18DE">
            <w:pPr>
              <w:pStyle w:val="2vidutinistinklelis1"/>
              <w:widowControl w:val="0"/>
            </w:pPr>
            <w:r w:rsidRPr="00DA3A2B">
              <w:t>Reikalavimai mokymui skirtiems metodiniams ir materialiesiems ištekliams</w:t>
            </w:r>
          </w:p>
        </w:tc>
        <w:tc>
          <w:tcPr>
            <w:tcW w:w="4053" w:type="pct"/>
            <w:gridSpan w:val="2"/>
          </w:tcPr>
          <w:p w:rsidR="001C7FEB" w:rsidRDefault="001C7FEB" w:rsidP="00125DCD">
            <w:pPr>
              <w:widowControl w:val="0"/>
              <w:jc w:val="both"/>
              <w:rPr>
                <w:rFonts w:eastAsia="Calibri"/>
                <w:i/>
              </w:rPr>
            </w:pPr>
            <w:r w:rsidRPr="00DA3A2B">
              <w:rPr>
                <w:rFonts w:eastAsia="Calibri"/>
                <w:i/>
              </w:rPr>
              <w:t>Mokymo(si) medžiaga:</w:t>
            </w:r>
          </w:p>
          <w:p w:rsidR="001C7FEB" w:rsidRDefault="001C7FEB" w:rsidP="00125DCD">
            <w:pPr>
              <w:pStyle w:val="Betarp"/>
              <w:widowControl w:val="0"/>
              <w:numPr>
                <w:ilvl w:val="0"/>
                <w:numId w:val="1"/>
              </w:numPr>
              <w:ind w:left="0" w:firstLine="0"/>
              <w:jc w:val="both"/>
            </w:pPr>
            <w:r w:rsidRPr="00DA3A2B">
              <w:t>Vadovėliai ir kita mokomoji medžiaga</w:t>
            </w:r>
          </w:p>
          <w:p w:rsidR="001C7FEB" w:rsidRDefault="001C7FEB" w:rsidP="00125DCD">
            <w:pPr>
              <w:pStyle w:val="Betarp"/>
              <w:widowControl w:val="0"/>
              <w:numPr>
                <w:ilvl w:val="0"/>
                <w:numId w:val="1"/>
              </w:numPr>
              <w:ind w:left="0" w:firstLine="0"/>
              <w:jc w:val="both"/>
            </w:pPr>
            <w:r w:rsidRPr="00DA3A2B">
              <w:t>Testas turimiems gebėjimams vertinti</w:t>
            </w:r>
          </w:p>
          <w:p w:rsidR="001C7FEB" w:rsidRDefault="001C7FEB" w:rsidP="00125DCD">
            <w:pPr>
              <w:pStyle w:val="Betarp"/>
              <w:widowControl w:val="0"/>
              <w:numPr>
                <w:ilvl w:val="0"/>
                <w:numId w:val="1"/>
              </w:numPr>
              <w:ind w:left="0" w:firstLine="0"/>
              <w:jc w:val="both"/>
              <w:rPr>
                <w:rFonts w:eastAsia="Calibri"/>
                <w:noProof/>
              </w:rPr>
            </w:pPr>
            <w:r w:rsidRPr="00DA3A2B">
              <w:rPr>
                <w:rFonts w:eastAsia="Calibri"/>
                <w:noProof/>
              </w:rPr>
              <w:t>Darbuotojų saugos ir sveikatos reikalavimai</w:t>
            </w:r>
          </w:p>
          <w:p w:rsidR="001C7FEB" w:rsidRDefault="001C7FEB" w:rsidP="00125DCD">
            <w:pPr>
              <w:pStyle w:val="Betarp"/>
              <w:widowControl w:val="0"/>
              <w:numPr>
                <w:ilvl w:val="0"/>
                <w:numId w:val="1"/>
              </w:numPr>
              <w:ind w:left="0" w:firstLine="0"/>
              <w:jc w:val="both"/>
            </w:pPr>
            <w:r w:rsidRPr="00DA3A2B">
              <w:t>Geros augalų apsaugos praktikos taisyklės</w:t>
            </w:r>
          </w:p>
          <w:p w:rsidR="001C7FEB" w:rsidRDefault="001C7FEB" w:rsidP="00125DCD">
            <w:pPr>
              <w:pStyle w:val="Betarp"/>
              <w:widowControl w:val="0"/>
              <w:numPr>
                <w:ilvl w:val="0"/>
                <w:numId w:val="1"/>
              </w:numPr>
              <w:ind w:left="0" w:firstLine="0"/>
              <w:jc w:val="both"/>
            </w:pPr>
            <w:r w:rsidRPr="00DA3A2B">
              <w:t>Žemės ūkio mašinų eksploatavimo instrukcijos</w:t>
            </w:r>
          </w:p>
          <w:p w:rsidR="001C7FEB" w:rsidRDefault="001C7FEB" w:rsidP="00125DCD">
            <w:pPr>
              <w:pStyle w:val="Betarp"/>
              <w:widowControl w:val="0"/>
              <w:numPr>
                <w:ilvl w:val="0"/>
                <w:numId w:val="1"/>
              </w:numPr>
              <w:ind w:left="0" w:firstLine="0"/>
              <w:jc w:val="both"/>
              <w:rPr>
                <w:rFonts w:eastAsia="Calibri"/>
              </w:rPr>
            </w:pPr>
            <w:r w:rsidRPr="00DA3A2B">
              <w:rPr>
                <w:rFonts w:eastAsia="Calibri"/>
              </w:rPr>
              <w:t>LR augalų apsaugos įstatymas</w:t>
            </w:r>
          </w:p>
          <w:p w:rsidR="001C7FEB" w:rsidRDefault="001C7FEB" w:rsidP="00125DCD">
            <w:pPr>
              <w:pStyle w:val="Betarp"/>
              <w:widowControl w:val="0"/>
              <w:numPr>
                <w:ilvl w:val="0"/>
                <w:numId w:val="1"/>
              </w:numPr>
              <w:ind w:left="0" w:firstLine="0"/>
              <w:jc w:val="both"/>
              <w:rPr>
                <w:rFonts w:eastAsia="Calibri"/>
              </w:rPr>
            </w:pPr>
            <w:r w:rsidRPr="00DA3A2B">
              <w:rPr>
                <w:rFonts w:eastAsia="Calibri"/>
              </w:rPr>
              <w:lastRenderedPageBreak/>
              <w:t>LR tręšiamųjų produktų įstatymas</w:t>
            </w:r>
          </w:p>
          <w:p w:rsidR="001C7FEB" w:rsidRDefault="001C7FEB" w:rsidP="00125DCD">
            <w:pPr>
              <w:pStyle w:val="Betarp"/>
              <w:widowControl w:val="0"/>
              <w:numPr>
                <w:ilvl w:val="0"/>
                <w:numId w:val="1"/>
              </w:numPr>
              <w:ind w:left="0" w:firstLine="0"/>
              <w:jc w:val="both"/>
            </w:pPr>
            <w:r w:rsidRPr="00DA3A2B">
              <w:t>Lietuvos žemės ūkio ir kaimo plėtros strateginis planas</w:t>
            </w:r>
          </w:p>
          <w:p w:rsidR="001C7FEB" w:rsidRDefault="001C7FEB" w:rsidP="00125DCD">
            <w:pPr>
              <w:pStyle w:val="Betarp"/>
              <w:widowControl w:val="0"/>
              <w:numPr>
                <w:ilvl w:val="0"/>
                <w:numId w:val="1"/>
              </w:numPr>
              <w:ind w:left="0" w:firstLine="0"/>
              <w:jc w:val="both"/>
            </w:pPr>
            <w:r w:rsidRPr="00DA3A2B">
              <w:t>LR atliekų tvarkymo įstatymas</w:t>
            </w:r>
          </w:p>
          <w:p w:rsidR="00F716AC" w:rsidRDefault="001C7FEB" w:rsidP="00125DCD">
            <w:pPr>
              <w:pStyle w:val="Betarp"/>
              <w:widowControl w:val="0"/>
              <w:numPr>
                <w:ilvl w:val="0"/>
                <w:numId w:val="1"/>
              </w:numPr>
              <w:ind w:left="0" w:firstLine="0"/>
              <w:jc w:val="both"/>
            </w:pPr>
            <w:r w:rsidRPr="00DA3A2B">
              <w:rPr>
                <w:rFonts w:eastAsia="Calibri"/>
                <w:szCs w:val="22"/>
                <w:lang w:eastAsia="en-US"/>
              </w:rPr>
              <w:t>Žemės ūkio mašinų eksploatacijos instrukcijos</w:t>
            </w:r>
          </w:p>
          <w:p w:rsidR="001C7FEB" w:rsidRPr="006D4F63" w:rsidRDefault="001C7FEB" w:rsidP="00125DCD">
            <w:pPr>
              <w:pStyle w:val="Betarp"/>
              <w:widowControl w:val="0"/>
              <w:numPr>
                <w:ilvl w:val="0"/>
                <w:numId w:val="1"/>
              </w:numPr>
              <w:ind w:left="0" w:firstLine="0"/>
              <w:jc w:val="both"/>
            </w:pPr>
            <w:r w:rsidRPr="006D4F63">
              <w:t>Katalogai, plakatai ir kita vaizdinė medžiaga</w:t>
            </w:r>
          </w:p>
          <w:p w:rsidR="001C7FEB" w:rsidRDefault="001C7FEB" w:rsidP="00125DCD">
            <w:pPr>
              <w:pStyle w:val="Betarp"/>
              <w:widowControl w:val="0"/>
              <w:jc w:val="both"/>
              <w:rPr>
                <w:rFonts w:eastAsia="Calibri"/>
                <w:i/>
              </w:rPr>
            </w:pPr>
            <w:r w:rsidRPr="00DA3A2B">
              <w:rPr>
                <w:rFonts w:eastAsia="Calibri"/>
                <w:i/>
              </w:rPr>
              <w:t>Mokymo(si) priemonės:</w:t>
            </w:r>
          </w:p>
          <w:p w:rsidR="001C7FEB" w:rsidRDefault="001C7FEB" w:rsidP="00125DCD">
            <w:pPr>
              <w:pStyle w:val="Betarp"/>
              <w:widowControl w:val="0"/>
              <w:numPr>
                <w:ilvl w:val="0"/>
                <w:numId w:val="1"/>
              </w:numPr>
              <w:ind w:left="0" w:firstLine="0"/>
              <w:jc w:val="both"/>
            </w:pPr>
            <w:r w:rsidRPr="00DA3A2B">
              <w:t>Techninės priemonės mokymo(si) medžiagai iliustruoti, vizualizuoti, pristatyti</w:t>
            </w:r>
          </w:p>
          <w:p w:rsidR="001C7FEB" w:rsidRDefault="001C7FEB" w:rsidP="00125DCD">
            <w:pPr>
              <w:pStyle w:val="Betarp"/>
              <w:widowControl w:val="0"/>
              <w:numPr>
                <w:ilvl w:val="0"/>
                <w:numId w:val="1"/>
              </w:numPr>
              <w:ind w:left="0" w:firstLine="0"/>
              <w:jc w:val="both"/>
            </w:pPr>
            <w:r w:rsidRPr="00DA3A2B">
              <w:t>Dirvos paruošimo įrankiai, padargai ir mašinos</w:t>
            </w:r>
          </w:p>
          <w:p w:rsidR="00752A64" w:rsidRPr="00752A64" w:rsidRDefault="00752A64" w:rsidP="00125DCD">
            <w:pPr>
              <w:widowControl w:val="0"/>
              <w:numPr>
                <w:ilvl w:val="0"/>
                <w:numId w:val="1"/>
              </w:numPr>
              <w:ind w:left="0" w:firstLine="0"/>
              <w:jc w:val="both"/>
              <w:rPr>
                <w:color w:val="000000"/>
              </w:rPr>
            </w:pPr>
            <w:r>
              <w:rPr>
                <w:color w:val="000000"/>
              </w:rPr>
              <w:t>Augalų apsaugos produktų purškimo įranga</w:t>
            </w:r>
          </w:p>
          <w:p w:rsidR="001C7FEB" w:rsidRDefault="001C7FEB" w:rsidP="00125DCD">
            <w:pPr>
              <w:pStyle w:val="Betarp"/>
              <w:widowControl w:val="0"/>
              <w:numPr>
                <w:ilvl w:val="0"/>
                <w:numId w:val="1"/>
              </w:numPr>
              <w:ind w:left="0" w:firstLine="0"/>
              <w:jc w:val="both"/>
            </w:pPr>
            <w:r w:rsidRPr="00DA3A2B">
              <w:t>Pirmosios pagalbos rinkinys</w:t>
            </w:r>
          </w:p>
          <w:p w:rsidR="001C7FEB" w:rsidRPr="00DA3A2B" w:rsidRDefault="001C7FEB" w:rsidP="00125DCD">
            <w:pPr>
              <w:pStyle w:val="Betarp"/>
              <w:widowControl w:val="0"/>
              <w:numPr>
                <w:ilvl w:val="0"/>
                <w:numId w:val="1"/>
              </w:numPr>
              <w:ind w:left="0" w:firstLine="0"/>
              <w:jc w:val="both"/>
            </w:pPr>
            <w:r w:rsidRPr="00DA3A2B">
              <w:t>Darbo drabužiai, apavas, asmeninės apsaugos priemonės</w:t>
            </w:r>
          </w:p>
        </w:tc>
      </w:tr>
      <w:tr w:rsidR="001C7FEB" w:rsidRPr="00DA3A2B" w:rsidTr="001877CB">
        <w:trPr>
          <w:trHeight w:val="57"/>
          <w:jc w:val="center"/>
        </w:trPr>
        <w:tc>
          <w:tcPr>
            <w:tcW w:w="947" w:type="pct"/>
          </w:tcPr>
          <w:p w:rsidR="001C7FEB" w:rsidRPr="00DA3A2B" w:rsidRDefault="001C7FEB" w:rsidP="004B18DE">
            <w:pPr>
              <w:pStyle w:val="2vidutinistinklelis1"/>
              <w:widowControl w:val="0"/>
            </w:pPr>
            <w:r w:rsidRPr="00DA3A2B">
              <w:t>Reikalavimai teorinio ir praktinio mokymo vietai</w:t>
            </w:r>
          </w:p>
        </w:tc>
        <w:tc>
          <w:tcPr>
            <w:tcW w:w="4053" w:type="pct"/>
            <w:gridSpan w:val="2"/>
          </w:tcPr>
          <w:p w:rsidR="006D4F63" w:rsidRPr="009A43D1" w:rsidRDefault="006D4F63" w:rsidP="00125DCD">
            <w:pPr>
              <w:widowControl w:val="0"/>
              <w:jc w:val="both"/>
            </w:pPr>
            <w:r w:rsidRPr="009A43D1">
              <w:t>Klasė ar kita mokymui(si) pritaikyta patalpa su techninėmis priemonėmis (</w:t>
            </w:r>
            <w:r w:rsidRPr="009A43D1">
              <w:rPr>
                <w:noProof/>
              </w:rPr>
              <w:t xml:space="preserve">kompiuteriu, </w:t>
            </w:r>
            <w:r w:rsidRPr="009A43D1">
              <w:t>interneto prieiga, vaizdo projektoriumi) mokymo(si) medžiagai pateikti.</w:t>
            </w:r>
          </w:p>
          <w:p w:rsidR="00F716AC" w:rsidRDefault="006D4F63" w:rsidP="00125DCD">
            <w:pPr>
              <w:widowControl w:val="0"/>
              <w:jc w:val="both"/>
              <w:rPr>
                <w:bCs/>
              </w:rPr>
            </w:pPr>
            <w:r w:rsidRPr="009A43D1">
              <w:rPr>
                <w:rFonts w:eastAsia="Calibri"/>
              </w:rPr>
              <w:t>Praktinio mokymo klasė (patalpa), aprūpinta darbo drabužiais, asmeninėmis apsaugos priemonėmis</w:t>
            </w:r>
            <w:r w:rsidRPr="009A43D1">
              <w:rPr>
                <w:bCs/>
              </w:rPr>
              <w:t>, purkštuvais.</w:t>
            </w:r>
          </w:p>
          <w:p w:rsidR="001C7FEB" w:rsidRPr="00DA3A2B" w:rsidRDefault="006D4F63" w:rsidP="00125DCD">
            <w:pPr>
              <w:pStyle w:val="Betarp"/>
              <w:widowControl w:val="0"/>
              <w:jc w:val="both"/>
            </w:pPr>
            <w:r w:rsidRPr="009A43D1">
              <w:t>Ūkis: pasėlių laukai, augalų apsaugos technika, technikos nukenksminimo aikštelė, augalų apsaugos produktų ir pakuočių bei taros laikymo patalpa, specialioji darbo apranga ir jos laikymo patalpa, augalų apsaugos produktų apskaitos dokumentacija.</w:t>
            </w:r>
          </w:p>
        </w:tc>
      </w:tr>
      <w:tr w:rsidR="001C7FEB" w:rsidRPr="00DA3A2B" w:rsidTr="001C4EA4">
        <w:trPr>
          <w:trHeight w:val="57"/>
          <w:jc w:val="center"/>
        </w:trPr>
        <w:tc>
          <w:tcPr>
            <w:tcW w:w="947" w:type="pct"/>
          </w:tcPr>
          <w:p w:rsidR="001C7FEB" w:rsidRPr="00DA3A2B" w:rsidRDefault="001C7FEB" w:rsidP="004B18DE">
            <w:pPr>
              <w:pStyle w:val="2vidutinistinklelis1"/>
              <w:widowControl w:val="0"/>
            </w:pPr>
            <w:r w:rsidRPr="00DA3A2B">
              <w:t>Reikalavimai mokytojų dalykiniam pasirengimui (dalykinei kvalifikacijai)</w:t>
            </w:r>
          </w:p>
        </w:tc>
        <w:tc>
          <w:tcPr>
            <w:tcW w:w="4053" w:type="pct"/>
            <w:gridSpan w:val="2"/>
          </w:tcPr>
          <w:p w:rsidR="001C7FEB" w:rsidRPr="00DA3A2B" w:rsidRDefault="001C7FEB" w:rsidP="00125DCD">
            <w:pPr>
              <w:widowControl w:val="0"/>
              <w:jc w:val="both"/>
            </w:pPr>
            <w:r w:rsidRPr="00DA3A2B">
              <w:t>Modulį gali vesti mokytojas, turintis:</w:t>
            </w:r>
          </w:p>
          <w:p w:rsidR="001C7FEB" w:rsidRPr="00DA3A2B" w:rsidRDefault="001C7FEB" w:rsidP="00125DCD">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C7FEB" w:rsidRPr="00DA3A2B" w:rsidRDefault="001C7FEB" w:rsidP="00125DCD">
            <w:pPr>
              <w:pStyle w:val="2vidutinistinklelis1"/>
              <w:widowControl w:val="0"/>
              <w:jc w:val="both"/>
            </w:pPr>
            <w:r w:rsidRPr="00DA3A2B">
              <w:t xml:space="preserve">2) agronomijos studijų krypties ar lygiavertį išsilavinimą arba vidurinį išsilavinimą ir </w:t>
            </w:r>
            <w:proofErr w:type="spellStart"/>
            <w:r w:rsidR="006D4F63">
              <w:t>agroverslo</w:t>
            </w:r>
            <w:proofErr w:type="spellEnd"/>
            <w:r w:rsidR="006D4F63">
              <w:t xml:space="preserve"> </w:t>
            </w:r>
            <w:r w:rsidRPr="00DA3A2B">
              <w:t xml:space="preserve">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371AFF" w:rsidRDefault="00371AFF" w:rsidP="004B18DE">
      <w:pPr>
        <w:widowControl w:val="0"/>
      </w:pPr>
    </w:p>
    <w:p w:rsidR="00422749" w:rsidRPr="00DA3A2B" w:rsidRDefault="00422749" w:rsidP="004B18DE">
      <w:pPr>
        <w:widowControl w:val="0"/>
      </w:pPr>
    </w:p>
    <w:p w:rsidR="001C4EA4" w:rsidRPr="00DA3A2B" w:rsidRDefault="001C4EA4" w:rsidP="004B18DE">
      <w:pPr>
        <w:widowControl w:val="0"/>
        <w:rPr>
          <w:b/>
        </w:rPr>
      </w:pPr>
      <w:r w:rsidRPr="00DA3A2B">
        <w:rPr>
          <w:b/>
        </w:rPr>
        <w:t>Modulio pavadinimas – „Ū</w:t>
      </w:r>
      <w:r w:rsidRPr="00DA3A2B">
        <w:rPr>
          <w:b/>
          <w:iCs/>
        </w:rPr>
        <w:t>kio valdymas</w:t>
      </w:r>
      <w:r w:rsidRPr="00DA3A2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C4EA4" w:rsidRPr="00DA3A2B" w:rsidTr="001C4EA4">
        <w:trPr>
          <w:trHeight w:val="57"/>
          <w:jc w:val="center"/>
        </w:trPr>
        <w:tc>
          <w:tcPr>
            <w:tcW w:w="947" w:type="pct"/>
          </w:tcPr>
          <w:p w:rsidR="001C4EA4" w:rsidRPr="00DA3A2B" w:rsidRDefault="001C4EA4" w:rsidP="004B18DE">
            <w:pPr>
              <w:pStyle w:val="Betarp"/>
              <w:widowControl w:val="0"/>
            </w:pPr>
            <w:r w:rsidRPr="00DA3A2B">
              <w:t>Valstybinis kodas</w:t>
            </w:r>
          </w:p>
        </w:tc>
        <w:tc>
          <w:tcPr>
            <w:tcW w:w="4053" w:type="pct"/>
            <w:gridSpan w:val="2"/>
          </w:tcPr>
          <w:p w:rsidR="001C4EA4" w:rsidRPr="00DA3A2B" w:rsidRDefault="004F7DBF" w:rsidP="004B18DE">
            <w:pPr>
              <w:pStyle w:val="Betarp"/>
              <w:widowControl w:val="0"/>
            </w:pPr>
            <w:r w:rsidRPr="00964646">
              <w:rPr>
                <w:rFonts w:eastAsia="Calibri"/>
              </w:rPr>
              <w:t>408111203</w:t>
            </w:r>
          </w:p>
        </w:tc>
      </w:tr>
      <w:tr w:rsidR="001C4EA4" w:rsidRPr="00DA3A2B" w:rsidTr="001C4EA4">
        <w:trPr>
          <w:trHeight w:val="57"/>
          <w:jc w:val="center"/>
        </w:trPr>
        <w:tc>
          <w:tcPr>
            <w:tcW w:w="947" w:type="pct"/>
          </w:tcPr>
          <w:p w:rsidR="001C4EA4" w:rsidRPr="00DA3A2B" w:rsidRDefault="001C4EA4" w:rsidP="004B18DE">
            <w:pPr>
              <w:pStyle w:val="Betarp"/>
              <w:widowControl w:val="0"/>
            </w:pPr>
            <w:r w:rsidRPr="00DA3A2B">
              <w:t>Modulio LTKS lygis</w:t>
            </w:r>
          </w:p>
        </w:tc>
        <w:tc>
          <w:tcPr>
            <w:tcW w:w="4053" w:type="pct"/>
            <w:gridSpan w:val="2"/>
          </w:tcPr>
          <w:p w:rsidR="001C4EA4" w:rsidRPr="00DA3A2B" w:rsidRDefault="001C4EA4" w:rsidP="004B18DE">
            <w:pPr>
              <w:pStyle w:val="Betarp"/>
              <w:widowControl w:val="0"/>
            </w:pPr>
            <w:r w:rsidRPr="00DA3A2B">
              <w:t>IV</w:t>
            </w:r>
          </w:p>
        </w:tc>
      </w:tr>
      <w:tr w:rsidR="001C4EA4" w:rsidRPr="00DA3A2B" w:rsidTr="001C4EA4">
        <w:trPr>
          <w:trHeight w:val="57"/>
          <w:jc w:val="center"/>
        </w:trPr>
        <w:tc>
          <w:tcPr>
            <w:tcW w:w="947" w:type="pct"/>
          </w:tcPr>
          <w:p w:rsidR="001C4EA4" w:rsidRPr="00DA3A2B" w:rsidRDefault="001C4EA4" w:rsidP="004B18DE">
            <w:pPr>
              <w:pStyle w:val="Betarp"/>
              <w:widowControl w:val="0"/>
            </w:pPr>
            <w:r w:rsidRPr="00DA3A2B">
              <w:t>Apimtis mokymosi kreditais</w:t>
            </w:r>
          </w:p>
        </w:tc>
        <w:tc>
          <w:tcPr>
            <w:tcW w:w="4053" w:type="pct"/>
            <w:gridSpan w:val="2"/>
          </w:tcPr>
          <w:p w:rsidR="001C4EA4" w:rsidRPr="00DA3A2B" w:rsidRDefault="00B30901" w:rsidP="004B18DE">
            <w:pPr>
              <w:pStyle w:val="Betarp"/>
              <w:widowControl w:val="0"/>
            </w:pPr>
            <w:r w:rsidRPr="00DA3A2B">
              <w:t>10</w:t>
            </w:r>
          </w:p>
        </w:tc>
      </w:tr>
      <w:tr w:rsidR="001C4EA4" w:rsidRPr="00DA3A2B" w:rsidTr="001C4EA4">
        <w:trPr>
          <w:trHeight w:val="57"/>
          <w:jc w:val="center"/>
        </w:trPr>
        <w:tc>
          <w:tcPr>
            <w:tcW w:w="947" w:type="pct"/>
          </w:tcPr>
          <w:p w:rsidR="001C4EA4" w:rsidRPr="00DA3A2B" w:rsidRDefault="001C4EA4" w:rsidP="004B18DE">
            <w:pPr>
              <w:pStyle w:val="Betarp"/>
              <w:widowControl w:val="0"/>
            </w:pPr>
            <w:r w:rsidRPr="00DA3A2B">
              <w:t xml:space="preserve">Asmens pasirengimo mokytis modulyje </w:t>
            </w:r>
            <w:r w:rsidR="00BF1898">
              <w:t>reikalavimai</w:t>
            </w:r>
          </w:p>
        </w:tc>
        <w:tc>
          <w:tcPr>
            <w:tcW w:w="4053" w:type="pct"/>
            <w:gridSpan w:val="2"/>
          </w:tcPr>
          <w:p w:rsidR="001C4EA4" w:rsidRPr="00DA3A2B" w:rsidRDefault="001C4EA4" w:rsidP="004B18DE">
            <w:pPr>
              <w:pStyle w:val="Betarp"/>
              <w:widowControl w:val="0"/>
              <w:rPr>
                <w:iCs/>
              </w:rPr>
            </w:pPr>
            <w:r w:rsidRPr="00DA3A2B">
              <w:rPr>
                <w:iCs/>
              </w:rPr>
              <w:t>Netaikoma</w:t>
            </w:r>
          </w:p>
        </w:tc>
      </w:tr>
      <w:tr w:rsidR="001C4EA4" w:rsidRPr="00DA3A2B" w:rsidTr="001C4EA4">
        <w:trPr>
          <w:trHeight w:val="57"/>
          <w:jc w:val="center"/>
        </w:trPr>
        <w:tc>
          <w:tcPr>
            <w:tcW w:w="947" w:type="pct"/>
            <w:shd w:val="clear" w:color="auto" w:fill="F2F2F2"/>
          </w:tcPr>
          <w:p w:rsidR="001C4EA4" w:rsidRPr="00DA3A2B" w:rsidRDefault="001C4EA4" w:rsidP="004B18DE">
            <w:pPr>
              <w:pStyle w:val="Betarp"/>
              <w:widowControl w:val="0"/>
              <w:rPr>
                <w:bCs/>
                <w:iCs/>
              </w:rPr>
            </w:pPr>
            <w:r w:rsidRPr="00DA3A2B">
              <w:t>Kompetencijos</w:t>
            </w:r>
          </w:p>
        </w:tc>
        <w:tc>
          <w:tcPr>
            <w:tcW w:w="1129" w:type="pct"/>
            <w:shd w:val="clear" w:color="auto" w:fill="F2F2F2"/>
          </w:tcPr>
          <w:p w:rsidR="001C4EA4" w:rsidRPr="00DA3A2B" w:rsidRDefault="001C4EA4" w:rsidP="004B18DE">
            <w:pPr>
              <w:pStyle w:val="Betarp"/>
              <w:widowControl w:val="0"/>
              <w:rPr>
                <w:bCs/>
                <w:iCs/>
              </w:rPr>
            </w:pPr>
            <w:r w:rsidRPr="00DA3A2B">
              <w:rPr>
                <w:bCs/>
                <w:iCs/>
              </w:rPr>
              <w:t>Mokymosi rezultatai</w:t>
            </w:r>
          </w:p>
        </w:tc>
        <w:tc>
          <w:tcPr>
            <w:tcW w:w="2924" w:type="pct"/>
            <w:shd w:val="clear" w:color="auto" w:fill="F2F2F2"/>
          </w:tcPr>
          <w:p w:rsidR="001C4EA4" w:rsidRPr="00DA3A2B" w:rsidRDefault="001C4EA4" w:rsidP="004B18DE">
            <w:pPr>
              <w:pStyle w:val="Betarp"/>
              <w:widowControl w:val="0"/>
              <w:rPr>
                <w:bCs/>
                <w:iCs/>
              </w:rPr>
            </w:pPr>
            <w:r w:rsidRPr="00DA3A2B">
              <w:rPr>
                <w:bCs/>
                <w:iCs/>
              </w:rPr>
              <w:t>Rekomenduojamas turinys mokymosi rezultatams pasiekti</w:t>
            </w:r>
          </w:p>
        </w:tc>
      </w:tr>
      <w:tr w:rsidR="0021574F" w:rsidRPr="00DA3A2B" w:rsidTr="001C4EA4">
        <w:trPr>
          <w:trHeight w:val="57"/>
          <w:jc w:val="center"/>
        </w:trPr>
        <w:tc>
          <w:tcPr>
            <w:tcW w:w="947" w:type="pct"/>
            <w:vMerge w:val="restart"/>
            <w:shd w:val="clear" w:color="auto" w:fill="auto"/>
          </w:tcPr>
          <w:p w:rsidR="0021574F" w:rsidRPr="00DA3A2B" w:rsidRDefault="0021574F" w:rsidP="004B18DE">
            <w:pPr>
              <w:pStyle w:val="Betarp"/>
              <w:widowControl w:val="0"/>
            </w:pPr>
            <w:r w:rsidRPr="00DA3A2B">
              <w:t>1. Įkurti ir įregistruoti ūkį.</w:t>
            </w:r>
          </w:p>
        </w:tc>
        <w:tc>
          <w:tcPr>
            <w:tcW w:w="1129" w:type="pct"/>
            <w:shd w:val="clear" w:color="auto" w:fill="auto"/>
          </w:tcPr>
          <w:p w:rsidR="0021574F" w:rsidRPr="00DA3A2B" w:rsidRDefault="0021574F" w:rsidP="004B18DE">
            <w:pPr>
              <w:pStyle w:val="Betarp"/>
              <w:widowControl w:val="0"/>
            </w:pPr>
            <w:r w:rsidRPr="00DA3A2B">
              <w:t xml:space="preserve">1.1. Apibūdinti Bendrosios žemės </w:t>
            </w:r>
            <w:r w:rsidRPr="00DA3A2B">
              <w:lastRenderedPageBreak/>
              <w:t>ūkio politikos (</w:t>
            </w:r>
            <w:proofErr w:type="spellStart"/>
            <w:r w:rsidRPr="00DA3A2B">
              <w:t>BŽŪP</w:t>
            </w:r>
            <w:proofErr w:type="spellEnd"/>
            <w:r w:rsidRPr="00DA3A2B">
              <w:t>) esmę.</w:t>
            </w:r>
          </w:p>
        </w:tc>
        <w:tc>
          <w:tcPr>
            <w:tcW w:w="2924" w:type="pct"/>
            <w:shd w:val="clear" w:color="auto" w:fill="auto"/>
          </w:tcPr>
          <w:p w:rsidR="0021574F" w:rsidRPr="00DA3A2B" w:rsidRDefault="0021574F" w:rsidP="004B18DE">
            <w:pPr>
              <w:pStyle w:val="Betarp"/>
              <w:widowControl w:val="0"/>
              <w:rPr>
                <w:b/>
                <w:i/>
              </w:rPr>
            </w:pPr>
            <w:r w:rsidRPr="00DA3A2B">
              <w:rPr>
                <w:b/>
              </w:rPr>
              <w:lastRenderedPageBreak/>
              <w:t>Tema.</w:t>
            </w:r>
            <w:r w:rsidRPr="00DA3A2B">
              <w:t xml:space="preserve"> </w:t>
            </w:r>
            <w:r w:rsidRPr="00DA3A2B">
              <w:rPr>
                <w:b/>
                <w:i/>
              </w:rPr>
              <w:t>ES Bendrosios žemės ūkio politikos įgyvendinimas</w:t>
            </w:r>
          </w:p>
          <w:p w:rsidR="0021574F" w:rsidRPr="00DA3A2B" w:rsidRDefault="0021574F" w:rsidP="004B18DE">
            <w:pPr>
              <w:pStyle w:val="Betarp"/>
              <w:widowControl w:val="0"/>
              <w:numPr>
                <w:ilvl w:val="0"/>
                <w:numId w:val="1"/>
              </w:numPr>
              <w:ind w:left="0" w:firstLine="0"/>
            </w:pPr>
            <w:r w:rsidRPr="00DA3A2B">
              <w:lastRenderedPageBreak/>
              <w:t>ES Bendrosios žemės ūkio politikos tikslai, uždaviniai ir priemonės</w:t>
            </w:r>
          </w:p>
          <w:p w:rsidR="0021574F" w:rsidRPr="00DA3A2B" w:rsidRDefault="0021574F" w:rsidP="004B18DE">
            <w:pPr>
              <w:pStyle w:val="Betarp"/>
              <w:widowControl w:val="0"/>
              <w:numPr>
                <w:ilvl w:val="0"/>
                <w:numId w:val="1"/>
              </w:numPr>
              <w:ind w:left="0" w:firstLine="0"/>
            </w:pPr>
            <w:r w:rsidRPr="00DA3A2B">
              <w:t>ES Bendrosios žemės ūkio politikos įgyvendinimas Lietuvoje</w:t>
            </w:r>
          </w:p>
          <w:p w:rsidR="0021574F" w:rsidRPr="00DA3A2B" w:rsidRDefault="0021574F" w:rsidP="004B18DE">
            <w:pPr>
              <w:pStyle w:val="Betarp"/>
              <w:widowControl w:val="0"/>
              <w:numPr>
                <w:ilvl w:val="0"/>
                <w:numId w:val="1"/>
              </w:numPr>
              <w:ind w:left="0" w:firstLine="0"/>
            </w:pPr>
            <w:r w:rsidRPr="00DA3A2B">
              <w:t>Lietuvos žemės ūkio ir kaimo plėtros strateginis planas</w:t>
            </w:r>
          </w:p>
          <w:p w:rsidR="0021574F" w:rsidRPr="00DA3A2B" w:rsidRDefault="0021574F" w:rsidP="004B18DE">
            <w:pPr>
              <w:pStyle w:val="Betarp"/>
              <w:widowControl w:val="0"/>
              <w:rPr>
                <w:b/>
                <w:i/>
              </w:rPr>
            </w:pPr>
            <w:r w:rsidRPr="00DA3A2B">
              <w:rPr>
                <w:b/>
              </w:rPr>
              <w:t>Tema.</w:t>
            </w:r>
            <w:r w:rsidRPr="00DA3A2B">
              <w:t xml:space="preserve"> </w:t>
            </w:r>
            <w:r w:rsidRPr="00DA3A2B">
              <w:rPr>
                <w:b/>
                <w:i/>
              </w:rPr>
              <w:t>Europos Sąjungos žaliojo kurso strategijos</w:t>
            </w:r>
          </w:p>
          <w:p w:rsidR="0021574F" w:rsidRPr="00DA3A2B" w:rsidRDefault="0021574F" w:rsidP="004B18DE">
            <w:pPr>
              <w:pStyle w:val="Betarp"/>
              <w:widowControl w:val="0"/>
              <w:numPr>
                <w:ilvl w:val="0"/>
                <w:numId w:val="1"/>
              </w:numPr>
              <w:ind w:left="0" w:firstLine="0"/>
            </w:pPr>
            <w:r w:rsidRPr="00DA3A2B">
              <w:t>Europos Sąjungos strategija „Nuo ūkio iki stalo“</w:t>
            </w:r>
          </w:p>
          <w:p w:rsidR="0021574F" w:rsidRPr="00DA3A2B" w:rsidRDefault="0021574F" w:rsidP="004B18DE">
            <w:pPr>
              <w:pStyle w:val="Betarp"/>
              <w:widowControl w:val="0"/>
              <w:numPr>
                <w:ilvl w:val="0"/>
                <w:numId w:val="1"/>
              </w:numPr>
              <w:ind w:left="0" w:firstLine="0"/>
            </w:pPr>
            <w:r w:rsidRPr="00DA3A2B">
              <w:t>Europos Sąjungos biologinės įvairovės strategija</w:t>
            </w:r>
          </w:p>
          <w:p w:rsidR="0021574F" w:rsidRPr="00DA3A2B" w:rsidRDefault="0021574F" w:rsidP="004B18DE">
            <w:pPr>
              <w:pStyle w:val="Betarp"/>
              <w:widowControl w:val="0"/>
              <w:numPr>
                <w:ilvl w:val="0"/>
                <w:numId w:val="1"/>
              </w:numPr>
              <w:ind w:left="0" w:firstLine="0"/>
            </w:pPr>
            <w:r w:rsidRPr="00DA3A2B">
              <w:t>Dirvožemio strategija</w:t>
            </w:r>
          </w:p>
          <w:p w:rsidR="0021574F" w:rsidRPr="00DA3A2B" w:rsidRDefault="0021574F" w:rsidP="004B18DE">
            <w:pPr>
              <w:pStyle w:val="Betarp"/>
              <w:widowControl w:val="0"/>
              <w:numPr>
                <w:ilvl w:val="0"/>
                <w:numId w:val="1"/>
              </w:numPr>
              <w:ind w:left="0" w:firstLine="0"/>
            </w:pPr>
            <w:r w:rsidRPr="00DA3A2B">
              <w:t>Ekologinio ūkininkavimo veiksmų planas</w:t>
            </w:r>
          </w:p>
        </w:tc>
      </w:tr>
      <w:tr w:rsidR="0021574F" w:rsidRPr="00DA3A2B" w:rsidTr="001C4EA4">
        <w:trPr>
          <w:trHeight w:val="57"/>
          <w:jc w:val="center"/>
        </w:trPr>
        <w:tc>
          <w:tcPr>
            <w:tcW w:w="947" w:type="pct"/>
            <w:vMerge/>
            <w:shd w:val="clear" w:color="auto" w:fill="auto"/>
          </w:tcPr>
          <w:p w:rsidR="0021574F" w:rsidRPr="00DA3A2B" w:rsidRDefault="0021574F" w:rsidP="004B18DE">
            <w:pPr>
              <w:pStyle w:val="Betarp"/>
              <w:widowControl w:val="0"/>
            </w:pPr>
          </w:p>
        </w:tc>
        <w:tc>
          <w:tcPr>
            <w:tcW w:w="1129" w:type="pct"/>
            <w:shd w:val="clear" w:color="auto" w:fill="auto"/>
          </w:tcPr>
          <w:p w:rsidR="0021574F" w:rsidRPr="00DA3A2B" w:rsidRDefault="0021574F" w:rsidP="004B18DE">
            <w:pPr>
              <w:pStyle w:val="Betarp"/>
              <w:widowControl w:val="0"/>
            </w:pPr>
            <w:r w:rsidRPr="00DA3A2B">
              <w:t xml:space="preserve">1.2. </w:t>
            </w:r>
            <w:r w:rsidR="00117499" w:rsidRPr="00DA3A2B">
              <w:t>Sutvarkyti pavojingas atliekas ūkyje</w:t>
            </w:r>
            <w:r w:rsidR="00FB2470">
              <w:t xml:space="preserve">, vadovaujantis </w:t>
            </w:r>
            <w:r w:rsidRPr="00DA3A2B">
              <w:t>aplinkosaug</w:t>
            </w:r>
            <w:r w:rsidR="00FB2470">
              <w:t>iniais reikalavimais.</w:t>
            </w:r>
          </w:p>
        </w:tc>
        <w:tc>
          <w:tcPr>
            <w:tcW w:w="2924" w:type="pct"/>
            <w:shd w:val="clear" w:color="auto" w:fill="auto"/>
          </w:tcPr>
          <w:p w:rsidR="0021574F" w:rsidRPr="00DA3A2B" w:rsidRDefault="0021574F" w:rsidP="004B18DE">
            <w:pPr>
              <w:pStyle w:val="Betarp"/>
              <w:widowControl w:val="0"/>
              <w:contextualSpacing/>
            </w:pPr>
            <w:r w:rsidRPr="00DA3A2B">
              <w:rPr>
                <w:b/>
              </w:rPr>
              <w:t xml:space="preserve">Tema. </w:t>
            </w:r>
            <w:r w:rsidR="004F5F81">
              <w:rPr>
                <w:b/>
                <w:i/>
              </w:rPr>
              <w:t>Aplinkosaugos reikalavimų teisinė bazė</w:t>
            </w:r>
          </w:p>
          <w:p w:rsidR="0021574F" w:rsidRPr="00DA3A2B" w:rsidRDefault="0021574F" w:rsidP="004B18DE">
            <w:pPr>
              <w:pStyle w:val="Betarp"/>
              <w:widowControl w:val="0"/>
              <w:numPr>
                <w:ilvl w:val="0"/>
                <w:numId w:val="15"/>
              </w:numPr>
              <w:ind w:left="0" w:firstLine="0"/>
              <w:contextualSpacing/>
            </w:pPr>
            <w:r w:rsidRPr="00DA3A2B">
              <w:rPr>
                <w:iCs/>
              </w:rPr>
              <w:t>Teisės aktai, reglamentuojantys atliekų tvarkymą bei apskaitą</w:t>
            </w:r>
          </w:p>
          <w:p w:rsidR="00525196" w:rsidRPr="00DA3A2B" w:rsidRDefault="00525196" w:rsidP="004B18DE">
            <w:pPr>
              <w:pStyle w:val="Betarp"/>
              <w:widowControl w:val="0"/>
              <w:numPr>
                <w:ilvl w:val="0"/>
                <w:numId w:val="15"/>
              </w:numPr>
              <w:ind w:left="0" w:firstLine="0"/>
              <w:contextualSpacing/>
            </w:pPr>
            <w:r w:rsidRPr="00DA3A2B">
              <w:t>Žemės ūkio aplinkosaugos reikalavimai</w:t>
            </w:r>
          </w:p>
          <w:p w:rsidR="00FB2470" w:rsidRPr="00DA3A2B" w:rsidRDefault="00FB2470" w:rsidP="004B18DE">
            <w:pPr>
              <w:pStyle w:val="Betarp"/>
              <w:widowControl w:val="0"/>
              <w:contextualSpacing/>
            </w:pPr>
            <w:r w:rsidRPr="00DA3A2B">
              <w:rPr>
                <w:b/>
              </w:rPr>
              <w:t xml:space="preserve">Tema. </w:t>
            </w:r>
            <w:r w:rsidR="004F5F81">
              <w:rPr>
                <w:b/>
                <w:i/>
              </w:rPr>
              <w:t>Aplinkosaugos reikalavimai</w:t>
            </w:r>
          </w:p>
          <w:p w:rsidR="004F5F81" w:rsidRPr="00DA3A2B" w:rsidRDefault="004F5F81" w:rsidP="004B18DE">
            <w:pPr>
              <w:pStyle w:val="Betarp"/>
              <w:widowControl w:val="0"/>
              <w:numPr>
                <w:ilvl w:val="0"/>
                <w:numId w:val="15"/>
              </w:numPr>
              <w:ind w:left="0" w:firstLine="0"/>
              <w:contextualSpacing/>
            </w:pPr>
            <w:r w:rsidRPr="00DA3A2B">
              <w:t>Vandens telkinių apsauga nuo taršos ir dirvos erozijos ariamoje žemėje</w:t>
            </w:r>
          </w:p>
          <w:p w:rsidR="004F5F81" w:rsidRPr="00DA3A2B" w:rsidRDefault="004F5F81" w:rsidP="004B18DE">
            <w:pPr>
              <w:pStyle w:val="Betarp"/>
              <w:widowControl w:val="0"/>
              <w:numPr>
                <w:ilvl w:val="0"/>
                <w:numId w:val="15"/>
              </w:numPr>
              <w:ind w:left="0" w:firstLine="0"/>
              <w:contextualSpacing/>
            </w:pPr>
            <w:r w:rsidRPr="00DA3A2B">
              <w:rPr>
                <w:color w:val="000000"/>
              </w:rPr>
              <w:t>Mėšlo ir srutų tvarkymo aplinkosaugos reikalavimai</w:t>
            </w:r>
          </w:p>
          <w:p w:rsidR="00371AFF" w:rsidRPr="00DA3A2B" w:rsidRDefault="004F5F81" w:rsidP="004B18DE">
            <w:pPr>
              <w:pStyle w:val="Betarp"/>
              <w:widowControl w:val="0"/>
              <w:numPr>
                <w:ilvl w:val="0"/>
                <w:numId w:val="15"/>
              </w:numPr>
              <w:ind w:left="0" w:firstLine="0"/>
              <w:contextualSpacing/>
            </w:pPr>
            <w:r w:rsidRPr="00DA3A2B">
              <w:t>Pavojingos atliekos žemės ūkyje, jų prevencija ir tvarkymas</w:t>
            </w:r>
          </w:p>
        </w:tc>
      </w:tr>
      <w:tr w:rsidR="0021574F" w:rsidRPr="00DA3A2B" w:rsidTr="001C4EA4">
        <w:trPr>
          <w:trHeight w:val="57"/>
          <w:jc w:val="center"/>
        </w:trPr>
        <w:tc>
          <w:tcPr>
            <w:tcW w:w="947" w:type="pct"/>
            <w:vMerge/>
            <w:shd w:val="clear" w:color="auto" w:fill="auto"/>
          </w:tcPr>
          <w:p w:rsidR="0021574F" w:rsidRPr="00DA3A2B" w:rsidRDefault="0021574F" w:rsidP="004B18DE">
            <w:pPr>
              <w:pStyle w:val="Betarp"/>
              <w:widowControl w:val="0"/>
            </w:pPr>
          </w:p>
        </w:tc>
        <w:tc>
          <w:tcPr>
            <w:tcW w:w="1129" w:type="pct"/>
            <w:shd w:val="clear" w:color="auto" w:fill="auto"/>
          </w:tcPr>
          <w:p w:rsidR="0021574F" w:rsidRPr="007E1505" w:rsidRDefault="0021574F" w:rsidP="004B18DE">
            <w:pPr>
              <w:pStyle w:val="Betarp"/>
              <w:widowControl w:val="0"/>
            </w:pPr>
            <w:r w:rsidRPr="00DA3A2B">
              <w:t>1.</w:t>
            </w:r>
            <w:r w:rsidR="00525196" w:rsidRPr="00DA3A2B">
              <w:t>3</w:t>
            </w:r>
            <w:r w:rsidRPr="00DA3A2B">
              <w:t>. Parinkti priešgaisrinės saugos priemones</w:t>
            </w:r>
            <w:r w:rsidR="004F5F81">
              <w:t xml:space="preserve"> ūkininko ūkyje, vadovaujantis </w:t>
            </w:r>
            <w:r w:rsidR="00792929" w:rsidRPr="00FD72C8">
              <w:t>darbuoto</w:t>
            </w:r>
            <w:r w:rsidR="00792929">
              <w:t>jų saugos ir sveikatos įstatymu</w:t>
            </w:r>
            <w:r w:rsidR="007E746B">
              <w:t>.</w:t>
            </w:r>
          </w:p>
        </w:tc>
        <w:tc>
          <w:tcPr>
            <w:tcW w:w="2924" w:type="pct"/>
            <w:shd w:val="clear" w:color="auto" w:fill="auto"/>
          </w:tcPr>
          <w:p w:rsidR="0021574F" w:rsidRPr="00FD72C8" w:rsidRDefault="0021574F" w:rsidP="004B18DE">
            <w:pPr>
              <w:pStyle w:val="Betarp"/>
              <w:widowControl w:val="0"/>
              <w:contextualSpacing/>
            </w:pPr>
            <w:r w:rsidRPr="00DA3A2B">
              <w:rPr>
                <w:b/>
              </w:rPr>
              <w:t>Tema</w:t>
            </w:r>
            <w:r w:rsidRPr="00FD72C8">
              <w:t xml:space="preserve">. </w:t>
            </w:r>
            <w:r w:rsidR="00FD72C8" w:rsidRPr="00D97B1B">
              <w:rPr>
                <w:b/>
                <w:i/>
              </w:rPr>
              <w:t>Darbuotojų saugos ir sveikatos teisinė bazė</w:t>
            </w:r>
          </w:p>
          <w:p w:rsidR="00FD72C8" w:rsidRDefault="00FD72C8" w:rsidP="004B18DE">
            <w:pPr>
              <w:pStyle w:val="Betarp"/>
              <w:widowControl w:val="0"/>
              <w:numPr>
                <w:ilvl w:val="0"/>
                <w:numId w:val="15"/>
              </w:numPr>
              <w:ind w:left="0" w:firstLine="0"/>
              <w:contextualSpacing/>
            </w:pPr>
            <w:r w:rsidRPr="00FD72C8">
              <w:t>Lietuvos Respublikos darbuotojų saugos ir sveikatos įstatymas</w:t>
            </w:r>
          </w:p>
          <w:p w:rsidR="00FD72C8" w:rsidRPr="00DA3A2B" w:rsidRDefault="0021574F" w:rsidP="004B18DE">
            <w:pPr>
              <w:pStyle w:val="Betarp"/>
              <w:widowControl w:val="0"/>
              <w:numPr>
                <w:ilvl w:val="0"/>
                <w:numId w:val="15"/>
              </w:numPr>
              <w:ind w:left="0" w:firstLine="0"/>
              <w:contextualSpacing/>
            </w:pPr>
            <w:r w:rsidRPr="00DA3A2B">
              <w:t>Techninės bei organizacinės gaisrų prevencijos priemonės</w:t>
            </w:r>
          </w:p>
          <w:p w:rsidR="00AC732B" w:rsidRPr="00DA3A2B" w:rsidRDefault="00AC732B" w:rsidP="004B18DE">
            <w:pPr>
              <w:pStyle w:val="Betarp"/>
              <w:widowControl w:val="0"/>
              <w:contextualSpacing/>
              <w:rPr>
                <w:b/>
              </w:rPr>
            </w:pPr>
            <w:r w:rsidRPr="00DA3A2B">
              <w:rPr>
                <w:b/>
              </w:rPr>
              <w:t xml:space="preserve">Tema. </w:t>
            </w:r>
            <w:r w:rsidRPr="00DA3A2B">
              <w:rPr>
                <w:b/>
                <w:i/>
              </w:rPr>
              <w:t>Priešgaisrinės saugos reikalavimai žemės ūkyje</w:t>
            </w:r>
          </w:p>
          <w:p w:rsidR="00AC732B" w:rsidRPr="00DA3A2B" w:rsidRDefault="00AC732B" w:rsidP="004B18DE">
            <w:pPr>
              <w:pStyle w:val="Betarp"/>
              <w:widowControl w:val="0"/>
              <w:numPr>
                <w:ilvl w:val="0"/>
                <w:numId w:val="15"/>
              </w:numPr>
              <w:ind w:left="0" w:firstLine="0"/>
              <w:contextualSpacing/>
            </w:pPr>
            <w:r w:rsidRPr="00DA3A2B">
              <w:t>Pirminės gaisro gesinimo priemonės ir jų naudojimas</w:t>
            </w:r>
          </w:p>
          <w:p w:rsidR="00AC732B" w:rsidRPr="00DA3A2B" w:rsidRDefault="00AC732B" w:rsidP="004B18DE">
            <w:pPr>
              <w:pStyle w:val="Betarp"/>
              <w:widowControl w:val="0"/>
              <w:numPr>
                <w:ilvl w:val="0"/>
                <w:numId w:val="15"/>
              </w:numPr>
              <w:ind w:left="0" w:firstLine="0"/>
              <w:contextualSpacing/>
            </w:pPr>
            <w:r w:rsidRPr="00DA3A2B">
              <w:t>Techninės bei organizacinės gaisrų prevencijos priemonės</w:t>
            </w:r>
          </w:p>
          <w:p w:rsidR="00AC732B" w:rsidRPr="00DA3A2B" w:rsidRDefault="00AC732B" w:rsidP="004B18DE">
            <w:pPr>
              <w:pStyle w:val="Betarp"/>
              <w:widowControl w:val="0"/>
              <w:numPr>
                <w:ilvl w:val="0"/>
                <w:numId w:val="15"/>
              </w:numPr>
              <w:ind w:left="0" w:firstLine="0"/>
              <w:contextualSpacing/>
            </w:pPr>
            <w:r w:rsidRPr="00DA3A2B">
              <w:t>Traktorių</w:t>
            </w:r>
            <w:r w:rsidRPr="00DA3A2B">
              <w:rPr>
                <w:spacing w:val="-2"/>
              </w:rPr>
              <w:t xml:space="preserve"> </w:t>
            </w:r>
            <w:r w:rsidRPr="00DA3A2B">
              <w:t>ir</w:t>
            </w:r>
            <w:r w:rsidRPr="00DA3A2B">
              <w:rPr>
                <w:spacing w:val="-2"/>
              </w:rPr>
              <w:t xml:space="preserve"> </w:t>
            </w:r>
            <w:r w:rsidRPr="00DA3A2B">
              <w:t>žemės</w:t>
            </w:r>
            <w:r w:rsidRPr="00DA3A2B">
              <w:rPr>
                <w:spacing w:val="-2"/>
              </w:rPr>
              <w:t xml:space="preserve"> </w:t>
            </w:r>
            <w:r w:rsidRPr="00DA3A2B">
              <w:t>ūkio</w:t>
            </w:r>
            <w:r w:rsidRPr="00DA3A2B">
              <w:rPr>
                <w:spacing w:val="-1"/>
              </w:rPr>
              <w:t xml:space="preserve"> </w:t>
            </w:r>
            <w:r w:rsidRPr="00DA3A2B">
              <w:t>mašinų</w:t>
            </w:r>
            <w:r w:rsidRPr="00DA3A2B">
              <w:rPr>
                <w:spacing w:val="-3"/>
              </w:rPr>
              <w:t xml:space="preserve"> </w:t>
            </w:r>
            <w:r w:rsidRPr="00DA3A2B">
              <w:t>gaisrinės</w:t>
            </w:r>
            <w:r w:rsidRPr="00DA3A2B">
              <w:rPr>
                <w:spacing w:val="-2"/>
              </w:rPr>
              <w:t xml:space="preserve"> </w:t>
            </w:r>
            <w:r w:rsidRPr="00DA3A2B">
              <w:t>saugos</w:t>
            </w:r>
            <w:r w:rsidRPr="00DA3A2B">
              <w:rPr>
                <w:spacing w:val="1"/>
              </w:rPr>
              <w:t xml:space="preserve"> </w:t>
            </w:r>
            <w:r w:rsidRPr="00DA3A2B">
              <w:t>ypatumai</w:t>
            </w:r>
          </w:p>
          <w:p w:rsidR="006E7D2A" w:rsidRPr="00DA3A2B" w:rsidRDefault="00AC732B" w:rsidP="004B18DE">
            <w:pPr>
              <w:pStyle w:val="Betarp"/>
              <w:widowControl w:val="0"/>
              <w:numPr>
                <w:ilvl w:val="0"/>
                <w:numId w:val="15"/>
              </w:numPr>
              <w:ind w:left="0" w:firstLine="0"/>
              <w:contextualSpacing/>
            </w:pPr>
            <w:r w:rsidRPr="00DA3A2B">
              <w:t>Gaisrinės saugos reikalavimai</w:t>
            </w:r>
          </w:p>
        </w:tc>
      </w:tr>
      <w:tr w:rsidR="0021574F" w:rsidRPr="00DA3A2B" w:rsidTr="001C4EA4">
        <w:trPr>
          <w:trHeight w:val="57"/>
          <w:jc w:val="center"/>
        </w:trPr>
        <w:tc>
          <w:tcPr>
            <w:tcW w:w="947" w:type="pct"/>
            <w:vMerge/>
            <w:shd w:val="clear" w:color="auto" w:fill="auto"/>
          </w:tcPr>
          <w:p w:rsidR="0021574F" w:rsidRPr="00DA3A2B" w:rsidRDefault="0021574F" w:rsidP="004B18DE">
            <w:pPr>
              <w:pStyle w:val="Betarp"/>
              <w:widowControl w:val="0"/>
            </w:pPr>
          </w:p>
        </w:tc>
        <w:tc>
          <w:tcPr>
            <w:tcW w:w="1129" w:type="pct"/>
            <w:shd w:val="clear" w:color="auto" w:fill="auto"/>
          </w:tcPr>
          <w:p w:rsidR="00525196" w:rsidRPr="00DA3A2B" w:rsidRDefault="0021574F" w:rsidP="004B18DE">
            <w:pPr>
              <w:pStyle w:val="Betarp"/>
              <w:widowControl w:val="0"/>
            </w:pPr>
            <w:r w:rsidRPr="00DA3A2B">
              <w:t>1.</w:t>
            </w:r>
            <w:r w:rsidR="00525196" w:rsidRPr="00DA3A2B">
              <w:t>4</w:t>
            </w:r>
            <w:r w:rsidRPr="00DA3A2B">
              <w:t>. Įregistruoti ūkį Ūkininkų ūkių registre</w:t>
            </w:r>
            <w:r w:rsidR="007E746B">
              <w:t>, vadovaujantis ūkininko ūkio įstatymu.</w:t>
            </w:r>
          </w:p>
        </w:tc>
        <w:tc>
          <w:tcPr>
            <w:tcW w:w="2924" w:type="pct"/>
            <w:shd w:val="clear" w:color="auto" w:fill="auto"/>
          </w:tcPr>
          <w:p w:rsidR="00F716AC" w:rsidRDefault="0021574F" w:rsidP="004B18DE">
            <w:pPr>
              <w:pStyle w:val="Betarp"/>
              <w:widowControl w:val="0"/>
              <w:rPr>
                <w:b/>
                <w:i/>
              </w:rPr>
            </w:pPr>
            <w:r w:rsidRPr="00DA3A2B">
              <w:rPr>
                <w:b/>
              </w:rPr>
              <w:t xml:space="preserve">Tema. </w:t>
            </w:r>
            <w:r w:rsidRPr="00DA3A2B">
              <w:rPr>
                <w:b/>
                <w:i/>
              </w:rPr>
              <w:t>Ūkininko ūkio</w:t>
            </w:r>
            <w:r w:rsidR="0028330F">
              <w:rPr>
                <w:b/>
                <w:i/>
              </w:rPr>
              <w:t xml:space="preserve"> teisinis reglamentavimas</w:t>
            </w:r>
          </w:p>
          <w:p w:rsidR="0028330F" w:rsidRPr="0028330F" w:rsidRDefault="0028330F" w:rsidP="004B18DE">
            <w:pPr>
              <w:pStyle w:val="Betarp"/>
              <w:widowControl w:val="0"/>
              <w:numPr>
                <w:ilvl w:val="0"/>
                <w:numId w:val="1"/>
              </w:numPr>
              <w:ind w:left="0" w:firstLine="0"/>
            </w:pPr>
            <w:r w:rsidRPr="0028330F">
              <w:rPr>
                <w:iCs/>
              </w:rPr>
              <w:t>Lietuvos Respublikos ūkininko ūkio įstatymas</w:t>
            </w:r>
          </w:p>
          <w:p w:rsidR="0028330F" w:rsidRPr="0028330F" w:rsidRDefault="0028330F" w:rsidP="004B18DE">
            <w:pPr>
              <w:pStyle w:val="Betarp"/>
              <w:widowControl w:val="0"/>
              <w:numPr>
                <w:ilvl w:val="0"/>
                <w:numId w:val="1"/>
              </w:numPr>
              <w:ind w:left="0" w:firstLine="0"/>
            </w:pPr>
            <w:r>
              <w:t>Ūkininko teisinis statusas</w:t>
            </w:r>
            <w:r w:rsidRPr="0028330F">
              <w:t>, ūkininko i</w:t>
            </w:r>
            <w:r>
              <w:t>r jo partnerių veiklos pagrindai</w:t>
            </w:r>
          </w:p>
          <w:p w:rsidR="0028330F" w:rsidRPr="00DA3A2B" w:rsidRDefault="0028330F" w:rsidP="004B18DE">
            <w:pPr>
              <w:pStyle w:val="Betarp"/>
              <w:widowControl w:val="0"/>
              <w:rPr>
                <w:b/>
              </w:rPr>
            </w:pPr>
            <w:r w:rsidRPr="00DA3A2B">
              <w:rPr>
                <w:b/>
              </w:rPr>
              <w:t xml:space="preserve">Tema. </w:t>
            </w:r>
            <w:r w:rsidRPr="00DA3A2B">
              <w:rPr>
                <w:b/>
                <w:i/>
              </w:rPr>
              <w:t>Ūkininko ūkio registravimas ir reikalavimai</w:t>
            </w:r>
          </w:p>
          <w:p w:rsidR="0028330F" w:rsidRPr="0028330F" w:rsidRDefault="0028330F" w:rsidP="004B18DE">
            <w:pPr>
              <w:pStyle w:val="Betarp"/>
              <w:widowControl w:val="0"/>
              <w:numPr>
                <w:ilvl w:val="0"/>
                <w:numId w:val="1"/>
              </w:numPr>
              <w:ind w:left="0" w:firstLine="0"/>
            </w:pPr>
            <w:r w:rsidRPr="0028330F">
              <w:t>Ūkininko ūkio registravimas Ūkių registre</w:t>
            </w:r>
          </w:p>
          <w:p w:rsidR="0028330F" w:rsidRPr="0028330F" w:rsidRDefault="0028330F" w:rsidP="004B18DE">
            <w:pPr>
              <w:pStyle w:val="Betarp"/>
              <w:widowControl w:val="0"/>
              <w:numPr>
                <w:ilvl w:val="0"/>
                <w:numId w:val="1"/>
              </w:numPr>
              <w:ind w:left="0" w:firstLine="0"/>
            </w:pPr>
            <w:r w:rsidRPr="007E746B">
              <w:t>Ū</w:t>
            </w:r>
            <w:r w:rsidRPr="007E746B">
              <w:rPr>
                <w:iCs/>
              </w:rPr>
              <w:t>kininko ūkio</w:t>
            </w:r>
            <w:r w:rsidRPr="0028330F">
              <w:t xml:space="preserve"> įregistravimo bei išregistravimo sąlygos ir tvarka</w:t>
            </w:r>
          </w:p>
          <w:p w:rsidR="006E7D2A" w:rsidRPr="00DA3A2B" w:rsidRDefault="0028330F" w:rsidP="004B18DE">
            <w:pPr>
              <w:pStyle w:val="Betarp"/>
              <w:widowControl w:val="0"/>
              <w:numPr>
                <w:ilvl w:val="0"/>
                <w:numId w:val="1"/>
              </w:numPr>
              <w:ind w:left="0" w:firstLine="0"/>
            </w:pPr>
            <w:r w:rsidRPr="0028330F">
              <w:t>Ūkininkų ūkio, žemės ūkio valdų registravimas</w:t>
            </w:r>
          </w:p>
        </w:tc>
      </w:tr>
      <w:tr w:rsidR="00525196" w:rsidRPr="00DA3A2B" w:rsidTr="001C4EA4">
        <w:trPr>
          <w:trHeight w:val="57"/>
          <w:jc w:val="center"/>
        </w:trPr>
        <w:tc>
          <w:tcPr>
            <w:tcW w:w="947" w:type="pct"/>
            <w:vMerge w:val="restart"/>
            <w:shd w:val="clear" w:color="auto" w:fill="auto"/>
          </w:tcPr>
          <w:p w:rsidR="00525196" w:rsidRPr="00DA3A2B" w:rsidRDefault="00525196" w:rsidP="004B18DE">
            <w:pPr>
              <w:pStyle w:val="Betarp"/>
              <w:widowControl w:val="0"/>
            </w:pPr>
            <w:r w:rsidRPr="00DA3A2B">
              <w:t>2. Vykdyti žemės ūkio veiklą</w:t>
            </w:r>
            <w:r w:rsidR="0042774F">
              <w:t>.</w:t>
            </w:r>
          </w:p>
        </w:tc>
        <w:tc>
          <w:tcPr>
            <w:tcW w:w="1129" w:type="pct"/>
            <w:shd w:val="clear" w:color="auto" w:fill="auto"/>
          </w:tcPr>
          <w:p w:rsidR="00525196" w:rsidRPr="00DA3A2B" w:rsidRDefault="0042774F" w:rsidP="004B18DE">
            <w:pPr>
              <w:pStyle w:val="Betarp"/>
              <w:widowControl w:val="0"/>
            </w:pPr>
            <w:r>
              <w:t>2.</w:t>
            </w:r>
            <w:r w:rsidR="00525196" w:rsidRPr="00DA3A2B">
              <w:t>1.Apibūdinti verslo formas žemės ūkyje.</w:t>
            </w:r>
          </w:p>
        </w:tc>
        <w:tc>
          <w:tcPr>
            <w:tcW w:w="2924" w:type="pct"/>
            <w:shd w:val="clear" w:color="auto" w:fill="auto"/>
          </w:tcPr>
          <w:p w:rsidR="00525196" w:rsidRPr="007E746B" w:rsidRDefault="00525196" w:rsidP="004B18DE">
            <w:pPr>
              <w:widowControl w:val="0"/>
            </w:pPr>
            <w:r w:rsidRPr="00DA3A2B">
              <w:rPr>
                <w:b/>
              </w:rPr>
              <w:t>Tema.</w:t>
            </w:r>
            <w:r w:rsidRPr="00DA3A2B">
              <w:t xml:space="preserve"> </w:t>
            </w:r>
            <w:r w:rsidR="007E746B" w:rsidRPr="007E746B">
              <w:rPr>
                <w:rStyle w:val="text-value"/>
                <w:b/>
                <w:i/>
              </w:rPr>
              <w:t>Pagrindinės verslo organizavimo formos žemės ūkyje</w:t>
            </w:r>
          </w:p>
          <w:p w:rsidR="00525196" w:rsidRPr="00DA3A2B" w:rsidRDefault="00525196" w:rsidP="004B18DE">
            <w:pPr>
              <w:pStyle w:val="Betarp"/>
              <w:widowControl w:val="0"/>
              <w:numPr>
                <w:ilvl w:val="0"/>
                <w:numId w:val="1"/>
              </w:numPr>
              <w:ind w:left="0" w:firstLine="0"/>
            </w:pPr>
            <w:r w:rsidRPr="00DA3A2B">
              <w:t>Žemės ūkio bendrovių teisinis reglamentavimas ir veiklos ypatumai</w:t>
            </w:r>
          </w:p>
          <w:p w:rsidR="00525196" w:rsidRPr="00DA3A2B" w:rsidRDefault="00525196" w:rsidP="004B18DE">
            <w:pPr>
              <w:pStyle w:val="Betarp"/>
              <w:widowControl w:val="0"/>
              <w:numPr>
                <w:ilvl w:val="0"/>
                <w:numId w:val="1"/>
              </w:numPr>
              <w:ind w:left="0" w:firstLine="0"/>
            </w:pPr>
            <w:r w:rsidRPr="00DA3A2B">
              <w:t>Žemės ūkio kooperatinių bendrovių teisinis reglamentavimas ir veiklos ypatumai</w:t>
            </w:r>
          </w:p>
          <w:p w:rsidR="00525196" w:rsidRDefault="00525196" w:rsidP="004B18DE">
            <w:pPr>
              <w:pStyle w:val="Betarp"/>
              <w:widowControl w:val="0"/>
              <w:numPr>
                <w:ilvl w:val="0"/>
                <w:numId w:val="1"/>
              </w:numPr>
              <w:ind w:left="0" w:firstLine="0"/>
            </w:pPr>
            <w:r w:rsidRPr="00DA3A2B">
              <w:t>Individuali žemės ūkio veikla</w:t>
            </w:r>
            <w:r w:rsidR="00A545C9">
              <w:t xml:space="preserve"> ir veiklos ypatumai</w:t>
            </w:r>
          </w:p>
          <w:p w:rsidR="007E746B" w:rsidRPr="007E746B" w:rsidRDefault="007E746B" w:rsidP="004B18DE">
            <w:pPr>
              <w:widowControl w:val="0"/>
            </w:pPr>
            <w:r w:rsidRPr="00DA3A2B">
              <w:rPr>
                <w:b/>
              </w:rPr>
              <w:lastRenderedPageBreak/>
              <w:t>Tema.</w:t>
            </w:r>
            <w:r w:rsidRPr="00DA3A2B">
              <w:t xml:space="preserve"> </w:t>
            </w:r>
            <w:r w:rsidRPr="007E746B">
              <w:rPr>
                <w:b/>
                <w:i/>
              </w:rPr>
              <w:t>Verslo o</w:t>
            </w:r>
            <w:r w:rsidRPr="007E746B">
              <w:rPr>
                <w:rStyle w:val="text-value"/>
                <w:b/>
                <w:i/>
              </w:rPr>
              <w:t>rganizavimo formos žemės ūkyje</w:t>
            </w:r>
            <w:r>
              <w:rPr>
                <w:rStyle w:val="text-value"/>
                <w:b/>
                <w:i/>
              </w:rPr>
              <w:t xml:space="preserve"> pasirinkimas</w:t>
            </w:r>
          </w:p>
          <w:p w:rsidR="007E746B" w:rsidRDefault="007E746B" w:rsidP="004B18DE">
            <w:pPr>
              <w:pStyle w:val="Betarp"/>
              <w:widowControl w:val="0"/>
              <w:numPr>
                <w:ilvl w:val="0"/>
                <w:numId w:val="1"/>
              </w:numPr>
              <w:ind w:left="0" w:firstLine="0"/>
            </w:pPr>
            <w:r w:rsidRPr="00DA3A2B">
              <w:t>Labiausiai paplitusios žemės ūkio verslo formos Lietuvoje</w:t>
            </w:r>
          </w:p>
          <w:p w:rsidR="006E7D2A" w:rsidRPr="00DA3A2B" w:rsidRDefault="00A545C9" w:rsidP="004B18DE">
            <w:pPr>
              <w:pStyle w:val="Betarp"/>
              <w:widowControl w:val="0"/>
              <w:numPr>
                <w:ilvl w:val="0"/>
                <w:numId w:val="1"/>
              </w:numPr>
              <w:ind w:left="0" w:firstLine="0"/>
            </w:pPr>
            <w:r>
              <w:t xml:space="preserve">Optimalios </w:t>
            </w:r>
            <w:r w:rsidR="003E791B">
              <w:t xml:space="preserve">žemės ūkio </w:t>
            </w:r>
            <w:r>
              <w:t xml:space="preserve">struktūros pasirinkimas </w:t>
            </w:r>
          </w:p>
        </w:tc>
      </w:tr>
      <w:tr w:rsidR="00525196" w:rsidRPr="00DA3A2B" w:rsidTr="001C4EA4">
        <w:trPr>
          <w:trHeight w:val="57"/>
          <w:jc w:val="center"/>
        </w:trPr>
        <w:tc>
          <w:tcPr>
            <w:tcW w:w="947" w:type="pct"/>
            <w:vMerge/>
            <w:shd w:val="clear" w:color="auto" w:fill="auto"/>
          </w:tcPr>
          <w:p w:rsidR="00525196" w:rsidRPr="00DA3A2B" w:rsidRDefault="00525196" w:rsidP="004B18DE">
            <w:pPr>
              <w:pStyle w:val="Betarp"/>
              <w:widowControl w:val="0"/>
            </w:pPr>
          </w:p>
        </w:tc>
        <w:tc>
          <w:tcPr>
            <w:tcW w:w="1129" w:type="pct"/>
            <w:shd w:val="clear" w:color="auto" w:fill="auto"/>
          </w:tcPr>
          <w:p w:rsidR="00525196" w:rsidRPr="00DA3A2B" w:rsidRDefault="00525196" w:rsidP="004B18DE">
            <w:pPr>
              <w:pStyle w:val="Betarp"/>
              <w:widowControl w:val="0"/>
            </w:pPr>
            <w:r w:rsidRPr="00120780">
              <w:t>2.2. Paaiškinti ūki</w:t>
            </w:r>
            <w:r w:rsidR="00120780" w:rsidRPr="00120780">
              <w:t xml:space="preserve">nės veiklos planavimo principus, vadovaujantis </w:t>
            </w:r>
            <w:r w:rsidR="00120780" w:rsidRPr="00120780">
              <w:rPr>
                <w:iCs/>
              </w:rPr>
              <w:t>žemės ūkio</w:t>
            </w:r>
            <w:r w:rsidR="00120780" w:rsidRPr="00120780">
              <w:t xml:space="preserve"> ir kaimo plėtros strategija</w:t>
            </w:r>
            <w:r w:rsidR="003E791B">
              <w:t>.</w:t>
            </w:r>
          </w:p>
        </w:tc>
        <w:tc>
          <w:tcPr>
            <w:tcW w:w="2924" w:type="pct"/>
            <w:shd w:val="clear" w:color="auto" w:fill="auto"/>
          </w:tcPr>
          <w:p w:rsidR="00525196" w:rsidRPr="00DA3A2B" w:rsidRDefault="00525196" w:rsidP="004B18DE">
            <w:pPr>
              <w:pStyle w:val="Betarp"/>
              <w:widowControl w:val="0"/>
              <w:contextualSpacing/>
              <w:rPr>
                <w:i/>
              </w:rPr>
            </w:pPr>
            <w:r w:rsidRPr="00DA3A2B">
              <w:rPr>
                <w:b/>
              </w:rPr>
              <w:t>Tema.</w:t>
            </w:r>
            <w:r w:rsidRPr="00DA3A2B">
              <w:t xml:space="preserve"> </w:t>
            </w:r>
            <w:r w:rsidRPr="00DA3A2B">
              <w:rPr>
                <w:b/>
                <w:i/>
              </w:rPr>
              <w:t>Ūkinės veiklos planavimo esmė ir nauda</w:t>
            </w:r>
          </w:p>
          <w:p w:rsidR="00525196" w:rsidRPr="003E791B" w:rsidRDefault="00525196" w:rsidP="004B18DE">
            <w:pPr>
              <w:pStyle w:val="Betarp"/>
              <w:widowControl w:val="0"/>
              <w:numPr>
                <w:ilvl w:val="0"/>
                <w:numId w:val="3"/>
              </w:numPr>
              <w:ind w:left="0" w:firstLine="0"/>
              <w:contextualSpacing/>
              <w:rPr>
                <w:b/>
              </w:rPr>
            </w:pPr>
            <w:r w:rsidRPr="00DA3A2B">
              <w:t>Ūkinės veiklos planavimo tikslai ir uždaviniai</w:t>
            </w:r>
          </w:p>
          <w:p w:rsidR="003E791B" w:rsidRPr="00DA3A2B" w:rsidRDefault="003E791B" w:rsidP="004B18DE">
            <w:pPr>
              <w:pStyle w:val="Betarp"/>
              <w:widowControl w:val="0"/>
              <w:numPr>
                <w:ilvl w:val="0"/>
                <w:numId w:val="3"/>
              </w:numPr>
              <w:ind w:left="0" w:firstLine="0"/>
              <w:contextualSpacing/>
              <w:rPr>
                <w:b/>
              </w:rPr>
            </w:pPr>
            <w:r>
              <w:t>Lietuvos žemės ūkio ir kaimo plėtros strateginis planas</w:t>
            </w:r>
          </w:p>
          <w:p w:rsidR="00525196" w:rsidRPr="00DA3A2B" w:rsidRDefault="00525196" w:rsidP="004B18DE">
            <w:pPr>
              <w:pStyle w:val="Sraopastraipa"/>
              <w:widowControl w:val="0"/>
              <w:numPr>
                <w:ilvl w:val="0"/>
                <w:numId w:val="3"/>
              </w:numPr>
              <w:ind w:left="0" w:firstLine="0"/>
              <w:contextualSpacing/>
            </w:pPr>
            <w:r w:rsidRPr="00DA3A2B">
              <w:t>Ūkinės veiklos planavimo lygmenys, principai ir metodai</w:t>
            </w:r>
          </w:p>
          <w:p w:rsidR="00525196" w:rsidRPr="00DA3A2B" w:rsidRDefault="00525196" w:rsidP="004B18DE">
            <w:pPr>
              <w:pStyle w:val="Betarp"/>
              <w:widowControl w:val="0"/>
              <w:contextualSpacing/>
              <w:rPr>
                <w:b/>
                <w:i/>
              </w:rPr>
            </w:pPr>
            <w:r w:rsidRPr="00DA3A2B">
              <w:rPr>
                <w:b/>
              </w:rPr>
              <w:t>Tema.</w:t>
            </w:r>
            <w:r w:rsidRPr="00DA3A2B">
              <w:t xml:space="preserve"> </w:t>
            </w:r>
            <w:r w:rsidRPr="00DA3A2B">
              <w:rPr>
                <w:b/>
                <w:i/>
              </w:rPr>
              <w:t>Ūkinės veiklos ir jos rezultatų einamasis planavimas</w:t>
            </w:r>
          </w:p>
          <w:p w:rsidR="00525196" w:rsidRPr="00DA3A2B" w:rsidRDefault="00525196" w:rsidP="004B18DE">
            <w:pPr>
              <w:pStyle w:val="Betarp"/>
              <w:widowControl w:val="0"/>
              <w:numPr>
                <w:ilvl w:val="0"/>
                <w:numId w:val="3"/>
              </w:numPr>
              <w:ind w:left="0" w:firstLine="0"/>
              <w:contextualSpacing/>
            </w:pPr>
            <w:r w:rsidRPr="00DA3A2B">
              <w:t>Augalininkystės gamybos ir jos rezultatų planavimas</w:t>
            </w:r>
          </w:p>
          <w:p w:rsidR="00525196" w:rsidRPr="00DA3A2B" w:rsidRDefault="00525196" w:rsidP="004B18DE">
            <w:pPr>
              <w:pStyle w:val="Betarp"/>
              <w:widowControl w:val="0"/>
              <w:numPr>
                <w:ilvl w:val="0"/>
                <w:numId w:val="3"/>
              </w:numPr>
              <w:ind w:left="0" w:firstLine="0"/>
              <w:contextualSpacing/>
            </w:pPr>
            <w:r w:rsidRPr="00DA3A2B">
              <w:rPr>
                <w:bCs/>
              </w:rPr>
              <w:t>Gyvulininkystės gamybos ir jos rezultatų planavimas</w:t>
            </w:r>
          </w:p>
          <w:p w:rsidR="00525196" w:rsidRPr="00DA3A2B" w:rsidRDefault="00525196" w:rsidP="004B18DE">
            <w:pPr>
              <w:pStyle w:val="Betarp"/>
              <w:widowControl w:val="0"/>
              <w:numPr>
                <w:ilvl w:val="0"/>
                <w:numId w:val="3"/>
              </w:numPr>
              <w:ind w:left="0" w:firstLine="0"/>
              <w:contextualSpacing/>
            </w:pPr>
            <w:r w:rsidRPr="00DA3A2B">
              <w:rPr>
                <w:bCs/>
              </w:rPr>
              <w:t>Papildomos (alternatyvios) ūkinės veiklos ir jos rezultatų planavimas</w:t>
            </w:r>
          </w:p>
        </w:tc>
      </w:tr>
      <w:tr w:rsidR="00525196" w:rsidRPr="00DA3A2B" w:rsidTr="001C4EA4">
        <w:trPr>
          <w:trHeight w:val="57"/>
          <w:jc w:val="center"/>
        </w:trPr>
        <w:tc>
          <w:tcPr>
            <w:tcW w:w="947" w:type="pct"/>
            <w:vMerge/>
            <w:shd w:val="clear" w:color="auto" w:fill="auto"/>
          </w:tcPr>
          <w:p w:rsidR="00525196" w:rsidRPr="00DA3A2B" w:rsidRDefault="00525196" w:rsidP="004B18DE">
            <w:pPr>
              <w:pStyle w:val="Betarp"/>
              <w:widowControl w:val="0"/>
            </w:pPr>
          </w:p>
        </w:tc>
        <w:tc>
          <w:tcPr>
            <w:tcW w:w="1129" w:type="pct"/>
            <w:shd w:val="clear" w:color="auto" w:fill="auto"/>
          </w:tcPr>
          <w:p w:rsidR="00525196" w:rsidRPr="00DA3A2B" w:rsidRDefault="00525196" w:rsidP="004B18DE">
            <w:pPr>
              <w:widowControl w:val="0"/>
            </w:pPr>
            <w:r w:rsidRPr="00DA12F3">
              <w:t xml:space="preserve">2.3. </w:t>
            </w:r>
            <w:r w:rsidR="003E791B" w:rsidRPr="00DA12F3">
              <w:t>S</w:t>
            </w:r>
            <w:r w:rsidR="00316EB0" w:rsidRPr="00DA12F3">
              <w:t xml:space="preserve">uplanuoti </w:t>
            </w:r>
            <w:r w:rsidRPr="00DA12F3">
              <w:t xml:space="preserve">žmogiškųjų išteklių </w:t>
            </w:r>
            <w:r w:rsidR="003E791B" w:rsidRPr="00DA12F3">
              <w:t>poreikį žemės ūkio įmonėje,</w:t>
            </w:r>
            <w:r w:rsidR="003E791B">
              <w:t xml:space="preserve"> vadovaujantis žmogiškųjų išteklių vadybos principais</w:t>
            </w:r>
            <w:r w:rsidR="00BE4699">
              <w:t>.</w:t>
            </w:r>
          </w:p>
        </w:tc>
        <w:tc>
          <w:tcPr>
            <w:tcW w:w="2924" w:type="pct"/>
            <w:shd w:val="clear" w:color="auto" w:fill="auto"/>
          </w:tcPr>
          <w:p w:rsidR="00525196" w:rsidRPr="00DA3A2B" w:rsidRDefault="00525196" w:rsidP="004B18DE">
            <w:pPr>
              <w:pStyle w:val="Betarp"/>
              <w:widowControl w:val="0"/>
              <w:contextualSpacing/>
              <w:rPr>
                <w:b/>
                <w:i/>
              </w:rPr>
            </w:pPr>
            <w:r w:rsidRPr="00DA3A2B">
              <w:rPr>
                <w:b/>
              </w:rPr>
              <w:t>Tema.</w:t>
            </w:r>
            <w:r w:rsidRPr="00DA3A2B">
              <w:t xml:space="preserve"> </w:t>
            </w:r>
            <w:r w:rsidRPr="00DA3A2B">
              <w:rPr>
                <w:b/>
                <w:i/>
              </w:rPr>
              <w:t>Žmogiškųjų išteklių valdymas</w:t>
            </w:r>
          </w:p>
          <w:p w:rsidR="00525196" w:rsidRPr="00DA3A2B" w:rsidRDefault="003E791B" w:rsidP="004B18DE">
            <w:pPr>
              <w:pStyle w:val="Betarp"/>
              <w:widowControl w:val="0"/>
              <w:numPr>
                <w:ilvl w:val="0"/>
                <w:numId w:val="3"/>
              </w:numPr>
              <w:ind w:left="0" w:firstLine="0"/>
              <w:contextualSpacing/>
              <w:rPr>
                <w:b/>
                <w:i/>
              </w:rPr>
            </w:pPr>
            <w:r>
              <w:t>Žmogiškųjų išteklių vadybos</w:t>
            </w:r>
            <w:r w:rsidR="00525196" w:rsidRPr="00DA3A2B">
              <w:t xml:space="preserve"> samprata ir principai</w:t>
            </w:r>
          </w:p>
          <w:p w:rsidR="00525196" w:rsidRPr="00DA3A2B" w:rsidRDefault="00525196" w:rsidP="004B18DE">
            <w:pPr>
              <w:pStyle w:val="Betarp"/>
              <w:widowControl w:val="0"/>
              <w:numPr>
                <w:ilvl w:val="0"/>
                <w:numId w:val="3"/>
              </w:numPr>
              <w:ind w:left="0" w:firstLine="0"/>
              <w:contextualSpacing/>
              <w:rPr>
                <w:b/>
                <w:i/>
              </w:rPr>
            </w:pPr>
            <w:r w:rsidRPr="00DA3A2B">
              <w:t>Veiksniai, darantys įtaką žmogiškųjų išteklių valdymui</w:t>
            </w:r>
          </w:p>
          <w:p w:rsidR="00316EB0" w:rsidRPr="00DA3A2B" w:rsidRDefault="00316EB0" w:rsidP="004B18DE">
            <w:pPr>
              <w:pStyle w:val="Betarp"/>
              <w:widowControl w:val="0"/>
              <w:numPr>
                <w:ilvl w:val="0"/>
                <w:numId w:val="3"/>
              </w:numPr>
              <w:ind w:left="0" w:firstLine="0"/>
              <w:contextualSpacing/>
              <w:rPr>
                <w:b/>
                <w:i/>
              </w:rPr>
            </w:pPr>
            <w:r w:rsidRPr="00DA3A2B">
              <w:t>Žmogiškųjų išteklių poreikis žemės ūkio įmonėje</w:t>
            </w:r>
          </w:p>
          <w:p w:rsidR="00525196" w:rsidRPr="00DA3A2B" w:rsidRDefault="00525196" w:rsidP="004B18DE">
            <w:pPr>
              <w:pStyle w:val="Betarp"/>
              <w:widowControl w:val="0"/>
              <w:contextualSpacing/>
              <w:rPr>
                <w:b/>
              </w:rPr>
            </w:pPr>
            <w:r w:rsidRPr="00DA3A2B">
              <w:rPr>
                <w:b/>
              </w:rPr>
              <w:t xml:space="preserve">Tema. </w:t>
            </w:r>
            <w:r w:rsidRPr="00DA3A2B">
              <w:rPr>
                <w:b/>
                <w:i/>
              </w:rPr>
              <w:t>Žemės ūkio darbuotojų poreikis</w:t>
            </w:r>
          </w:p>
          <w:p w:rsidR="00525196" w:rsidRPr="00DA3A2B" w:rsidRDefault="00525196" w:rsidP="004B18DE">
            <w:pPr>
              <w:pStyle w:val="Betarp"/>
              <w:widowControl w:val="0"/>
              <w:numPr>
                <w:ilvl w:val="0"/>
                <w:numId w:val="17"/>
              </w:numPr>
              <w:ind w:left="0" w:firstLine="0"/>
              <w:contextualSpacing/>
              <w:rPr>
                <w:b/>
                <w:i/>
              </w:rPr>
            </w:pPr>
            <w:r w:rsidRPr="00DA3A2B">
              <w:t>Žemės ūkio darbuotojų poreikio tendencijos ir prognozės</w:t>
            </w:r>
          </w:p>
          <w:p w:rsidR="00316EB0" w:rsidRPr="00DA3A2B" w:rsidRDefault="00525196" w:rsidP="004B18DE">
            <w:pPr>
              <w:pStyle w:val="Betarp"/>
              <w:widowControl w:val="0"/>
              <w:numPr>
                <w:ilvl w:val="0"/>
                <w:numId w:val="17"/>
              </w:numPr>
              <w:ind w:left="0" w:firstLine="0"/>
              <w:contextualSpacing/>
              <w:rPr>
                <w:b/>
                <w:i/>
              </w:rPr>
            </w:pPr>
            <w:r w:rsidRPr="00DA3A2B">
              <w:t>Veiksniai, lemiantys žemės ūkio specialistų ir kvalifikuotų darbuotojų poreikio pokyčius</w:t>
            </w:r>
          </w:p>
        </w:tc>
      </w:tr>
      <w:tr w:rsidR="00525196" w:rsidRPr="00DA3A2B" w:rsidTr="001C4EA4">
        <w:trPr>
          <w:trHeight w:val="57"/>
          <w:jc w:val="center"/>
        </w:trPr>
        <w:tc>
          <w:tcPr>
            <w:tcW w:w="947" w:type="pct"/>
            <w:vMerge/>
            <w:shd w:val="clear" w:color="auto" w:fill="auto"/>
          </w:tcPr>
          <w:p w:rsidR="00525196" w:rsidRPr="00DA3A2B" w:rsidRDefault="00525196" w:rsidP="004B18DE">
            <w:pPr>
              <w:pStyle w:val="Betarp"/>
              <w:widowControl w:val="0"/>
            </w:pPr>
          </w:p>
        </w:tc>
        <w:tc>
          <w:tcPr>
            <w:tcW w:w="1129" w:type="pct"/>
            <w:shd w:val="clear" w:color="auto" w:fill="auto"/>
          </w:tcPr>
          <w:p w:rsidR="003E791B" w:rsidRPr="00DA3A2B" w:rsidRDefault="00525196" w:rsidP="004B18DE">
            <w:pPr>
              <w:pStyle w:val="Betarp"/>
              <w:widowControl w:val="0"/>
            </w:pPr>
            <w:r w:rsidRPr="00DA3A2B">
              <w:t xml:space="preserve">2.4. </w:t>
            </w:r>
            <w:r w:rsidR="00BE4699">
              <w:t>Apibūdinti žemės ūkio tipus ir formas, vadovaujantis rinkos ekonomikos dėsniais</w:t>
            </w:r>
            <w:r w:rsidRPr="00DA3A2B">
              <w:t>.</w:t>
            </w:r>
          </w:p>
        </w:tc>
        <w:tc>
          <w:tcPr>
            <w:tcW w:w="2924" w:type="pct"/>
            <w:shd w:val="clear" w:color="auto" w:fill="auto"/>
          </w:tcPr>
          <w:p w:rsidR="00F716AC" w:rsidRDefault="00525196" w:rsidP="004B18DE">
            <w:pPr>
              <w:pStyle w:val="Betarp"/>
              <w:widowControl w:val="0"/>
              <w:contextualSpacing/>
              <w:rPr>
                <w:b/>
                <w:i/>
              </w:rPr>
            </w:pPr>
            <w:r w:rsidRPr="00DA3A2B">
              <w:rPr>
                <w:b/>
              </w:rPr>
              <w:t xml:space="preserve">Tema. </w:t>
            </w:r>
            <w:r w:rsidRPr="00DA3A2B">
              <w:rPr>
                <w:b/>
                <w:i/>
              </w:rPr>
              <w:t>Rinkos ekonomik</w:t>
            </w:r>
            <w:r w:rsidR="00316EB0" w:rsidRPr="00DA3A2B">
              <w:rPr>
                <w:b/>
                <w:i/>
              </w:rPr>
              <w:t>os dėsniai</w:t>
            </w:r>
          </w:p>
          <w:p w:rsidR="00525196" w:rsidRPr="00BE4699" w:rsidRDefault="00525196" w:rsidP="004B18DE">
            <w:pPr>
              <w:widowControl w:val="0"/>
              <w:numPr>
                <w:ilvl w:val="0"/>
                <w:numId w:val="18"/>
              </w:numPr>
              <w:ind w:left="0" w:firstLine="0"/>
              <w:contextualSpacing/>
              <w:rPr>
                <w:bCs/>
                <w:iCs/>
              </w:rPr>
            </w:pPr>
            <w:r w:rsidRPr="00DA3A2B">
              <w:rPr>
                <w:bCs/>
                <w:iCs/>
              </w:rPr>
              <w:t xml:space="preserve">Rinkos ekonomikos </w:t>
            </w:r>
            <w:r w:rsidR="0093393E">
              <w:rPr>
                <w:bCs/>
                <w:iCs/>
              </w:rPr>
              <w:t>dėsnių</w:t>
            </w:r>
            <w:r w:rsidR="0093393E" w:rsidRPr="0093393E">
              <w:rPr>
                <w:bCs/>
                <w:iCs/>
              </w:rPr>
              <w:t xml:space="preserve"> </w:t>
            </w:r>
            <w:r w:rsidR="0093393E" w:rsidRPr="0093393E">
              <w:t>taikymas</w:t>
            </w:r>
          </w:p>
          <w:p w:rsidR="00BE4699" w:rsidRPr="00BE4699" w:rsidRDefault="00BE4699" w:rsidP="004B18DE">
            <w:pPr>
              <w:widowControl w:val="0"/>
              <w:numPr>
                <w:ilvl w:val="0"/>
                <w:numId w:val="18"/>
              </w:numPr>
              <w:ind w:left="0" w:firstLine="0"/>
              <w:contextualSpacing/>
              <w:rPr>
                <w:bCs/>
                <w:iCs/>
              </w:rPr>
            </w:pPr>
            <w:r w:rsidRPr="00BE4699">
              <w:fldChar w:fldCharType="begin"/>
            </w:r>
            <w:r w:rsidRPr="00BE4699">
              <w:instrText xml:space="preserve"> HYPERLINK "https://www.google.com/url?sa=t&amp;source=web&amp;rct=j&amp;opi=89978449&amp;url=https://smp2014ge.ugdome.lt/mo/9kl_visuomenine_geografija/GE_DE_29/teorine_medziaga_2.html&amp;ved=2ahUKEwjl3v_yzaGIAxWdR_EDHbrYHiUQFnoECBUQAQ&amp;usg=AOvVaw2Hb4yvRnxAgUnBLAJel_vI" </w:instrText>
            </w:r>
            <w:r w:rsidRPr="00BE4699">
              <w:fldChar w:fldCharType="separate"/>
            </w:r>
            <w:r w:rsidRPr="00BE4699">
              <w:t>Žemės ūkio tipai ir formos</w:t>
            </w:r>
          </w:p>
          <w:p w:rsidR="00F716AC" w:rsidRDefault="00BE4699" w:rsidP="004B18DE">
            <w:pPr>
              <w:widowControl w:val="0"/>
              <w:contextualSpacing/>
              <w:rPr>
                <w:b/>
                <w:i/>
              </w:rPr>
            </w:pPr>
            <w:r w:rsidRPr="00BE4699">
              <w:fldChar w:fldCharType="end"/>
            </w:r>
            <w:r w:rsidR="00DA12F3" w:rsidRPr="00DA3A2B">
              <w:rPr>
                <w:b/>
              </w:rPr>
              <w:t xml:space="preserve">Tema. </w:t>
            </w:r>
            <w:r w:rsidR="00DA12F3" w:rsidRPr="00DA3A2B">
              <w:rPr>
                <w:b/>
                <w:i/>
              </w:rPr>
              <w:t xml:space="preserve">Rinkos ekonomikos dėsniai </w:t>
            </w:r>
            <w:r w:rsidR="00DA12F3">
              <w:rPr>
                <w:b/>
                <w:i/>
              </w:rPr>
              <w:t>žemės ūkyje</w:t>
            </w:r>
          </w:p>
          <w:p w:rsidR="00DA12F3" w:rsidRDefault="00DA12F3" w:rsidP="004B18DE">
            <w:pPr>
              <w:widowControl w:val="0"/>
              <w:numPr>
                <w:ilvl w:val="0"/>
                <w:numId w:val="18"/>
              </w:numPr>
              <w:ind w:left="0" w:firstLine="0"/>
              <w:contextualSpacing/>
              <w:rPr>
                <w:bCs/>
                <w:iCs/>
              </w:rPr>
            </w:pPr>
            <w:r w:rsidRPr="00DA3A2B">
              <w:rPr>
                <w:bCs/>
                <w:iCs/>
              </w:rPr>
              <w:t>Žemės ūkio verslo vaidmuo rinkos ekonomikoje</w:t>
            </w:r>
          </w:p>
          <w:p w:rsidR="00BE4699" w:rsidRPr="00BE4699" w:rsidRDefault="00DA12F3" w:rsidP="004B18DE">
            <w:pPr>
              <w:widowControl w:val="0"/>
              <w:numPr>
                <w:ilvl w:val="0"/>
                <w:numId w:val="18"/>
              </w:numPr>
              <w:ind w:left="0" w:firstLine="0"/>
              <w:contextualSpacing/>
              <w:rPr>
                <w:bCs/>
                <w:iCs/>
              </w:rPr>
            </w:pPr>
            <w:r w:rsidRPr="00DA3A2B">
              <w:rPr>
                <w:bCs/>
                <w:iCs/>
              </w:rPr>
              <w:t>Žemės ūkio produkcijos pasiūlos ir paklausos sąveika</w:t>
            </w:r>
          </w:p>
        </w:tc>
      </w:tr>
      <w:tr w:rsidR="00525196" w:rsidRPr="00DA3A2B" w:rsidTr="001C4EA4">
        <w:trPr>
          <w:trHeight w:val="57"/>
          <w:jc w:val="center"/>
        </w:trPr>
        <w:tc>
          <w:tcPr>
            <w:tcW w:w="947" w:type="pct"/>
            <w:vMerge/>
            <w:shd w:val="clear" w:color="auto" w:fill="auto"/>
          </w:tcPr>
          <w:p w:rsidR="00525196" w:rsidRPr="00DA3A2B" w:rsidRDefault="00525196" w:rsidP="004B18DE">
            <w:pPr>
              <w:pStyle w:val="Betarp"/>
              <w:widowControl w:val="0"/>
            </w:pPr>
          </w:p>
        </w:tc>
        <w:tc>
          <w:tcPr>
            <w:tcW w:w="1129" w:type="pct"/>
            <w:shd w:val="clear" w:color="auto" w:fill="auto"/>
          </w:tcPr>
          <w:p w:rsidR="00525196" w:rsidRPr="00DA3A2B" w:rsidRDefault="00525196" w:rsidP="004B18DE">
            <w:pPr>
              <w:pStyle w:val="Betarp"/>
              <w:widowControl w:val="0"/>
            </w:pPr>
            <w:r w:rsidRPr="00DA3A2B">
              <w:t>2.5. Nustatyti konkretaus produkto paklausos lygį rinkoje</w:t>
            </w:r>
            <w:r w:rsidR="00BE4699">
              <w:t>, vadovaujantis rinkos paklausos nustatymo modeliais</w:t>
            </w:r>
            <w:r w:rsidR="00125DCD">
              <w:t>.</w:t>
            </w:r>
          </w:p>
        </w:tc>
        <w:tc>
          <w:tcPr>
            <w:tcW w:w="2924" w:type="pct"/>
            <w:shd w:val="clear" w:color="auto" w:fill="auto"/>
          </w:tcPr>
          <w:p w:rsidR="00F716AC" w:rsidRDefault="00525196" w:rsidP="004B18DE">
            <w:pPr>
              <w:pStyle w:val="Betarp"/>
              <w:widowControl w:val="0"/>
              <w:contextualSpacing/>
              <w:rPr>
                <w:rStyle w:val="Emfaz"/>
              </w:rPr>
            </w:pPr>
            <w:r w:rsidRPr="00DA3A2B">
              <w:rPr>
                <w:rFonts w:eastAsia="Calibri"/>
                <w:b/>
                <w:szCs w:val="22"/>
                <w:lang w:eastAsia="en-US"/>
              </w:rPr>
              <w:t>Tema.</w:t>
            </w:r>
            <w:r w:rsidRPr="00DA3A2B">
              <w:rPr>
                <w:rFonts w:eastAsia="Calibri"/>
                <w:b/>
                <w:i/>
                <w:szCs w:val="22"/>
                <w:lang w:eastAsia="en-US"/>
              </w:rPr>
              <w:t xml:space="preserve"> </w:t>
            </w:r>
            <w:r w:rsidR="006D4BC8" w:rsidRPr="006D4BC8">
              <w:rPr>
                <w:b/>
                <w:i/>
              </w:rPr>
              <w:t xml:space="preserve">Žemės ūkio ir maisto produktų </w:t>
            </w:r>
            <w:r w:rsidR="006D4BC8" w:rsidRPr="006D4BC8">
              <w:rPr>
                <w:rStyle w:val="Emfaz"/>
                <w:b/>
              </w:rPr>
              <w:t>rinka</w:t>
            </w:r>
          </w:p>
          <w:p w:rsidR="00525196" w:rsidRPr="00DA3A2B" w:rsidRDefault="00525196" w:rsidP="004B18DE">
            <w:pPr>
              <w:pStyle w:val="Betarp"/>
              <w:widowControl w:val="0"/>
              <w:numPr>
                <w:ilvl w:val="0"/>
                <w:numId w:val="19"/>
              </w:numPr>
              <w:ind w:left="0" w:firstLine="0"/>
              <w:contextualSpacing/>
              <w:rPr>
                <w:rFonts w:eastAsia="Calibri"/>
                <w:szCs w:val="22"/>
                <w:lang w:eastAsia="en-US"/>
              </w:rPr>
            </w:pPr>
            <w:r w:rsidRPr="00DA3A2B">
              <w:rPr>
                <w:rFonts w:eastAsia="Calibri"/>
                <w:szCs w:val="22"/>
                <w:lang w:eastAsia="en-US"/>
              </w:rPr>
              <w:t>Rinkos potencialas</w:t>
            </w:r>
          </w:p>
          <w:p w:rsidR="00525196" w:rsidRPr="00DA3A2B" w:rsidRDefault="00525196" w:rsidP="004B18DE">
            <w:pPr>
              <w:pStyle w:val="Betarp"/>
              <w:widowControl w:val="0"/>
              <w:numPr>
                <w:ilvl w:val="0"/>
                <w:numId w:val="19"/>
              </w:numPr>
              <w:ind w:left="0" w:firstLine="0"/>
              <w:contextualSpacing/>
              <w:rPr>
                <w:rFonts w:eastAsia="Calibri"/>
                <w:szCs w:val="22"/>
                <w:lang w:eastAsia="en-US"/>
              </w:rPr>
            </w:pPr>
            <w:r w:rsidRPr="00DA3A2B">
              <w:rPr>
                <w:rFonts w:eastAsia="Calibri"/>
                <w:szCs w:val="22"/>
                <w:lang w:eastAsia="en-US"/>
              </w:rPr>
              <w:t>Rinkos talpumas</w:t>
            </w:r>
          </w:p>
          <w:p w:rsidR="00525196" w:rsidRPr="00DA3A2B" w:rsidRDefault="00525196" w:rsidP="004B18DE">
            <w:pPr>
              <w:pStyle w:val="Betarp"/>
              <w:widowControl w:val="0"/>
              <w:numPr>
                <w:ilvl w:val="0"/>
                <w:numId w:val="19"/>
              </w:numPr>
              <w:ind w:left="0" w:firstLine="0"/>
              <w:contextualSpacing/>
              <w:rPr>
                <w:rFonts w:eastAsia="Calibri"/>
                <w:szCs w:val="22"/>
                <w:lang w:eastAsia="en-US"/>
              </w:rPr>
            </w:pPr>
            <w:r w:rsidRPr="00DA3A2B">
              <w:rPr>
                <w:rFonts w:eastAsia="Calibri"/>
                <w:szCs w:val="22"/>
                <w:lang w:eastAsia="en-US"/>
              </w:rPr>
              <w:t>Rinkos segmentavimas</w:t>
            </w:r>
          </w:p>
          <w:p w:rsidR="00F716AC" w:rsidRDefault="00525196" w:rsidP="004B18DE">
            <w:pPr>
              <w:pStyle w:val="Betarp"/>
              <w:widowControl w:val="0"/>
              <w:contextualSpacing/>
              <w:rPr>
                <w:b/>
                <w:i/>
              </w:rPr>
            </w:pPr>
            <w:r w:rsidRPr="00DA3A2B">
              <w:rPr>
                <w:b/>
              </w:rPr>
              <w:t>Tema.</w:t>
            </w:r>
            <w:r w:rsidRPr="00DA3A2B">
              <w:t xml:space="preserve"> </w:t>
            </w:r>
            <w:r w:rsidRPr="00DA3A2B">
              <w:rPr>
                <w:b/>
                <w:i/>
              </w:rPr>
              <w:t>Paklausos nustatymo modeliai</w:t>
            </w:r>
          </w:p>
          <w:p w:rsidR="00525196" w:rsidRPr="00DA3A2B" w:rsidRDefault="00525196" w:rsidP="004B18DE">
            <w:pPr>
              <w:pStyle w:val="Betarp"/>
              <w:widowControl w:val="0"/>
              <w:numPr>
                <w:ilvl w:val="0"/>
                <w:numId w:val="16"/>
              </w:numPr>
              <w:ind w:left="0" w:firstLine="0"/>
              <w:contextualSpacing/>
              <w:rPr>
                <w:rFonts w:eastAsia="Calibri"/>
                <w:szCs w:val="22"/>
                <w:lang w:eastAsia="en-US"/>
              </w:rPr>
            </w:pPr>
            <w:proofErr w:type="spellStart"/>
            <w:r w:rsidRPr="00DA3A2B">
              <w:rPr>
                <w:rFonts w:eastAsia="Calibri"/>
                <w:szCs w:val="22"/>
                <w:lang w:eastAsia="en-US"/>
              </w:rPr>
              <w:t>Mikroekonominiai</w:t>
            </w:r>
            <w:proofErr w:type="spellEnd"/>
            <w:r w:rsidRPr="00DA3A2B">
              <w:rPr>
                <w:rFonts w:eastAsia="Calibri"/>
                <w:szCs w:val="22"/>
                <w:lang w:eastAsia="en-US"/>
              </w:rPr>
              <w:t xml:space="preserve"> paklausos nustatymo modeliai</w:t>
            </w:r>
          </w:p>
          <w:p w:rsidR="00525196" w:rsidRPr="00DA3A2B" w:rsidRDefault="00525196" w:rsidP="004B18DE">
            <w:pPr>
              <w:pStyle w:val="Betarp"/>
              <w:widowControl w:val="0"/>
              <w:numPr>
                <w:ilvl w:val="0"/>
                <w:numId w:val="16"/>
              </w:numPr>
              <w:ind w:left="0" w:firstLine="0"/>
              <w:contextualSpacing/>
            </w:pPr>
            <w:proofErr w:type="spellStart"/>
            <w:r w:rsidRPr="00DA3A2B">
              <w:rPr>
                <w:rFonts w:eastAsia="Calibri"/>
                <w:szCs w:val="22"/>
                <w:lang w:eastAsia="en-US"/>
              </w:rPr>
              <w:t>Marketinginiai</w:t>
            </w:r>
            <w:proofErr w:type="spellEnd"/>
            <w:r w:rsidRPr="00DA3A2B">
              <w:rPr>
                <w:rFonts w:eastAsia="Calibri"/>
                <w:szCs w:val="22"/>
                <w:lang w:eastAsia="en-US"/>
              </w:rPr>
              <w:t xml:space="preserve"> paklausos nustatymo modeliai</w:t>
            </w:r>
          </w:p>
        </w:tc>
      </w:tr>
      <w:tr w:rsidR="00525196" w:rsidRPr="00DA3A2B" w:rsidTr="001C4EA4">
        <w:trPr>
          <w:trHeight w:val="57"/>
          <w:jc w:val="center"/>
        </w:trPr>
        <w:tc>
          <w:tcPr>
            <w:tcW w:w="947" w:type="pct"/>
            <w:vMerge/>
            <w:shd w:val="clear" w:color="auto" w:fill="auto"/>
          </w:tcPr>
          <w:p w:rsidR="00525196" w:rsidRPr="00DA3A2B" w:rsidRDefault="00525196" w:rsidP="004B18DE">
            <w:pPr>
              <w:pStyle w:val="Betarp"/>
              <w:widowControl w:val="0"/>
            </w:pPr>
          </w:p>
        </w:tc>
        <w:tc>
          <w:tcPr>
            <w:tcW w:w="1129" w:type="pct"/>
            <w:shd w:val="clear" w:color="auto" w:fill="auto"/>
          </w:tcPr>
          <w:p w:rsidR="00525196" w:rsidRPr="00DA3A2B" w:rsidRDefault="00525196" w:rsidP="004B18DE">
            <w:pPr>
              <w:pStyle w:val="Betarp"/>
              <w:widowControl w:val="0"/>
            </w:pPr>
            <w:r w:rsidRPr="00DA3A2B">
              <w:t>2.6. Pare</w:t>
            </w:r>
            <w:r w:rsidR="00FB0F06">
              <w:t>ngti ūkininko ūkio verslo planą, vadovaujantis ve</w:t>
            </w:r>
            <w:r w:rsidR="00752A64">
              <w:t>rslo plano rengimo taisyklėmis</w:t>
            </w:r>
            <w:r w:rsidR="00125DCD">
              <w:t>.</w:t>
            </w:r>
          </w:p>
        </w:tc>
        <w:tc>
          <w:tcPr>
            <w:tcW w:w="2924" w:type="pct"/>
            <w:shd w:val="clear" w:color="auto" w:fill="auto"/>
          </w:tcPr>
          <w:p w:rsidR="00525196" w:rsidRPr="00DA3A2B" w:rsidRDefault="00525196" w:rsidP="004B18DE">
            <w:pPr>
              <w:pStyle w:val="Betarp"/>
              <w:widowControl w:val="0"/>
              <w:contextualSpacing/>
              <w:rPr>
                <w:b/>
                <w:i/>
              </w:rPr>
            </w:pPr>
            <w:r w:rsidRPr="00DA3A2B">
              <w:rPr>
                <w:b/>
              </w:rPr>
              <w:t>Tema.</w:t>
            </w:r>
            <w:r w:rsidRPr="00DA3A2B">
              <w:t xml:space="preserve"> </w:t>
            </w:r>
            <w:r w:rsidR="00316EB0" w:rsidRPr="00DA3A2B">
              <w:rPr>
                <w:b/>
                <w:i/>
              </w:rPr>
              <w:t>Verslo plano rengimas</w:t>
            </w:r>
          </w:p>
          <w:p w:rsidR="00F716AC" w:rsidRDefault="00525196" w:rsidP="004B18DE">
            <w:pPr>
              <w:pStyle w:val="Betarp"/>
              <w:widowControl w:val="0"/>
              <w:numPr>
                <w:ilvl w:val="0"/>
                <w:numId w:val="16"/>
              </w:numPr>
              <w:ind w:left="0" w:firstLine="0"/>
              <w:contextualSpacing/>
              <w:rPr>
                <w:rFonts w:eastAsia="Calibri"/>
                <w:szCs w:val="22"/>
                <w:lang w:eastAsia="en-US"/>
              </w:rPr>
            </w:pPr>
            <w:r w:rsidRPr="00DA3A2B">
              <w:rPr>
                <w:rFonts w:eastAsia="Calibri"/>
                <w:szCs w:val="22"/>
                <w:lang w:eastAsia="en-US"/>
              </w:rPr>
              <w:t>Verslo plano struktūra</w:t>
            </w:r>
          </w:p>
          <w:p w:rsidR="00525196" w:rsidRPr="00DA3A2B" w:rsidRDefault="00525196" w:rsidP="004B18DE">
            <w:pPr>
              <w:pStyle w:val="Betarp"/>
              <w:widowControl w:val="0"/>
              <w:numPr>
                <w:ilvl w:val="0"/>
                <w:numId w:val="16"/>
              </w:numPr>
              <w:ind w:left="0" w:firstLine="0"/>
              <w:contextualSpacing/>
              <w:rPr>
                <w:rFonts w:eastAsia="Calibri"/>
                <w:szCs w:val="22"/>
                <w:lang w:eastAsia="en-US"/>
              </w:rPr>
            </w:pPr>
            <w:r w:rsidRPr="00DA3A2B">
              <w:rPr>
                <w:rFonts w:eastAsia="Calibri"/>
                <w:szCs w:val="22"/>
                <w:lang w:eastAsia="en-US"/>
              </w:rPr>
              <w:t>Verslo plano rengimo etapai</w:t>
            </w:r>
          </w:p>
          <w:p w:rsidR="00525196" w:rsidRPr="00DA3A2B" w:rsidRDefault="00525196" w:rsidP="004B18DE">
            <w:pPr>
              <w:pStyle w:val="Betarp"/>
              <w:widowControl w:val="0"/>
              <w:numPr>
                <w:ilvl w:val="0"/>
                <w:numId w:val="16"/>
              </w:numPr>
              <w:ind w:left="0" w:firstLine="0"/>
              <w:contextualSpacing/>
            </w:pPr>
            <w:r w:rsidRPr="00DA3A2B">
              <w:rPr>
                <w:rFonts w:eastAsia="Calibri"/>
                <w:szCs w:val="22"/>
                <w:lang w:eastAsia="en-US"/>
              </w:rPr>
              <w:lastRenderedPageBreak/>
              <w:t>Verslo plano pateikimas</w:t>
            </w:r>
          </w:p>
          <w:p w:rsidR="00525196" w:rsidRPr="00DA3A2B" w:rsidRDefault="00525196" w:rsidP="004B18DE">
            <w:pPr>
              <w:pStyle w:val="Betarp"/>
              <w:widowControl w:val="0"/>
              <w:contextualSpacing/>
              <w:rPr>
                <w:b/>
                <w:i/>
              </w:rPr>
            </w:pPr>
            <w:r w:rsidRPr="00DA3A2B">
              <w:rPr>
                <w:b/>
              </w:rPr>
              <w:t>Tema.</w:t>
            </w:r>
            <w:r w:rsidRPr="00DA3A2B">
              <w:rPr>
                <w:b/>
                <w:i/>
              </w:rPr>
              <w:t xml:space="preserve"> Ve</w:t>
            </w:r>
            <w:r w:rsidR="00316EB0" w:rsidRPr="00DA3A2B">
              <w:rPr>
                <w:b/>
                <w:i/>
              </w:rPr>
              <w:t>rslo planų rengimo reikalavimai</w:t>
            </w:r>
          </w:p>
          <w:p w:rsidR="00525196" w:rsidRPr="00DA3A2B" w:rsidRDefault="00525196" w:rsidP="004B18DE">
            <w:pPr>
              <w:pStyle w:val="Betarp"/>
              <w:widowControl w:val="0"/>
              <w:numPr>
                <w:ilvl w:val="0"/>
                <w:numId w:val="20"/>
              </w:numPr>
              <w:ind w:left="0" w:firstLine="0"/>
              <w:contextualSpacing/>
            </w:pPr>
            <w:r w:rsidRPr="00DA3A2B">
              <w:t>Verslo planų rengimo reikalavimai pagal skirtingas intervencines priemones</w:t>
            </w:r>
          </w:p>
          <w:p w:rsidR="00525196" w:rsidRPr="00DA3A2B" w:rsidRDefault="00525196" w:rsidP="004B18DE">
            <w:pPr>
              <w:pStyle w:val="Betarp"/>
              <w:widowControl w:val="0"/>
              <w:numPr>
                <w:ilvl w:val="0"/>
                <w:numId w:val="20"/>
              </w:numPr>
              <w:ind w:left="0" w:firstLine="0"/>
              <w:contextualSpacing/>
            </w:pPr>
            <w:r w:rsidRPr="00DA3A2B">
              <w:t>Verslo plano vertinimo kriterijai</w:t>
            </w:r>
          </w:p>
        </w:tc>
      </w:tr>
      <w:tr w:rsidR="006B7526" w:rsidRPr="00DA3A2B" w:rsidTr="001C4EA4">
        <w:trPr>
          <w:trHeight w:val="57"/>
          <w:jc w:val="center"/>
        </w:trPr>
        <w:tc>
          <w:tcPr>
            <w:tcW w:w="947" w:type="pct"/>
            <w:vMerge w:val="restart"/>
          </w:tcPr>
          <w:p w:rsidR="006B7526" w:rsidRPr="00DA3A2B" w:rsidRDefault="006B7526" w:rsidP="004B18DE">
            <w:pPr>
              <w:pStyle w:val="Betarp"/>
              <w:widowControl w:val="0"/>
            </w:pPr>
            <w:r w:rsidRPr="00DA3A2B">
              <w:t>3.</w:t>
            </w:r>
            <w:r w:rsidR="0042774F">
              <w:t xml:space="preserve"> </w:t>
            </w:r>
            <w:r w:rsidRPr="00DA3A2B">
              <w:t>Taikyti buhalterinės apskaitos organizavimo ir finansinių ataskaitų rodiklių analizės principus.</w:t>
            </w:r>
          </w:p>
        </w:tc>
        <w:tc>
          <w:tcPr>
            <w:tcW w:w="1129" w:type="pct"/>
          </w:tcPr>
          <w:p w:rsidR="00FB0F06" w:rsidRPr="00DA3A2B" w:rsidRDefault="006B7526" w:rsidP="004B18DE">
            <w:pPr>
              <w:pStyle w:val="Betarp"/>
              <w:widowControl w:val="0"/>
            </w:pPr>
            <w:r w:rsidRPr="00DA3A2B">
              <w:t>3.1. Apibūdinti žemės ūkio įmonių ir ūkininkų ūkių buhalterinės apskaitos orga</w:t>
            </w:r>
            <w:r w:rsidR="00422749">
              <w:t>nizavimo ir tvarkymo principus.</w:t>
            </w:r>
          </w:p>
        </w:tc>
        <w:tc>
          <w:tcPr>
            <w:tcW w:w="2924" w:type="pct"/>
          </w:tcPr>
          <w:p w:rsidR="00F716AC" w:rsidRDefault="006B7526" w:rsidP="004B18DE">
            <w:pPr>
              <w:widowControl w:val="0"/>
              <w:rPr>
                <w:rFonts w:eastAsia="Calibri"/>
                <w:b/>
                <w:i/>
                <w:szCs w:val="22"/>
                <w:lang w:eastAsia="en-US"/>
              </w:rPr>
            </w:pPr>
            <w:r w:rsidRPr="00DA3A2B">
              <w:rPr>
                <w:rFonts w:eastAsia="Calibri"/>
                <w:b/>
                <w:bCs/>
                <w:szCs w:val="22"/>
                <w:lang w:eastAsia="en-US"/>
              </w:rPr>
              <w:t>Tema.</w:t>
            </w:r>
            <w:r w:rsidRPr="00DA3A2B">
              <w:rPr>
                <w:rFonts w:eastAsia="Calibri"/>
                <w:b/>
                <w:bCs/>
                <w:i/>
                <w:szCs w:val="22"/>
                <w:lang w:eastAsia="en-US"/>
              </w:rPr>
              <w:t xml:space="preserve"> </w:t>
            </w:r>
            <w:r w:rsidR="00EF7F30">
              <w:rPr>
                <w:rFonts w:eastAsia="Calibri"/>
                <w:b/>
                <w:bCs/>
                <w:i/>
                <w:szCs w:val="22"/>
                <w:lang w:eastAsia="en-US"/>
              </w:rPr>
              <w:t>Buhalterinės a</w:t>
            </w:r>
            <w:r w:rsidRPr="00DA3A2B">
              <w:rPr>
                <w:rFonts w:eastAsia="Calibri"/>
                <w:b/>
                <w:i/>
                <w:szCs w:val="22"/>
                <w:lang w:eastAsia="en-US"/>
              </w:rPr>
              <w:t xml:space="preserve">pskaitos </w:t>
            </w:r>
            <w:r w:rsidR="00CA5740">
              <w:rPr>
                <w:rFonts w:eastAsia="Calibri"/>
                <w:b/>
                <w:i/>
                <w:szCs w:val="22"/>
                <w:lang w:eastAsia="en-US"/>
              </w:rPr>
              <w:t>teisinė bazė</w:t>
            </w:r>
          </w:p>
          <w:p w:rsidR="00CA5740" w:rsidRDefault="00CA5740" w:rsidP="004B18DE">
            <w:pPr>
              <w:widowControl w:val="0"/>
              <w:numPr>
                <w:ilvl w:val="0"/>
                <w:numId w:val="13"/>
              </w:numPr>
              <w:ind w:left="0" w:firstLine="0"/>
              <w:rPr>
                <w:rFonts w:eastAsia="Calibri"/>
                <w:szCs w:val="22"/>
                <w:lang w:eastAsia="en-US"/>
              </w:rPr>
            </w:pPr>
            <w:r>
              <w:rPr>
                <w:rFonts w:eastAsia="Calibri"/>
                <w:szCs w:val="22"/>
                <w:lang w:eastAsia="en-US"/>
              </w:rPr>
              <w:t>T</w:t>
            </w:r>
            <w:r w:rsidRPr="00CA5740">
              <w:rPr>
                <w:rFonts w:eastAsia="Calibri"/>
                <w:szCs w:val="22"/>
                <w:lang w:eastAsia="en-US"/>
              </w:rPr>
              <w:t>eisės aktai</w:t>
            </w:r>
            <w:r>
              <w:rPr>
                <w:rFonts w:eastAsia="Calibri"/>
                <w:szCs w:val="22"/>
                <w:lang w:eastAsia="en-US"/>
              </w:rPr>
              <w:t>,</w:t>
            </w:r>
            <w:r w:rsidRPr="00CA5740">
              <w:rPr>
                <w:rFonts w:eastAsia="Calibri"/>
                <w:szCs w:val="22"/>
                <w:lang w:eastAsia="en-US"/>
              </w:rPr>
              <w:t xml:space="preserve"> reglamentuoja</w:t>
            </w:r>
            <w:r>
              <w:rPr>
                <w:rFonts w:eastAsia="Calibri"/>
                <w:szCs w:val="22"/>
                <w:lang w:eastAsia="en-US"/>
              </w:rPr>
              <w:t>ntys</w:t>
            </w:r>
            <w:r w:rsidRPr="00CA5740">
              <w:rPr>
                <w:rFonts w:eastAsia="Calibri"/>
                <w:szCs w:val="22"/>
                <w:lang w:eastAsia="en-US"/>
              </w:rPr>
              <w:t xml:space="preserve"> ūkininkų finansinės apskaitos tvarkymą</w:t>
            </w:r>
          </w:p>
          <w:p w:rsidR="00EF7F30" w:rsidRDefault="006B7526" w:rsidP="004B18DE">
            <w:pPr>
              <w:widowControl w:val="0"/>
              <w:numPr>
                <w:ilvl w:val="0"/>
                <w:numId w:val="13"/>
              </w:numPr>
              <w:ind w:left="0" w:firstLine="0"/>
              <w:rPr>
                <w:rFonts w:eastAsia="Calibri"/>
                <w:szCs w:val="22"/>
                <w:lang w:eastAsia="en-US"/>
              </w:rPr>
            </w:pPr>
            <w:r w:rsidRPr="00DA3A2B">
              <w:rPr>
                <w:rFonts w:eastAsia="Calibri"/>
                <w:szCs w:val="22"/>
                <w:lang w:eastAsia="en-US"/>
              </w:rPr>
              <w:t>Žemės ūkio į</w:t>
            </w:r>
            <w:r w:rsidR="00CA5740">
              <w:rPr>
                <w:rFonts w:eastAsia="Calibri"/>
                <w:szCs w:val="22"/>
                <w:lang w:eastAsia="en-US"/>
              </w:rPr>
              <w:t>monių finansinės apskaitos tvarkymas</w:t>
            </w:r>
          </w:p>
          <w:p w:rsidR="00EF7F30" w:rsidRDefault="00EF7F30" w:rsidP="004B18DE">
            <w:pPr>
              <w:widowControl w:val="0"/>
              <w:rPr>
                <w:rFonts w:eastAsia="Calibri"/>
                <w:szCs w:val="22"/>
                <w:lang w:eastAsia="en-US"/>
              </w:rPr>
            </w:pPr>
            <w:r w:rsidRPr="00DA3A2B">
              <w:rPr>
                <w:rFonts w:eastAsia="Calibri"/>
                <w:b/>
                <w:bCs/>
                <w:szCs w:val="22"/>
                <w:lang w:eastAsia="en-US"/>
              </w:rPr>
              <w:t>Tema.</w:t>
            </w:r>
            <w:r w:rsidRPr="00DA3A2B">
              <w:rPr>
                <w:rFonts w:eastAsia="Calibri"/>
                <w:b/>
                <w:bCs/>
                <w:i/>
                <w:szCs w:val="22"/>
                <w:lang w:eastAsia="en-US"/>
              </w:rPr>
              <w:t xml:space="preserve"> </w:t>
            </w:r>
            <w:r w:rsidRPr="00DA3A2B">
              <w:rPr>
                <w:rFonts w:eastAsia="Calibri"/>
                <w:b/>
                <w:i/>
                <w:szCs w:val="22"/>
                <w:lang w:eastAsia="en-US"/>
              </w:rPr>
              <w:t>Apskaitos procesas ir jo organizavimas</w:t>
            </w:r>
          </w:p>
          <w:p w:rsidR="00EF7F30" w:rsidRDefault="00EF7F30" w:rsidP="004B18DE">
            <w:pPr>
              <w:widowControl w:val="0"/>
              <w:numPr>
                <w:ilvl w:val="0"/>
                <w:numId w:val="13"/>
              </w:numPr>
              <w:ind w:left="0" w:firstLine="0"/>
              <w:rPr>
                <w:rFonts w:eastAsia="Calibri"/>
                <w:szCs w:val="22"/>
                <w:lang w:eastAsia="en-US"/>
              </w:rPr>
            </w:pPr>
            <w:r w:rsidRPr="00DA3A2B">
              <w:rPr>
                <w:rFonts w:eastAsia="Calibri"/>
                <w:szCs w:val="22"/>
                <w:lang w:eastAsia="en-US"/>
              </w:rPr>
              <w:t>Žemės ūkio įmonių ir Ūkininko ūkio sąskaitų plano turinys ir paskirtis</w:t>
            </w:r>
          </w:p>
          <w:p w:rsidR="00EF7F30" w:rsidRDefault="00EF7F30" w:rsidP="004B18DE">
            <w:pPr>
              <w:widowControl w:val="0"/>
              <w:numPr>
                <w:ilvl w:val="0"/>
                <w:numId w:val="13"/>
              </w:numPr>
              <w:ind w:left="0" w:firstLine="0"/>
              <w:rPr>
                <w:rFonts w:eastAsia="Calibri"/>
                <w:szCs w:val="22"/>
                <w:lang w:eastAsia="en-US"/>
              </w:rPr>
            </w:pPr>
            <w:r w:rsidRPr="00DA3A2B">
              <w:rPr>
                <w:rFonts w:eastAsia="Calibri"/>
                <w:szCs w:val="22"/>
                <w:lang w:eastAsia="en-US"/>
              </w:rPr>
              <w:t>Buhalterinių sąskaitų struktūra</w:t>
            </w:r>
          </w:p>
          <w:p w:rsidR="00CA5740" w:rsidRDefault="00CA5740" w:rsidP="004B18DE">
            <w:pPr>
              <w:widowControl w:val="0"/>
              <w:numPr>
                <w:ilvl w:val="0"/>
                <w:numId w:val="13"/>
              </w:numPr>
              <w:ind w:left="0" w:firstLine="0"/>
              <w:rPr>
                <w:rFonts w:eastAsia="Calibri"/>
                <w:szCs w:val="22"/>
                <w:lang w:eastAsia="en-US"/>
              </w:rPr>
            </w:pPr>
            <w:r>
              <w:rPr>
                <w:rFonts w:eastAsia="Calibri"/>
                <w:szCs w:val="22"/>
                <w:lang w:eastAsia="en-US"/>
              </w:rPr>
              <w:t>S</w:t>
            </w:r>
            <w:r w:rsidRPr="00DA3A2B">
              <w:rPr>
                <w:rFonts w:eastAsia="Calibri"/>
                <w:szCs w:val="22"/>
                <w:lang w:eastAsia="en-US"/>
              </w:rPr>
              <w:t>ąskaitų plano turinys ir paskirtis</w:t>
            </w:r>
          </w:p>
          <w:p w:rsidR="00CA5740" w:rsidRPr="00DA3A2B" w:rsidRDefault="00CA5740" w:rsidP="004B18DE">
            <w:pPr>
              <w:widowControl w:val="0"/>
              <w:numPr>
                <w:ilvl w:val="0"/>
                <w:numId w:val="13"/>
              </w:numPr>
              <w:ind w:left="0" w:firstLine="0"/>
              <w:rPr>
                <w:rFonts w:eastAsia="Calibri"/>
                <w:szCs w:val="22"/>
                <w:lang w:eastAsia="en-US"/>
              </w:rPr>
            </w:pPr>
            <w:r w:rsidRPr="00DA3A2B">
              <w:rPr>
                <w:rFonts w:eastAsia="Calibri"/>
                <w:szCs w:val="22"/>
                <w:lang w:eastAsia="en-US"/>
              </w:rPr>
              <w:t>Sąskaitų korespondencijos taisyklės</w:t>
            </w:r>
          </w:p>
          <w:p w:rsidR="006E7D2A" w:rsidRPr="00CA5740" w:rsidRDefault="00CA5740" w:rsidP="004B18DE">
            <w:pPr>
              <w:pStyle w:val="Betarp"/>
              <w:widowControl w:val="0"/>
              <w:numPr>
                <w:ilvl w:val="0"/>
                <w:numId w:val="1"/>
              </w:numPr>
              <w:ind w:left="0" w:firstLine="0"/>
            </w:pPr>
            <w:r w:rsidRPr="00DA3A2B">
              <w:t>Apskaitos informacijos registracija atitinkamuose registruose</w:t>
            </w:r>
          </w:p>
        </w:tc>
      </w:tr>
      <w:tr w:rsidR="006B7526" w:rsidRPr="00DA3A2B" w:rsidTr="001C4EA4">
        <w:trPr>
          <w:trHeight w:val="57"/>
          <w:jc w:val="center"/>
        </w:trPr>
        <w:tc>
          <w:tcPr>
            <w:tcW w:w="947" w:type="pct"/>
            <w:vMerge/>
          </w:tcPr>
          <w:p w:rsidR="006B7526" w:rsidRPr="00DA3A2B" w:rsidRDefault="006B7526" w:rsidP="004B18DE">
            <w:pPr>
              <w:pStyle w:val="Betarp"/>
              <w:widowControl w:val="0"/>
            </w:pPr>
          </w:p>
        </w:tc>
        <w:tc>
          <w:tcPr>
            <w:tcW w:w="1129" w:type="pct"/>
          </w:tcPr>
          <w:p w:rsidR="006B7526" w:rsidRPr="00DA3A2B" w:rsidRDefault="006B7526" w:rsidP="004B18DE">
            <w:pPr>
              <w:widowControl w:val="0"/>
            </w:pPr>
            <w:r w:rsidRPr="00DA3A2B">
              <w:t>3.2. U</w:t>
            </w:r>
            <w:r w:rsidR="00CF2074">
              <w:t xml:space="preserve">žpildyti ūkininko ūkio apskaitą taikant paprastąją sistemą, vadovaujantis ūkininko ūkio apskaitos </w:t>
            </w:r>
            <w:r w:rsidR="00FB2470">
              <w:t>supaprastintos finansinės apskaitos aprašu.</w:t>
            </w:r>
          </w:p>
        </w:tc>
        <w:tc>
          <w:tcPr>
            <w:tcW w:w="2924" w:type="pct"/>
          </w:tcPr>
          <w:p w:rsidR="00FA41D1" w:rsidRPr="002664E0" w:rsidRDefault="006B7526" w:rsidP="004B18DE">
            <w:pPr>
              <w:widowControl w:val="0"/>
              <w:rPr>
                <w:rFonts w:eastAsia="Calibri"/>
                <w:b/>
                <w:i/>
                <w:szCs w:val="22"/>
                <w:lang w:eastAsia="en-US"/>
              </w:rPr>
            </w:pPr>
            <w:r w:rsidRPr="00DA3A2B">
              <w:rPr>
                <w:rFonts w:eastAsia="Calibri"/>
                <w:b/>
                <w:szCs w:val="22"/>
                <w:lang w:eastAsia="en-US"/>
              </w:rPr>
              <w:t xml:space="preserve">Tema. </w:t>
            </w:r>
            <w:r w:rsidRPr="00DA3A2B">
              <w:rPr>
                <w:rFonts w:eastAsia="Calibri"/>
                <w:b/>
                <w:i/>
                <w:szCs w:val="22"/>
                <w:lang w:eastAsia="en-US"/>
              </w:rPr>
              <w:t>Ūkininko ūkio veiklos apskaitos tvarkymas paprastąja</w:t>
            </w:r>
            <w:r w:rsidR="002664E0">
              <w:rPr>
                <w:rFonts w:eastAsia="Calibri"/>
                <w:b/>
                <w:i/>
                <w:szCs w:val="22"/>
                <w:lang w:eastAsia="en-US"/>
              </w:rPr>
              <w:t xml:space="preserve"> apskaitos sistema</w:t>
            </w:r>
          </w:p>
          <w:p w:rsidR="002664E0" w:rsidRPr="002664E0" w:rsidRDefault="002664E0" w:rsidP="004B18DE">
            <w:pPr>
              <w:widowControl w:val="0"/>
              <w:numPr>
                <w:ilvl w:val="0"/>
                <w:numId w:val="30"/>
              </w:numPr>
              <w:ind w:left="0" w:firstLine="0"/>
              <w:rPr>
                <w:rFonts w:eastAsia="Calibri"/>
                <w:b/>
                <w:bCs/>
                <w:szCs w:val="22"/>
                <w:lang w:eastAsia="en-US"/>
              </w:rPr>
            </w:pPr>
            <w:r w:rsidRPr="00DA3A2B">
              <w:rPr>
                <w:rFonts w:eastAsia="Calibri"/>
                <w:szCs w:val="22"/>
                <w:lang w:eastAsia="en-US"/>
              </w:rPr>
              <w:t>A</w:t>
            </w:r>
            <w:r w:rsidRPr="00DA3A2B">
              <w:t>pskaitos informacijos reikšmė ūkininko ūkiui valdyti</w:t>
            </w:r>
          </w:p>
          <w:p w:rsidR="00342FDA" w:rsidRPr="00342FDA" w:rsidRDefault="002664E0" w:rsidP="004B18DE">
            <w:pPr>
              <w:widowControl w:val="0"/>
              <w:numPr>
                <w:ilvl w:val="0"/>
                <w:numId w:val="30"/>
              </w:numPr>
              <w:ind w:left="0" w:firstLine="0"/>
              <w:rPr>
                <w:rFonts w:eastAsia="Calibri"/>
                <w:szCs w:val="22"/>
                <w:lang w:eastAsia="en-US"/>
              </w:rPr>
            </w:pPr>
            <w:r>
              <w:rPr>
                <w:rFonts w:eastAsia="Calibri"/>
                <w:szCs w:val="22"/>
                <w:lang w:eastAsia="en-US"/>
              </w:rPr>
              <w:t>Apskaitos informacija,</w:t>
            </w:r>
            <w:r w:rsidR="006B7526" w:rsidRPr="00DA3A2B">
              <w:rPr>
                <w:rFonts w:eastAsia="Calibri"/>
                <w:szCs w:val="22"/>
                <w:lang w:eastAsia="en-US"/>
              </w:rPr>
              <w:t xml:space="preserve"> taikant paprastąją sistemą</w:t>
            </w:r>
          </w:p>
          <w:p w:rsidR="002664E0" w:rsidRPr="002664E0" w:rsidRDefault="002664E0" w:rsidP="004B18DE">
            <w:pPr>
              <w:widowControl w:val="0"/>
              <w:rPr>
                <w:rFonts w:eastAsia="Calibri"/>
                <w:b/>
                <w:i/>
                <w:szCs w:val="22"/>
                <w:lang w:eastAsia="en-US"/>
              </w:rPr>
            </w:pPr>
            <w:r w:rsidRPr="00DA3A2B">
              <w:rPr>
                <w:rFonts w:eastAsia="Calibri"/>
                <w:b/>
                <w:szCs w:val="22"/>
                <w:lang w:eastAsia="en-US"/>
              </w:rPr>
              <w:t xml:space="preserve">Tema. </w:t>
            </w:r>
            <w:r w:rsidRPr="00DA3A2B">
              <w:rPr>
                <w:rFonts w:eastAsia="Calibri"/>
                <w:b/>
                <w:i/>
                <w:szCs w:val="22"/>
                <w:lang w:eastAsia="en-US"/>
              </w:rPr>
              <w:t xml:space="preserve">Ūkininko ūkio veiklos apskaitos tvarkymas </w:t>
            </w:r>
            <w:r>
              <w:rPr>
                <w:rFonts w:eastAsia="Calibri"/>
                <w:b/>
                <w:i/>
                <w:szCs w:val="22"/>
                <w:lang w:eastAsia="en-US"/>
              </w:rPr>
              <w:t>dvejybine sistema</w:t>
            </w:r>
          </w:p>
          <w:p w:rsidR="002664E0" w:rsidRPr="002664E0" w:rsidRDefault="002664E0" w:rsidP="004B18DE">
            <w:pPr>
              <w:widowControl w:val="0"/>
              <w:numPr>
                <w:ilvl w:val="0"/>
                <w:numId w:val="30"/>
              </w:numPr>
              <w:ind w:left="0" w:firstLine="0"/>
              <w:rPr>
                <w:rFonts w:eastAsia="Calibri"/>
                <w:b/>
                <w:szCs w:val="22"/>
                <w:lang w:eastAsia="en-US"/>
              </w:rPr>
            </w:pPr>
            <w:r w:rsidRPr="00DA3A2B">
              <w:rPr>
                <w:rFonts w:eastAsia="Calibri"/>
                <w:szCs w:val="22"/>
                <w:lang w:eastAsia="en-US"/>
              </w:rPr>
              <w:t>Registruoti apskaitos informaciją taikant dvejybinio įrašo sistemą</w:t>
            </w:r>
          </w:p>
          <w:p w:rsidR="006E7D2A" w:rsidRPr="00342FDA" w:rsidRDefault="002664E0" w:rsidP="004B18DE">
            <w:pPr>
              <w:widowControl w:val="0"/>
              <w:numPr>
                <w:ilvl w:val="0"/>
                <w:numId w:val="30"/>
              </w:numPr>
              <w:ind w:left="0" w:firstLine="0"/>
              <w:rPr>
                <w:rFonts w:eastAsia="Calibri"/>
                <w:szCs w:val="22"/>
                <w:lang w:eastAsia="en-US"/>
              </w:rPr>
            </w:pPr>
            <w:r w:rsidRPr="00342FDA">
              <w:rPr>
                <w:rFonts w:eastAsia="Calibri"/>
                <w:szCs w:val="22"/>
                <w:lang w:eastAsia="en-US"/>
              </w:rPr>
              <w:t>Ūkininko ūkio buhalterinės programos</w:t>
            </w:r>
          </w:p>
        </w:tc>
      </w:tr>
      <w:tr w:rsidR="006B7526" w:rsidRPr="00DA3A2B" w:rsidTr="001C4EA4">
        <w:trPr>
          <w:trHeight w:val="57"/>
          <w:jc w:val="center"/>
        </w:trPr>
        <w:tc>
          <w:tcPr>
            <w:tcW w:w="947" w:type="pct"/>
            <w:vMerge/>
          </w:tcPr>
          <w:p w:rsidR="006B7526" w:rsidRPr="00DA3A2B" w:rsidRDefault="006B7526" w:rsidP="004B18DE">
            <w:pPr>
              <w:pStyle w:val="Betarp"/>
              <w:widowControl w:val="0"/>
            </w:pPr>
          </w:p>
        </w:tc>
        <w:tc>
          <w:tcPr>
            <w:tcW w:w="1129" w:type="pct"/>
          </w:tcPr>
          <w:p w:rsidR="006B7526" w:rsidRPr="00DA3A2B" w:rsidRDefault="0042774F" w:rsidP="004B18DE">
            <w:pPr>
              <w:widowControl w:val="0"/>
            </w:pPr>
            <w:r>
              <w:t>3.</w:t>
            </w:r>
            <w:r w:rsidR="006B7526" w:rsidRPr="00DA3A2B">
              <w:t>3. Apskaityti ūkio turtą, skolas, pajamas ir sąnaudas bei n</w:t>
            </w:r>
            <w:r w:rsidR="00FB2470">
              <w:t>ustatyti finansinius rezultatus, vadovaujantis ūkininko ūkio apskaitos finansinės apskaitos aprašu.</w:t>
            </w:r>
          </w:p>
        </w:tc>
        <w:tc>
          <w:tcPr>
            <w:tcW w:w="2924" w:type="pct"/>
          </w:tcPr>
          <w:p w:rsidR="00FA41D1" w:rsidRDefault="006B7526"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Ūkinės veiklos apskaita</w:t>
            </w:r>
          </w:p>
          <w:p w:rsidR="00F716AC" w:rsidRDefault="00342FDA" w:rsidP="004B18DE">
            <w:pPr>
              <w:widowControl w:val="0"/>
              <w:numPr>
                <w:ilvl w:val="0"/>
                <w:numId w:val="31"/>
              </w:numPr>
              <w:ind w:left="0" w:firstLine="0"/>
              <w:rPr>
                <w:rFonts w:eastAsia="Calibri"/>
                <w:szCs w:val="22"/>
                <w:lang w:eastAsia="en-US"/>
              </w:rPr>
            </w:pPr>
            <w:r>
              <w:rPr>
                <w:rFonts w:eastAsia="Calibri"/>
                <w:szCs w:val="22"/>
                <w:lang w:eastAsia="en-US"/>
              </w:rPr>
              <w:t>Ūkio turtas</w:t>
            </w:r>
          </w:p>
          <w:p w:rsidR="00FA41D1" w:rsidRDefault="006B7526" w:rsidP="004B18DE">
            <w:pPr>
              <w:widowControl w:val="0"/>
              <w:numPr>
                <w:ilvl w:val="0"/>
                <w:numId w:val="31"/>
              </w:numPr>
              <w:ind w:left="0" w:firstLine="0"/>
              <w:rPr>
                <w:rFonts w:eastAsia="Calibri"/>
                <w:szCs w:val="22"/>
                <w:lang w:eastAsia="en-US"/>
              </w:rPr>
            </w:pPr>
            <w:r w:rsidRPr="00DA3A2B">
              <w:rPr>
                <w:rFonts w:eastAsia="Calibri"/>
                <w:szCs w:val="22"/>
                <w:lang w:eastAsia="en-US"/>
              </w:rPr>
              <w:t>Pajamų ir sąnaudų samprata ir pagrindiniai principai</w:t>
            </w:r>
          </w:p>
          <w:p w:rsidR="00342FDA" w:rsidRDefault="00342FDA" w:rsidP="004B18DE">
            <w:pPr>
              <w:widowControl w:val="0"/>
              <w:rPr>
                <w:rFonts w:eastAsia="Calibri"/>
                <w:b/>
                <w:szCs w:val="22"/>
                <w:lang w:eastAsia="en-US"/>
              </w:rPr>
            </w:pPr>
            <w:r w:rsidRPr="00DA3A2B">
              <w:rPr>
                <w:rFonts w:eastAsia="Calibri"/>
                <w:b/>
                <w:szCs w:val="22"/>
                <w:lang w:eastAsia="en-US"/>
              </w:rPr>
              <w:t xml:space="preserve">Tema. </w:t>
            </w:r>
            <w:r>
              <w:rPr>
                <w:rFonts w:eastAsia="Calibri"/>
                <w:b/>
                <w:i/>
                <w:szCs w:val="22"/>
                <w:lang w:eastAsia="en-US"/>
              </w:rPr>
              <w:t>Ūkinės veiklos sąnaudos</w:t>
            </w:r>
          </w:p>
          <w:p w:rsidR="00FA41D1" w:rsidRDefault="006B7526" w:rsidP="004B18DE">
            <w:pPr>
              <w:widowControl w:val="0"/>
              <w:numPr>
                <w:ilvl w:val="0"/>
                <w:numId w:val="31"/>
              </w:numPr>
              <w:ind w:left="0" w:firstLine="0"/>
              <w:rPr>
                <w:rFonts w:eastAsia="Calibri"/>
                <w:b/>
                <w:szCs w:val="22"/>
                <w:lang w:eastAsia="en-US"/>
              </w:rPr>
            </w:pPr>
            <w:r w:rsidRPr="00DA3A2B">
              <w:rPr>
                <w:rFonts w:eastAsia="Calibri"/>
                <w:szCs w:val="22"/>
                <w:lang w:eastAsia="en-US"/>
              </w:rPr>
              <w:t>Pardavimų ir pirkimų fiksavimas dokumentuose</w:t>
            </w:r>
          </w:p>
          <w:p w:rsidR="006E7D2A" w:rsidRPr="00342FDA" w:rsidRDefault="00342FDA" w:rsidP="004B18DE">
            <w:pPr>
              <w:widowControl w:val="0"/>
              <w:numPr>
                <w:ilvl w:val="0"/>
                <w:numId w:val="31"/>
              </w:numPr>
              <w:ind w:left="0" w:firstLine="0"/>
              <w:rPr>
                <w:rFonts w:eastAsia="Calibri"/>
                <w:b/>
                <w:szCs w:val="22"/>
                <w:lang w:eastAsia="en-US"/>
              </w:rPr>
            </w:pPr>
            <w:r>
              <w:t>P</w:t>
            </w:r>
            <w:r w:rsidR="006B7526" w:rsidRPr="00DA3A2B">
              <w:t>a</w:t>
            </w:r>
            <w:r>
              <w:t>jamų – išlaidų apskaitos žurnalas</w:t>
            </w:r>
          </w:p>
          <w:p w:rsidR="00342FDA" w:rsidRPr="00342FDA" w:rsidRDefault="00342FDA" w:rsidP="004B18DE">
            <w:pPr>
              <w:widowControl w:val="0"/>
              <w:numPr>
                <w:ilvl w:val="0"/>
                <w:numId w:val="31"/>
              </w:numPr>
              <w:ind w:left="0" w:firstLine="0"/>
              <w:rPr>
                <w:rFonts w:eastAsia="Calibri"/>
                <w:b/>
                <w:szCs w:val="22"/>
                <w:lang w:eastAsia="en-US"/>
              </w:rPr>
            </w:pPr>
            <w:r>
              <w:rPr>
                <w:rFonts w:eastAsia="Calibri"/>
                <w:szCs w:val="22"/>
                <w:lang w:eastAsia="en-US"/>
              </w:rPr>
              <w:t>Ūkio skolos ir skolo</w:t>
            </w:r>
            <w:r w:rsidRPr="00DA3A2B">
              <w:rPr>
                <w:rFonts w:eastAsia="Calibri"/>
                <w:szCs w:val="22"/>
                <w:lang w:eastAsia="en-US"/>
              </w:rPr>
              <w:t>s ūkiui</w:t>
            </w:r>
          </w:p>
        </w:tc>
      </w:tr>
      <w:tr w:rsidR="006B7526" w:rsidRPr="00DA3A2B" w:rsidTr="001C4EA4">
        <w:trPr>
          <w:trHeight w:val="57"/>
          <w:jc w:val="center"/>
        </w:trPr>
        <w:tc>
          <w:tcPr>
            <w:tcW w:w="947" w:type="pct"/>
            <w:vMerge/>
          </w:tcPr>
          <w:p w:rsidR="006B7526" w:rsidRPr="00DA3A2B" w:rsidRDefault="006B7526" w:rsidP="004B18DE">
            <w:pPr>
              <w:pStyle w:val="Betarp"/>
              <w:widowControl w:val="0"/>
            </w:pPr>
          </w:p>
        </w:tc>
        <w:tc>
          <w:tcPr>
            <w:tcW w:w="1129" w:type="pct"/>
          </w:tcPr>
          <w:p w:rsidR="006B7526" w:rsidRPr="00DA3A2B" w:rsidRDefault="006B7526" w:rsidP="004B18DE">
            <w:pPr>
              <w:widowControl w:val="0"/>
            </w:pPr>
            <w:r w:rsidRPr="00DA3A2B">
              <w:t>3.4. Apskaičiuoti ūkininko mokamus mokesčius ir</w:t>
            </w:r>
            <w:r w:rsidR="00FB2470">
              <w:t xml:space="preserve"> sudaryti mokestines ataskaitas, vadovaujantis </w:t>
            </w:r>
            <w:r w:rsidR="00FB2470">
              <w:rPr>
                <w:color w:val="000000"/>
              </w:rPr>
              <w:t>Ūkininko ūkio veiklos buhalterinės apskaitos tvarkymo rekomendacijomis</w:t>
            </w:r>
            <w:r w:rsidR="00FB0F06">
              <w:rPr>
                <w:color w:val="000000"/>
              </w:rPr>
              <w:t>.</w:t>
            </w:r>
          </w:p>
        </w:tc>
        <w:tc>
          <w:tcPr>
            <w:tcW w:w="2924" w:type="pct"/>
          </w:tcPr>
          <w:p w:rsidR="006B7526" w:rsidRPr="00DA3A2B" w:rsidRDefault="006B7526"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Ūkininko ūkio veiklos mokesčiai</w:t>
            </w:r>
          </w:p>
          <w:p w:rsidR="00F716AC" w:rsidRDefault="00D97B1B" w:rsidP="004B18DE">
            <w:pPr>
              <w:widowControl w:val="0"/>
              <w:numPr>
                <w:ilvl w:val="0"/>
                <w:numId w:val="32"/>
              </w:numPr>
              <w:ind w:left="0" w:firstLine="0"/>
              <w:rPr>
                <w:rFonts w:eastAsia="Calibri"/>
                <w:szCs w:val="22"/>
                <w:lang w:eastAsia="en-US"/>
              </w:rPr>
            </w:pPr>
            <w:r w:rsidRPr="00D97B1B">
              <w:rPr>
                <w:rFonts w:eastAsia="Calibri"/>
                <w:szCs w:val="22"/>
                <w:lang w:eastAsia="en-US"/>
              </w:rPr>
              <w:t>Ūkininko mokamų mokesčių paskaičiavimas</w:t>
            </w:r>
          </w:p>
          <w:p w:rsidR="006B7526" w:rsidRPr="00D97B1B" w:rsidRDefault="00D97B1B" w:rsidP="004B18DE">
            <w:pPr>
              <w:widowControl w:val="0"/>
              <w:numPr>
                <w:ilvl w:val="0"/>
                <w:numId w:val="32"/>
              </w:numPr>
              <w:ind w:left="0" w:firstLine="0"/>
              <w:rPr>
                <w:rFonts w:eastAsia="Calibri"/>
                <w:b/>
                <w:szCs w:val="22"/>
                <w:lang w:eastAsia="en-US"/>
              </w:rPr>
            </w:pPr>
            <w:r>
              <w:rPr>
                <w:rFonts w:eastAsia="Calibri"/>
                <w:szCs w:val="22"/>
                <w:lang w:eastAsia="en-US"/>
              </w:rPr>
              <w:t xml:space="preserve">Ūkininko </w:t>
            </w:r>
            <w:r>
              <w:t>mokesčių deklaracijos</w:t>
            </w:r>
          </w:p>
          <w:p w:rsidR="00EC0C44" w:rsidRPr="00EC0C44" w:rsidRDefault="00342FDA" w:rsidP="004B18DE">
            <w:pPr>
              <w:widowControl w:val="0"/>
              <w:rPr>
                <w:rFonts w:eastAsia="Calibri"/>
                <w:b/>
                <w:szCs w:val="22"/>
                <w:lang w:eastAsia="en-US"/>
              </w:rPr>
            </w:pPr>
            <w:r w:rsidRPr="00DA3A2B">
              <w:rPr>
                <w:rFonts w:eastAsia="Calibri"/>
                <w:b/>
                <w:szCs w:val="22"/>
                <w:lang w:eastAsia="en-US"/>
              </w:rPr>
              <w:t xml:space="preserve">Tema. </w:t>
            </w:r>
            <w:r>
              <w:rPr>
                <w:rFonts w:eastAsia="Calibri"/>
                <w:b/>
                <w:i/>
                <w:szCs w:val="22"/>
                <w:lang w:eastAsia="en-US"/>
              </w:rPr>
              <w:t>Ūkininko ūkio mokestinės ataskaitos</w:t>
            </w:r>
          </w:p>
          <w:p w:rsidR="00342FDA" w:rsidRPr="00EC0C44" w:rsidRDefault="008916B7" w:rsidP="004B18DE">
            <w:pPr>
              <w:widowControl w:val="0"/>
              <w:numPr>
                <w:ilvl w:val="0"/>
                <w:numId w:val="32"/>
              </w:numPr>
              <w:ind w:left="0" w:firstLine="0"/>
              <w:rPr>
                <w:rFonts w:eastAsia="Calibri"/>
                <w:b/>
                <w:szCs w:val="22"/>
                <w:lang w:eastAsia="en-US"/>
              </w:rPr>
            </w:pPr>
            <w:r>
              <w:t>Finansinių ataskaitų formos</w:t>
            </w:r>
          </w:p>
          <w:p w:rsidR="006E7D2A" w:rsidRPr="00EC0C44" w:rsidRDefault="00EC0C44" w:rsidP="004B18DE">
            <w:pPr>
              <w:widowControl w:val="0"/>
              <w:numPr>
                <w:ilvl w:val="0"/>
                <w:numId w:val="32"/>
              </w:numPr>
              <w:ind w:left="0" w:firstLine="0"/>
              <w:rPr>
                <w:rFonts w:eastAsia="Calibri"/>
                <w:b/>
                <w:szCs w:val="22"/>
                <w:lang w:eastAsia="en-US"/>
              </w:rPr>
            </w:pPr>
            <w:r w:rsidRPr="00EC0C44">
              <w:rPr>
                <w:rFonts w:eastAsia="Calibri"/>
                <w:szCs w:val="22"/>
                <w:lang w:eastAsia="en-US"/>
              </w:rPr>
              <w:t>Žemės ūkio veiklos apskaitos reglamentavimas</w:t>
            </w:r>
          </w:p>
        </w:tc>
      </w:tr>
      <w:tr w:rsidR="006B7526" w:rsidRPr="00DA3A2B" w:rsidTr="001C4EA4">
        <w:trPr>
          <w:trHeight w:val="57"/>
          <w:jc w:val="center"/>
        </w:trPr>
        <w:tc>
          <w:tcPr>
            <w:tcW w:w="947" w:type="pct"/>
            <w:vMerge/>
          </w:tcPr>
          <w:p w:rsidR="006B7526" w:rsidRPr="00DA3A2B" w:rsidRDefault="006B7526" w:rsidP="004B18DE">
            <w:pPr>
              <w:pStyle w:val="Betarp"/>
              <w:widowControl w:val="0"/>
            </w:pPr>
          </w:p>
        </w:tc>
        <w:tc>
          <w:tcPr>
            <w:tcW w:w="1129" w:type="pct"/>
          </w:tcPr>
          <w:p w:rsidR="006B7526" w:rsidRPr="00DA3A2B" w:rsidRDefault="006B7526" w:rsidP="004B18DE">
            <w:pPr>
              <w:widowControl w:val="0"/>
            </w:pPr>
            <w:r w:rsidRPr="00DA3A2B">
              <w:t>3.5. Įforminti ūkininko ūkyje</w:t>
            </w:r>
            <w:r w:rsidR="00FB2470">
              <w:t xml:space="preserve"> naudojamų dokumentų rekvizitus, </w:t>
            </w:r>
            <w:r w:rsidR="00FB2470">
              <w:lastRenderedPageBreak/>
              <w:t xml:space="preserve">vadovaujantis </w:t>
            </w:r>
            <w:r w:rsidR="00FB2470">
              <w:rPr>
                <w:color w:val="000000"/>
              </w:rPr>
              <w:t>Ūkininko ūkio veiklos buhalterinės apskaitos tvarkymo rekomendacijomis</w:t>
            </w:r>
            <w:r w:rsidR="00D97B1B">
              <w:rPr>
                <w:color w:val="000000"/>
              </w:rPr>
              <w:t>.</w:t>
            </w:r>
          </w:p>
        </w:tc>
        <w:tc>
          <w:tcPr>
            <w:tcW w:w="2924" w:type="pct"/>
          </w:tcPr>
          <w:p w:rsidR="00F716AC" w:rsidRDefault="006B7526" w:rsidP="004B18DE">
            <w:pPr>
              <w:widowControl w:val="0"/>
              <w:rPr>
                <w:rFonts w:eastAsia="Calibri"/>
                <w:b/>
                <w:i/>
                <w:szCs w:val="22"/>
                <w:lang w:eastAsia="en-US"/>
              </w:rPr>
            </w:pPr>
            <w:r w:rsidRPr="00DA3A2B">
              <w:rPr>
                <w:rFonts w:eastAsia="Calibri"/>
                <w:b/>
                <w:szCs w:val="22"/>
                <w:lang w:eastAsia="en-US"/>
              </w:rPr>
              <w:lastRenderedPageBreak/>
              <w:t xml:space="preserve">Tema. </w:t>
            </w:r>
            <w:r w:rsidR="00EC0C44">
              <w:rPr>
                <w:rFonts w:eastAsia="Calibri"/>
                <w:b/>
                <w:i/>
                <w:szCs w:val="22"/>
                <w:lang w:eastAsia="en-US"/>
              </w:rPr>
              <w:t>Bendrųjų</w:t>
            </w:r>
            <w:r w:rsidRPr="00DA3A2B">
              <w:rPr>
                <w:rFonts w:eastAsia="Calibri"/>
                <w:b/>
                <w:i/>
                <w:szCs w:val="22"/>
                <w:lang w:eastAsia="en-US"/>
              </w:rPr>
              <w:t xml:space="preserve"> </w:t>
            </w:r>
            <w:r w:rsidR="0067223A">
              <w:rPr>
                <w:rFonts w:eastAsia="Calibri"/>
                <w:b/>
                <w:i/>
                <w:szCs w:val="22"/>
                <w:lang w:eastAsia="en-US"/>
              </w:rPr>
              <w:t xml:space="preserve">ūkininko ūkio </w:t>
            </w:r>
            <w:r w:rsidRPr="00DA3A2B">
              <w:rPr>
                <w:rFonts w:eastAsia="Calibri"/>
                <w:b/>
                <w:i/>
                <w:szCs w:val="22"/>
                <w:lang w:eastAsia="en-US"/>
              </w:rPr>
              <w:t>dokumentų rengimo</w:t>
            </w:r>
            <w:r w:rsidR="00EC0C44">
              <w:rPr>
                <w:rFonts w:eastAsia="Calibri"/>
                <w:b/>
                <w:i/>
                <w:szCs w:val="22"/>
                <w:lang w:eastAsia="en-US"/>
              </w:rPr>
              <w:t xml:space="preserve"> teisinė bazė</w:t>
            </w:r>
          </w:p>
          <w:p w:rsidR="00FA41D1" w:rsidRDefault="006B7526" w:rsidP="004B18DE">
            <w:pPr>
              <w:widowControl w:val="0"/>
              <w:numPr>
                <w:ilvl w:val="0"/>
                <w:numId w:val="33"/>
              </w:numPr>
              <w:ind w:left="0" w:firstLine="0"/>
              <w:rPr>
                <w:rFonts w:eastAsia="Calibri"/>
                <w:szCs w:val="22"/>
                <w:lang w:eastAsia="en-US"/>
              </w:rPr>
            </w:pPr>
            <w:r w:rsidRPr="00DA3A2B">
              <w:rPr>
                <w:rFonts w:eastAsia="Calibri"/>
                <w:szCs w:val="22"/>
                <w:lang w:eastAsia="en-US"/>
              </w:rPr>
              <w:t>Ūkyje naudojamų dokumentų rūšys, paskirtis, jų ypatumai</w:t>
            </w:r>
          </w:p>
          <w:p w:rsidR="006B7526" w:rsidRPr="006E7D2A" w:rsidRDefault="006B7526" w:rsidP="004B18DE">
            <w:pPr>
              <w:widowControl w:val="0"/>
              <w:numPr>
                <w:ilvl w:val="0"/>
                <w:numId w:val="33"/>
              </w:numPr>
              <w:ind w:left="0" w:firstLine="0"/>
              <w:rPr>
                <w:rFonts w:eastAsia="Calibri"/>
                <w:b/>
                <w:szCs w:val="22"/>
                <w:lang w:eastAsia="en-US"/>
              </w:rPr>
            </w:pPr>
            <w:r w:rsidRPr="00DA3A2B">
              <w:lastRenderedPageBreak/>
              <w:t>Atitinkamų dokumentų privalomi rekvizitai</w:t>
            </w:r>
          </w:p>
          <w:p w:rsidR="00EC0C44" w:rsidRDefault="00EC0C44"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 xml:space="preserve">Bendrieji </w:t>
            </w:r>
            <w:r w:rsidR="0067223A">
              <w:rPr>
                <w:rFonts w:eastAsia="Calibri"/>
                <w:b/>
                <w:i/>
                <w:szCs w:val="22"/>
                <w:lang w:eastAsia="en-US"/>
              </w:rPr>
              <w:t xml:space="preserve">ūkio </w:t>
            </w:r>
            <w:r w:rsidRPr="00DA3A2B">
              <w:rPr>
                <w:rFonts w:eastAsia="Calibri"/>
                <w:b/>
                <w:i/>
                <w:szCs w:val="22"/>
                <w:lang w:eastAsia="en-US"/>
              </w:rPr>
              <w:t>dokumentų rengimo ir įforminimo reikalavimai</w:t>
            </w:r>
          </w:p>
          <w:p w:rsidR="00EC0C44" w:rsidRDefault="00EC0C44" w:rsidP="004B18DE">
            <w:pPr>
              <w:widowControl w:val="0"/>
              <w:numPr>
                <w:ilvl w:val="0"/>
                <w:numId w:val="33"/>
              </w:numPr>
              <w:ind w:left="0" w:firstLine="0"/>
              <w:rPr>
                <w:rFonts w:eastAsia="Calibri"/>
                <w:szCs w:val="22"/>
                <w:lang w:eastAsia="en-US"/>
              </w:rPr>
            </w:pPr>
            <w:r w:rsidRPr="00DA3A2B">
              <w:rPr>
                <w:rFonts w:eastAsia="Calibri"/>
                <w:szCs w:val="22"/>
                <w:lang w:eastAsia="en-US"/>
              </w:rPr>
              <w:t>Ūkyje naudojamų dokumentų rūšys, paskirtis, jų ypatumai</w:t>
            </w:r>
          </w:p>
          <w:p w:rsidR="006E7D2A" w:rsidRPr="0067223A" w:rsidRDefault="00EC0C44" w:rsidP="004B18DE">
            <w:pPr>
              <w:widowControl w:val="0"/>
              <w:numPr>
                <w:ilvl w:val="0"/>
                <w:numId w:val="33"/>
              </w:numPr>
              <w:ind w:left="0" w:firstLine="0"/>
              <w:rPr>
                <w:rFonts w:eastAsia="Calibri"/>
                <w:b/>
                <w:szCs w:val="22"/>
                <w:lang w:eastAsia="en-US"/>
              </w:rPr>
            </w:pPr>
            <w:r w:rsidRPr="00DA3A2B">
              <w:t>Atitinkamų dokumentų privalomi rekvizitai</w:t>
            </w:r>
          </w:p>
        </w:tc>
      </w:tr>
      <w:tr w:rsidR="006B7526" w:rsidRPr="00DA3A2B" w:rsidTr="001C4EA4">
        <w:trPr>
          <w:trHeight w:val="57"/>
          <w:jc w:val="center"/>
        </w:trPr>
        <w:tc>
          <w:tcPr>
            <w:tcW w:w="947" w:type="pct"/>
            <w:vMerge/>
          </w:tcPr>
          <w:p w:rsidR="006B7526" w:rsidRPr="00DA3A2B" w:rsidRDefault="006B7526" w:rsidP="004B18DE">
            <w:pPr>
              <w:pStyle w:val="Betarp"/>
              <w:widowControl w:val="0"/>
            </w:pPr>
          </w:p>
        </w:tc>
        <w:tc>
          <w:tcPr>
            <w:tcW w:w="1129" w:type="pct"/>
          </w:tcPr>
          <w:p w:rsidR="006B7526" w:rsidRPr="00DA3A2B" w:rsidRDefault="006B7526" w:rsidP="004B18DE">
            <w:pPr>
              <w:widowControl w:val="0"/>
            </w:pPr>
            <w:r w:rsidRPr="00DA3A2B">
              <w:t>3.6. Sudaryti žemės ū</w:t>
            </w:r>
            <w:r w:rsidR="00FB2470">
              <w:t xml:space="preserve">kio įmonės finansinę ataskaitą, vadovaujantis </w:t>
            </w:r>
            <w:r w:rsidR="00FB2470">
              <w:rPr>
                <w:color w:val="000000"/>
              </w:rPr>
              <w:t>Ūkininko ūkio veiklos buhalterinės apskaitos tvarkymo rekomendacijomis</w:t>
            </w:r>
            <w:r w:rsidR="00D97B1B">
              <w:rPr>
                <w:color w:val="000000"/>
              </w:rPr>
              <w:t>.</w:t>
            </w:r>
          </w:p>
        </w:tc>
        <w:tc>
          <w:tcPr>
            <w:tcW w:w="2924" w:type="pct"/>
          </w:tcPr>
          <w:p w:rsidR="00FA41D1" w:rsidRDefault="006B7526" w:rsidP="004B18DE">
            <w:pPr>
              <w:widowControl w:val="0"/>
              <w:rPr>
                <w:rFonts w:eastAsia="Calibri"/>
                <w:b/>
                <w:i/>
                <w:szCs w:val="22"/>
                <w:lang w:eastAsia="en-US"/>
              </w:rPr>
            </w:pPr>
            <w:r w:rsidRPr="00DA3A2B">
              <w:rPr>
                <w:rFonts w:eastAsia="Calibri"/>
                <w:b/>
                <w:szCs w:val="22"/>
                <w:lang w:eastAsia="en-US"/>
              </w:rPr>
              <w:t xml:space="preserve">Tema. </w:t>
            </w:r>
            <w:r w:rsidRPr="00DA3A2B">
              <w:rPr>
                <w:rFonts w:eastAsia="Calibri"/>
                <w:b/>
                <w:i/>
                <w:szCs w:val="22"/>
                <w:lang w:eastAsia="en-US"/>
              </w:rPr>
              <w:t>Žemės ūkio įmonės finansinė atskaitomybė</w:t>
            </w:r>
            <w:r w:rsidR="0067223A">
              <w:rPr>
                <w:rFonts w:eastAsia="Calibri"/>
                <w:b/>
                <w:i/>
                <w:szCs w:val="22"/>
                <w:lang w:eastAsia="en-US"/>
              </w:rPr>
              <w:t>s teisinė bazė</w:t>
            </w:r>
          </w:p>
          <w:p w:rsidR="0067223A" w:rsidRDefault="0067223A" w:rsidP="004B18DE">
            <w:pPr>
              <w:widowControl w:val="0"/>
              <w:numPr>
                <w:ilvl w:val="0"/>
                <w:numId w:val="33"/>
              </w:numPr>
              <w:ind w:left="0" w:firstLine="0"/>
              <w:rPr>
                <w:rFonts w:eastAsia="Calibri"/>
                <w:szCs w:val="22"/>
                <w:lang w:eastAsia="en-US"/>
              </w:rPr>
            </w:pPr>
            <w:r>
              <w:rPr>
                <w:rFonts w:eastAsia="Calibri"/>
                <w:szCs w:val="22"/>
                <w:lang w:eastAsia="en-US"/>
              </w:rPr>
              <w:t xml:space="preserve">Žemės ūkio įmonėje naudojami dokumentai, jų rūšys, paskirtis, </w:t>
            </w:r>
            <w:r w:rsidRPr="00DA3A2B">
              <w:rPr>
                <w:rFonts w:eastAsia="Calibri"/>
                <w:szCs w:val="22"/>
                <w:lang w:eastAsia="en-US"/>
              </w:rPr>
              <w:t>ypatumai</w:t>
            </w:r>
          </w:p>
          <w:p w:rsidR="0067223A" w:rsidRPr="0067223A" w:rsidRDefault="0067223A" w:rsidP="004B18DE">
            <w:pPr>
              <w:widowControl w:val="0"/>
              <w:numPr>
                <w:ilvl w:val="0"/>
                <w:numId w:val="33"/>
              </w:numPr>
              <w:ind w:left="0" w:firstLine="0"/>
              <w:rPr>
                <w:rFonts w:eastAsia="Calibri"/>
                <w:b/>
                <w:szCs w:val="22"/>
                <w:lang w:eastAsia="en-US"/>
              </w:rPr>
            </w:pPr>
            <w:r w:rsidRPr="00DA3A2B">
              <w:t>Atitinkamų dokumentų privalomi rekvizitai</w:t>
            </w:r>
          </w:p>
          <w:p w:rsidR="0067223A" w:rsidRDefault="0067223A"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Žemės ūkio įmonės finansinė atskaitomybė</w:t>
            </w:r>
          </w:p>
          <w:p w:rsidR="0067223A" w:rsidRDefault="0067223A" w:rsidP="004B18DE">
            <w:pPr>
              <w:widowControl w:val="0"/>
              <w:numPr>
                <w:ilvl w:val="0"/>
                <w:numId w:val="34"/>
              </w:numPr>
              <w:ind w:left="0" w:firstLine="0"/>
            </w:pPr>
            <w:r w:rsidRPr="00DA3A2B">
              <w:t>Tarpinių ataskaitų rodikliai ir išvados</w:t>
            </w:r>
          </w:p>
          <w:p w:rsidR="0067223A" w:rsidRPr="0067223A" w:rsidRDefault="0067223A" w:rsidP="004B18DE">
            <w:pPr>
              <w:widowControl w:val="0"/>
              <w:numPr>
                <w:ilvl w:val="0"/>
                <w:numId w:val="34"/>
              </w:numPr>
              <w:ind w:left="0" w:firstLine="0"/>
            </w:pPr>
            <w:r w:rsidRPr="00DA3A2B">
              <w:t>Finansinių ataskaitų analizė</w:t>
            </w:r>
          </w:p>
          <w:p w:rsidR="0067223A" w:rsidRDefault="0067223A" w:rsidP="004B18DE">
            <w:pPr>
              <w:widowControl w:val="0"/>
              <w:numPr>
                <w:ilvl w:val="0"/>
                <w:numId w:val="34"/>
              </w:numPr>
              <w:ind w:left="0" w:firstLine="0"/>
              <w:rPr>
                <w:rFonts w:eastAsia="Calibri"/>
                <w:szCs w:val="22"/>
                <w:lang w:eastAsia="en-US"/>
              </w:rPr>
            </w:pPr>
            <w:r w:rsidRPr="00DA3A2B">
              <w:rPr>
                <w:rFonts w:eastAsia="Calibri"/>
                <w:szCs w:val="22"/>
                <w:lang w:eastAsia="en-US"/>
              </w:rPr>
              <w:t>Pelno (nuostolių) ataskaita, balansas ir kitos finansinės ataskaitos</w:t>
            </w:r>
          </w:p>
          <w:p w:rsidR="006E7D2A" w:rsidRPr="00CF2074" w:rsidRDefault="0067223A" w:rsidP="004B18DE">
            <w:pPr>
              <w:widowControl w:val="0"/>
              <w:numPr>
                <w:ilvl w:val="0"/>
                <w:numId w:val="34"/>
              </w:numPr>
              <w:ind w:left="0" w:firstLine="0"/>
              <w:rPr>
                <w:rFonts w:eastAsia="Calibri"/>
                <w:szCs w:val="22"/>
                <w:lang w:eastAsia="en-US"/>
              </w:rPr>
            </w:pPr>
            <w:r w:rsidRPr="00DA3A2B">
              <w:rPr>
                <w:rFonts w:eastAsia="Calibri"/>
                <w:szCs w:val="22"/>
                <w:lang w:eastAsia="en-US"/>
              </w:rPr>
              <w:t>Įmonės veiklos rezultatų finansinė būklė ir pokyčiai</w:t>
            </w:r>
          </w:p>
        </w:tc>
      </w:tr>
      <w:tr w:rsidR="0052052F" w:rsidRPr="00DA3A2B" w:rsidTr="001C4EA4">
        <w:trPr>
          <w:trHeight w:val="57"/>
          <w:jc w:val="center"/>
        </w:trPr>
        <w:tc>
          <w:tcPr>
            <w:tcW w:w="947" w:type="pct"/>
          </w:tcPr>
          <w:p w:rsidR="0052052F" w:rsidRPr="00DA3A2B" w:rsidRDefault="0052052F" w:rsidP="004B18DE">
            <w:pPr>
              <w:pStyle w:val="Betarp"/>
              <w:widowControl w:val="0"/>
            </w:pPr>
            <w:r w:rsidRPr="00DA3A2B">
              <w:t>Mokymosi pasiekimų vertinimo kriterijai</w:t>
            </w:r>
          </w:p>
        </w:tc>
        <w:tc>
          <w:tcPr>
            <w:tcW w:w="4053" w:type="pct"/>
            <w:gridSpan w:val="2"/>
          </w:tcPr>
          <w:p w:rsidR="0052052F" w:rsidRPr="008E5DF6" w:rsidRDefault="00752A64" w:rsidP="00125DCD">
            <w:pPr>
              <w:widowControl w:val="0"/>
              <w:jc w:val="both"/>
            </w:pPr>
            <w:r>
              <w:t>Apibūdinta Bendrosios žemės ūkio politikos (</w:t>
            </w:r>
            <w:proofErr w:type="spellStart"/>
            <w:r>
              <w:t>BŽŪP</w:t>
            </w:r>
            <w:proofErr w:type="spellEnd"/>
            <w:r>
              <w:t>) esmė. Sutvarkytos pavojingos atliekos ūkyje, vadovaujantis aplinkosauginiais reikalavimais. Parinktos priešgaisrinės saugos priemonės ūkininko ūkyje, vadovaujantis darbuotojų saugos ir sveikatos įstatymu.</w:t>
            </w:r>
            <w:r w:rsidR="00125DCD">
              <w:t xml:space="preserve"> </w:t>
            </w:r>
            <w:r>
              <w:t>Įregistruotas ūkį Ūkininkų ūkių registre, vadovaujantis ūkininko ūkio įstatymu. Apibūdintos verslo formos žemės ūkyje. Paaiškinti ūkinės veiklos planavimo principai, vadovaujantis žemės ūkio ir kaimo plėtros strategija. Suplanuotas žmogiškųjų išteklių poreikis žemės ūkio įmonėje, vadovaujantis žmogiškųjų išteklių vadybos principais. Apibūdinti žemės ūkio tipai ir formos, vadovaujantis rinkos ekonomikos dėsniais. Nustatytas konkretaus produkto paklausos lygis rinkoje, vadovaujantis rinkos paklausos nustatymo modeliais. Parengtas ūkininko ūkio verslo planas, vadovaujantis verslo plano rengimo taisyklėmis. Apibūdinti žemės ūkio įmonių ir ūkininkų ūkių buhalterinės apskaitos organizavimo ir tvarkymo principai. Užpildyta ūkininko ūkio apskaita, taikant paprastąją sistemą, vadovaujantis ūkininko ūkio apskaitos supaprastintos finansinės apskaitos aprašu. Apskaitytas ūkio turtas, skolos, pajamos ir sąnaudos bei nustatyti finansini</w:t>
            </w:r>
            <w:r w:rsidR="008E5DF6">
              <w:t>ai rezultatai</w:t>
            </w:r>
            <w:r>
              <w:t>, vadovaujantis ūkininko ūkio apskaitos finansinės apskaitos aprašu.</w:t>
            </w:r>
            <w:r w:rsidR="008E5DF6">
              <w:t xml:space="preserve"> Apskaičiuoti ūkininko mokami mokesčiai ir sudarytos mokestinės ataskaito</w:t>
            </w:r>
            <w:r>
              <w:t>s, vadovaujantis Ūkininko ūkio veiklos buhalterinės apskaitos tvarkymo rekomendacijomis.</w:t>
            </w:r>
            <w:r w:rsidR="008E5DF6">
              <w:t xml:space="preserve"> </w:t>
            </w:r>
            <w:r>
              <w:t>Įforminti ūkininko ūkyj</w:t>
            </w:r>
            <w:r w:rsidR="008E5DF6">
              <w:t>e naudojamų dokumentų rekvizitai</w:t>
            </w:r>
            <w:r>
              <w:t xml:space="preserve">, vadovaujantis Ūkininko ūkio veiklos buhalterinės apskaitos tvarkymo rekomendacijomis </w:t>
            </w:r>
            <w:r w:rsidR="008E5DF6">
              <w:t xml:space="preserve">. </w:t>
            </w:r>
            <w:r>
              <w:t>Suda</w:t>
            </w:r>
            <w:r w:rsidR="008E5DF6">
              <w:t>ryti žemės ūkio įmonės finansinė ataskaita</w:t>
            </w:r>
            <w:r>
              <w:t>, vadovaujantis Ūkininko ūkio veiklos buhalterinės apskaitos tvarkymo rekomendacijomis</w:t>
            </w:r>
            <w:r w:rsidR="008E5DF6">
              <w:t xml:space="preserve">. </w:t>
            </w:r>
            <w:r w:rsidR="0052052F" w:rsidRPr="00DA3A2B">
              <w:t>Vartoti tikslūs techniniai ir technologiniai terminai valstybine kalba, bendrauta laikantis darbo etikos ir kultūros principų.</w:t>
            </w:r>
          </w:p>
        </w:tc>
      </w:tr>
      <w:tr w:rsidR="004E7BA6" w:rsidRPr="00DA3A2B" w:rsidTr="001C4EA4">
        <w:trPr>
          <w:trHeight w:val="57"/>
          <w:jc w:val="center"/>
        </w:trPr>
        <w:tc>
          <w:tcPr>
            <w:tcW w:w="947" w:type="pct"/>
          </w:tcPr>
          <w:p w:rsidR="004E7BA6" w:rsidRPr="00DA3A2B" w:rsidRDefault="004E7BA6" w:rsidP="004B18DE">
            <w:pPr>
              <w:pStyle w:val="2vidutinistinklelis1"/>
              <w:widowControl w:val="0"/>
            </w:pPr>
            <w:r w:rsidRPr="00DA3A2B">
              <w:t>Reikalavimai mokymui skirtiems metodiniams ir materialiesiems ištekliams</w:t>
            </w:r>
          </w:p>
        </w:tc>
        <w:tc>
          <w:tcPr>
            <w:tcW w:w="4053" w:type="pct"/>
            <w:gridSpan w:val="2"/>
          </w:tcPr>
          <w:p w:rsidR="004E7BA6" w:rsidRPr="00A0495B" w:rsidRDefault="004E7BA6" w:rsidP="004B18DE">
            <w:pPr>
              <w:widowControl w:val="0"/>
              <w:rPr>
                <w:rFonts w:eastAsia="Calibri"/>
              </w:rPr>
            </w:pPr>
            <w:r w:rsidRPr="00A0495B">
              <w:rPr>
                <w:rFonts w:eastAsia="Calibri"/>
              </w:rPr>
              <w:t>Mokymo(si) medžiaga:</w:t>
            </w:r>
          </w:p>
          <w:p w:rsidR="004E7BA6" w:rsidRPr="00A0495B" w:rsidRDefault="004E7BA6" w:rsidP="004B18DE">
            <w:pPr>
              <w:pStyle w:val="Betarp"/>
              <w:widowControl w:val="0"/>
              <w:numPr>
                <w:ilvl w:val="0"/>
                <w:numId w:val="53"/>
              </w:numPr>
              <w:ind w:left="0" w:firstLine="0"/>
            </w:pPr>
            <w:r w:rsidRPr="00A0495B">
              <w:t>Vadovėliai ir kita mokomoji medžiaga</w:t>
            </w:r>
          </w:p>
          <w:p w:rsidR="004E7BA6" w:rsidRPr="00A0495B" w:rsidRDefault="004E7BA6" w:rsidP="004B18DE">
            <w:pPr>
              <w:pStyle w:val="Betarp"/>
              <w:widowControl w:val="0"/>
              <w:numPr>
                <w:ilvl w:val="0"/>
                <w:numId w:val="53"/>
              </w:numPr>
              <w:ind w:left="0" w:firstLine="0"/>
            </w:pPr>
            <w:r w:rsidRPr="00A0495B">
              <w:t>Lietuvos Respublikos Žemės ūkio, maisto ūkio ir kaimo plėtros įstatymas</w:t>
            </w:r>
          </w:p>
          <w:p w:rsidR="004E7BA6" w:rsidRPr="00A0495B" w:rsidRDefault="004E7BA6" w:rsidP="004B18DE">
            <w:pPr>
              <w:pStyle w:val="Betarp"/>
              <w:widowControl w:val="0"/>
              <w:numPr>
                <w:ilvl w:val="0"/>
                <w:numId w:val="53"/>
              </w:numPr>
              <w:ind w:left="0" w:firstLine="0"/>
            </w:pPr>
            <w:r w:rsidRPr="00A0495B">
              <w:t xml:space="preserve">Lietuvos </w:t>
            </w:r>
            <w:r>
              <w:t>žemės ūkio ir kaimo plėtros strategija</w:t>
            </w:r>
          </w:p>
          <w:p w:rsidR="004E7BA6" w:rsidRPr="00A0495B" w:rsidRDefault="004E7BA6" w:rsidP="004B18DE">
            <w:pPr>
              <w:pStyle w:val="Default"/>
              <w:widowControl w:val="0"/>
              <w:numPr>
                <w:ilvl w:val="0"/>
                <w:numId w:val="53"/>
              </w:numPr>
              <w:ind w:left="0" w:firstLine="0"/>
              <w:rPr>
                <w:color w:val="auto"/>
              </w:rPr>
            </w:pPr>
            <w:r w:rsidRPr="00A0495B">
              <w:rPr>
                <w:color w:val="auto"/>
              </w:rPr>
              <w:t>Lietuvos Respublikos buhalterinės apskaitos įstatymas</w:t>
            </w:r>
          </w:p>
          <w:p w:rsidR="004E7BA6" w:rsidRPr="00A0495B" w:rsidRDefault="004E7BA6" w:rsidP="004B18DE">
            <w:pPr>
              <w:pStyle w:val="Default"/>
              <w:widowControl w:val="0"/>
              <w:numPr>
                <w:ilvl w:val="0"/>
                <w:numId w:val="53"/>
              </w:numPr>
              <w:ind w:left="0" w:firstLine="0"/>
              <w:rPr>
                <w:color w:val="auto"/>
              </w:rPr>
            </w:pPr>
            <w:r w:rsidRPr="00A0495B">
              <w:rPr>
                <w:color w:val="auto"/>
              </w:rPr>
              <w:t>Lietuvos Respublikos gyventojų pajamų mokesčio įstatymas</w:t>
            </w:r>
          </w:p>
          <w:p w:rsidR="004E7BA6" w:rsidRPr="00A0495B" w:rsidRDefault="004E7BA6" w:rsidP="004B18DE">
            <w:pPr>
              <w:pStyle w:val="Default"/>
              <w:widowControl w:val="0"/>
              <w:numPr>
                <w:ilvl w:val="0"/>
                <w:numId w:val="53"/>
              </w:numPr>
              <w:ind w:left="0" w:firstLine="0"/>
              <w:rPr>
                <w:color w:val="auto"/>
              </w:rPr>
            </w:pPr>
            <w:r w:rsidRPr="00A0495B">
              <w:rPr>
                <w:color w:val="auto"/>
              </w:rPr>
              <w:t>Lietuvos Respublikos atsiskaitymo už žemės ūkio produkciją įstatymas</w:t>
            </w:r>
          </w:p>
          <w:p w:rsidR="004E7BA6" w:rsidRPr="00A0495B" w:rsidRDefault="004E7BA6" w:rsidP="004B18DE">
            <w:pPr>
              <w:pStyle w:val="Default"/>
              <w:widowControl w:val="0"/>
              <w:numPr>
                <w:ilvl w:val="0"/>
                <w:numId w:val="53"/>
              </w:numPr>
              <w:ind w:left="0" w:firstLine="0"/>
              <w:rPr>
                <w:color w:val="auto"/>
              </w:rPr>
            </w:pPr>
            <w:r w:rsidRPr="00A0495B">
              <w:rPr>
                <w:color w:val="auto"/>
              </w:rPr>
              <w:lastRenderedPageBreak/>
              <w:t>Lietuvos Respublikos Vyriausybės 1999 m. gruodžio 1 d. nutarimas „Dėl ūkininko ūkio ir gyventojų, kurie neįregistravę ūkininko ūkio verčiasi individualia veikla, veiklos buhalterinės apskaitos tvarkos aprašas“</w:t>
            </w:r>
          </w:p>
          <w:p w:rsidR="004E7BA6" w:rsidRPr="00A0495B" w:rsidRDefault="004E7BA6" w:rsidP="004B18DE">
            <w:pPr>
              <w:pStyle w:val="Default"/>
              <w:widowControl w:val="0"/>
              <w:numPr>
                <w:ilvl w:val="0"/>
                <w:numId w:val="53"/>
              </w:numPr>
              <w:ind w:left="0" w:firstLine="0"/>
              <w:rPr>
                <w:color w:val="auto"/>
              </w:rPr>
            </w:pPr>
            <w:r w:rsidRPr="00A0495B">
              <w:rPr>
                <w:color w:val="auto"/>
              </w:rPr>
              <w:t>Lietuvos Respublikos Vyriausybės 2005 m. gegužės 11 d. įsakymas „Dėl Ūkininko ūkio veiklos buhalterinės apskaitos tvarkymo supaprastintąja apskaitos sistema rekomendacijų patvirtinimo“</w:t>
            </w:r>
          </w:p>
          <w:p w:rsidR="004E7BA6" w:rsidRPr="00A0495B" w:rsidRDefault="004E7BA6" w:rsidP="004B18DE">
            <w:pPr>
              <w:pStyle w:val="Default"/>
              <w:widowControl w:val="0"/>
              <w:numPr>
                <w:ilvl w:val="0"/>
                <w:numId w:val="53"/>
              </w:numPr>
              <w:ind w:left="0" w:firstLine="0"/>
              <w:rPr>
                <w:color w:val="auto"/>
              </w:rPr>
            </w:pPr>
            <w:r w:rsidRPr="00A0495B">
              <w:rPr>
                <w:color w:val="auto"/>
              </w:rPr>
              <w:t>Lietuvos Respublikos Vyriausybės 2006 m. gruodžio 18 d. įsakymas „Dėl ūkininko ūkio ir gyventojų, kurie neįregistravę ūkininko ūkio verčiasi individualia žemės ūkio veikla, veiklos buhalterinės apskaitos tvarkymo dvejybine apskaitos sistema rekomendacijų patvirtinimo“</w:t>
            </w:r>
          </w:p>
          <w:p w:rsidR="004E7BA6" w:rsidRPr="00A0495B" w:rsidRDefault="004E7BA6" w:rsidP="004B18DE">
            <w:pPr>
              <w:pStyle w:val="Default"/>
              <w:widowControl w:val="0"/>
              <w:numPr>
                <w:ilvl w:val="0"/>
                <w:numId w:val="53"/>
              </w:numPr>
              <w:ind w:left="0" w:firstLine="0"/>
              <w:rPr>
                <w:color w:val="auto"/>
              </w:rPr>
            </w:pPr>
            <w:r w:rsidRPr="00A0495B">
              <w:rPr>
                <w:color w:val="auto"/>
              </w:rPr>
              <w:t>Verslo apskaitos standartai (</w:t>
            </w:r>
            <w:proofErr w:type="spellStart"/>
            <w:r w:rsidRPr="00A0495B">
              <w:rPr>
                <w:color w:val="auto"/>
              </w:rPr>
              <w:t>VAS</w:t>
            </w:r>
            <w:proofErr w:type="spellEnd"/>
            <w:r w:rsidRPr="00A0495B">
              <w:rPr>
                <w:color w:val="auto"/>
              </w:rPr>
              <w:t>)</w:t>
            </w:r>
          </w:p>
          <w:p w:rsidR="004E7BA6" w:rsidRPr="00A0495B" w:rsidRDefault="004E7BA6" w:rsidP="004B18DE">
            <w:pPr>
              <w:pStyle w:val="Default"/>
              <w:widowControl w:val="0"/>
              <w:numPr>
                <w:ilvl w:val="0"/>
                <w:numId w:val="53"/>
              </w:numPr>
              <w:ind w:left="0" w:firstLine="0"/>
              <w:rPr>
                <w:color w:val="auto"/>
              </w:rPr>
            </w:pPr>
            <w:r w:rsidRPr="00A0495B">
              <w:rPr>
                <w:color w:val="auto"/>
              </w:rPr>
              <w:t>Tarptautiniai apskaitos standartai (TAS)</w:t>
            </w:r>
          </w:p>
          <w:p w:rsidR="004E7BA6" w:rsidRPr="00A0495B" w:rsidRDefault="004E7BA6" w:rsidP="004B18DE">
            <w:pPr>
              <w:pStyle w:val="Default"/>
              <w:widowControl w:val="0"/>
              <w:numPr>
                <w:ilvl w:val="0"/>
                <w:numId w:val="4"/>
              </w:numPr>
              <w:ind w:left="0" w:firstLine="0"/>
              <w:rPr>
                <w:color w:val="auto"/>
              </w:rPr>
            </w:pPr>
            <w:r w:rsidRPr="00A0495B">
              <w:rPr>
                <w:color w:val="auto"/>
              </w:rPr>
              <w:t>Testas turimiems gebėjimams vertinti</w:t>
            </w:r>
          </w:p>
          <w:p w:rsidR="004E7BA6" w:rsidRPr="00A0495B" w:rsidRDefault="004E7BA6" w:rsidP="004B18DE">
            <w:pPr>
              <w:widowControl w:val="0"/>
              <w:rPr>
                <w:rFonts w:eastAsia="Calibri"/>
                <w:i/>
              </w:rPr>
            </w:pPr>
            <w:r w:rsidRPr="00A0495B">
              <w:rPr>
                <w:rFonts w:eastAsia="Calibri"/>
              </w:rPr>
              <w:t>Mokymo(si) priemonės</w:t>
            </w:r>
            <w:r w:rsidRPr="00A0495B">
              <w:rPr>
                <w:rFonts w:eastAsia="Calibri"/>
                <w:i/>
              </w:rPr>
              <w:t>:</w:t>
            </w:r>
          </w:p>
          <w:p w:rsidR="004E7BA6" w:rsidRPr="00A0495B" w:rsidRDefault="004E7BA6" w:rsidP="004B18DE">
            <w:pPr>
              <w:widowControl w:val="0"/>
              <w:numPr>
                <w:ilvl w:val="0"/>
                <w:numId w:val="53"/>
              </w:numPr>
              <w:ind w:left="0" w:firstLine="0"/>
              <w:rPr>
                <w:b/>
              </w:rPr>
            </w:pPr>
            <w:r w:rsidRPr="00A0495B">
              <w:t>Techninės priemonės mokymo(si) medžiagai iliustruoti, vizualizuoti, pristatyti</w:t>
            </w:r>
          </w:p>
          <w:p w:rsidR="004E7BA6" w:rsidRPr="00A0495B" w:rsidRDefault="004E7BA6" w:rsidP="004B18DE">
            <w:pPr>
              <w:pStyle w:val="Betarp"/>
              <w:widowControl w:val="0"/>
              <w:numPr>
                <w:ilvl w:val="0"/>
                <w:numId w:val="53"/>
              </w:numPr>
              <w:ind w:left="0" w:firstLine="0"/>
            </w:pPr>
            <w:r w:rsidRPr="00A0495B">
              <w:t>Apskaitos e-dokumentų blankai</w:t>
            </w:r>
          </w:p>
        </w:tc>
      </w:tr>
      <w:tr w:rsidR="004E7BA6" w:rsidRPr="00DA3A2B" w:rsidTr="001C4EA4">
        <w:trPr>
          <w:trHeight w:val="57"/>
          <w:jc w:val="center"/>
        </w:trPr>
        <w:tc>
          <w:tcPr>
            <w:tcW w:w="947" w:type="pct"/>
          </w:tcPr>
          <w:p w:rsidR="004E7BA6" w:rsidRPr="00DA3A2B" w:rsidRDefault="004E7BA6" w:rsidP="004B18DE">
            <w:pPr>
              <w:pStyle w:val="2vidutinistinklelis1"/>
              <w:widowControl w:val="0"/>
            </w:pPr>
            <w:r w:rsidRPr="00DA3A2B">
              <w:t>Reikalavimai teorinio ir praktinio mokymo vietai</w:t>
            </w:r>
          </w:p>
        </w:tc>
        <w:tc>
          <w:tcPr>
            <w:tcW w:w="4053" w:type="pct"/>
            <w:gridSpan w:val="2"/>
          </w:tcPr>
          <w:p w:rsidR="004E7BA6" w:rsidRPr="009A43D1" w:rsidRDefault="004E7BA6" w:rsidP="004B18DE">
            <w:pPr>
              <w:widowControl w:val="0"/>
              <w:jc w:val="both"/>
            </w:pPr>
            <w:r w:rsidRPr="009A43D1">
              <w:t>Klasė ar kita mokymui(si) pritaikyta patalpa su techninėmis priemonėmis (</w:t>
            </w:r>
            <w:r w:rsidRPr="009A43D1">
              <w:rPr>
                <w:noProof/>
              </w:rPr>
              <w:t xml:space="preserve">kompiuteriu, </w:t>
            </w:r>
            <w:r w:rsidRPr="009A43D1">
              <w:t>interneto prieiga, vaizdo projektoriumi) mokymo(si) medžiagai pateikti.</w:t>
            </w:r>
          </w:p>
          <w:p w:rsidR="004E7BA6" w:rsidRPr="00DA3A2B" w:rsidRDefault="004E7BA6" w:rsidP="004B18DE">
            <w:pPr>
              <w:widowControl w:val="0"/>
              <w:jc w:val="both"/>
            </w:pPr>
            <w:r w:rsidRPr="009A43D1">
              <w:rPr>
                <w:rFonts w:eastAsia="Calibri"/>
              </w:rPr>
              <w:t>Praktinio mokymo klasė (patalpa), aprūpinta kompiuteriais bei biuro technika.</w:t>
            </w:r>
          </w:p>
        </w:tc>
      </w:tr>
      <w:tr w:rsidR="004E7BA6" w:rsidRPr="00DA3A2B" w:rsidTr="001C4EA4">
        <w:trPr>
          <w:trHeight w:val="57"/>
          <w:jc w:val="center"/>
        </w:trPr>
        <w:tc>
          <w:tcPr>
            <w:tcW w:w="947" w:type="pct"/>
          </w:tcPr>
          <w:p w:rsidR="004E7BA6" w:rsidRPr="00DA3A2B" w:rsidRDefault="004E7BA6" w:rsidP="004B18DE">
            <w:pPr>
              <w:pStyle w:val="2vidutinistinklelis1"/>
              <w:widowControl w:val="0"/>
            </w:pPr>
            <w:r w:rsidRPr="00DA3A2B">
              <w:t>Reikalavimai mokytojų dalykiniam pasirengimui (dalykinei kvalifikacijai)</w:t>
            </w:r>
          </w:p>
        </w:tc>
        <w:tc>
          <w:tcPr>
            <w:tcW w:w="4053" w:type="pct"/>
            <w:gridSpan w:val="2"/>
          </w:tcPr>
          <w:p w:rsidR="004E7BA6" w:rsidRPr="00DA3A2B" w:rsidRDefault="004E7BA6" w:rsidP="004B18DE">
            <w:pPr>
              <w:widowControl w:val="0"/>
              <w:jc w:val="both"/>
            </w:pPr>
            <w:r w:rsidRPr="00DA3A2B">
              <w:t>Modulį gali vesti mokytojas, turintis:</w:t>
            </w:r>
          </w:p>
          <w:p w:rsidR="004E7BA6" w:rsidRPr="00DA3A2B" w:rsidRDefault="004E7BA6" w:rsidP="004B18DE">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E7BA6" w:rsidRPr="00DA3A2B" w:rsidRDefault="004E7BA6" w:rsidP="004B18DE">
            <w:pPr>
              <w:pStyle w:val="2vidutinistinklelis1"/>
              <w:widowControl w:val="0"/>
              <w:jc w:val="both"/>
              <w:rPr>
                <w:i/>
                <w:iCs/>
              </w:rPr>
            </w:pPr>
            <w:r w:rsidRPr="00DA3A2B">
              <w:t xml:space="preserve">2) ekonomikos ar </w:t>
            </w:r>
            <w:r w:rsidRPr="00D3049B">
              <w:t>vadybos studijų</w:t>
            </w:r>
            <w:r w:rsidRPr="00DA3A2B">
              <w:t xml:space="preserve"> krypties</w:t>
            </w:r>
            <w:r>
              <w:t>,</w:t>
            </w:r>
            <w:r w:rsidRPr="00DA3A2B">
              <w:t xml:space="preserve"> ar lygiavertį išsilavinimą arba vidurinį išsilavinimą ir </w:t>
            </w:r>
            <w:proofErr w:type="spellStart"/>
            <w:r>
              <w:t>agroverslo</w:t>
            </w:r>
            <w:proofErr w:type="spellEnd"/>
            <w:r>
              <w:t xml:space="preserve"> darbuotojo ar lygiavertę</w:t>
            </w:r>
            <w:r w:rsidRPr="00DA3A2B">
              <w:t xml:space="preserve">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5F14C7" w:rsidRDefault="005F14C7" w:rsidP="004B18DE">
      <w:pPr>
        <w:widowControl w:val="0"/>
      </w:pPr>
    </w:p>
    <w:p w:rsidR="00642E6C" w:rsidRPr="00FE75D4" w:rsidRDefault="00642E6C" w:rsidP="00642E6C">
      <w:pPr>
        <w:widowControl w:val="0"/>
      </w:pPr>
    </w:p>
    <w:p w:rsidR="00642E6C" w:rsidRPr="00FE75D4" w:rsidRDefault="00642E6C" w:rsidP="00642E6C">
      <w:pPr>
        <w:widowControl w:val="0"/>
        <w:rPr>
          <w:b/>
        </w:rPr>
      </w:pPr>
      <w:r w:rsidRPr="00FE75D4">
        <w:rPr>
          <w:b/>
        </w:rPr>
        <w:t>Modulio pavadinimas – „</w:t>
      </w:r>
      <w:r w:rsidRPr="00FE75D4">
        <w:rPr>
          <w:b/>
          <w:iCs/>
        </w:rPr>
        <w:t>TR1 kategorijos traktorių vairavimas</w:t>
      </w:r>
      <w:r w:rsidRPr="00FE75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2E6C" w:rsidRPr="00FE75D4" w:rsidTr="00743740">
        <w:trPr>
          <w:trHeight w:val="57"/>
          <w:jc w:val="center"/>
        </w:trPr>
        <w:tc>
          <w:tcPr>
            <w:tcW w:w="947" w:type="pct"/>
          </w:tcPr>
          <w:p w:rsidR="00642E6C" w:rsidRPr="00FE75D4" w:rsidRDefault="00642E6C" w:rsidP="00743740">
            <w:pPr>
              <w:pStyle w:val="Betarp"/>
              <w:widowControl w:val="0"/>
            </w:pPr>
            <w:r w:rsidRPr="00FE75D4">
              <w:t>Valstybinis kodas</w:t>
            </w:r>
          </w:p>
        </w:tc>
        <w:tc>
          <w:tcPr>
            <w:tcW w:w="4053" w:type="pct"/>
            <w:gridSpan w:val="2"/>
          </w:tcPr>
          <w:p w:rsidR="00642E6C" w:rsidRPr="00FE75D4" w:rsidRDefault="00642E6C" w:rsidP="00743740">
            <w:pPr>
              <w:pStyle w:val="Betarp"/>
              <w:widowControl w:val="0"/>
            </w:pPr>
            <w:r w:rsidRPr="00FE75D4">
              <w:t>308111125</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Modulio LTKS lygis</w:t>
            </w:r>
          </w:p>
        </w:tc>
        <w:tc>
          <w:tcPr>
            <w:tcW w:w="4053" w:type="pct"/>
            <w:gridSpan w:val="2"/>
          </w:tcPr>
          <w:p w:rsidR="00642E6C" w:rsidRPr="00FE75D4" w:rsidRDefault="00642E6C" w:rsidP="00743740">
            <w:pPr>
              <w:pStyle w:val="Betarp"/>
              <w:widowControl w:val="0"/>
            </w:pPr>
            <w:r w:rsidRPr="00FE75D4">
              <w:t>III</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Apimtis mokymosi kreditais</w:t>
            </w:r>
          </w:p>
        </w:tc>
        <w:tc>
          <w:tcPr>
            <w:tcW w:w="4053" w:type="pct"/>
            <w:gridSpan w:val="2"/>
          </w:tcPr>
          <w:p w:rsidR="00642E6C" w:rsidRPr="00FE75D4" w:rsidRDefault="00642E6C" w:rsidP="00743740">
            <w:pPr>
              <w:pStyle w:val="Betarp"/>
              <w:widowControl w:val="0"/>
            </w:pPr>
            <w:r w:rsidRPr="00FE75D4">
              <w:t>5</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Asmens pasirengimo mokytis modulyje reikalavimai</w:t>
            </w:r>
          </w:p>
        </w:tc>
        <w:tc>
          <w:tcPr>
            <w:tcW w:w="4053" w:type="pct"/>
            <w:gridSpan w:val="2"/>
          </w:tcPr>
          <w:p w:rsidR="00642E6C" w:rsidRPr="00FE75D4" w:rsidRDefault="00642E6C" w:rsidP="00743740">
            <w:pPr>
              <w:pStyle w:val="Betarp"/>
              <w:widowControl w:val="0"/>
              <w:rPr>
                <w:i/>
              </w:rPr>
            </w:pPr>
            <w:r w:rsidRPr="00FE75D4">
              <w:rPr>
                <w:i/>
              </w:rPr>
              <w:t>Netaikoma</w:t>
            </w:r>
          </w:p>
        </w:tc>
      </w:tr>
      <w:tr w:rsidR="00642E6C" w:rsidRPr="00FE75D4" w:rsidTr="00743740">
        <w:trPr>
          <w:trHeight w:val="57"/>
          <w:jc w:val="center"/>
        </w:trPr>
        <w:tc>
          <w:tcPr>
            <w:tcW w:w="947" w:type="pct"/>
            <w:shd w:val="clear" w:color="auto" w:fill="F2F2F2"/>
          </w:tcPr>
          <w:p w:rsidR="00642E6C" w:rsidRPr="00FE75D4" w:rsidRDefault="00642E6C" w:rsidP="00743740">
            <w:pPr>
              <w:pStyle w:val="Betarp"/>
              <w:widowControl w:val="0"/>
              <w:rPr>
                <w:bCs/>
                <w:iCs/>
              </w:rPr>
            </w:pPr>
            <w:r w:rsidRPr="00FE75D4">
              <w:t>Kompetencijos</w:t>
            </w:r>
          </w:p>
        </w:tc>
        <w:tc>
          <w:tcPr>
            <w:tcW w:w="1129" w:type="pct"/>
            <w:shd w:val="clear" w:color="auto" w:fill="F2F2F2"/>
          </w:tcPr>
          <w:p w:rsidR="00642E6C" w:rsidRPr="00FE75D4" w:rsidRDefault="00642E6C" w:rsidP="00743740">
            <w:pPr>
              <w:pStyle w:val="Betarp"/>
              <w:widowControl w:val="0"/>
              <w:rPr>
                <w:bCs/>
                <w:iCs/>
              </w:rPr>
            </w:pPr>
            <w:r w:rsidRPr="00FE75D4">
              <w:rPr>
                <w:bCs/>
                <w:iCs/>
              </w:rPr>
              <w:t>Mokymosi rezultatai</w:t>
            </w:r>
          </w:p>
        </w:tc>
        <w:tc>
          <w:tcPr>
            <w:tcW w:w="2924" w:type="pct"/>
            <w:shd w:val="clear" w:color="auto" w:fill="F2F2F2"/>
          </w:tcPr>
          <w:p w:rsidR="00642E6C" w:rsidRPr="00FE75D4" w:rsidRDefault="00642E6C" w:rsidP="00743740">
            <w:pPr>
              <w:pStyle w:val="Betarp"/>
              <w:widowControl w:val="0"/>
              <w:rPr>
                <w:bCs/>
                <w:iCs/>
              </w:rPr>
            </w:pPr>
            <w:r w:rsidRPr="00FE75D4">
              <w:rPr>
                <w:bCs/>
                <w:iCs/>
              </w:rPr>
              <w:t>Rekomenduojamas turinys mokymosi rezultatams pasiekti</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1. Valdyti TR1 kategorijos traktorius.</w:t>
            </w:r>
          </w:p>
        </w:tc>
        <w:tc>
          <w:tcPr>
            <w:tcW w:w="1129" w:type="pct"/>
          </w:tcPr>
          <w:p w:rsidR="00642E6C" w:rsidRPr="00FE75D4" w:rsidRDefault="00642E6C" w:rsidP="00743740">
            <w:pPr>
              <w:pStyle w:val="Betarp"/>
              <w:widowControl w:val="0"/>
            </w:pPr>
            <w:r w:rsidRPr="00FE75D4">
              <w:rPr>
                <w:rFonts w:eastAsia="Calibri"/>
              </w:rPr>
              <w:t xml:space="preserve">1.1. </w:t>
            </w:r>
            <w:r w:rsidRPr="00FE75D4">
              <w:t xml:space="preserve">Apibūdinti TR1 kategorijos (iki 60 kW galios) traktorių </w:t>
            </w:r>
            <w:r w:rsidRPr="00FE75D4">
              <w:lastRenderedPageBreak/>
              <w:t>konstrukcijas ir veikimo principus, mechanizmų montavimo ant TR1 kategorijos traktorių (krautuvų, ekskavatorių, buldozerių ir kt.) principus.</w:t>
            </w:r>
          </w:p>
        </w:tc>
        <w:tc>
          <w:tcPr>
            <w:tcW w:w="2924" w:type="pct"/>
          </w:tcPr>
          <w:p w:rsidR="00642E6C" w:rsidRPr="00FE75D4" w:rsidRDefault="00642E6C" w:rsidP="00743740">
            <w:pPr>
              <w:widowControl w:val="0"/>
              <w:rPr>
                <w:rFonts w:eastAsia="Calibri"/>
              </w:rPr>
            </w:pPr>
            <w:r w:rsidRPr="00FE75D4">
              <w:rPr>
                <w:b/>
              </w:rPr>
              <w:lastRenderedPageBreak/>
              <w:t>Tema.</w:t>
            </w:r>
            <w:r w:rsidRPr="00FE75D4">
              <w:t xml:space="preserve"> </w:t>
            </w:r>
            <w:r w:rsidRPr="00FE75D4">
              <w:rPr>
                <w:b/>
                <w:bCs/>
                <w:i/>
              </w:rPr>
              <w:t>Traktorių iki 60 kW variklio galios konstrukcija, veikimas</w:t>
            </w:r>
          </w:p>
          <w:p w:rsidR="00642E6C" w:rsidRPr="00FE75D4" w:rsidRDefault="00642E6C" w:rsidP="00743740">
            <w:pPr>
              <w:pStyle w:val="Betarp"/>
              <w:widowControl w:val="0"/>
              <w:numPr>
                <w:ilvl w:val="0"/>
                <w:numId w:val="1"/>
              </w:numPr>
              <w:ind w:left="0" w:firstLine="0"/>
            </w:pPr>
            <w:r w:rsidRPr="00FE75D4">
              <w:lastRenderedPageBreak/>
              <w:t>Traktorių iki 60 kW variklio galios techninės charakteristikos, klasifikacija</w:t>
            </w:r>
          </w:p>
          <w:p w:rsidR="00642E6C" w:rsidRPr="00FE75D4" w:rsidRDefault="00642E6C" w:rsidP="00743740">
            <w:pPr>
              <w:pStyle w:val="Betarp"/>
              <w:widowControl w:val="0"/>
              <w:numPr>
                <w:ilvl w:val="0"/>
                <w:numId w:val="1"/>
              </w:numPr>
              <w:ind w:left="0" w:firstLine="0"/>
            </w:pPr>
            <w:r w:rsidRPr="00FE75D4">
              <w:t>Variklių mechanizmai ir sistemos</w:t>
            </w:r>
          </w:p>
          <w:p w:rsidR="00642E6C" w:rsidRPr="00FE75D4" w:rsidRDefault="00642E6C" w:rsidP="00743740">
            <w:pPr>
              <w:pStyle w:val="Betarp"/>
              <w:widowControl w:val="0"/>
              <w:numPr>
                <w:ilvl w:val="0"/>
                <w:numId w:val="1"/>
              </w:numPr>
              <w:ind w:left="0" w:firstLine="0"/>
            </w:pPr>
            <w:r w:rsidRPr="00FE75D4">
              <w:t>Elektros ir elektronikos įrenginiai</w:t>
            </w:r>
          </w:p>
          <w:p w:rsidR="00642E6C" w:rsidRPr="00FE75D4" w:rsidRDefault="00642E6C" w:rsidP="00743740">
            <w:pPr>
              <w:pStyle w:val="Betarp"/>
              <w:widowControl w:val="0"/>
              <w:numPr>
                <w:ilvl w:val="0"/>
                <w:numId w:val="1"/>
              </w:numPr>
              <w:ind w:left="0" w:firstLine="0"/>
            </w:pPr>
            <w:r w:rsidRPr="00FE75D4">
              <w:t>Transmisija</w:t>
            </w:r>
          </w:p>
          <w:p w:rsidR="00642E6C" w:rsidRPr="00FE75D4" w:rsidRDefault="00642E6C" w:rsidP="00743740">
            <w:pPr>
              <w:pStyle w:val="Betarp"/>
              <w:widowControl w:val="0"/>
              <w:numPr>
                <w:ilvl w:val="0"/>
                <w:numId w:val="1"/>
              </w:numPr>
              <w:ind w:left="0" w:firstLine="0"/>
            </w:pPr>
            <w:r w:rsidRPr="00FE75D4">
              <w:t>Važiuoklė ir valdymo įrenginiai</w:t>
            </w:r>
          </w:p>
          <w:p w:rsidR="00642E6C" w:rsidRPr="00FE75D4" w:rsidRDefault="00642E6C" w:rsidP="00743740">
            <w:pPr>
              <w:pStyle w:val="Betarp"/>
              <w:widowControl w:val="0"/>
              <w:numPr>
                <w:ilvl w:val="0"/>
                <w:numId w:val="1"/>
              </w:numPr>
              <w:ind w:left="0" w:firstLine="0"/>
            </w:pPr>
            <w:r w:rsidRPr="00FE75D4">
              <w:t>Darbiniai ir hidraulikos įrenginiai</w:t>
            </w:r>
          </w:p>
          <w:p w:rsidR="00642E6C" w:rsidRPr="00FE75D4" w:rsidRDefault="00642E6C" w:rsidP="00743740">
            <w:pPr>
              <w:pStyle w:val="Betarp"/>
              <w:widowControl w:val="0"/>
            </w:pPr>
            <w:r w:rsidRPr="00FE75D4">
              <w:rPr>
                <w:b/>
              </w:rPr>
              <w:t>Tema.</w:t>
            </w:r>
            <w:r w:rsidRPr="00FE75D4">
              <w:t xml:space="preserve"> </w:t>
            </w:r>
            <w:r w:rsidRPr="00FE75D4">
              <w:rPr>
                <w:b/>
                <w:i/>
              </w:rPr>
              <w:t>Mechanizmų montavimo ant TR1 kategorijos traktorių (krautuvų, ekskavatorių, buldozerių ir kt.) principai</w:t>
            </w:r>
          </w:p>
          <w:p w:rsidR="00642E6C" w:rsidRPr="00FE75D4" w:rsidRDefault="00642E6C" w:rsidP="00743740">
            <w:pPr>
              <w:pStyle w:val="Betarp"/>
              <w:widowControl w:val="0"/>
              <w:numPr>
                <w:ilvl w:val="0"/>
                <w:numId w:val="1"/>
              </w:numPr>
              <w:ind w:left="0" w:firstLine="0"/>
            </w:pPr>
            <w:r w:rsidRPr="00FE75D4">
              <w:t>Krautuvų montavimo ant TR1 kategorijos traktorių principai</w:t>
            </w:r>
          </w:p>
          <w:p w:rsidR="00642E6C" w:rsidRPr="00FE75D4" w:rsidRDefault="00642E6C" w:rsidP="00743740">
            <w:pPr>
              <w:pStyle w:val="Betarp"/>
              <w:widowControl w:val="0"/>
              <w:numPr>
                <w:ilvl w:val="0"/>
                <w:numId w:val="1"/>
              </w:numPr>
              <w:ind w:left="0" w:firstLine="0"/>
            </w:pPr>
            <w:r w:rsidRPr="00FE75D4">
              <w:t>Ekskavatorių montavimo ant TR1 kategorijos traktorių principai</w:t>
            </w:r>
          </w:p>
          <w:p w:rsidR="00642E6C" w:rsidRPr="00FE75D4" w:rsidRDefault="00642E6C" w:rsidP="00743740">
            <w:pPr>
              <w:pStyle w:val="Betarp"/>
              <w:widowControl w:val="0"/>
              <w:numPr>
                <w:ilvl w:val="0"/>
                <w:numId w:val="1"/>
              </w:numPr>
              <w:ind w:left="0" w:firstLine="0"/>
            </w:pPr>
            <w:r w:rsidRPr="00FE75D4">
              <w:t>Buldozerių montavimo ant TR1 kategorijos traktorių principai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rPr>
                <w:rFonts w:eastAsia="Calibri"/>
              </w:rPr>
              <w:t>1.2. Išmanyti kelių eismo taisykles, saugaus eismo taisykles.</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i/>
                <w:szCs w:val="22"/>
                <w:lang w:eastAsia="en-US"/>
              </w:rPr>
              <w:t>Kelių eismo taisyklės</w:t>
            </w:r>
          </w:p>
          <w:p w:rsidR="00642E6C" w:rsidRPr="00FE75D4" w:rsidRDefault="00642E6C" w:rsidP="00743740">
            <w:pPr>
              <w:pStyle w:val="Betarp"/>
              <w:widowControl w:val="0"/>
              <w:numPr>
                <w:ilvl w:val="0"/>
                <w:numId w:val="1"/>
              </w:numPr>
              <w:ind w:left="0" w:firstLine="0"/>
            </w:pPr>
            <w:r w:rsidRPr="00FE75D4">
              <w:t xml:space="preserve">Bendrieji </w:t>
            </w:r>
            <w:proofErr w:type="spellStart"/>
            <w:r w:rsidRPr="00FE75D4">
              <w:t>KET</w:t>
            </w:r>
            <w:proofErr w:type="spellEnd"/>
            <w:r w:rsidRPr="00FE75D4">
              <w:t xml:space="preserve"> ir saugaus eismo reikalavimai</w:t>
            </w:r>
          </w:p>
          <w:p w:rsidR="00642E6C" w:rsidRPr="00FE75D4" w:rsidRDefault="00642E6C" w:rsidP="00743740">
            <w:pPr>
              <w:pStyle w:val="Betarp"/>
              <w:widowControl w:val="0"/>
              <w:numPr>
                <w:ilvl w:val="0"/>
                <w:numId w:val="1"/>
              </w:numPr>
              <w:ind w:left="0" w:firstLine="0"/>
            </w:pPr>
            <w:r w:rsidRPr="00FE75D4">
              <w:t>Kelio ženklai ir ženklinimas</w:t>
            </w:r>
          </w:p>
          <w:p w:rsidR="00642E6C" w:rsidRPr="00FE75D4" w:rsidRDefault="00642E6C" w:rsidP="00743740">
            <w:pPr>
              <w:pStyle w:val="Betarp"/>
              <w:widowControl w:val="0"/>
              <w:numPr>
                <w:ilvl w:val="0"/>
                <w:numId w:val="1"/>
              </w:numPr>
              <w:ind w:left="0" w:firstLine="0"/>
            </w:pPr>
            <w:r w:rsidRPr="00FE75D4">
              <w:t>Kelių eismo reguliavimas ir važiavimas per sankryžas</w:t>
            </w:r>
          </w:p>
          <w:p w:rsidR="00642E6C" w:rsidRPr="00FE75D4" w:rsidRDefault="00642E6C" w:rsidP="00743740">
            <w:pPr>
              <w:widowControl w:val="0"/>
              <w:rPr>
                <w:rFonts w:eastAsia="Calibri"/>
                <w:b/>
                <w:i/>
                <w:szCs w:val="22"/>
                <w:lang w:eastAsia="en-US"/>
              </w:rPr>
            </w:pPr>
            <w:r w:rsidRPr="00FE75D4">
              <w:rPr>
                <w:b/>
              </w:rPr>
              <w:t>Tema.</w:t>
            </w:r>
            <w:r w:rsidRPr="00FE75D4">
              <w:rPr>
                <w:rFonts w:eastAsia="Calibri"/>
                <w:b/>
                <w:i/>
                <w:szCs w:val="22"/>
                <w:lang w:eastAsia="en-US"/>
              </w:rPr>
              <w:t xml:space="preserve"> Saugaus eismo pagrindai</w:t>
            </w:r>
          </w:p>
          <w:p w:rsidR="00642E6C" w:rsidRPr="00FE75D4" w:rsidRDefault="00642E6C" w:rsidP="00743740">
            <w:pPr>
              <w:pStyle w:val="Betarp"/>
              <w:widowControl w:val="0"/>
              <w:numPr>
                <w:ilvl w:val="0"/>
                <w:numId w:val="1"/>
              </w:numPr>
              <w:ind w:left="0" w:firstLine="0"/>
            </w:pPr>
            <w:r w:rsidRPr="00FE75D4">
              <w:t>Eismo tvarka</w:t>
            </w:r>
            <w:r w:rsidRPr="00FE75D4">
              <w:rPr>
                <w:rFonts w:eastAsia="Calibri"/>
                <w:szCs w:val="22"/>
                <w:lang w:eastAsia="en-US"/>
              </w:rPr>
              <w:t xml:space="preserve"> ir specifinės eismo sąlygos</w:t>
            </w:r>
          </w:p>
          <w:p w:rsidR="00642E6C" w:rsidRPr="00FE75D4" w:rsidRDefault="00642E6C" w:rsidP="00743740">
            <w:pPr>
              <w:pStyle w:val="Betarp"/>
              <w:widowControl w:val="0"/>
              <w:numPr>
                <w:ilvl w:val="0"/>
                <w:numId w:val="1"/>
              </w:numPr>
              <w:ind w:left="0" w:firstLine="0"/>
            </w:pPr>
            <w:r w:rsidRPr="00FE75D4">
              <w:t>Kelių transporto priemonių eksploatacinės savybės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1.3. Išmanyti darbuotojų saugos ir sveikatos bei aplinkosaugos reikalavimus, taikomus valdant TR1 kategorijos traktorius, jų junginius su priekabomis ir žemės ūkio mašinas.</w:t>
            </w:r>
          </w:p>
        </w:tc>
        <w:tc>
          <w:tcPr>
            <w:tcW w:w="2924" w:type="pct"/>
          </w:tcPr>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Darbuotojų saugos ir sveikatos reikalavimai</w:t>
            </w:r>
          </w:p>
          <w:p w:rsidR="00642E6C" w:rsidRPr="00FE75D4" w:rsidRDefault="00642E6C" w:rsidP="00743740">
            <w:pPr>
              <w:pStyle w:val="Betarp"/>
              <w:widowControl w:val="0"/>
              <w:numPr>
                <w:ilvl w:val="0"/>
                <w:numId w:val="1"/>
              </w:numPr>
              <w:ind w:left="0" w:firstLine="0"/>
            </w:pPr>
            <w:r w:rsidRPr="00FE75D4">
              <w:t>Teisės aktai, kurie reglamentuoja darbo santykius, aplinkosaugos ir darbuotojų atsakomybės klausimus.</w:t>
            </w:r>
          </w:p>
          <w:p w:rsidR="00642E6C" w:rsidRPr="00FE75D4" w:rsidRDefault="00642E6C" w:rsidP="00743740">
            <w:pPr>
              <w:pStyle w:val="Betarp"/>
              <w:widowControl w:val="0"/>
              <w:numPr>
                <w:ilvl w:val="0"/>
                <w:numId w:val="1"/>
              </w:numPr>
              <w:ind w:left="0" w:firstLine="0"/>
            </w:pPr>
            <w:r w:rsidRPr="00FE75D4">
              <w:t>Darbuotojų saugos ir sveikatos reikalavimai dirbant su TR1 kategorijos traktoriais ir žemės ūkio mašinomis ir junginiais su priekabomis.</w:t>
            </w:r>
          </w:p>
          <w:p w:rsidR="00642E6C" w:rsidRPr="00FE75D4" w:rsidRDefault="00642E6C" w:rsidP="00743740">
            <w:pPr>
              <w:pStyle w:val="Betarp"/>
              <w:widowControl w:val="0"/>
              <w:numPr>
                <w:ilvl w:val="0"/>
                <w:numId w:val="1"/>
              </w:numPr>
              <w:ind w:left="0" w:firstLine="0"/>
            </w:pPr>
            <w:r w:rsidRPr="00FE75D4">
              <w:rPr>
                <w:rFonts w:eastAsia="Calibri"/>
                <w:szCs w:val="22"/>
                <w:lang w:eastAsia="en-US"/>
              </w:rPr>
              <w:t>Asmeninės apsaugos priemonės</w:t>
            </w:r>
          </w:p>
          <w:p w:rsidR="00642E6C" w:rsidRPr="00FE75D4" w:rsidRDefault="00642E6C" w:rsidP="00743740">
            <w:pPr>
              <w:pStyle w:val="Betarp"/>
              <w:widowControl w:val="0"/>
              <w:numPr>
                <w:ilvl w:val="0"/>
                <w:numId w:val="1"/>
              </w:numPr>
              <w:ind w:left="0" w:firstLine="0"/>
            </w:pPr>
            <w:r w:rsidRPr="00FE75D4">
              <w:t>Gesintuvų ir gesinimo priemonių naudojimas</w:t>
            </w:r>
          </w:p>
          <w:p w:rsidR="00642E6C" w:rsidRPr="00FE75D4" w:rsidRDefault="00642E6C" w:rsidP="00743740">
            <w:pPr>
              <w:pStyle w:val="Betarp"/>
              <w:widowControl w:val="0"/>
              <w:numPr>
                <w:ilvl w:val="0"/>
                <w:numId w:val="1"/>
              </w:numPr>
              <w:ind w:left="0" w:firstLine="0"/>
            </w:pPr>
            <w:r w:rsidRPr="00FE75D4">
              <w:t>Pirmoji</w:t>
            </w:r>
            <w:r w:rsidRPr="00FE75D4">
              <w:rPr>
                <w:lang w:eastAsia="en-US"/>
              </w:rPr>
              <w:t xml:space="preserve"> pagalba susižeidus, patyrus kitus poveikius</w:t>
            </w:r>
          </w:p>
          <w:p w:rsidR="00642E6C" w:rsidRPr="00FE75D4" w:rsidRDefault="00642E6C" w:rsidP="00743740">
            <w:pPr>
              <w:pStyle w:val="Betarp"/>
              <w:widowControl w:val="0"/>
              <w:rPr>
                <w:b/>
                <w:i/>
              </w:rPr>
            </w:pPr>
            <w:r w:rsidRPr="00FE75D4">
              <w:rPr>
                <w:b/>
              </w:rPr>
              <w:t>Tema.</w:t>
            </w:r>
            <w:r w:rsidRPr="00FE75D4">
              <w:t xml:space="preserve"> </w:t>
            </w:r>
            <w:r w:rsidRPr="00FE75D4">
              <w:rPr>
                <w:b/>
                <w:i/>
              </w:rPr>
              <w:t>Saugus transportavimas ir transporto priemonės naudojimas</w:t>
            </w:r>
          </w:p>
          <w:p w:rsidR="00642E6C" w:rsidRPr="00FE75D4" w:rsidRDefault="00642E6C" w:rsidP="00642E6C">
            <w:pPr>
              <w:pStyle w:val="Betarp"/>
              <w:widowControl w:val="0"/>
              <w:numPr>
                <w:ilvl w:val="0"/>
                <w:numId w:val="6"/>
              </w:numPr>
              <w:ind w:left="0" w:firstLine="0"/>
            </w:pPr>
            <w:r w:rsidRPr="00FE75D4">
              <w:t>Saugus traktoriaus TR1 naudojimas</w:t>
            </w:r>
          </w:p>
          <w:p w:rsidR="00642E6C" w:rsidRPr="00FE75D4" w:rsidRDefault="00642E6C" w:rsidP="00743740">
            <w:pPr>
              <w:pStyle w:val="Betarp"/>
              <w:widowControl w:val="0"/>
              <w:numPr>
                <w:ilvl w:val="0"/>
                <w:numId w:val="1"/>
              </w:numPr>
              <w:ind w:left="0" w:firstLine="0"/>
            </w:pPr>
            <w:r w:rsidRPr="00FE75D4">
              <w:t>Kasdieninė patikra, atliekama prieš pradedant dirbti su traktoriumi</w:t>
            </w:r>
          </w:p>
          <w:p w:rsidR="00642E6C" w:rsidRPr="00FE75D4" w:rsidRDefault="00642E6C" w:rsidP="00743740">
            <w:pPr>
              <w:pStyle w:val="Betarp"/>
              <w:widowControl w:val="0"/>
              <w:numPr>
                <w:ilvl w:val="0"/>
                <w:numId w:val="1"/>
              </w:numPr>
              <w:ind w:left="0" w:firstLine="0"/>
            </w:pPr>
            <w:r w:rsidRPr="00FE75D4">
              <w:t>Pakrovimas ir iškrovimas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1.4. </w:t>
            </w:r>
            <w:r w:rsidRPr="00FE75D4">
              <w:rPr>
                <w:lang w:eastAsia="en-US"/>
              </w:rPr>
              <w:t>Apibūdinti žemės ūkio mašinų konstrukcijas, veikimo ypatumus.</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t xml:space="preserve">Tema. </w:t>
            </w:r>
            <w:r w:rsidRPr="00FE75D4">
              <w:rPr>
                <w:rFonts w:eastAsia="Calibri"/>
                <w:b/>
                <w:i/>
                <w:szCs w:val="22"/>
                <w:lang w:eastAsia="en-US"/>
              </w:rPr>
              <w:t>Žemės ūkio mašinų konstrukcijos</w:t>
            </w:r>
          </w:p>
          <w:p w:rsidR="00642E6C" w:rsidRPr="00FE75D4" w:rsidRDefault="00642E6C" w:rsidP="00743740">
            <w:pPr>
              <w:pStyle w:val="Betarp"/>
              <w:widowControl w:val="0"/>
              <w:numPr>
                <w:ilvl w:val="0"/>
                <w:numId w:val="1"/>
              </w:numPr>
              <w:ind w:left="0" w:firstLine="0"/>
            </w:pPr>
            <w:r w:rsidRPr="00FE75D4">
              <w:t>Dirvos dirbimo, tręšimo, sėjamųjų ir sodinamųjų, pasėlių ir augalų priežiūros mašinų, žolinių pašarų ruošimo mašinų konstrukcija agregatuose su TR1 kategorijos traktoriais</w:t>
            </w:r>
          </w:p>
          <w:p w:rsidR="00642E6C" w:rsidRPr="00FE75D4" w:rsidRDefault="00642E6C" w:rsidP="00743740">
            <w:pPr>
              <w:pStyle w:val="Betarp"/>
              <w:widowControl w:val="0"/>
              <w:numPr>
                <w:ilvl w:val="0"/>
                <w:numId w:val="1"/>
              </w:numPr>
              <w:ind w:left="0" w:firstLine="0"/>
            </w:pPr>
            <w:r w:rsidRPr="00FE75D4">
              <w:t xml:space="preserve">Bulvių, cukrinių runkelių, linų derliaus nuėmimo ir apdorojimo mašinų konstrukcija </w:t>
            </w:r>
            <w:r w:rsidRPr="00FE75D4">
              <w:lastRenderedPageBreak/>
              <w:t>agregatuose su TR1 kategorijos traktoriais</w:t>
            </w:r>
          </w:p>
          <w:p w:rsidR="00642E6C" w:rsidRPr="00FE75D4" w:rsidRDefault="00642E6C" w:rsidP="00743740">
            <w:pPr>
              <w:pStyle w:val="Betarp"/>
              <w:widowControl w:val="0"/>
              <w:rPr>
                <w:rFonts w:eastAsia="Calibri"/>
                <w:lang w:eastAsia="en-US"/>
              </w:rPr>
            </w:pPr>
            <w:r w:rsidRPr="00FE75D4">
              <w:rPr>
                <w:rFonts w:eastAsia="Calibri"/>
                <w:b/>
                <w:lang w:eastAsia="en-US"/>
              </w:rPr>
              <w:t>Tema.</w:t>
            </w:r>
            <w:r w:rsidRPr="00FE75D4">
              <w:rPr>
                <w:rFonts w:eastAsia="Calibri"/>
                <w:lang w:eastAsia="en-US"/>
              </w:rPr>
              <w:t xml:space="preserve"> </w:t>
            </w:r>
            <w:r w:rsidRPr="00FE75D4">
              <w:rPr>
                <w:rFonts w:eastAsia="Calibri"/>
                <w:b/>
                <w:i/>
                <w:lang w:eastAsia="en-US"/>
              </w:rPr>
              <w:t>Žemės ūkio mašinų veikimo ypatumai</w:t>
            </w:r>
          </w:p>
          <w:p w:rsidR="00642E6C" w:rsidRPr="00FE75D4" w:rsidRDefault="00642E6C" w:rsidP="00743740">
            <w:pPr>
              <w:pStyle w:val="Betarp"/>
              <w:widowControl w:val="0"/>
              <w:numPr>
                <w:ilvl w:val="0"/>
                <w:numId w:val="1"/>
              </w:numPr>
              <w:ind w:left="0" w:firstLine="0"/>
            </w:pPr>
            <w:r w:rsidRPr="00FE75D4">
              <w:t>Dirvos dirbimo, tręšimo, sėjamųjų ir sodinamųjų, pasėlių ir augalų priežiūros mašinų, žolinių pašarų ruošimo mašinų veikimo ypatumai agregatuose su TR1 kategorijos traktoriais</w:t>
            </w:r>
          </w:p>
          <w:p w:rsidR="00642E6C" w:rsidRPr="00FE75D4" w:rsidRDefault="00642E6C" w:rsidP="00743740">
            <w:pPr>
              <w:pStyle w:val="Betarp"/>
              <w:widowControl w:val="0"/>
              <w:numPr>
                <w:ilvl w:val="0"/>
                <w:numId w:val="1"/>
              </w:numPr>
              <w:ind w:left="0" w:firstLine="0"/>
            </w:pPr>
            <w:r w:rsidRPr="00FE75D4">
              <w:t>Bulvių, cukrinių runkelių, linų derliaus nuėmimo ir apdorojimo mašinų veikimo ypatumai agregatuose su TR1 kategorijos traktoriais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1.5.</w:t>
            </w:r>
            <w:r w:rsidRPr="00FE75D4">
              <w:rPr>
                <w:lang w:eastAsia="en-US"/>
              </w:rPr>
              <w:t xml:space="preserve"> Apibūdinti pavojingų krovinių vežimo bendruosius reikalavimus, priekabų ir jų mazgų konstrukcijos ir veikimo ypatumus.</w:t>
            </w:r>
          </w:p>
        </w:tc>
        <w:tc>
          <w:tcPr>
            <w:tcW w:w="2924" w:type="pct"/>
          </w:tcPr>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b/>
                <w:i/>
                <w:lang w:eastAsia="en-US"/>
              </w:rPr>
              <w:t xml:space="preserve"> Pavojingų krovinių vežimo bendrieji reikalavimai</w:t>
            </w:r>
          </w:p>
          <w:p w:rsidR="00642E6C" w:rsidRPr="00FE75D4" w:rsidRDefault="00642E6C" w:rsidP="00743740">
            <w:pPr>
              <w:pStyle w:val="Betarp"/>
              <w:widowControl w:val="0"/>
              <w:numPr>
                <w:ilvl w:val="0"/>
                <w:numId w:val="1"/>
              </w:numPr>
              <w:ind w:left="0" w:firstLine="0"/>
            </w:pPr>
            <w:r w:rsidRPr="00FE75D4">
              <w:t>Pavojingų krovinių vežimo bendrosios nuostatos, vežamų pavojingų krovinių reikalavimai transporto priemonėms</w:t>
            </w:r>
          </w:p>
          <w:p w:rsidR="00642E6C" w:rsidRPr="00FE75D4" w:rsidRDefault="00642E6C" w:rsidP="00743740">
            <w:pPr>
              <w:pStyle w:val="Betarp"/>
              <w:widowControl w:val="0"/>
              <w:numPr>
                <w:ilvl w:val="0"/>
                <w:numId w:val="1"/>
              </w:numPr>
              <w:ind w:left="0" w:firstLine="0"/>
              <w:rPr>
                <w:rFonts w:eastAsia="Calibri"/>
                <w:lang w:eastAsia="en-US"/>
              </w:rPr>
            </w:pPr>
            <w:r w:rsidRPr="00FE75D4">
              <w:t>Pavojingų</w:t>
            </w:r>
            <w:r w:rsidRPr="00FE75D4">
              <w:rPr>
                <w:rFonts w:eastAsia="Calibri"/>
                <w:lang w:eastAsia="en-US"/>
              </w:rPr>
              <w:t xml:space="preserve"> krovinių ženklinimo, krovimo, tvarkymo ir vežimo reikalavimai</w:t>
            </w:r>
          </w:p>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lang w:eastAsia="en-US"/>
              </w:rPr>
              <w:t xml:space="preserve"> </w:t>
            </w:r>
            <w:r w:rsidRPr="00FE75D4">
              <w:rPr>
                <w:rFonts w:eastAsia="Calibri"/>
                <w:b/>
                <w:i/>
                <w:lang w:eastAsia="en-US"/>
              </w:rPr>
              <w:t>Traktorinių transporto priemonių junginių su TR1 kategorijos traktoriais konstrukcijos, veikimo ypatumai</w:t>
            </w:r>
          </w:p>
          <w:p w:rsidR="00642E6C" w:rsidRPr="00FE75D4" w:rsidRDefault="00642E6C" w:rsidP="00743740">
            <w:pPr>
              <w:pStyle w:val="Betarp"/>
              <w:widowControl w:val="0"/>
              <w:numPr>
                <w:ilvl w:val="0"/>
                <w:numId w:val="1"/>
              </w:numPr>
              <w:ind w:left="0" w:firstLine="0"/>
            </w:pPr>
            <w:r w:rsidRPr="00FE75D4">
              <w:t>Traktorinių priekabų ir kt. transporto mašinų konstrukcijos, jų veikimo ypatumai</w:t>
            </w:r>
          </w:p>
          <w:p w:rsidR="00642E6C" w:rsidRPr="00FE75D4" w:rsidRDefault="00642E6C" w:rsidP="00743740">
            <w:pPr>
              <w:pStyle w:val="Betarp"/>
              <w:widowControl w:val="0"/>
              <w:numPr>
                <w:ilvl w:val="0"/>
                <w:numId w:val="1"/>
              </w:numPr>
              <w:ind w:left="0" w:firstLine="0"/>
            </w:pPr>
            <w:r w:rsidRPr="00FE75D4">
              <w:t>Pakabinimo ir prikabinimo įtaisai, jų naudojimas sudarant priekabų junginius su TR1 kategorijos traktoriais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1.6. </w:t>
            </w:r>
            <w:r w:rsidRPr="00FE75D4">
              <w:rPr>
                <w:lang w:eastAsia="en-US"/>
              </w:rPr>
              <w:t xml:space="preserve">Valdyti, programuoti ir kontroliuoti </w:t>
            </w:r>
            <w:r w:rsidRPr="00FE75D4">
              <w:t>TR1 kategorijos traktorius ir jų junginius su priekabomis</w:t>
            </w:r>
            <w:r w:rsidRPr="00FE75D4">
              <w:rPr>
                <w:lang w:eastAsia="en-US"/>
              </w:rPr>
              <w:t>.</w:t>
            </w:r>
          </w:p>
        </w:tc>
        <w:tc>
          <w:tcPr>
            <w:tcW w:w="2924" w:type="pct"/>
          </w:tcPr>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TR1 kategorijos traktorių valdymas</w:t>
            </w:r>
          </w:p>
          <w:p w:rsidR="00642E6C" w:rsidRPr="00FE75D4" w:rsidRDefault="00642E6C" w:rsidP="00743740">
            <w:pPr>
              <w:pStyle w:val="Betarp"/>
              <w:widowControl w:val="0"/>
              <w:numPr>
                <w:ilvl w:val="0"/>
                <w:numId w:val="1"/>
              </w:numPr>
              <w:ind w:left="0" w:firstLine="0"/>
            </w:pPr>
            <w:r w:rsidRPr="00FE75D4">
              <w:t>Variklio</w:t>
            </w:r>
            <w:r w:rsidRPr="00FE75D4">
              <w:rPr>
                <w:rFonts w:eastAsia="Calibri"/>
                <w:szCs w:val="22"/>
                <w:lang w:eastAsia="en-US"/>
              </w:rPr>
              <w:t xml:space="preserve"> </w:t>
            </w:r>
            <w:r w:rsidRPr="00FE75D4">
              <w:t>paleidimas, pajudėjimas iš vietos, stabdymas</w:t>
            </w:r>
          </w:p>
          <w:p w:rsidR="00642E6C" w:rsidRPr="00FE75D4" w:rsidRDefault="00642E6C" w:rsidP="00743740">
            <w:pPr>
              <w:pStyle w:val="Betarp"/>
              <w:widowControl w:val="0"/>
              <w:numPr>
                <w:ilvl w:val="0"/>
                <w:numId w:val="1"/>
              </w:numPr>
              <w:ind w:left="0" w:firstLine="0"/>
            </w:pPr>
            <w:r w:rsidRPr="00FE75D4">
              <w:t>Traktoriaus judėjimas nesudėtingu maršrutu</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t>Vairavimas sudėtingu maršrutu</w:t>
            </w:r>
            <w:r w:rsidRPr="00FE75D4">
              <w:rPr>
                <w:rFonts w:eastAsia="Calibri"/>
                <w:szCs w:val="22"/>
                <w:lang w:eastAsia="en-US"/>
              </w:rPr>
              <w:t xml:space="preserve"> (aštuoniukė, vingiuotas kelias, sankryžos)</w:t>
            </w:r>
          </w:p>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Automatinių kontrolės ir programavimo sistemų valdymas</w:t>
            </w:r>
          </w:p>
          <w:p w:rsidR="00642E6C" w:rsidRPr="00FE75D4" w:rsidRDefault="00642E6C" w:rsidP="00743740">
            <w:pPr>
              <w:pStyle w:val="Betarp"/>
              <w:widowControl w:val="0"/>
              <w:numPr>
                <w:ilvl w:val="0"/>
                <w:numId w:val="1"/>
              </w:numPr>
              <w:ind w:left="0" w:firstLine="0"/>
            </w:pPr>
            <w:r w:rsidRPr="00FE75D4">
              <w:t>Veiksmų sekos sudarymo programos valdymas</w:t>
            </w:r>
          </w:p>
          <w:p w:rsidR="00642E6C" w:rsidRPr="00FE75D4" w:rsidRDefault="00642E6C" w:rsidP="00743740">
            <w:pPr>
              <w:pStyle w:val="Betarp"/>
              <w:widowControl w:val="0"/>
              <w:numPr>
                <w:ilvl w:val="0"/>
                <w:numId w:val="1"/>
              </w:numPr>
              <w:ind w:left="0" w:firstLine="0"/>
            </w:pPr>
            <w:r w:rsidRPr="00FE75D4">
              <w:t>Traktorių ir prie jų prikabinamų mašinų lygiagretaus važiavimo, automatinio vairavimo</w:t>
            </w:r>
            <w:r w:rsidRPr="00FE75D4">
              <w:rPr>
                <w:rFonts w:eastAsia="Calibri"/>
                <w:lang w:eastAsia="en-US"/>
              </w:rPr>
              <w:t>, nuotolinio duomenų perdavimo sistemų valdymas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1.7. </w:t>
            </w:r>
            <w:r w:rsidRPr="00FE75D4">
              <w:rPr>
                <w:lang w:eastAsia="en-US"/>
              </w:rPr>
              <w:t>Valdyti žemės ūkio mašinas.</w:t>
            </w:r>
          </w:p>
        </w:tc>
        <w:tc>
          <w:tcPr>
            <w:tcW w:w="2924" w:type="pct"/>
          </w:tcPr>
          <w:p w:rsidR="00642E6C" w:rsidRPr="00FE75D4" w:rsidRDefault="00642E6C" w:rsidP="00743740">
            <w:pPr>
              <w:pStyle w:val="2vidutinistinklelis1"/>
              <w:widowControl w:val="0"/>
              <w:rPr>
                <w:b/>
                <w:i/>
              </w:rPr>
            </w:pPr>
            <w:r w:rsidRPr="00FE75D4">
              <w:rPr>
                <w:rFonts w:eastAsia="Calibri"/>
                <w:b/>
                <w:i/>
                <w:szCs w:val="22"/>
                <w:lang w:eastAsia="en-US"/>
              </w:rPr>
              <w:t>Tema. TR1 kategorijos traktorinių agregatų</w:t>
            </w:r>
            <w:r w:rsidRPr="00FE75D4">
              <w:rPr>
                <w:b/>
                <w:i/>
              </w:rPr>
              <w:t xml:space="preserve"> su žemės ūkio mašinomis sudarymas</w:t>
            </w:r>
          </w:p>
          <w:p w:rsidR="00642E6C" w:rsidRPr="00FE75D4" w:rsidRDefault="00642E6C" w:rsidP="00743740">
            <w:pPr>
              <w:pStyle w:val="Betarp"/>
              <w:widowControl w:val="0"/>
              <w:numPr>
                <w:ilvl w:val="0"/>
                <w:numId w:val="1"/>
              </w:numPr>
              <w:ind w:left="0" w:firstLine="0"/>
            </w:pPr>
            <w:r w:rsidRPr="00FE75D4">
              <w:rPr>
                <w:rFonts w:eastAsia="Calibri"/>
                <w:lang w:eastAsia="en-US"/>
              </w:rPr>
              <w:t xml:space="preserve">Traktorinių </w:t>
            </w:r>
            <w:r w:rsidRPr="00FE75D4">
              <w:t>agregatų sudarymas su dirvos dirbimo, tręšimo, sėjos, sodinimo, pasėlių priežiūros, augalų priežiūros, žolinių pašarų ruošimo mašinomis</w:t>
            </w:r>
          </w:p>
          <w:p w:rsidR="00642E6C" w:rsidRPr="00FE75D4" w:rsidRDefault="00642E6C" w:rsidP="00743740">
            <w:pPr>
              <w:pStyle w:val="Betarp"/>
              <w:widowControl w:val="0"/>
              <w:numPr>
                <w:ilvl w:val="0"/>
                <w:numId w:val="1"/>
              </w:numPr>
              <w:ind w:left="0" w:firstLine="0"/>
              <w:rPr>
                <w:rFonts w:eastAsia="Calibri"/>
                <w:lang w:eastAsia="en-US"/>
              </w:rPr>
            </w:pPr>
            <w:r w:rsidRPr="00FE75D4">
              <w:t>Traktorinių agregatų sudarymas su bulvių, runkelių, linų derliaus nuėmimo ir apdorojimo</w:t>
            </w:r>
            <w:r w:rsidRPr="00FE75D4">
              <w:rPr>
                <w:rFonts w:eastAsia="Calibri"/>
                <w:lang w:eastAsia="en-US"/>
              </w:rPr>
              <w:t xml:space="preserve"> mašinomis</w:t>
            </w:r>
          </w:p>
          <w:p w:rsidR="00642E6C" w:rsidRPr="00FE75D4" w:rsidRDefault="00642E6C" w:rsidP="00743740">
            <w:pPr>
              <w:pStyle w:val="Betarp"/>
              <w:widowControl w:val="0"/>
              <w:rPr>
                <w:b/>
                <w:i/>
              </w:rPr>
            </w:pPr>
            <w:r w:rsidRPr="00FE75D4">
              <w:rPr>
                <w:rFonts w:eastAsia="Calibri"/>
                <w:b/>
                <w:lang w:eastAsia="en-US"/>
              </w:rPr>
              <w:t>Tema.</w:t>
            </w:r>
            <w:r w:rsidRPr="00FE75D4">
              <w:rPr>
                <w:rFonts w:eastAsia="Calibri"/>
                <w:b/>
                <w:i/>
                <w:szCs w:val="22"/>
                <w:lang w:eastAsia="en-US"/>
              </w:rPr>
              <w:t xml:space="preserve"> TR1 kategorijos traktorinių agregatų</w:t>
            </w:r>
            <w:r w:rsidRPr="00FE75D4">
              <w:rPr>
                <w:b/>
                <w:i/>
              </w:rPr>
              <w:t xml:space="preserve"> su žemės ūkio mašinomis darbas</w:t>
            </w:r>
          </w:p>
          <w:p w:rsidR="00642E6C" w:rsidRPr="00FE75D4" w:rsidRDefault="00642E6C" w:rsidP="00743740">
            <w:pPr>
              <w:pStyle w:val="Betarp"/>
              <w:widowControl w:val="0"/>
              <w:numPr>
                <w:ilvl w:val="0"/>
                <w:numId w:val="1"/>
              </w:numPr>
              <w:ind w:left="0" w:firstLine="0"/>
            </w:pPr>
            <w:r w:rsidRPr="00FE75D4">
              <w:rPr>
                <w:rFonts w:eastAsia="Calibri"/>
                <w:lang w:eastAsia="en-US"/>
              </w:rPr>
              <w:t>Darbas su d</w:t>
            </w:r>
            <w:r w:rsidRPr="00FE75D4">
              <w:t>irvos dirbimo, tręšimo, sėjos, sodinimo, pasėlių priežiūros, augalų priežiūros, žolinių pašarų ruošimo mašinomis</w:t>
            </w:r>
          </w:p>
          <w:p w:rsidR="00642E6C" w:rsidRPr="00FE75D4" w:rsidRDefault="00642E6C" w:rsidP="00743740">
            <w:pPr>
              <w:pStyle w:val="Betarp"/>
              <w:widowControl w:val="0"/>
              <w:numPr>
                <w:ilvl w:val="0"/>
                <w:numId w:val="1"/>
              </w:numPr>
              <w:ind w:left="0" w:firstLine="0"/>
            </w:pPr>
            <w:r w:rsidRPr="00FE75D4">
              <w:t>Darbas su bulvių, runkelių, linų derliaus nuėmimo ir apdorojimo</w:t>
            </w:r>
            <w:r w:rsidRPr="00FE75D4">
              <w:rPr>
                <w:rFonts w:eastAsia="Calibri"/>
                <w:lang w:eastAsia="en-US"/>
              </w:rPr>
              <w:t xml:space="preserve"> mašinomis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rPr>
                <w:lang w:eastAsia="en-US"/>
              </w:rPr>
              <w:t xml:space="preserve">1.8. Valdyti </w:t>
            </w:r>
            <w:r w:rsidRPr="00FE75D4">
              <w:t xml:space="preserve">TR1 kategorijos traktorius su sumontuotais </w:t>
            </w:r>
            <w:r w:rsidRPr="00FE75D4">
              <w:lastRenderedPageBreak/>
              <w:t>mechanizmais</w:t>
            </w:r>
            <w:r w:rsidRPr="00FE75D4">
              <w:rPr>
                <w:lang w:eastAsia="en-US"/>
              </w:rPr>
              <w:t>.</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lastRenderedPageBreak/>
              <w:t xml:space="preserve">Tema. </w:t>
            </w:r>
            <w:r w:rsidRPr="00FE75D4">
              <w:rPr>
                <w:rFonts w:eastAsia="Calibri"/>
                <w:b/>
                <w:i/>
                <w:szCs w:val="22"/>
                <w:lang w:eastAsia="en-US"/>
              </w:rPr>
              <w:t>Ekskavatorių, buldozerių, krautuvų ir kt. specialios paskirties mechanizmų sumontuotų ant TR1 kategorijos traktorių paruošimas darbui</w:t>
            </w:r>
          </w:p>
          <w:p w:rsidR="00642E6C" w:rsidRPr="00FE75D4" w:rsidRDefault="00642E6C" w:rsidP="00743740">
            <w:pPr>
              <w:pStyle w:val="Betarp"/>
              <w:widowControl w:val="0"/>
              <w:numPr>
                <w:ilvl w:val="0"/>
                <w:numId w:val="1"/>
              </w:numPr>
              <w:ind w:left="0" w:firstLine="0"/>
            </w:pPr>
            <w:r w:rsidRPr="00FE75D4">
              <w:rPr>
                <w:rFonts w:eastAsia="Calibri"/>
                <w:szCs w:val="22"/>
                <w:lang w:eastAsia="en-US"/>
              </w:rPr>
              <w:lastRenderedPageBreak/>
              <w:t>Darbinių dalių parinkimas</w:t>
            </w:r>
            <w:r w:rsidRPr="00FE75D4">
              <w:t xml:space="preserve"> ekskavatoriams, buldozeriams, krautuvams ir kitiems specialios paskirties mechanizmams sumontuotiems ant TR1 kategorijos traktorių</w:t>
            </w:r>
          </w:p>
          <w:p w:rsidR="00642E6C" w:rsidRPr="00FE75D4" w:rsidRDefault="00642E6C" w:rsidP="00743740">
            <w:pPr>
              <w:pStyle w:val="Betarp"/>
              <w:widowControl w:val="0"/>
              <w:numPr>
                <w:ilvl w:val="0"/>
                <w:numId w:val="1"/>
              </w:numPr>
              <w:ind w:left="0" w:firstLine="0"/>
            </w:pPr>
            <w:r w:rsidRPr="00FE75D4">
              <w:t>Ekskavatorių, buldozerių, krautuvų ir kitų specialios paskirties mechanizmų sumontuotų TR1 kategorijos traktorių paruošimas darbui</w:t>
            </w:r>
          </w:p>
          <w:p w:rsidR="00642E6C" w:rsidRPr="00FE75D4" w:rsidRDefault="00642E6C" w:rsidP="00743740">
            <w:pPr>
              <w:pStyle w:val="Betarp"/>
              <w:widowControl w:val="0"/>
            </w:pPr>
            <w:r w:rsidRPr="00FE75D4">
              <w:rPr>
                <w:rFonts w:eastAsia="Calibri"/>
                <w:b/>
                <w:szCs w:val="22"/>
                <w:lang w:eastAsia="en-US"/>
              </w:rPr>
              <w:t>Tema.</w:t>
            </w:r>
            <w:r w:rsidRPr="00FE75D4">
              <w:rPr>
                <w:rFonts w:eastAsia="Calibri"/>
                <w:b/>
                <w:i/>
                <w:szCs w:val="22"/>
                <w:lang w:eastAsia="en-US"/>
              </w:rPr>
              <w:t xml:space="preserve"> Krautuvų ekskavatorių, buldozerių, krautuvų ir kt. specialios paskirties mechanizmų sumontuotų ant TR1 kategorijos traktorių valdymas</w:t>
            </w:r>
          </w:p>
          <w:p w:rsidR="00642E6C" w:rsidRPr="00FE75D4" w:rsidRDefault="00642E6C" w:rsidP="00743740">
            <w:pPr>
              <w:pStyle w:val="Betarp"/>
              <w:widowControl w:val="0"/>
              <w:numPr>
                <w:ilvl w:val="0"/>
                <w:numId w:val="1"/>
              </w:numPr>
              <w:ind w:left="0" w:firstLine="0"/>
            </w:pPr>
            <w:r w:rsidRPr="00FE75D4">
              <w:rPr>
                <w:rFonts w:eastAsia="Calibri"/>
                <w:szCs w:val="22"/>
                <w:lang w:eastAsia="en-US"/>
              </w:rPr>
              <w:t>Krautuvų ekskavatorių, buldozerių, krautuvų ir kt. specialios paskirties mechanizmų sumontuotų ant TR1 kategorijos traktorių vairavimas</w:t>
            </w:r>
          </w:p>
          <w:p w:rsidR="00642E6C" w:rsidRPr="00FE75D4" w:rsidRDefault="00642E6C" w:rsidP="00743740">
            <w:pPr>
              <w:pStyle w:val="Betarp"/>
              <w:widowControl w:val="0"/>
              <w:numPr>
                <w:ilvl w:val="0"/>
                <w:numId w:val="1"/>
              </w:numPr>
              <w:ind w:left="0" w:firstLine="0"/>
            </w:pPr>
            <w:r w:rsidRPr="00FE75D4">
              <w:t>Darbas su sumontuotais ant TR1 kategorijos traktorių mechanizmais (krautuvais, ekskavatoriais</w:t>
            </w:r>
            <w:r w:rsidRPr="00FE75D4">
              <w:rPr>
                <w:rFonts w:eastAsia="Calibri"/>
                <w:szCs w:val="22"/>
                <w:lang w:eastAsia="en-US"/>
              </w:rPr>
              <w:t>, buldozeriais)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rPr>
                <w:lang w:eastAsia="en-US"/>
              </w:rPr>
            </w:pPr>
            <w:r w:rsidRPr="00FE75D4">
              <w:rPr>
                <w:lang w:eastAsia="en-US"/>
              </w:rPr>
              <w:t>1.9. Transportuoti pavojingus krovinius.</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t>Tema</w:t>
            </w:r>
            <w:r w:rsidRPr="00FE75D4">
              <w:rPr>
                <w:rFonts w:eastAsia="Calibri"/>
                <w:b/>
                <w:i/>
                <w:szCs w:val="22"/>
                <w:lang w:eastAsia="en-US"/>
              </w:rPr>
              <w:t>. TR1 traktorinių junginių su priekabomis paruošimas pavojingų krovinių transportavimui</w:t>
            </w:r>
          </w:p>
          <w:p w:rsidR="00642E6C" w:rsidRPr="00FE75D4" w:rsidRDefault="00642E6C" w:rsidP="00743740">
            <w:pPr>
              <w:pStyle w:val="Betarp"/>
              <w:widowControl w:val="0"/>
              <w:numPr>
                <w:ilvl w:val="0"/>
                <w:numId w:val="1"/>
              </w:numPr>
              <w:ind w:left="0" w:firstLine="0"/>
            </w:pPr>
            <w:r w:rsidRPr="00FE75D4">
              <w:t>Traktorinių junginių su priekabomis sukomplektavimas pavojingų krovinių vežimui</w:t>
            </w:r>
          </w:p>
          <w:p w:rsidR="00642E6C" w:rsidRPr="00FE75D4" w:rsidRDefault="00642E6C" w:rsidP="00743740">
            <w:pPr>
              <w:pStyle w:val="Betarp"/>
              <w:widowControl w:val="0"/>
              <w:numPr>
                <w:ilvl w:val="0"/>
                <w:numId w:val="1"/>
              </w:numPr>
              <w:ind w:left="0" w:firstLine="0"/>
            </w:pPr>
            <w:r w:rsidRPr="00FE75D4">
              <w:t>Traktorinių junginių su priekabomis paruošimas pavojingų krovinių vežimui</w:t>
            </w:r>
          </w:p>
          <w:p w:rsidR="00642E6C" w:rsidRPr="00FE75D4" w:rsidRDefault="00642E6C" w:rsidP="00743740">
            <w:pPr>
              <w:widowControl w:val="0"/>
              <w:rPr>
                <w:rFonts w:eastAsia="Calibri"/>
                <w:b/>
                <w:i/>
                <w:szCs w:val="22"/>
                <w:lang w:eastAsia="en-US"/>
              </w:rPr>
            </w:pPr>
            <w:r w:rsidRPr="00FE75D4">
              <w:rPr>
                <w:b/>
              </w:rPr>
              <w:t>Tema.</w:t>
            </w:r>
            <w:r w:rsidRPr="00FE75D4">
              <w:rPr>
                <w:rFonts w:eastAsia="Calibri"/>
                <w:b/>
                <w:i/>
                <w:szCs w:val="22"/>
                <w:lang w:eastAsia="en-US"/>
              </w:rPr>
              <w:t xml:space="preserve"> Pavojingų krovinių transportavimas TR1 kategorijos traktorių junginiais su priekabomis</w:t>
            </w:r>
          </w:p>
          <w:p w:rsidR="00642E6C" w:rsidRPr="00FE75D4" w:rsidRDefault="00642E6C" w:rsidP="00743740">
            <w:pPr>
              <w:pStyle w:val="Betarp"/>
              <w:widowControl w:val="0"/>
              <w:numPr>
                <w:ilvl w:val="0"/>
                <w:numId w:val="1"/>
              </w:numPr>
              <w:ind w:left="0" w:firstLine="0"/>
            </w:pPr>
            <w:r w:rsidRPr="00FE75D4">
              <w:t>Pavojingų krovinių transportavimas vidutinės talpos konteineriais</w:t>
            </w:r>
          </w:p>
          <w:p w:rsidR="00642E6C" w:rsidRPr="00FE75D4" w:rsidRDefault="00642E6C" w:rsidP="00743740">
            <w:pPr>
              <w:pStyle w:val="Betarp"/>
              <w:widowControl w:val="0"/>
              <w:numPr>
                <w:ilvl w:val="0"/>
                <w:numId w:val="1"/>
              </w:numPr>
              <w:ind w:left="0" w:firstLine="0"/>
            </w:pPr>
            <w:r w:rsidRPr="00FE75D4">
              <w:t>Pavojingų</w:t>
            </w:r>
            <w:r w:rsidRPr="00FE75D4">
              <w:rPr>
                <w:rFonts w:eastAsia="Calibri"/>
                <w:szCs w:val="22"/>
                <w:lang w:eastAsia="en-US"/>
              </w:rPr>
              <w:t xml:space="preserve"> krovinių transportavimas suverstinai</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2. Prižiūrėti TR1 kategorijos traktorius.</w:t>
            </w:r>
          </w:p>
        </w:tc>
        <w:tc>
          <w:tcPr>
            <w:tcW w:w="1129" w:type="pct"/>
          </w:tcPr>
          <w:p w:rsidR="00642E6C" w:rsidRPr="00FE75D4" w:rsidRDefault="00642E6C" w:rsidP="00743740">
            <w:pPr>
              <w:pStyle w:val="Betarp"/>
              <w:widowControl w:val="0"/>
            </w:pPr>
            <w:r w:rsidRPr="00FE75D4">
              <w:t xml:space="preserve">2.1. </w:t>
            </w:r>
            <w:r w:rsidRPr="00FE75D4">
              <w:rPr>
                <w:lang w:eastAsia="en-US"/>
              </w:rPr>
              <w:t xml:space="preserve">Paaiškinti </w:t>
            </w:r>
            <w:r w:rsidRPr="00FE75D4">
              <w:t>TR1 kategorijos traktorių, priekabų, montuojamų mechanizmų ir žemės ūkio mašinų priežiūrą</w:t>
            </w:r>
            <w:r w:rsidRPr="00FE75D4">
              <w:rPr>
                <w:lang w:eastAsia="en-US"/>
              </w:rPr>
              <w:t>, pagal gamintojo reikalavimus.</w:t>
            </w:r>
          </w:p>
        </w:tc>
        <w:tc>
          <w:tcPr>
            <w:tcW w:w="2924" w:type="pct"/>
          </w:tcPr>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TR1 kategorijos</w:t>
            </w:r>
            <w:r w:rsidRPr="00FE75D4">
              <w:rPr>
                <w:b/>
                <w:lang w:eastAsia="en-US"/>
              </w:rPr>
              <w:t xml:space="preserve"> </w:t>
            </w:r>
            <w:r w:rsidRPr="00FE75D4">
              <w:rPr>
                <w:b/>
                <w:i/>
                <w:lang w:eastAsia="en-US"/>
              </w:rPr>
              <w:t>traktorių ir jų mazgų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Kasdieninės techninės priežiūros darbai eksploatuojant TR1 kategorijos traktorius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Periodinės techninės priežiūros darbai pagal gamintojo reikalavimus, eksploatuojant TR1 kategorijos traktorius</w:t>
            </w:r>
          </w:p>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Priekabų ir jų mazgų konstrukcijų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Kasdieninė priekabų techninė priežiūra</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Techninės priežiūros darbai priekaboms, atliekant periodinį techninį aptarnavimą, pagal gamintojo reikalavimus</w:t>
            </w:r>
          </w:p>
          <w:p w:rsidR="00642E6C" w:rsidRPr="00FE75D4" w:rsidRDefault="00642E6C" w:rsidP="00743740">
            <w:pPr>
              <w:pStyle w:val="Betarp"/>
              <w:widowControl w:val="0"/>
              <w:rPr>
                <w:lang w:eastAsia="en-US"/>
              </w:rPr>
            </w:pPr>
            <w:r w:rsidRPr="00FE75D4">
              <w:rPr>
                <w:b/>
                <w:lang w:eastAsia="en-US"/>
              </w:rPr>
              <w:t>Tema.</w:t>
            </w:r>
            <w:r w:rsidRPr="00FE75D4">
              <w:rPr>
                <w:b/>
                <w:i/>
                <w:lang w:eastAsia="en-US"/>
              </w:rPr>
              <w:t xml:space="preserve"> Žemės ūkio mašinų agregatų su TR1 kategorijos traktoriais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Kasdieninės techninės priežiūros darbai eksploatuojant TR1 kategorijos traktorių agregatus su žemės ūkio mašinomis</w:t>
            </w:r>
          </w:p>
          <w:p w:rsidR="00642E6C" w:rsidRPr="00FE75D4" w:rsidRDefault="00642E6C" w:rsidP="00743740">
            <w:pPr>
              <w:pStyle w:val="Betarp"/>
              <w:widowControl w:val="0"/>
              <w:numPr>
                <w:ilvl w:val="0"/>
                <w:numId w:val="1"/>
              </w:numPr>
              <w:ind w:left="0" w:firstLine="0"/>
              <w:rPr>
                <w:rFonts w:eastAsia="Calibri"/>
              </w:rPr>
            </w:pPr>
            <w:r w:rsidRPr="00FE75D4">
              <w:rPr>
                <w:rFonts w:eastAsia="Calibri"/>
                <w:szCs w:val="22"/>
                <w:lang w:eastAsia="en-US"/>
              </w:rPr>
              <w:t>Traktorinių agregatų su žemės ūkio mašinomis techninės priežiūros darbai atliekant periodinį</w:t>
            </w:r>
            <w:r w:rsidRPr="00FE75D4">
              <w:rPr>
                <w:rFonts w:eastAsia="Calibri"/>
              </w:rPr>
              <w:t xml:space="preserve"> techninį aptarnavimą, pagal gamintojo reikalavimus</w:t>
            </w:r>
          </w:p>
          <w:p w:rsidR="00642E6C" w:rsidRPr="00FE75D4" w:rsidRDefault="00642E6C" w:rsidP="00743740">
            <w:pPr>
              <w:widowControl w:val="0"/>
              <w:rPr>
                <w:b/>
                <w:lang w:eastAsia="en-US"/>
              </w:rPr>
            </w:pPr>
            <w:r w:rsidRPr="00FE75D4">
              <w:rPr>
                <w:b/>
                <w:lang w:eastAsia="en-US"/>
              </w:rPr>
              <w:t xml:space="preserve">Tema. </w:t>
            </w:r>
            <w:r w:rsidRPr="00FE75D4">
              <w:rPr>
                <w:b/>
                <w:i/>
                <w:lang w:eastAsia="en-US"/>
              </w:rPr>
              <w:t>Sumontuotų ant TR1 kategorijos traktorių (krautuvų, ekskavatorių, buldozerių ir kt.) mechanizmų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 xml:space="preserve">Kasdieninės techninės priežiūros darbai eksploatuojant sumontuotus ant TR1 kategorijos </w:t>
            </w:r>
            <w:r w:rsidRPr="00FE75D4">
              <w:rPr>
                <w:rFonts w:eastAsia="Calibri"/>
                <w:szCs w:val="22"/>
                <w:lang w:eastAsia="en-US"/>
              </w:rPr>
              <w:lastRenderedPageBreak/>
              <w:t>traktorių mechanizmus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Periodinės techninės priežiūros darbai pagal gamintojų reikalavimus eksploatuojant sumontuotus ant TR1 kategorijos traktorių mechanizmus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2.2. </w:t>
            </w:r>
            <w:r w:rsidRPr="00FE75D4">
              <w:rPr>
                <w:lang w:eastAsia="en-US"/>
              </w:rPr>
              <w:t>Paaiškinti TR1 kategorijos traktorių, žemės ūkio mašinų diagnostikos ypatumus, gedimų šalinimo būdus.</w:t>
            </w:r>
          </w:p>
        </w:tc>
        <w:tc>
          <w:tcPr>
            <w:tcW w:w="2924" w:type="pct"/>
          </w:tcPr>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lang w:eastAsia="en-US"/>
              </w:rPr>
              <w:t xml:space="preserve"> </w:t>
            </w:r>
            <w:r w:rsidRPr="00FE75D4">
              <w:rPr>
                <w:b/>
                <w:i/>
                <w:lang w:eastAsia="en-US"/>
              </w:rPr>
              <w:t xml:space="preserve">TR1 kategorijos traktorių </w:t>
            </w:r>
            <w:r w:rsidRPr="00FE75D4">
              <w:rPr>
                <w:rFonts w:eastAsia="Calibri"/>
                <w:b/>
                <w:i/>
                <w:lang w:eastAsia="en-US"/>
              </w:rPr>
              <w:t>diagnostikos ypatumai,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Variklio diagnostika, dažniausiai pasitaikantys gedimai ir jų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Transmisijos ir važiuoklės diagnostika, dažniausiai pasitaikantys gedimai ir jų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Hidraulinės sistemos ir valdymo mechanizmų diagnostika, dažniausiai pasitaikantys gedimai ir jų šalinimo būdai</w:t>
            </w:r>
          </w:p>
          <w:p w:rsidR="00642E6C" w:rsidRPr="00FE75D4" w:rsidRDefault="00642E6C" w:rsidP="00743740">
            <w:pPr>
              <w:pStyle w:val="Betarp"/>
              <w:widowControl w:val="0"/>
              <w:rPr>
                <w:rFonts w:eastAsia="Calibri"/>
                <w:b/>
                <w:szCs w:val="22"/>
                <w:lang w:eastAsia="en-US"/>
              </w:rPr>
            </w:pPr>
            <w:r w:rsidRPr="00FE75D4">
              <w:rPr>
                <w:rFonts w:eastAsia="Calibri"/>
                <w:b/>
                <w:szCs w:val="22"/>
                <w:lang w:eastAsia="en-US"/>
              </w:rPr>
              <w:t xml:space="preserve">Tema. </w:t>
            </w:r>
            <w:r w:rsidRPr="00FE75D4">
              <w:rPr>
                <w:rFonts w:eastAsia="Calibri"/>
                <w:b/>
                <w:i/>
                <w:lang w:eastAsia="en-US"/>
              </w:rPr>
              <w:t>Transporto priemonių junginių ir žemės ūkio mašinų agregatų su TR1 kategorijos traktoriais diagnostikos ypatumai,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priekabų nesudėtingų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agregatų su žemės ūkio mašinomis diagnostika, nesudėtingų gedimų šalinimo būdai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2.3. Prižiūrėti TR1 kategorijos traktorius, priekabas, montuojamus mechanizmus ir žemės ūkio mašinas, pagal gamintojo reikalavimus.</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b/>
                <w:i/>
                <w:lang w:eastAsia="en-US"/>
              </w:rPr>
              <w:t>TR1 kategorijos t</w:t>
            </w:r>
            <w:r w:rsidRPr="00FE75D4">
              <w:rPr>
                <w:rFonts w:eastAsia="Calibri"/>
                <w:b/>
                <w:bCs/>
                <w:i/>
                <w:szCs w:val="22"/>
                <w:lang w:eastAsia="en-US"/>
              </w:rPr>
              <w:t>raktorių ir jų mazgų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variklių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transmisijos, važiuoklių ir valdymo įrenginių priežiūros darbai</w:t>
            </w:r>
          </w:p>
          <w:p w:rsidR="00642E6C" w:rsidRPr="00FE75D4" w:rsidRDefault="00642E6C" w:rsidP="00743740">
            <w:pPr>
              <w:pStyle w:val="Betarp"/>
              <w:widowControl w:val="0"/>
              <w:numPr>
                <w:ilvl w:val="0"/>
                <w:numId w:val="1"/>
              </w:numPr>
              <w:ind w:left="0" w:firstLine="0"/>
              <w:rPr>
                <w:rFonts w:eastAsia="Calibri"/>
                <w:b/>
                <w:bCs/>
                <w:i/>
                <w:szCs w:val="22"/>
                <w:lang w:eastAsia="en-US"/>
              </w:rPr>
            </w:pPr>
            <w:r w:rsidRPr="00FE75D4">
              <w:rPr>
                <w:rFonts w:eastAsia="Calibri"/>
                <w:szCs w:val="22"/>
                <w:lang w:eastAsia="en-US"/>
              </w:rPr>
              <w:t>Traktorių</w:t>
            </w:r>
            <w:r w:rsidRPr="00FE75D4">
              <w:rPr>
                <w:rFonts w:eastAsia="Calibri"/>
                <w:bCs/>
                <w:szCs w:val="22"/>
                <w:lang w:eastAsia="en-US"/>
              </w:rPr>
              <w:t xml:space="preserve"> darbinių ir hidraulikos įrenginių priežiūros darbai</w:t>
            </w:r>
          </w:p>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Priekabų ir jų mazgų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Priekabų važiuoklės priežiūros darbai</w:t>
            </w:r>
          </w:p>
          <w:p w:rsidR="00642E6C" w:rsidRPr="00FE75D4" w:rsidRDefault="00642E6C" w:rsidP="00743740">
            <w:pPr>
              <w:pStyle w:val="Betarp"/>
              <w:widowControl w:val="0"/>
              <w:numPr>
                <w:ilvl w:val="0"/>
                <w:numId w:val="1"/>
              </w:numPr>
              <w:ind w:left="0" w:firstLine="0"/>
              <w:rPr>
                <w:lang w:eastAsia="en-US"/>
              </w:rPr>
            </w:pPr>
            <w:r w:rsidRPr="00FE75D4">
              <w:rPr>
                <w:rFonts w:eastAsia="Calibri"/>
                <w:szCs w:val="22"/>
                <w:lang w:eastAsia="en-US"/>
              </w:rPr>
              <w:t>Priekabų</w:t>
            </w:r>
            <w:r w:rsidRPr="00FE75D4">
              <w:rPr>
                <w:lang w:eastAsia="en-US"/>
              </w:rPr>
              <w:t xml:space="preserve"> hidraulikos ir pneumatikos priežiūros darbai</w:t>
            </w:r>
          </w:p>
          <w:p w:rsidR="00642E6C" w:rsidRPr="00FE75D4" w:rsidRDefault="00642E6C" w:rsidP="00743740">
            <w:pPr>
              <w:widowControl w:val="0"/>
              <w:rPr>
                <w:b/>
                <w:i/>
                <w:lang w:eastAsia="en-US"/>
              </w:rPr>
            </w:pPr>
            <w:r w:rsidRPr="00FE75D4">
              <w:rPr>
                <w:b/>
                <w:lang w:eastAsia="en-US"/>
              </w:rPr>
              <w:t>Tema.</w:t>
            </w:r>
            <w:r w:rsidRPr="00FE75D4">
              <w:rPr>
                <w:b/>
                <w:i/>
                <w:lang w:eastAsia="en-US"/>
              </w:rPr>
              <w:t xml:space="preserve"> Žemės ūkio mašinų agregatų su TR1 kategorijos traktoriais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Dirvos dirbimo agregatų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Tręšimo mašinų agregatų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Sėjos ir sodinimo mašinų agregatų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Pasėlių ir augalų priežiūros mašinų agregatų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Žolinių pašarų ruošimo mašinų agregatų priežiūros darbai</w:t>
            </w:r>
          </w:p>
          <w:p w:rsidR="00642E6C" w:rsidRPr="00FE75D4" w:rsidRDefault="00642E6C" w:rsidP="00743740">
            <w:pPr>
              <w:pStyle w:val="Betarp"/>
              <w:widowControl w:val="0"/>
              <w:numPr>
                <w:ilvl w:val="0"/>
                <w:numId w:val="1"/>
              </w:numPr>
              <w:ind w:left="0" w:firstLine="0"/>
              <w:rPr>
                <w:lang w:eastAsia="en-US"/>
              </w:rPr>
            </w:pPr>
            <w:r w:rsidRPr="00FE75D4">
              <w:rPr>
                <w:rFonts w:eastAsia="Calibri"/>
                <w:szCs w:val="22"/>
                <w:lang w:eastAsia="en-US"/>
              </w:rPr>
              <w:t>Derliaus nuėmimo</w:t>
            </w:r>
            <w:r w:rsidRPr="00FE75D4">
              <w:rPr>
                <w:lang w:eastAsia="en-US"/>
              </w:rPr>
              <w:t xml:space="preserve"> ir apdorojimo mašinų agregatų priežiūros darbai</w:t>
            </w:r>
          </w:p>
          <w:p w:rsidR="00642E6C" w:rsidRPr="00FE75D4" w:rsidRDefault="00642E6C" w:rsidP="00743740">
            <w:pPr>
              <w:widowControl w:val="0"/>
              <w:rPr>
                <w:b/>
                <w:lang w:eastAsia="en-US"/>
              </w:rPr>
            </w:pPr>
            <w:r w:rsidRPr="00FE75D4">
              <w:rPr>
                <w:b/>
                <w:lang w:eastAsia="en-US"/>
              </w:rPr>
              <w:t xml:space="preserve">Tema. </w:t>
            </w:r>
            <w:r w:rsidRPr="00FE75D4">
              <w:rPr>
                <w:b/>
                <w:i/>
                <w:lang w:eastAsia="en-US"/>
              </w:rPr>
              <w:t>Sumontuotų ant TR1 kategorijos traktorių (krautuvų, ekskavatorių, buldozerių ir kt.) mechanizmų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Sumontuotų ant TR1 kategorijos traktorių krautuvų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Sumontuotų ant TR1 kategorijos traktorių ekskavatorių priežiūros darbai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Sumontuotų ant TR1 kategorijos traktorių buldozerių priežiūros darbai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2.4. Naudoti eksploatacines ir </w:t>
            </w:r>
            <w:r w:rsidRPr="00FE75D4">
              <w:lastRenderedPageBreak/>
              <w:t>chemines medžiagas, laikantis darbuotojų saugos ir sveikatos bei aplinkosaugos reikalavimų.</w:t>
            </w:r>
          </w:p>
        </w:tc>
        <w:tc>
          <w:tcPr>
            <w:tcW w:w="2924" w:type="pct"/>
          </w:tcPr>
          <w:p w:rsidR="00642E6C" w:rsidRPr="00FE75D4" w:rsidRDefault="00642E6C" w:rsidP="00743740">
            <w:pPr>
              <w:widowControl w:val="0"/>
              <w:rPr>
                <w:lang w:eastAsia="en-US"/>
              </w:rPr>
            </w:pPr>
            <w:r w:rsidRPr="00FE75D4">
              <w:rPr>
                <w:rFonts w:eastAsia="Calibri"/>
                <w:b/>
                <w:bCs/>
                <w:szCs w:val="22"/>
                <w:lang w:eastAsia="en-US"/>
              </w:rPr>
              <w:lastRenderedPageBreak/>
              <w:t>Tema.</w:t>
            </w:r>
            <w:r w:rsidRPr="00FE75D4">
              <w:rPr>
                <w:rFonts w:eastAsia="Calibri"/>
                <w:bCs/>
                <w:szCs w:val="22"/>
                <w:lang w:eastAsia="en-US"/>
              </w:rPr>
              <w:t xml:space="preserve"> </w:t>
            </w:r>
            <w:r w:rsidRPr="00FE75D4">
              <w:rPr>
                <w:rFonts w:eastAsia="Calibri"/>
                <w:b/>
                <w:bCs/>
                <w:i/>
                <w:szCs w:val="22"/>
                <w:lang w:eastAsia="en-US"/>
              </w:rPr>
              <w:t>Mašinų eksploatacinių medžiagų parinkimas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lastRenderedPageBreak/>
              <w:t>Traktorių ir su jais jungiamų mašinų eksploatacinės medžiagos</w:t>
            </w:r>
          </w:p>
          <w:p w:rsidR="00642E6C" w:rsidRPr="00FE75D4" w:rsidRDefault="00642E6C" w:rsidP="00743740">
            <w:pPr>
              <w:pStyle w:val="Betarp"/>
              <w:widowControl w:val="0"/>
              <w:numPr>
                <w:ilvl w:val="0"/>
                <w:numId w:val="1"/>
              </w:numPr>
              <w:ind w:left="0" w:firstLine="0"/>
              <w:rPr>
                <w:rFonts w:eastAsia="Calibri"/>
                <w:szCs w:val="22"/>
                <w:u w:val="wave" w:color="FFFFFF"/>
                <w:lang w:eastAsia="en-US"/>
              </w:rPr>
            </w:pPr>
            <w:r w:rsidRPr="00FE75D4">
              <w:rPr>
                <w:rFonts w:eastAsia="Calibri"/>
                <w:szCs w:val="22"/>
                <w:lang w:eastAsia="en-US"/>
              </w:rPr>
              <w:t>Eksploatacinių medžiagų parinkimas</w:t>
            </w:r>
          </w:p>
          <w:p w:rsidR="00642E6C" w:rsidRPr="00FE75D4" w:rsidRDefault="00642E6C" w:rsidP="00743740">
            <w:pPr>
              <w:pStyle w:val="Betarp"/>
              <w:widowControl w:val="0"/>
              <w:rPr>
                <w:rFonts w:eastAsia="Calibri"/>
                <w:szCs w:val="22"/>
                <w:u w:val="wave" w:color="FFFFFF"/>
                <w:lang w:eastAsia="en-US"/>
              </w:rPr>
            </w:pPr>
            <w:r w:rsidRPr="00FE75D4">
              <w:rPr>
                <w:rFonts w:eastAsia="Calibri"/>
                <w:b/>
                <w:szCs w:val="22"/>
                <w:u w:val="wave" w:color="FFFFFF"/>
                <w:lang w:eastAsia="en-US"/>
              </w:rPr>
              <w:t>Tema.</w:t>
            </w:r>
            <w:r w:rsidRPr="00FE75D4">
              <w:rPr>
                <w:rFonts w:eastAsia="Calibri"/>
                <w:szCs w:val="22"/>
                <w:u w:val="wave" w:color="FFFFFF"/>
                <w:lang w:eastAsia="en-US"/>
              </w:rPr>
              <w:t xml:space="preserve"> </w:t>
            </w:r>
            <w:r w:rsidRPr="00FE75D4">
              <w:rPr>
                <w:rFonts w:eastAsia="Calibri"/>
                <w:b/>
                <w:bCs/>
                <w:i/>
                <w:szCs w:val="22"/>
                <w:lang w:eastAsia="en-US"/>
              </w:rPr>
              <w:t>Mašinų eksploatacinių medžiagų tinkamas naudojimas, laikymas ir utilizavimas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Eksploatacinių medžiagų tinkamas naudojimas ir laikymas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Panaudotų techninių, cheminių ir kitokių eksploatacinių medžiagų utilizavimas, laikantis</w:t>
            </w:r>
            <w:r w:rsidRPr="00FE75D4">
              <w:rPr>
                <w:rFonts w:eastAsia="Calibri"/>
                <w:szCs w:val="22"/>
                <w:u w:val="wave" w:color="FFFFFF"/>
                <w:lang w:eastAsia="en-US"/>
              </w:rPr>
              <w:t xml:space="preserve"> aplinkosaugos reikalavimų</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2.5. </w:t>
            </w:r>
            <w:r w:rsidRPr="00FE75D4">
              <w:rPr>
                <w:lang w:eastAsia="en-US"/>
              </w:rPr>
              <w:t xml:space="preserve">Nustatyti ir šalinti nesudėtingus </w:t>
            </w:r>
            <w:r w:rsidRPr="00FE75D4">
              <w:t xml:space="preserve">TR1 kategorijos traktorių ir žemės ūkio mašinų </w:t>
            </w:r>
            <w:r w:rsidRPr="00FE75D4">
              <w:rPr>
                <w:lang w:eastAsia="en-US"/>
              </w:rPr>
              <w:t>gedimus.</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b/>
                <w:i/>
                <w:lang w:eastAsia="en-US"/>
              </w:rPr>
              <w:t>TR1 kategorijos t</w:t>
            </w:r>
            <w:r w:rsidRPr="00FE75D4">
              <w:rPr>
                <w:rFonts w:eastAsia="Calibri"/>
                <w:b/>
                <w:bCs/>
                <w:i/>
                <w:szCs w:val="22"/>
                <w:lang w:eastAsia="en-US"/>
              </w:rPr>
              <w:t>raktorių ir jų mazgų nesudėtingų gedimų nustatymas ir 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variklių gedimų nustatymas ir jų 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transmisijos, važiuoklių ir valdymo įrenginių gedimų nustatymas ir jų pašalinimas</w:t>
            </w:r>
          </w:p>
          <w:p w:rsidR="00642E6C" w:rsidRPr="00FE75D4" w:rsidRDefault="00642E6C" w:rsidP="00743740">
            <w:pPr>
              <w:pStyle w:val="Betarp"/>
              <w:widowControl w:val="0"/>
              <w:numPr>
                <w:ilvl w:val="0"/>
                <w:numId w:val="1"/>
              </w:numPr>
              <w:ind w:left="0" w:firstLine="0"/>
              <w:rPr>
                <w:lang w:eastAsia="en-US"/>
              </w:rPr>
            </w:pPr>
            <w:r w:rsidRPr="00FE75D4">
              <w:rPr>
                <w:rFonts w:eastAsia="Calibri"/>
                <w:szCs w:val="22"/>
                <w:lang w:eastAsia="en-US"/>
              </w:rPr>
              <w:t>Traktorių darbinių</w:t>
            </w:r>
            <w:r w:rsidRPr="00FE75D4">
              <w:rPr>
                <w:lang w:eastAsia="en-US"/>
              </w:rPr>
              <w:t xml:space="preserve"> ir hidraulikos įrenginių gedimų nustatymas ir jų pašalinimas</w:t>
            </w:r>
          </w:p>
          <w:p w:rsidR="00642E6C" w:rsidRPr="00FE75D4" w:rsidRDefault="00642E6C" w:rsidP="00743740">
            <w:pPr>
              <w:widowControl w:val="0"/>
              <w:rPr>
                <w:lang w:eastAsia="en-US"/>
              </w:rPr>
            </w:pPr>
            <w:r w:rsidRPr="00FE75D4">
              <w:rPr>
                <w:b/>
                <w:lang w:eastAsia="en-US"/>
              </w:rPr>
              <w:t>Tema.</w:t>
            </w:r>
            <w:r w:rsidRPr="00FE75D4">
              <w:rPr>
                <w:lang w:eastAsia="en-US"/>
              </w:rPr>
              <w:t xml:space="preserve"> </w:t>
            </w:r>
            <w:r w:rsidRPr="00FE75D4">
              <w:rPr>
                <w:b/>
                <w:i/>
                <w:lang w:eastAsia="en-US"/>
              </w:rPr>
              <w:t>Žemės ūkio mašinų agregatų su TR1 kategorijos traktoriais nesudėtingų gedimų nustatymas ir 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Dirvos dirbimo agregatų gedimų nustatymas ir jų pašalinimas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Tręšimo mašinų agregatų gedimų nustatymas ir jų pašalinimas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Sėjos ir sodinimo mašinų agregatų gedimų nustatymas ir jų pašalinimas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Pasėlių ir augalų priežiūros mašinų agregatų gedimų nustatymas ir jų pašalinimas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Žolinių pašarų ruošimo mašinų agregatų gedimų nustatymas ir jų pašalinimas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Derliaus nuėmimo</w:t>
            </w:r>
            <w:r w:rsidRPr="00FE75D4">
              <w:rPr>
                <w:lang w:eastAsia="en-US"/>
              </w:rPr>
              <w:t xml:space="preserve"> ir apdorojimo mašinų agregatų gedimų nustatymas ir jų pašalinimas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2.6. Paruošti TR1 kategorijos traktorius, priekabas, montuojamus mechanizmus ir žemės ūkio mašinas transportuoti ir saugoti.</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TR1 kategorijos traktorių ir su jais komplektuojamų agregatų paruošimas transportuoti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ir ant jų sumontuotų mechanizmų paruošimas transportuoti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žemės ūkio agregatų paruošimas transportuoti</w:t>
            </w:r>
          </w:p>
          <w:p w:rsidR="00642E6C" w:rsidRPr="00FE75D4" w:rsidRDefault="00642E6C" w:rsidP="00743740">
            <w:pPr>
              <w:pStyle w:val="Betarp"/>
              <w:widowControl w:val="0"/>
              <w:numPr>
                <w:ilvl w:val="0"/>
                <w:numId w:val="1"/>
              </w:numPr>
              <w:ind w:left="0" w:firstLine="0"/>
              <w:rPr>
                <w:rFonts w:eastAsia="Calibri"/>
                <w:szCs w:val="22"/>
                <w:u w:val="wave" w:color="FFFFFF"/>
                <w:lang w:eastAsia="en-US"/>
              </w:rPr>
            </w:pPr>
            <w:r w:rsidRPr="00FE75D4">
              <w:rPr>
                <w:rFonts w:eastAsia="Calibri"/>
                <w:szCs w:val="22"/>
                <w:lang w:eastAsia="en-US"/>
              </w:rPr>
              <w:t>Traktorinių</w:t>
            </w:r>
            <w:r w:rsidRPr="00FE75D4">
              <w:rPr>
                <w:rFonts w:eastAsia="Calibri"/>
                <w:szCs w:val="22"/>
                <w:u w:val="wave" w:color="FFFFFF"/>
                <w:lang w:eastAsia="en-US"/>
              </w:rPr>
              <w:t xml:space="preserve"> junginių su priekabomis paruošimas transportuoti</w:t>
            </w:r>
          </w:p>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TR1 kategorijos traktorių ir su jais komplektuojamų agregatų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ir ant jų sumontuotų mechanizmų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žemės ūkio agregatų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w:t>
            </w:r>
            <w:r w:rsidRPr="00FE75D4">
              <w:rPr>
                <w:rFonts w:eastAsia="Calibri"/>
                <w:szCs w:val="22"/>
                <w:u w:val="wave" w:color="FFFFFF"/>
                <w:lang w:eastAsia="en-US"/>
              </w:rPr>
              <w:t xml:space="preserve"> junginių su priekabomis paruošimas saugoti</w:t>
            </w:r>
          </w:p>
        </w:tc>
      </w:tr>
      <w:tr w:rsidR="00642E6C" w:rsidRPr="00FE75D4" w:rsidTr="00743740">
        <w:trPr>
          <w:trHeight w:val="57"/>
          <w:jc w:val="center"/>
        </w:trPr>
        <w:tc>
          <w:tcPr>
            <w:tcW w:w="947" w:type="pct"/>
          </w:tcPr>
          <w:p w:rsidR="00642E6C" w:rsidRPr="00FE75D4" w:rsidRDefault="00642E6C" w:rsidP="00743740">
            <w:pPr>
              <w:pStyle w:val="Betarp"/>
              <w:widowControl w:val="0"/>
              <w:rPr>
                <w:highlight w:val="yellow"/>
              </w:rPr>
            </w:pPr>
            <w:r w:rsidRPr="00FE75D4">
              <w:t xml:space="preserve">Mokymosi pasiekimų vertinimo kriterijai </w:t>
            </w:r>
          </w:p>
        </w:tc>
        <w:tc>
          <w:tcPr>
            <w:tcW w:w="4053" w:type="pct"/>
            <w:gridSpan w:val="2"/>
          </w:tcPr>
          <w:p w:rsidR="00642E6C" w:rsidRPr="00FE75D4" w:rsidRDefault="00642E6C" w:rsidP="00743740">
            <w:pPr>
              <w:widowControl w:val="0"/>
              <w:jc w:val="both"/>
              <w:rPr>
                <w:rFonts w:eastAsia="Calibri"/>
                <w:lang w:eastAsia="en-US"/>
              </w:rPr>
            </w:pPr>
            <w:r w:rsidRPr="00FE75D4">
              <w:rPr>
                <w:rFonts w:eastAsia="Calibri"/>
                <w:lang w:eastAsia="en-US"/>
              </w:rPr>
              <w:t xml:space="preserve">Apibūdinti TR1 kategorijos traktorių konstrukcijos ir veikimo principai, mechanizmų montavimo ant TR1 kategorijos traktorių (krautuvų, ekskavatorių, buldozerių ir kt.) principai. Apibūdintos kelių eismo taisyklės, saugaus eismo taisyklės. Apibūdinti darbuotojų saugos ir sveikatos </w:t>
            </w:r>
            <w:r w:rsidRPr="00FE75D4">
              <w:t xml:space="preserve">bei aplinkosaugos </w:t>
            </w:r>
            <w:r w:rsidRPr="00FE75D4">
              <w:rPr>
                <w:rFonts w:eastAsia="Calibri"/>
                <w:lang w:eastAsia="en-US"/>
              </w:rPr>
              <w:t xml:space="preserve">reikalavimai, dirbant su TR1 kategorijos traktoriais, </w:t>
            </w:r>
            <w:r w:rsidRPr="00FE75D4">
              <w:t xml:space="preserve">jų junginiais su priekabomis ir žemės ūkio mašinomis. </w:t>
            </w:r>
            <w:r w:rsidRPr="00FE75D4">
              <w:rPr>
                <w:rFonts w:eastAsia="Calibri"/>
                <w:lang w:eastAsia="en-US"/>
              </w:rPr>
              <w:t xml:space="preserve">Apibūdintos dirvos dirbimo, sėjos, sodinimo mašinų, pasėlių ir augalų priežiūros mašinų, žolinių pašarų ruošimo mašinų, derliaus nuėmimo ir apdorojimo mašinų konstrukcijos, veikimo ypatumai. Apibūdinti pavojingų krovinių vežimo bendrieji reikalavimai, priekabų ir jų mazgų konstrukcijos ir veikimo ypatumai. Valdyti, programuoti ir kontroliuoti </w:t>
            </w:r>
            <w:r w:rsidRPr="00FE75D4">
              <w:t xml:space="preserve">TR1 </w:t>
            </w:r>
            <w:r w:rsidRPr="00FE75D4">
              <w:lastRenderedPageBreak/>
              <w:t xml:space="preserve">kategorijos </w:t>
            </w:r>
            <w:r w:rsidRPr="00FE75D4">
              <w:rPr>
                <w:rFonts w:eastAsia="Calibri"/>
                <w:lang w:eastAsia="en-US"/>
              </w:rPr>
              <w:t>traktorių ir jų agregatų, junginių su priekabomis darbai. Dirbta su dirvos dirbimo, sėjos, sodinimo mašinomis, pasėlių ir augalų priežiūros mašinomis, žolinių pašarų ruošimo mašinomis, derliaus nuėmimo ir apdorojimo mašinomis. Dirbta su sumontuotais ant TR1 kategorijos traktorių (krautuvų, ekskavatorių, buldozerių ir kt.) mechanizmais. Transportuotas pavojingas krovinys TR1 kategorijos traktoriumi su priekaba. Paaiškinta TR1 kategorijos traktorių, priekabų, montuojamų mechanizmų ir žemės ūkio mašinų priežiūra, laikantis gamintojų reikalavimų. Paaiškinti TR1 kategorijos traktorių, žemės ūkio mašinų diagnostikos ypatumai, gedimų šalinimo būdai. Prižiūrėti TR1 kategorijos traktoriai, priekabos, montuojamieji mechanizmai ir žemės ūkio mašinos, laikantis gamintojų reikalavimų. Parinktos naudoti, laikyti ir utilizuoti eksploatacinės ir cheminės medžiagos, laikantis darbuotojų saugos ir sveikatos reikalavimų. Nustatyti ir pašalinti nesudėtingi TR1 kategorijos traktorių, žemės ūkio mašinų gedimai. Paruošti TR1 kategorijos traktoriai, priekabos, montuojamieji mechanizmai ir žemės ūkio mašinos transportuoti ir saugoti.</w:t>
            </w:r>
          </w:p>
          <w:p w:rsidR="00642E6C" w:rsidRPr="00FE75D4" w:rsidRDefault="00642E6C" w:rsidP="00743740">
            <w:pPr>
              <w:widowControl w:val="0"/>
              <w:jc w:val="both"/>
              <w:rPr>
                <w:rFonts w:eastAsia="Calibri"/>
                <w:lang w:eastAsia="en-US"/>
              </w:rPr>
            </w:pPr>
            <w:r w:rsidRPr="00FE75D4">
              <w:rPr>
                <w:rFonts w:eastAsia="Calibri"/>
                <w:lang w:eastAsia="en-US"/>
              </w:rPr>
              <w:t>Dėvėti tinkami darbo drabužiai ir avalynė, asmeninės apsaugos priemonės. Baigus darbą, darbo vieta išvalyta, sutvarkyta, nuvalyti įrankiai ir likusios medžiagos sudėtos į jų saugojimo vietą. Darbai atlikti kokybiškai, laikantis darbų technologijos bei darbuotojų saugos ir sveikatos reikalavimų; medžiagos ir įranga parinktos, paruoštos darbui bei naudotos tikslingai.</w:t>
            </w:r>
          </w:p>
          <w:p w:rsidR="00642E6C" w:rsidRPr="00FE75D4" w:rsidRDefault="00642E6C" w:rsidP="00743740">
            <w:pPr>
              <w:widowControl w:val="0"/>
              <w:rPr>
                <w:rFonts w:eastAsia="Calibri"/>
                <w:lang w:eastAsia="en-US"/>
              </w:rPr>
            </w:pPr>
            <w:r w:rsidRPr="00FE75D4">
              <w:rPr>
                <w:rFonts w:eastAsia="Calibri"/>
                <w:lang w:eastAsia="en-US"/>
              </w:rPr>
              <w:t>Vartoti tikslūs techniniai ir technologiniai terminai valstybine kalba, bendrauta laikantis darbo etikos ir kultūros principų.</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mokymui skirtiems metodiniams ir materialiesiems ištekliams</w:t>
            </w:r>
          </w:p>
        </w:tc>
        <w:tc>
          <w:tcPr>
            <w:tcW w:w="4053" w:type="pct"/>
            <w:gridSpan w:val="2"/>
          </w:tcPr>
          <w:p w:rsidR="00642E6C" w:rsidRPr="00FE75D4" w:rsidRDefault="00642E6C" w:rsidP="00743740">
            <w:pPr>
              <w:widowControl w:val="0"/>
              <w:jc w:val="both"/>
              <w:rPr>
                <w:rFonts w:eastAsia="Calibri"/>
                <w:i/>
              </w:rPr>
            </w:pPr>
            <w:r w:rsidRPr="00FE75D4">
              <w:rPr>
                <w:rFonts w:eastAsia="Calibri"/>
                <w:i/>
              </w:rPr>
              <w:t>Mokymo(si) medžiaga:</w:t>
            </w:r>
          </w:p>
          <w:p w:rsidR="00642E6C" w:rsidRPr="00FE75D4" w:rsidRDefault="00642E6C" w:rsidP="00743740">
            <w:pPr>
              <w:pStyle w:val="Betarp"/>
              <w:widowControl w:val="0"/>
              <w:numPr>
                <w:ilvl w:val="0"/>
                <w:numId w:val="1"/>
              </w:numPr>
              <w:ind w:left="0" w:firstLine="0"/>
              <w:jc w:val="both"/>
              <w:rPr>
                <w:iCs/>
              </w:rPr>
            </w:pPr>
            <w:r w:rsidRPr="00FE75D4">
              <w:rPr>
                <w:iCs/>
              </w:rPr>
              <w:t>Vadovėliai ir kita mokomoji medžiaga</w:t>
            </w:r>
          </w:p>
          <w:p w:rsidR="00642E6C" w:rsidRPr="00FE75D4" w:rsidRDefault="00642E6C" w:rsidP="00743740">
            <w:pPr>
              <w:pStyle w:val="Betarp"/>
              <w:widowControl w:val="0"/>
              <w:numPr>
                <w:ilvl w:val="0"/>
                <w:numId w:val="1"/>
              </w:numPr>
              <w:ind w:left="0" w:firstLine="0"/>
              <w:jc w:val="both"/>
              <w:rPr>
                <w:iCs/>
              </w:rPr>
            </w:pPr>
            <w:r w:rsidRPr="00FE75D4">
              <w:rPr>
                <w:iCs/>
              </w:rPr>
              <w:t>Testas turimiems gebėjimams vertinti</w:t>
            </w:r>
          </w:p>
          <w:p w:rsidR="00642E6C" w:rsidRPr="00FE75D4" w:rsidRDefault="00642E6C" w:rsidP="00743740">
            <w:pPr>
              <w:pStyle w:val="Betarp"/>
              <w:widowControl w:val="0"/>
              <w:numPr>
                <w:ilvl w:val="0"/>
                <w:numId w:val="3"/>
              </w:numPr>
              <w:ind w:left="0" w:firstLine="0"/>
              <w:rPr>
                <w:rFonts w:eastAsia="Calibri"/>
              </w:rPr>
            </w:pPr>
            <w:r w:rsidRPr="00FE75D4">
              <w:rPr>
                <w:rFonts w:eastAsia="Calibri"/>
              </w:rPr>
              <w:t>Darbuotojų saugos ir sveikatos reikalavimai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Traktorių iki 60 kW variklio galios eksploatacijos instrukcijos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Žemės ūkio mašinų eksploatacijos instrukcijos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Praktinių užduočių aprašai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Sankryžų, kelio ženklų, eismo reguliavimo priemonės</w:t>
            </w:r>
          </w:p>
          <w:p w:rsidR="00642E6C" w:rsidRPr="00FE75D4" w:rsidRDefault="00642E6C" w:rsidP="00743740">
            <w:pPr>
              <w:pStyle w:val="Betarp"/>
              <w:widowControl w:val="0"/>
              <w:rPr>
                <w:rFonts w:eastAsia="Calibri"/>
                <w:i/>
              </w:rPr>
            </w:pPr>
            <w:r w:rsidRPr="00FE75D4">
              <w:rPr>
                <w:rFonts w:eastAsia="Calibri"/>
                <w:i/>
              </w:rPr>
              <w:t>Mokymo(si) priemonės: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Techninės priemonės mokymo(si) medžiagai iliustruoti, vizualizuoti, pristatyti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Traktorių iki 60 kW variklio galios mazgai, detalės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Traktoriai iki 60 kW variklio galios (ratiniai, vikšriniai, miškų ūkio) bei junginiai su priekabomis, agregatai su žemės ūkio mašinomis, traktoriai su sumontuotais mechanizmais iki 60 kW variklio galios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Įrenginiai ir priemonės mašinų techninei priežiūrai atlikti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eksploatacinės medžiagos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techninei priežiūrai, diagnostikai ir gedimams pašalinti reikalingi įrankiai</w:t>
            </w:r>
          </w:p>
          <w:p w:rsidR="00642E6C" w:rsidRPr="00FE75D4" w:rsidRDefault="00642E6C" w:rsidP="00743740">
            <w:pPr>
              <w:pStyle w:val="Betarp"/>
              <w:widowControl w:val="0"/>
              <w:numPr>
                <w:ilvl w:val="0"/>
                <w:numId w:val="2"/>
              </w:numPr>
              <w:ind w:left="0" w:firstLine="0"/>
            </w:pPr>
            <w:r w:rsidRPr="00FE75D4">
              <w:rPr>
                <w:rFonts w:eastAsia="Calibri"/>
                <w:szCs w:val="22"/>
                <w:lang w:eastAsia="en-US"/>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teorinio ir praktinio mokymo vietai</w:t>
            </w:r>
          </w:p>
        </w:tc>
        <w:tc>
          <w:tcPr>
            <w:tcW w:w="4053" w:type="pct"/>
            <w:gridSpan w:val="2"/>
          </w:tcPr>
          <w:p w:rsidR="00642E6C" w:rsidRPr="00FE75D4" w:rsidRDefault="00642E6C" w:rsidP="00743740">
            <w:pPr>
              <w:widowControl w:val="0"/>
              <w:jc w:val="both"/>
              <w:rPr>
                <w:rFonts w:eastAsia="Calibri"/>
                <w:szCs w:val="22"/>
                <w:lang w:eastAsia="en-US"/>
              </w:rPr>
            </w:pPr>
            <w:r w:rsidRPr="00FE75D4">
              <w:t>Klasė ar kita mokymui (si) pritaikyta patalpa su techninėmis priemonėmis (kompiuteriu, prieiga prie interneto, daugialypės terpės projektoriumi) mokymo (si) medžiagai pateikti. Praktinio mokymo klasė (patalpa), aprūpinta t</w:t>
            </w:r>
            <w:r w:rsidRPr="00FE75D4">
              <w:rPr>
                <w:rFonts w:eastAsia="Calibri"/>
                <w:szCs w:val="22"/>
                <w:lang w:eastAsia="en-US"/>
              </w:rPr>
              <w:t xml:space="preserve">raktoriais (ratiniais, vikšriniais, miškų ūkio) iki 60 kW variklio galios bei junginiais su priekabomis, agregatais su žemės ūkio mašinomis, traktoriais su sumontuotais mechanizmais iki 60 kW variklio galios, </w:t>
            </w:r>
            <w:r w:rsidRPr="00FE75D4">
              <w:rPr>
                <w:rFonts w:eastAsia="Calibri"/>
              </w:rPr>
              <w:t xml:space="preserve">įrenginiais ir priemonėmis, mašinų eksploatacinėmis medžiagomis, įrankiais mašinų </w:t>
            </w:r>
            <w:r w:rsidRPr="00FE75D4">
              <w:rPr>
                <w:rFonts w:eastAsia="Calibri"/>
              </w:rPr>
              <w:lastRenderedPageBreak/>
              <w:t>techninei priežiūrai, diagnostikai, smulkių gedimų šalinimui atlikti.</w:t>
            </w:r>
          </w:p>
          <w:p w:rsidR="00642E6C" w:rsidRPr="00FE75D4" w:rsidRDefault="00642E6C" w:rsidP="00743740">
            <w:pPr>
              <w:widowControl w:val="0"/>
              <w:jc w:val="both"/>
              <w:rPr>
                <w:rFonts w:eastAsia="Calibri"/>
              </w:rPr>
            </w:pPr>
            <w:r w:rsidRPr="00FE75D4">
              <w:t>Žemės ūkio mašinos (dirvos dirbimo, tręšimo, sėjos, sodinimo mašinų, pasėlių ir augalų priežiūros, žolinių pašarų ruošimo, derliaus nuėmimo ir apdorojimo).</w:t>
            </w:r>
          </w:p>
          <w:p w:rsidR="00642E6C" w:rsidRPr="00FE75D4" w:rsidRDefault="00642E6C" w:rsidP="00743740">
            <w:pPr>
              <w:widowControl w:val="0"/>
              <w:rPr>
                <w:rFonts w:eastAsia="Calibri"/>
              </w:rPr>
            </w:pPr>
            <w:r w:rsidRPr="00FE75D4">
              <w:rPr>
                <w:rFonts w:eastAsia="Calibri"/>
              </w:rPr>
              <w:t>Praktinio vairavimo mokomoji aikštelė.</w:t>
            </w:r>
          </w:p>
          <w:p w:rsidR="00642E6C" w:rsidRPr="00FE75D4" w:rsidRDefault="00642E6C" w:rsidP="00743740">
            <w:pPr>
              <w:widowControl w:val="0"/>
              <w:rPr>
                <w:rFonts w:eastAsia="Calibri"/>
              </w:rPr>
            </w:pPr>
            <w:r w:rsidRPr="00FE75D4">
              <w:rPr>
                <w:rFonts w:eastAsia="Calibri"/>
              </w:rPr>
              <w:t>Laukas dirbti su traktoriniais agregatais.</w:t>
            </w:r>
          </w:p>
          <w:p w:rsidR="00642E6C" w:rsidRPr="00FE75D4" w:rsidRDefault="00642E6C" w:rsidP="00743740">
            <w:pPr>
              <w:widowControl w:val="0"/>
              <w:rPr>
                <w:rFonts w:eastAsia="Calibri"/>
              </w:rPr>
            </w:pPr>
            <w:r w:rsidRPr="00FE75D4">
              <w:rPr>
                <w:rFonts w:eastAsia="Calibri"/>
              </w:rPr>
              <w:t>Žemės ūkio technikos remonto dirbtuvės.</w:t>
            </w:r>
          </w:p>
          <w:p w:rsidR="00642E6C" w:rsidRPr="00FE75D4" w:rsidRDefault="00642E6C" w:rsidP="00743740">
            <w:pPr>
              <w:widowControl w:val="0"/>
              <w:jc w:val="both"/>
            </w:pPr>
            <w:r w:rsidRPr="00FE75D4">
              <w:rPr>
                <w:rFonts w:eastAsia="Calibri"/>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mokytojų dalykiniam pasirengimui (dalykinei kvalifikacijai)</w:t>
            </w:r>
          </w:p>
        </w:tc>
        <w:tc>
          <w:tcPr>
            <w:tcW w:w="4053" w:type="pct"/>
            <w:gridSpan w:val="2"/>
          </w:tcPr>
          <w:p w:rsidR="00642E6C" w:rsidRPr="00FE75D4" w:rsidRDefault="00642E6C" w:rsidP="00743740">
            <w:pPr>
              <w:widowControl w:val="0"/>
              <w:jc w:val="both"/>
            </w:pPr>
            <w:r w:rsidRPr="00FE75D4">
              <w:t>Modulį gali vesti mokytojas, turintis:</w:t>
            </w:r>
          </w:p>
          <w:p w:rsidR="00642E6C" w:rsidRPr="00FE75D4" w:rsidRDefault="00642E6C" w:rsidP="00743740">
            <w:pPr>
              <w:widowControl w:val="0"/>
              <w:jc w:val="both"/>
            </w:pPr>
            <w:r w:rsidRPr="00FE75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2E6C" w:rsidRPr="00FE75D4" w:rsidRDefault="00642E6C" w:rsidP="00743740">
            <w:pPr>
              <w:pStyle w:val="2vidutinistinklelis1"/>
              <w:widowControl w:val="0"/>
              <w:jc w:val="both"/>
              <w:rPr>
                <w:i/>
                <w:iCs/>
              </w:rPr>
            </w:pPr>
            <w:r w:rsidRPr="00FE75D4">
              <w:rPr>
                <w:rFonts w:eastAsia="Calibri"/>
                <w:lang w:eastAsia="en-US"/>
              </w:rPr>
              <w:t>2) aukštąjį žemės ūkio technikos mechaniko išsilavinimą ar lygiavertę kvalifikaciją arba mechanikos inžinerijos studijų krypties (žemės ūkio) ar lygiavertį išsilavinimą arba vidurinį išsilavinimą, ne mažesnę kaip 3 metų profesinę patirtį modulio kompetencijas atitinkančioje veiklos srityje</w:t>
            </w:r>
            <w:r w:rsidRPr="00FE75D4">
              <w:rPr>
                <w:bCs/>
                <w:lang w:eastAsia="en-US"/>
              </w:rPr>
              <w:t xml:space="preserve"> ir pedagoginių ir psichologinių žinių kurso </w:t>
            </w:r>
            <w:r w:rsidRPr="00FE75D4">
              <w:t>baigimo pažymėjimą</w:t>
            </w:r>
            <w:r w:rsidRPr="00FE75D4">
              <w:rPr>
                <w:rFonts w:eastAsia="Calibri"/>
                <w:lang w:eastAsia="en-US"/>
              </w:rPr>
              <w:t>.</w:t>
            </w:r>
          </w:p>
        </w:tc>
      </w:tr>
    </w:tbl>
    <w:p w:rsidR="00642E6C" w:rsidRPr="00FE75D4" w:rsidRDefault="00642E6C" w:rsidP="00642E6C">
      <w:pPr>
        <w:widowControl w:val="0"/>
      </w:pPr>
    </w:p>
    <w:p w:rsidR="00125DCD" w:rsidRPr="00125DCD" w:rsidRDefault="00125DCD" w:rsidP="00125DCD">
      <w:pPr>
        <w:widowControl w:val="0"/>
      </w:pPr>
      <w:r w:rsidRPr="00125DCD">
        <w:br w:type="page"/>
      </w:r>
    </w:p>
    <w:p w:rsidR="0037061A" w:rsidRPr="00CC1E43" w:rsidRDefault="0037061A" w:rsidP="004B18DE">
      <w:pPr>
        <w:widowControl w:val="0"/>
        <w:jc w:val="center"/>
        <w:rPr>
          <w:b/>
        </w:rPr>
      </w:pPr>
      <w:r w:rsidRPr="00CC1E43">
        <w:rPr>
          <w:b/>
        </w:rPr>
        <w:lastRenderedPageBreak/>
        <w:t>6.3. PASIRENKAMIEJI MODULIAI</w:t>
      </w:r>
    </w:p>
    <w:p w:rsidR="0046732B" w:rsidRPr="00DB135B" w:rsidRDefault="0046732B" w:rsidP="004B18DE">
      <w:pPr>
        <w:widowControl w:val="0"/>
        <w:rPr>
          <w:sz w:val="22"/>
        </w:rPr>
      </w:pPr>
    </w:p>
    <w:p w:rsidR="0046732B" w:rsidRPr="00DA3A2B" w:rsidRDefault="0046732B" w:rsidP="004B18DE">
      <w:pPr>
        <w:widowControl w:val="0"/>
        <w:rPr>
          <w:b/>
        </w:rPr>
      </w:pPr>
      <w:r w:rsidRPr="00CC1E43">
        <w:rPr>
          <w:b/>
        </w:rPr>
        <w:t>Modulio pavadinimas – „Sėklininkystė“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6732B" w:rsidRPr="00DA3A2B" w:rsidTr="0075165C">
        <w:trPr>
          <w:trHeight w:val="57"/>
          <w:jc w:val="center"/>
        </w:trPr>
        <w:tc>
          <w:tcPr>
            <w:tcW w:w="947" w:type="pct"/>
          </w:tcPr>
          <w:p w:rsidR="0046732B" w:rsidRPr="00DA3A2B" w:rsidRDefault="0046732B" w:rsidP="004B18DE">
            <w:pPr>
              <w:pStyle w:val="Betarp"/>
              <w:widowControl w:val="0"/>
            </w:pPr>
            <w:r w:rsidRPr="00DA3A2B">
              <w:t>Valstybinis kodas</w:t>
            </w:r>
          </w:p>
        </w:tc>
        <w:tc>
          <w:tcPr>
            <w:tcW w:w="4053" w:type="pct"/>
            <w:gridSpan w:val="2"/>
          </w:tcPr>
          <w:p w:rsidR="0046732B" w:rsidRPr="00DA3A2B" w:rsidRDefault="004F7DBF" w:rsidP="004B18DE">
            <w:pPr>
              <w:pStyle w:val="Betarp"/>
              <w:widowControl w:val="0"/>
            </w:pPr>
            <w:r w:rsidRPr="00964646">
              <w:rPr>
                <w:rFonts w:eastAsia="Calibri"/>
              </w:rPr>
              <w:t>408111204</w:t>
            </w:r>
          </w:p>
        </w:tc>
      </w:tr>
      <w:tr w:rsidR="0046732B" w:rsidRPr="00DA3A2B" w:rsidTr="0075165C">
        <w:trPr>
          <w:trHeight w:val="57"/>
          <w:jc w:val="center"/>
        </w:trPr>
        <w:tc>
          <w:tcPr>
            <w:tcW w:w="947" w:type="pct"/>
          </w:tcPr>
          <w:p w:rsidR="0046732B" w:rsidRPr="00DA3A2B" w:rsidRDefault="0046732B" w:rsidP="004B18DE">
            <w:pPr>
              <w:pStyle w:val="Betarp"/>
              <w:widowControl w:val="0"/>
            </w:pPr>
            <w:r w:rsidRPr="00DA3A2B">
              <w:t>Modulio LTKS lygis</w:t>
            </w:r>
          </w:p>
        </w:tc>
        <w:tc>
          <w:tcPr>
            <w:tcW w:w="4053" w:type="pct"/>
            <w:gridSpan w:val="2"/>
          </w:tcPr>
          <w:p w:rsidR="0046732B" w:rsidRPr="00DA3A2B" w:rsidRDefault="0046732B" w:rsidP="004B18DE">
            <w:pPr>
              <w:pStyle w:val="Betarp"/>
              <w:widowControl w:val="0"/>
            </w:pPr>
            <w:r w:rsidRPr="00DA3A2B">
              <w:t>IV</w:t>
            </w:r>
          </w:p>
        </w:tc>
      </w:tr>
      <w:tr w:rsidR="0046732B" w:rsidRPr="00DA3A2B" w:rsidTr="0075165C">
        <w:trPr>
          <w:trHeight w:val="57"/>
          <w:jc w:val="center"/>
        </w:trPr>
        <w:tc>
          <w:tcPr>
            <w:tcW w:w="947" w:type="pct"/>
          </w:tcPr>
          <w:p w:rsidR="0046732B" w:rsidRPr="00DA3A2B" w:rsidRDefault="0046732B" w:rsidP="004B18DE">
            <w:pPr>
              <w:pStyle w:val="Betarp"/>
              <w:widowControl w:val="0"/>
            </w:pPr>
            <w:r w:rsidRPr="00DA3A2B">
              <w:t>Apimtis mokymosi kreditais</w:t>
            </w:r>
          </w:p>
        </w:tc>
        <w:tc>
          <w:tcPr>
            <w:tcW w:w="4053" w:type="pct"/>
            <w:gridSpan w:val="2"/>
          </w:tcPr>
          <w:p w:rsidR="0046732B" w:rsidRPr="00DA3A2B" w:rsidRDefault="00A4651D" w:rsidP="004B18DE">
            <w:pPr>
              <w:pStyle w:val="Betarp"/>
              <w:widowControl w:val="0"/>
            </w:pPr>
            <w:r>
              <w:t>5</w:t>
            </w:r>
          </w:p>
        </w:tc>
      </w:tr>
      <w:tr w:rsidR="0046732B" w:rsidRPr="00DA3A2B" w:rsidTr="0075165C">
        <w:trPr>
          <w:trHeight w:val="57"/>
          <w:jc w:val="center"/>
        </w:trPr>
        <w:tc>
          <w:tcPr>
            <w:tcW w:w="947" w:type="pct"/>
          </w:tcPr>
          <w:p w:rsidR="0046732B" w:rsidRPr="00DA3A2B" w:rsidRDefault="0046732B" w:rsidP="004B18DE">
            <w:pPr>
              <w:pStyle w:val="Betarp"/>
              <w:widowControl w:val="0"/>
            </w:pPr>
            <w:r w:rsidRPr="00DA3A2B">
              <w:t xml:space="preserve">Asmens pasirengimo mokytis modulyje </w:t>
            </w:r>
            <w:r w:rsidR="00BF1898">
              <w:t>reikalavimai</w:t>
            </w:r>
          </w:p>
        </w:tc>
        <w:tc>
          <w:tcPr>
            <w:tcW w:w="4053" w:type="pct"/>
            <w:gridSpan w:val="2"/>
          </w:tcPr>
          <w:p w:rsidR="0075165C" w:rsidRPr="00DA3A2B" w:rsidRDefault="0046732B" w:rsidP="00DB135B">
            <w:pPr>
              <w:pStyle w:val="Betarp"/>
              <w:widowControl w:val="0"/>
              <w:rPr>
                <w:iCs/>
              </w:rPr>
            </w:pPr>
            <w:r w:rsidRPr="00DA3A2B">
              <w:rPr>
                <w:iCs/>
              </w:rPr>
              <w:t>Netaikoma</w:t>
            </w:r>
          </w:p>
        </w:tc>
      </w:tr>
      <w:tr w:rsidR="0046732B" w:rsidRPr="00DA3A2B" w:rsidTr="0075165C">
        <w:trPr>
          <w:trHeight w:val="57"/>
          <w:jc w:val="center"/>
        </w:trPr>
        <w:tc>
          <w:tcPr>
            <w:tcW w:w="947" w:type="pct"/>
            <w:shd w:val="clear" w:color="auto" w:fill="F2F2F2"/>
          </w:tcPr>
          <w:p w:rsidR="0046732B" w:rsidRPr="00DA3A2B" w:rsidRDefault="0046732B" w:rsidP="004B18DE">
            <w:pPr>
              <w:pStyle w:val="Betarp"/>
              <w:widowControl w:val="0"/>
              <w:rPr>
                <w:bCs/>
                <w:iCs/>
              </w:rPr>
            </w:pPr>
            <w:r w:rsidRPr="00DA3A2B">
              <w:t>Kompetencijos</w:t>
            </w:r>
          </w:p>
        </w:tc>
        <w:tc>
          <w:tcPr>
            <w:tcW w:w="1129" w:type="pct"/>
            <w:shd w:val="clear" w:color="auto" w:fill="F2F2F2"/>
          </w:tcPr>
          <w:p w:rsidR="0046732B" w:rsidRPr="00DA3A2B" w:rsidRDefault="0046732B" w:rsidP="004B18DE">
            <w:pPr>
              <w:pStyle w:val="Betarp"/>
              <w:widowControl w:val="0"/>
              <w:rPr>
                <w:bCs/>
                <w:iCs/>
              </w:rPr>
            </w:pPr>
            <w:r w:rsidRPr="00DA3A2B">
              <w:rPr>
                <w:bCs/>
                <w:iCs/>
              </w:rPr>
              <w:t>Mokymosi rezultatai</w:t>
            </w:r>
          </w:p>
        </w:tc>
        <w:tc>
          <w:tcPr>
            <w:tcW w:w="2924" w:type="pct"/>
            <w:shd w:val="clear" w:color="auto" w:fill="F2F2F2"/>
          </w:tcPr>
          <w:p w:rsidR="0046732B" w:rsidRPr="00DA3A2B" w:rsidRDefault="0046732B" w:rsidP="004B18DE">
            <w:pPr>
              <w:pStyle w:val="Betarp"/>
              <w:widowControl w:val="0"/>
              <w:rPr>
                <w:bCs/>
                <w:iCs/>
              </w:rPr>
            </w:pPr>
            <w:r w:rsidRPr="00DA3A2B">
              <w:rPr>
                <w:bCs/>
                <w:iCs/>
              </w:rPr>
              <w:t>Rekomenduojamas turinys mokymosi rezultatams pasiekti</w:t>
            </w:r>
          </w:p>
        </w:tc>
      </w:tr>
      <w:tr w:rsidR="008517AA" w:rsidRPr="00DA3A2B" w:rsidTr="00A81EE1">
        <w:trPr>
          <w:trHeight w:val="57"/>
          <w:jc w:val="center"/>
        </w:trPr>
        <w:tc>
          <w:tcPr>
            <w:tcW w:w="947" w:type="pct"/>
            <w:vMerge w:val="restart"/>
            <w:shd w:val="clear" w:color="auto" w:fill="auto"/>
          </w:tcPr>
          <w:p w:rsidR="008517AA" w:rsidRPr="00DA3A2B" w:rsidRDefault="008517AA" w:rsidP="004B18DE">
            <w:pPr>
              <w:widowControl w:val="0"/>
            </w:pPr>
            <w:r w:rsidRPr="00DA3A2B">
              <w:t>1. Sėti, sodinti ir prižiūr</w:t>
            </w:r>
            <w:r w:rsidR="00125DCD">
              <w:t>ėti sėklinius pasėlius.</w:t>
            </w:r>
          </w:p>
        </w:tc>
        <w:tc>
          <w:tcPr>
            <w:tcW w:w="1129" w:type="pct"/>
            <w:shd w:val="clear" w:color="auto" w:fill="auto"/>
          </w:tcPr>
          <w:p w:rsidR="008517AA" w:rsidRPr="00DA3A2B" w:rsidRDefault="008517AA" w:rsidP="004B18DE">
            <w:pPr>
              <w:widowControl w:val="0"/>
              <w:rPr>
                <w:rFonts w:eastAsia="Calibri"/>
              </w:rPr>
            </w:pPr>
            <w:r w:rsidRPr="00DA3A2B">
              <w:t>1.1</w:t>
            </w:r>
            <w:r w:rsidR="0015002B">
              <w:t>.</w:t>
            </w:r>
            <w:r w:rsidRPr="00DA3A2B">
              <w:t xml:space="preserve"> </w:t>
            </w:r>
            <w:r w:rsidR="00095504">
              <w:t>Apibūdinti sėklinių pasėlių rūši</w:t>
            </w:r>
            <w:r w:rsidRPr="00DA3A2B">
              <w:t>s, jų sėjos bei sodinimo terminus.</w:t>
            </w:r>
          </w:p>
        </w:tc>
        <w:tc>
          <w:tcPr>
            <w:tcW w:w="2924" w:type="pct"/>
            <w:shd w:val="clear" w:color="auto" w:fill="auto"/>
          </w:tcPr>
          <w:p w:rsidR="00F716AC" w:rsidRDefault="008517AA" w:rsidP="004B18DE">
            <w:pPr>
              <w:widowControl w:val="0"/>
              <w:rPr>
                <w:b/>
              </w:rPr>
            </w:pPr>
            <w:r w:rsidRPr="00DA3A2B">
              <w:rPr>
                <w:b/>
              </w:rPr>
              <w:t xml:space="preserve">Tema. </w:t>
            </w:r>
            <w:r w:rsidRPr="00DA3A2B">
              <w:rPr>
                <w:b/>
                <w:i/>
              </w:rPr>
              <w:t>Sėklinių pasėlių rūšys</w:t>
            </w:r>
          </w:p>
          <w:p w:rsidR="008517AA" w:rsidRPr="00DA3A2B" w:rsidRDefault="008517AA" w:rsidP="004B18DE">
            <w:pPr>
              <w:pStyle w:val="Betarp"/>
              <w:widowControl w:val="0"/>
              <w:numPr>
                <w:ilvl w:val="0"/>
                <w:numId w:val="3"/>
              </w:numPr>
              <w:ind w:left="0" w:firstLine="0"/>
            </w:pPr>
            <w:r w:rsidRPr="00DA3A2B">
              <w:t>Sėkliniai pasėliai</w:t>
            </w:r>
          </w:p>
          <w:p w:rsidR="008517AA" w:rsidRDefault="008517AA" w:rsidP="004B18DE">
            <w:pPr>
              <w:pStyle w:val="Betarp"/>
              <w:widowControl w:val="0"/>
              <w:numPr>
                <w:ilvl w:val="0"/>
                <w:numId w:val="3"/>
              </w:numPr>
              <w:ind w:left="0" w:firstLine="0"/>
            </w:pPr>
            <w:r w:rsidRPr="00DA3A2B">
              <w:t>Sėklin</w:t>
            </w:r>
            <w:r w:rsidR="00095504">
              <w:t>ių pasėlių aprobavimo taisyklės</w:t>
            </w:r>
          </w:p>
          <w:p w:rsidR="00095504" w:rsidRPr="00666CDD" w:rsidRDefault="00095504" w:rsidP="004B18DE">
            <w:pPr>
              <w:widowControl w:val="0"/>
              <w:rPr>
                <w:b/>
              </w:rPr>
            </w:pPr>
            <w:r w:rsidRPr="00DA3A2B">
              <w:rPr>
                <w:b/>
              </w:rPr>
              <w:t xml:space="preserve">Tema. </w:t>
            </w:r>
            <w:r>
              <w:rPr>
                <w:b/>
                <w:i/>
              </w:rPr>
              <w:t>Sėklinių pasėlių sėja</w:t>
            </w:r>
          </w:p>
          <w:p w:rsidR="00D064F9" w:rsidRDefault="00095504" w:rsidP="004B18DE">
            <w:pPr>
              <w:pStyle w:val="Betarp"/>
              <w:widowControl w:val="0"/>
              <w:numPr>
                <w:ilvl w:val="0"/>
                <w:numId w:val="3"/>
              </w:numPr>
              <w:ind w:left="0" w:firstLine="0"/>
            </w:pPr>
            <w:r w:rsidRPr="00DA3A2B">
              <w:t>Sėklin</w:t>
            </w:r>
            <w:r>
              <w:t xml:space="preserve">ių pasėlių </w:t>
            </w:r>
            <w:r w:rsidR="002F7823">
              <w:t xml:space="preserve">sėjos </w:t>
            </w:r>
            <w:r>
              <w:t>taisyklės</w:t>
            </w:r>
          </w:p>
          <w:p w:rsidR="00666CDD" w:rsidRPr="00095504" w:rsidRDefault="00666CDD" w:rsidP="004B18DE">
            <w:pPr>
              <w:pStyle w:val="Betarp"/>
              <w:widowControl w:val="0"/>
              <w:numPr>
                <w:ilvl w:val="0"/>
                <w:numId w:val="3"/>
              </w:numPr>
              <w:ind w:left="0" w:firstLine="0"/>
            </w:pPr>
            <w:r>
              <w:t>Sėklinių pasėlių dauginamosios medžiagos aprobavimo formos</w:t>
            </w:r>
          </w:p>
        </w:tc>
      </w:tr>
      <w:tr w:rsidR="008517AA" w:rsidRPr="00DA3A2B" w:rsidTr="00A81EE1">
        <w:trPr>
          <w:trHeight w:val="57"/>
          <w:jc w:val="center"/>
        </w:trPr>
        <w:tc>
          <w:tcPr>
            <w:tcW w:w="947" w:type="pct"/>
            <w:vMerge/>
            <w:shd w:val="clear" w:color="auto" w:fill="auto"/>
          </w:tcPr>
          <w:p w:rsidR="008517AA" w:rsidRPr="00DA3A2B" w:rsidRDefault="008517AA" w:rsidP="004B18DE">
            <w:pPr>
              <w:widowControl w:val="0"/>
            </w:pPr>
          </w:p>
        </w:tc>
        <w:tc>
          <w:tcPr>
            <w:tcW w:w="1129" w:type="pct"/>
            <w:shd w:val="clear" w:color="auto" w:fill="auto"/>
          </w:tcPr>
          <w:p w:rsidR="008517AA" w:rsidRPr="00DA3A2B" w:rsidRDefault="008517AA" w:rsidP="004B18DE">
            <w:pPr>
              <w:widowControl w:val="0"/>
            </w:pPr>
            <w:r w:rsidRPr="00DA3A2B">
              <w:t xml:space="preserve">1.2. </w:t>
            </w:r>
            <w:r w:rsidR="00284A43">
              <w:t>Parengti prevencines priemones nuo sėklinių pasėlių ligų, vadovaujantis k</w:t>
            </w:r>
            <w:r w:rsidR="00284A43" w:rsidRPr="00284A43">
              <w:t xml:space="preserve">enksmingojo organizmo fitosanitarinės kontrolės ir </w:t>
            </w:r>
            <w:proofErr w:type="spellStart"/>
            <w:r w:rsidR="00284A43" w:rsidRPr="00284A43">
              <w:t>fit</w:t>
            </w:r>
            <w:r w:rsidR="00284A43">
              <w:t>osanitarijos</w:t>
            </w:r>
            <w:proofErr w:type="spellEnd"/>
            <w:r w:rsidR="00284A43">
              <w:t xml:space="preserve"> priemonių taisyklėmis.</w:t>
            </w:r>
          </w:p>
        </w:tc>
        <w:tc>
          <w:tcPr>
            <w:tcW w:w="2924" w:type="pct"/>
            <w:shd w:val="clear" w:color="auto" w:fill="auto"/>
          </w:tcPr>
          <w:p w:rsidR="008517AA" w:rsidRPr="00DA3A2B" w:rsidRDefault="008517AA" w:rsidP="004B18DE">
            <w:pPr>
              <w:widowControl w:val="0"/>
              <w:rPr>
                <w:b/>
                <w:i/>
              </w:rPr>
            </w:pPr>
            <w:r w:rsidRPr="00DA3A2B">
              <w:rPr>
                <w:b/>
              </w:rPr>
              <w:t xml:space="preserve">Tema. </w:t>
            </w:r>
            <w:r w:rsidRPr="00DA3A2B">
              <w:rPr>
                <w:b/>
                <w:i/>
              </w:rPr>
              <w:t>Sėklinių pasėlių ligos</w:t>
            </w:r>
          </w:p>
          <w:p w:rsidR="008517AA" w:rsidRPr="00DA3A2B" w:rsidRDefault="008517AA" w:rsidP="004B18DE">
            <w:pPr>
              <w:pStyle w:val="Betarp"/>
              <w:widowControl w:val="0"/>
              <w:numPr>
                <w:ilvl w:val="0"/>
                <w:numId w:val="3"/>
              </w:numPr>
              <w:ind w:left="0" w:firstLine="0"/>
            </w:pPr>
            <w:r w:rsidRPr="00DA3A2B">
              <w:t>Dažniausiai pasitaikančios sėklinių pasėlių ligos</w:t>
            </w:r>
          </w:p>
          <w:p w:rsidR="00F716AC" w:rsidRDefault="002F7823" w:rsidP="004B18DE">
            <w:pPr>
              <w:pStyle w:val="Betarp"/>
              <w:widowControl w:val="0"/>
              <w:numPr>
                <w:ilvl w:val="0"/>
                <w:numId w:val="3"/>
              </w:numPr>
              <w:ind w:left="0" w:firstLine="0"/>
            </w:pPr>
            <w:r>
              <w:t xml:space="preserve">Sėklinių pasėlių ligų atpažinimas </w:t>
            </w:r>
            <w:r w:rsidR="008517AA" w:rsidRPr="00DA3A2B">
              <w:sym w:font="Symbol" w:char="F0B7"/>
            </w:r>
          </w:p>
          <w:p w:rsidR="00F46FC0" w:rsidRPr="00DA3A2B" w:rsidRDefault="00F46FC0" w:rsidP="004B18DE">
            <w:pPr>
              <w:widowControl w:val="0"/>
              <w:rPr>
                <w:b/>
                <w:i/>
              </w:rPr>
            </w:pPr>
            <w:r w:rsidRPr="00DA3A2B">
              <w:rPr>
                <w:b/>
              </w:rPr>
              <w:t xml:space="preserve">Tema. </w:t>
            </w:r>
            <w:r w:rsidR="002F7823" w:rsidRPr="002F7823">
              <w:rPr>
                <w:b/>
                <w:i/>
              </w:rPr>
              <w:t>Prevencinės priemonės nuo</w:t>
            </w:r>
            <w:r w:rsidR="002F7823">
              <w:rPr>
                <w:b/>
              </w:rPr>
              <w:t xml:space="preserve"> s</w:t>
            </w:r>
            <w:r>
              <w:rPr>
                <w:b/>
                <w:i/>
              </w:rPr>
              <w:t xml:space="preserve">ėklinių pasėlių </w:t>
            </w:r>
            <w:r w:rsidR="002F7823">
              <w:rPr>
                <w:b/>
                <w:i/>
              </w:rPr>
              <w:t>ligų</w:t>
            </w:r>
          </w:p>
          <w:p w:rsidR="00F46FC0" w:rsidRPr="00DA3A2B" w:rsidRDefault="002F7823" w:rsidP="004B18DE">
            <w:pPr>
              <w:pStyle w:val="Betarp"/>
              <w:widowControl w:val="0"/>
              <w:numPr>
                <w:ilvl w:val="0"/>
                <w:numId w:val="3"/>
              </w:numPr>
              <w:ind w:left="0" w:firstLine="0"/>
            </w:pPr>
            <w:r>
              <w:t>Prevencinių priemonių</w:t>
            </w:r>
            <w:r w:rsidRPr="00DA3A2B">
              <w:t xml:space="preserve"> nuo sėklinių pasėlių ligų</w:t>
            </w:r>
            <w:r>
              <w:t xml:space="preserve"> taikymas</w:t>
            </w:r>
          </w:p>
          <w:p w:rsidR="00D064F9" w:rsidRPr="00DA3A2B" w:rsidRDefault="00284A43" w:rsidP="004B18DE">
            <w:pPr>
              <w:pStyle w:val="Betarp"/>
              <w:widowControl w:val="0"/>
              <w:numPr>
                <w:ilvl w:val="0"/>
                <w:numId w:val="3"/>
              </w:numPr>
              <w:ind w:left="0" w:firstLine="0"/>
            </w:pPr>
            <w:r>
              <w:t>K</w:t>
            </w:r>
            <w:r w:rsidR="002F7823" w:rsidRPr="002F7823">
              <w:t xml:space="preserve">enksmingojo organizmo fitosanitarinės kontrolės ir </w:t>
            </w:r>
            <w:proofErr w:type="spellStart"/>
            <w:r w:rsidR="002F7823" w:rsidRPr="002F7823">
              <w:t>fitosanitarijos</w:t>
            </w:r>
            <w:proofErr w:type="spellEnd"/>
            <w:r w:rsidR="002F7823" w:rsidRPr="002F7823">
              <w:t xml:space="preserve"> priemonių </w:t>
            </w:r>
            <w:r>
              <w:t xml:space="preserve">taisyklės </w:t>
            </w:r>
          </w:p>
        </w:tc>
      </w:tr>
      <w:tr w:rsidR="008517AA" w:rsidRPr="00DA3A2B" w:rsidTr="00A81EE1">
        <w:trPr>
          <w:trHeight w:val="57"/>
          <w:jc w:val="center"/>
        </w:trPr>
        <w:tc>
          <w:tcPr>
            <w:tcW w:w="947" w:type="pct"/>
            <w:vMerge/>
            <w:shd w:val="clear" w:color="auto" w:fill="auto"/>
          </w:tcPr>
          <w:p w:rsidR="008517AA" w:rsidRPr="00DA3A2B" w:rsidRDefault="008517AA" w:rsidP="004B18DE">
            <w:pPr>
              <w:widowControl w:val="0"/>
            </w:pPr>
          </w:p>
        </w:tc>
        <w:tc>
          <w:tcPr>
            <w:tcW w:w="1129" w:type="pct"/>
            <w:shd w:val="clear" w:color="auto" w:fill="auto"/>
          </w:tcPr>
          <w:p w:rsidR="009F5309" w:rsidRPr="00DA3A2B" w:rsidRDefault="0002053B" w:rsidP="004B18DE">
            <w:pPr>
              <w:widowControl w:val="0"/>
            </w:pPr>
            <w:r w:rsidRPr="00437CFF">
              <w:t xml:space="preserve">1.3. </w:t>
            </w:r>
            <w:r w:rsidR="009F5309" w:rsidRPr="00437CFF">
              <w:t xml:space="preserve">Parengti tręšimo planą parenkant </w:t>
            </w:r>
            <w:r w:rsidR="00A3498E" w:rsidRPr="00437CFF">
              <w:t xml:space="preserve">tręšimo sistemą ir </w:t>
            </w:r>
            <w:r w:rsidR="009F5309" w:rsidRPr="00437CFF">
              <w:t>trąšas sėkliniams pasėliams</w:t>
            </w:r>
            <w:r w:rsidR="00437CFF" w:rsidRPr="00437CFF">
              <w:t>, laika</w:t>
            </w:r>
            <w:r w:rsidR="00125DCD">
              <w:t>ntis aplinkosaugos reikalavimų.</w:t>
            </w:r>
          </w:p>
        </w:tc>
        <w:tc>
          <w:tcPr>
            <w:tcW w:w="2924" w:type="pct"/>
            <w:shd w:val="clear" w:color="auto" w:fill="auto"/>
          </w:tcPr>
          <w:p w:rsidR="00FA41D1" w:rsidRDefault="008517AA" w:rsidP="004B18DE">
            <w:pPr>
              <w:widowControl w:val="0"/>
              <w:rPr>
                <w:b/>
                <w:i/>
              </w:rPr>
            </w:pPr>
            <w:r w:rsidRPr="00DA3A2B">
              <w:rPr>
                <w:b/>
              </w:rPr>
              <w:t xml:space="preserve">Tema. </w:t>
            </w:r>
            <w:r w:rsidRPr="00DA3A2B">
              <w:rPr>
                <w:b/>
                <w:i/>
              </w:rPr>
              <w:t>Sėklinių pasėlių trąšų rūšys</w:t>
            </w:r>
          </w:p>
          <w:p w:rsidR="00FA41D1" w:rsidRDefault="008517AA" w:rsidP="004B18DE">
            <w:pPr>
              <w:pStyle w:val="Betarp"/>
              <w:widowControl w:val="0"/>
              <w:numPr>
                <w:ilvl w:val="0"/>
                <w:numId w:val="3"/>
              </w:numPr>
              <w:ind w:left="0" w:firstLine="0"/>
            </w:pPr>
            <w:r w:rsidRPr="00DA3A2B">
              <w:t>Mineralinės trąšos</w:t>
            </w:r>
          </w:p>
          <w:p w:rsidR="00FA41D1" w:rsidRDefault="008517AA" w:rsidP="004B18DE">
            <w:pPr>
              <w:pStyle w:val="Betarp"/>
              <w:widowControl w:val="0"/>
              <w:numPr>
                <w:ilvl w:val="0"/>
                <w:numId w:val="3"/>
              </w:numPr>
              <w:ind w:left="0" w:firstLine="0"/>
            </w:pPr>
            <w:r w:rsidRPr="00DA3A2B">
              <w:t>Organinės trąšos</w:t>
            </w:r>
          </w:p>
          <w:p w:rsidR="008517AA" w:rsidRPr="00DA3A2B" w:rsidRDefault="008517AA" w:rsidP="004B18DE">
            <w:pPr>
              <w:pStyle w:val="Betarp"/>
              <w:widowControl w:val="0"/>
              <w:numPr>
                <w:ilvl w:val="0"/>
                <w:numId w:val="3"/>
              </w:numPr>
              <w:ind w:left="0" w:firstLine="0"/>
            </w:pPr>
            <w:r w:rsidRPr="00DA3A2B">
              <w:t>Mineralinių ir organinių trąšų savybės</w:t>
            </w:r>
          </w:p>
          <w:p w:rsidR="00FA41D1" w:rsidRDefault="008517AA" w:rsidP="004B18DE">
            <w:pPr>
              <w:pStyle w:val="Betarp"/>
              <w:widowControl w:val="0"/>
              <w:rPr>
                <w:b/>
                <w:i/>
              </w:rPr>
            </w:pPr>
            <w:r w:rsidRPr="00DA3A2B">
              <w:rPr>
                <w:b/>
              </w:rPr>
              <w:t>Tema.</w:t>
            </w:r>
            <w:r w:rsidRPr="00DA3A2B">
              <w:t xml:space="preserve"> </w:t>
            </w:r>
            <w:r w:rsidRPr="00DA3A2B">
              <w:rPr>
                <w:b/>
                <w:i/>
              </w:rPr>
              <w:t>Tręšimo sistema</w:t>
            </w:r>
          </w:p>
          <w:p w:rsidR="00FA41D1" w:rsidRDefault="008517AA" w:rsidP="004B18DE">
            <w:pPr>
              <w:pStyle w:val="Betarp"/>
              <w:widowControl w:val="0"/>
              <w:numPr>
                <w:ilvl w:val="0"/>
                <w:numId w:val="3"/>
              </w:numPr>
              <w:ind w:left="0" w:firstLine="0"/>
            </w:pPr>
            <w:r w:rsidRPr="00DA3A2B">
              <w:t>Tręšimo normos skaičiavimas</w:t>
            </w:r>
          </w:p>
          <w:p w:rsidR="00FA41D1" w:rsidRDefault="008517AA" w:rsidP="004B18DE">
            <w:pPr>
              <w:pStyle w:val="Betarp"/>
              <w:widowControl w:val="0"/>
              <w:numPr>
                <w:ilvl w:val="0"/>
                <w:numId w:val="3"/>
              </w:numPr>
              <w:ind w:left="0" w:firstLine="0"/>
            </w:pPr>
            <w:r w:rsidRPr="00DA3A2B">
              <w:t>Pagrindinis tręšimas</w:t>
            </w:r>
          </w:p>
          <w:p w:rsidR="00FA41D1" w:rsidRDefault="008517AA" w:rsidP="004B18DE">
            <w:pPr>
              <w:pStyle w:val="Betarp"/>
              <w:widowControl w:val="0"/>
              <w:numPr>
                <w:ilvl w:val="0"/>
                <w:numId w:val="3"/>
              </w:numPr>
              <w:ind w:left="0" w:firstLine="0"/>
            </w:pPr>
            <w:r w:rsidRPr="00DA3A2B">
              <w:t>Pavasarinis tręšimas</w:t>
            </w:r>
          </w:p>
          <w:p w:rsidR="008517AA" w:rsidRPr="00DA3A2B" w:rsidRDefault="008517AA" w:rsidP="004B18DE">
            <w:pPr>
              <w:pStyle w:val="Betarp"/>
              <w:widowControl w:val="0"/>
              <w:numPr>
                <w:ilvl w:val="0"/>
                <w:numId w:val="3"/>
              </w:numPr>
              <w:ind w:left="0" w:firstLine="0"/>
            </w:pPr>
            <w:r w:rsidRPr="00DA3A2B">
              <w:t>Tręšimas per lapus</w:t>
            </w:r>
          </w:p>
          <w:p w:rsidR="00FA41D1" w:rsidRDefault="008517AA" w:rsidP="004B18DE">
            <w:pPr>
              <w:pStyle w:val="Betarp"/>
              <w:widowControl w:val="0"/>
              <w:rPr>
                <w:b/>
                <w:i/>
              </w:rPr>
            </w:pPr>
            <w:r w:rsidRPr="00DA3A2B">
              <w:rPr>
                <w:b/>
              </w:rPr>
              <w:t>Tema.</w:t>
            </w:r>
            <w:r w:rsidRPr="00DA3A2B">
              <w:t xml:space="preserve"> </w:t>
            </w:r>
            <w:r w:rsidRPr="00DA3A2B">
              <w:rPr>
                <w:b/>
                <w:i/>
              </w:rPr>
              <w:t>Tręšiamosios mašinos</w:t>
            </w:r>
          </w:p>
          <w:p w:rsidR="00FA41D1" w:rsidRDefault="008517AA" w:rsidP="004B18DE">
            <w:pPr>
              <w:pStyle w:val="Betarp"/>
              <w:widowControl w:val="0"/>
              <w:numPr>
                <w:ilvl w:val="0"/>
                <w:numId w:val="3"/>
              </w:numPr>
              <w:ind w:left="0" w:firstLine="0"/>
            </w:pPr>
            <w:r w:rsidRPr="00DA3A2B">
              <w:t>Išberiamų trąšų kiekio nustatymas</w:t>
            </w:r>
          </w:p>
          <w:p w:rsidR="00FA41D1" w:rsidRDefault="008517AA" w:rsidP="004B18DE">
            <w:pPr>
              <w:pStyle w:val="Betarp"/>
              <w:widowControl w:val="0"/>
              <w:numPr>
                <w:ilvl w:val="0"/>
                <w:numId w:val="3"/>
              </w:numPr>
              <w:ind w:left="0" w:firstLine="0"/>
            </w:pPr>
            <w:r w:rsidRPr="00DA3A2B">
              <w:t>Augalų tręšimo mašinų paruošimas darbui</w:t>
            </w:r>
          </w:p>
          <w:p w:rsidR="00FA41D1" w:rsidRDefault="008517AA" w:rsidP="004B18DE">
            <w:pPr>
              <w:pStyle w:val="Betarp"/>
              <w:widowControl w:val="0"/>
              <w:numPr>
                <w:ilvl w:val="0"/>
                <w:numId w:val="3"/>
              </w:numPr>
              <w:ind w:left="0" w:firstLine="0"/>
            </w:pPr>
            <w:r w:rsidRPr="00DA3A2B">
              <w:lastRenderedPageBreak/>
              <w:t>Tręšimo plano sudarymas</w:t>
            </w:r>
          </w:p>
          <w:p w:rsidR="000162B8" w:rsidRPr="00DA3A2B" w:rsidRDefault="008517AA" w:rsidP="004B18DE">
            <w:pPr>
              <w:pStyle w:val="Betarp"/>
              <w:widowControl w:val="0"/>
              <w:numPr>
                <w:ilvl w:val="0"/>
                <w:numId w:val="3"/>
              </w:numPr>
              <w:ind w:left="0" w:firstLine="0"/>
            </w:pPr>
            <w:r w:rsidRPr="00DA3A2B">
              <w:t>Aplinkosaugos reikalavimai</w:t>
            </w:r>
          </w:p>
        </w:tc>
      </w:tr>
      <w:tr w:rsidR="000162B8" w:rsidRPr="00DA3A2B" w:rsidTr="00A81EE1">
        <w:trPr>
          <w:trHeight w:val="57"/>
          <w:jc w:val="center"/>
        </w:trPr>
        <w:tc>
          <w:tcPr>
            <w:tcW w:w="947" w:type="pct"/>
            <w:vMerge w:val="restart"/>
            <w:shd w:val="clear" w:color="auto" w:fill="auto"/>
          </w:tcPr>
          <w:p w:rsidR="00284A43" w:rsidRPr="00DA3A2B" w:rsidRDefault="000162B8" w:rsidP="00125DCD">
            <w:pPr>
              <w:widowControl w:val="0"/>
            </w:pPr>
            <w:r w:rsidRPr="00DA3A2B">
              <w:t xml:space="preserve">2. Nuimti ir sandėliuoti </w:t>
            </w:r>
            <w:r w:rsidR="007B4BFC" w:rsidRPr="00437CFF">
              <w:t xml:space="preserve">sėklų </w:t>
            </w:r>
            <w:r w:rsidRPr="00437CFF">
              <w:t>derlių.</w:t>
            </w:r>
          </w:p>
        </w:tc>
        <w:tc>
          <w:tcPr>
            <w:tcW w:w="1129" w:type="pct"/>
            <w:shd w:val="clear" w:color="auto" w:fill="auto"/>
          </w:tcPr>
          <w:p w:rsidR="000162B8" w:rsidRPr="00DA3A2B" w:rsidRDefault="000162B8" w:rsidP="004B18DE">
            <w:pPr>
              <w:widowControl w:val="0"/>
            </w:pPr>
            <w:r w:rsidRPr="00DA3A2B">
              <w:t xml:space="preserve">2.1. </w:t>
            </w:r>
            <w:r w:rsidR="00437CFF">
              <w:t>Apibūdinti sėklų derliaus nuėmimo laiką, būdus</w:t>
            </w:r>
            <w:r w:rsidR="0097165A">
              <w:t>, p</w:t>
            </w:r>
            <w:r w:rsidR="00437CFF">
              <w:t>riemones</w:t>
            </w:r>
            <w:r w:rsidR="0097165A">
              <w:t xml:space="preserve"> ir derliaus transportavimo reikalavimus.</w:t>
            </w:r>
          </w:p>
        </w:tc>
        <w:tc>
          <w:tcPr>
            <w:tcW w:w="2924" w:type="pct"/>
            <w:shd w:val="clear" w:color="auto" w:fill="auto"/>
          </w:tcPr>
          <w:p w:rsidR="000162B8" w:rsidRPr="00DA3A2B" w:rsidRDefault="000162B8" w:rsidP="004B18DE">
            <w:pPr>
              <w:widowControl w:val="0"/>
              <w:rPr>
                <w:b/>
              </w:rPr>
            </w:pPr>
            <w:r w:rsidRPr="00DA3A2B">
              <w:rPr>
                <w:b/>
              </w:rPr>
              <w:t xml:space="preserve">Tema. </w:t>
            </w:r>
            <w:r w:rsidRPr="00DA3A2B">
              <w:rPr>
                <w:b/>
                <w:i/>
              </w:rPr>
              <w:t>Sėklų derliaus nuėmimas</w:t>
            </w:r>
          </w:p>
          <w:p w:rsidR="00D020D2" w:rsidRDefault="00D020D2" w:rsidP="004B18DE">
            <w:pPr>
              <w:pStyle w:val="Betarp"/>
              <w:widowControl w:val="0"/>
              <w:numPr>
                <w:ilvl w:val="0"/>
                <w:numId w:val="3"/>
              </w:numPr>
              <w:ind w:left="0" w:firstLine="0"/>
            </w:pPr>
            <w:r>
              <w:t>Sėklų derliaus nuėmimo laikas</w:t>
            </w:r>
          </w:p>
          <w:p w:rsidR="000162B8" w:rsidRDefault="0083200B" w:rsidP="004B18DE">
            <w:pPr>
              <w:pStyle w:val="Betarp"/>
              <w:widowControl w:val="0"/>
              <w:numPr>
                <w:ilvl w:val="0"/>
                <w:numId w:val="3"/>
              </w:numPr>
              <w:ind w:left="0" w:firstLine="0"/>
            </w:pPr>
            <w:r>
              <w:t xml:space="preserve">Sėklų derliaus nuėmimo būdai </w:t>
            </w:r>
            <w:r w:rsidR="000162B8" w:rsidRPr="00DA3A2B">
              <w:t>ir priemonės</w:t>
            </w:r>
          </w:p>
          <w:p w:rsidR="00437CFF" w:rsidRPr="00D020D2" w:rsidRDefault="00437CFF" w:rsidP="004B18DE">
            <w:pPr>
              <w:widowControl w:val="0"/>
            </w:pPr>
            <w:r w:rsidRPr="00DA3A2B">
              <w:rPr>
                <w:b/>
              </w:rPr>
              <w:t xml:space="preserve">Tema. </w:t>
            </w:r>
            <w:r w:rsidR="00D020D2" w:rsidRPr="00D020D2">
              <w:rPr>
                <w:b/>
                <w:i/>
              </w:rPr>
              <w:t>Sėklų nuėmimo agrotechnikos elementai</w:t>
            </w:r>
          </w:p>
          <w:p w:rsidR="00437CFF" w:rsidRPr="00DA3A2B" w:rsidRDefault="0097165A" w:rsidP="004B18DE">
            <w:pPr>
              <w:pStyle w:val="Betarp"/>
              <w:widowControl w:val="0"/>
              <w:numPr>
                <w:ilvl w:val="0"/>
                <w:numId w:val="3"/>
              </w:numPr>
              <w:ind w:left="0" w:firstLine="0"/>
            </w:pPr>
            <w:r w:rsidRPr="00DA3A2B">
              <w:t>Derliaus nuėmimo technika</w:t>
            </w:r>
          </w:p>
          <w:p w:rsidR="0083200B" w:rsidRPr="00DA3A2B" w:rsidRDefault="0097165A" w:rsidP="004B18DE">
            <w:pPr>
              <w:pStyle w:val="Betarp"/>
              <w:widowControl w:val="0"/>
              <w:numPr>
                <w:ilvl w:val="0"/>
                <w:numId w:val="3"/>
              </w:numPr>
              <w:ind w:left="0" w:firstLine="0"/>
            </w:pPr>
            <w:r>
              <w:t xml:space="preserve">Sėklų derliaus </w:t>
            </w:r>
            <w:r w:rsidR="00437CFF" w:rsidRPr="00DA3A2B">
              <w:t>transportavimo reikalavimai</w:t>
            </w:r>
          </w:p>
        </w:tc>
      </w:tr>
      <w:tr w:rsidR="000162B8" w:rsidRPr="00DA3A2B" w:rsidTr="00A81EE1">
        <w:trPr>
          <w:trHeight w:val="57"/>
          <w:jc w:val="center"/>
        </w:trPr>
        <w:tc>
          <w:tcPr>
            <w:tcW w:w="947" w:type="pct"/>
            <w:vMerge/>
            <w:shd w:val="clear" w:color="auto" w:fill="auto"/>
          </w:tcPr>
          <w:p w:rsidR="000162B8" w:rsidRPr="00DA3A2B" w:rsidRDefault="000162B8" w:rsidP="004B18DE">
            <w:pPr>
              <w:widowControl w:val="0"/>
            </w:pPr>
          </w:p>
        </w:tc>
        <w:tc>
          <w:tcPr>
            <w:tcW w:w="1129" w:type="pct"/>
            <w:shd w:val="clear" w:color="auto" w:fill="auto"/>
          </w:tcPr>
          <w:p w:rsidR="000162B8" w:rsidRPr="00DA3A2B" w:rsidRDefault="003926B3" w:rsidP="004B18DE">
            <w:pPr>
              <w:widowControl w:val="0"/>
            </w:pPr>
            <w:r>
              <w:t>2.</w:t>
            </w:r>
            <w:r w:rsidR="000162B8" w:rsidRPr="00DA3A2B">
              <w:t>2. Paru</w:t>
            </w:r>
            <w:r w:rsidR="005E6751">
              <w:t>ošti sėklų derlių sandėliavimui, laikantis sėklų sa</w:t>
            </w:r>
            <w:r w:rsidR="00125DCD">
              <w:t>ndėliavimo patalpų reikalavimų.</w:t>
            </w:r>
          </w:p>
        </w:tc>
        <w:tc>
          <w:tcPr>
            <w:tcW w:w="2924" w:type="pct"/>
            <w:shd w:val="clear" w:color="auto" w:fill="auto"/>
          </w:tcPr>
          <w:p w:rsidR="000162B8" w:rsidRPr="00DA3A2B" w:rsidRDefault="000162B8" w:rsidP="004B18DE">
            <w:pPr>
              <w:widowControl w:val="0"/>
              <w:rPr>
                <w:b/>
              </w:rPr>
            </w:pPr>
            <w:r w:rsidRPr="00DA3A2B">
              <w:rPr>
                <w:b/>
              </w:rPr>
              <w:t xml:space="preserve">Tema. </w:t>
            </w:r>
            <w:r w:rsidRPr="00DA3A2B">
              <w:rPr>
                <w:b/>
                <w:i/>
              </w:rPr>
              <w:t>Sėklų de</w:t>
            </w:r>
            <w:r w:rsidR="0097165A">
              <w:rPr>
                <w:b/>
                <w:i/>
              </w:rPr>
              <w:t>rliaus sandėliavimo taisyklės</w:t>
            </w:r>
          </w:p>
          <w:p w:rsidR="0097165A" w:rsidRDefault="000162B8" w:rsidP="004B18DE">
            <w:pPr>
              <w:pStyle w:val="Betarp"/>
              <w:widowControl w:val="0"/>
              <w:numPr>
                <w:ilvl w:val="0"/>
                <w:numId w:val="3"/>
              </w:numPr>
              <w:ind w:left="0" w:firstLine="0"/>
            </w:pPr>
            <w:r w:rsidRPr="00DA3A2B">
              <w:t>Sėklų produkcijos savybės</w:t>
            </w:r>
            <w:r w:rsidR="005E6751">
              <w:t xml:space="preserve"> ir kokybės reikalavimai</w:t>
            </w:r>
          </w:p>
          <w:p w:rsidR="00F716AC" w:rsidRDefault="0097165A" w:rsidP="004B18DE">
            <w:pPr>
              <w:pStyle w:val="Betarp"/>
              <w:widowControl w:val="0"/>
              <w:numPr>
                <w:ilvl w:val="0"/>
                <w:numId w:val="3"/>
              </w:numPr>
              <w:ind w:left="0" w:firstLine="0"/>
            </w:pPr>
            <w:r>
              <w:t xml:space="preserve">Veiksniai, </w:t>
            </w:r>
            <w:r w:rsidR="000162B8" w:rsidRPr="00DA3A2B">
              <w:t xml:space="preserve">įtakojantys </w:t>
            </w:r>
            <w:r>
              <w:t xml:space="preserve">sėklų </w:t>
            </w:r>
            <w:r w:rsidR="000162B8" w:rsidRPr="00DA3A2B">
              <w:t>kokybę</w:t>
            </w:r>
          </w:p>
          <w:p w:rsidR="0097165A" w:rsidRPr="00DA3A2B" w:rsidRDefault="0097165A" w:rsidP="004B18DE">
            <w:pPr>
              <w:widowControl w:val="0"/>
              <w:rPr>
                <w:b/>
              </w:rPr>
            </w:pPr>
            <w:r w:rsidRPr="00DA3A2B">
              <w:rPr>
                <w:b/>
              </w:rPr>
              <w:t xml:space="preserve">Tema. </w:t>
            </w:r>
            <w:r w:rsidRPr="00DA3A2B">
              <w:rPr>
                <w:b/>
                <w:i/>
              </w:rPr>
              <w:t>Sėklų de</w:t>
            </w:r>
            <w:r>
              <w:rPr>
                <w:b/>
                <w:i/>
              </w:rPr>
              <w:t>rliaus paruošimas sandėliavimui</w:t>
            </w:r>
          </w:p>
          <w:p w:rsidR="00F716AC" w:rsidRDefault="0097165A" w:rsidP="004B18DE">
            <w:pPr>
              <w:pStyle w:val="Betarp"/>
              <w:widowControl w:val="0"/>
              <w:numPr>
                <w:ilvl w:val="0"/>
                <w:numId w:val="3"/>
              </w:numPr>
              <w:ind w:left="0" w:firstLine="0"/>
            </w:pPr>
            <w:r w:rsidRPr="00DA3A2B">
              <w:t>Sėklų valymo būdai ir priemonės</w:t>
            </w:r>
          </w:p>
          <w:p w:rsidR="00F716AC" w:rsidRDefault="0097165A" w:rsidP="004B18DE">
            <w:pPr>
              <w:pStyle w:val="Betarp"/>
              <w:widowControl w:val="0"/>
              <w:numPr>
                <w:ilvl w:val="0"/>
                <w:numId w:val="3"/>
              </w:numPr>
              <w:ind w:left="0" w:firstLine="0"/>
            </w:pPr>
            <w:r w:rsidRPr="00DA3A2B">
              <w:t xml:space="preserve">Sėklų </w:t>
            </w:r>
            <w:r w:rsidRPr="0061643B">
              <w:t>džiovinimo būdai bei džiovinimo technologijoms keliami reikalavimai</w:t>
            </w:r>
          </w:p>
          <w:p w:rsidR="00D064F9" w:rsidRPr="00DA3A2B" w:rsidRDefault="0097165A" w:rsidP="004B18DE">
            <w:pPr>
              <w:pStyle w:val="Betarp"/>
              <w:widowControl w:val="0"/>
              <w:numPr>
                <w:ilvl w:val="0"/>
                <w:numId w:val="3"/>
              </w:numPr>
              <w:ind w:left="0" w:firstLine="0"/>
            </w:pPr>
            <w:r w:rsidRPr="00DA3A2B">
              <w:t xml:space="preserve">Sėklų sandėliavimo patalpų reikalavimai </w:t>
            </w:r>
          </w:p>
        </w:tc>
      </w:tr>
      <w:tr w:rsidR="000162B8" w:rsidRPr="00DA3A2B" w:rsidTr="00A81EE1">
        <w:trPr>
          <w:trHeight w:val="57"/>
          <w:jc w:val="center"/>
        </w:trPr>
        <w:tc>
          <w:tcPr>
            <w:tcW w:w="947" w:type="pct"/>
            <w:vMerge/>
            <w:shd w:val="clear" w:color="auto" w:fill="auto"/>
          </w:tcPr>
          <w:p w:rsidR="000162B8" w:rsidRPr="00DA3A2B" w:rsidRDefault="000162B8" w:rsidP="004B18DE">
            <w:pPr>
              <w:widowControl w:val="0"/>
            </w:pPr>
          </w:p>
        </w:tc>
        <w:tc>
          <w:tcPr>
            <w:tcW w:w="1129" w:type="pct"/>
            <w:shd w:val="clear" w:color="auto" w:fill="auto"/>
          </w:tcPr>
          <w:p w:rsidR="000162B8" w:rsidRPr="00DA3A2B" w:rsidRDefault="003915C0" w:rsidP="004B18DE">
            <w:pPr>
              <w:widowControl w:val="0"/>
            </w:pPr>
            <w:r w:rsidRPr="00DA3A2B">
              <w:t>2.3</w:t>
            </w:r>
            <w:r w:rsidR="001F439B">
              <w:t>. Sandėliuoti sėklų derlių, vadovaujantis sėklų laikymo sąlygomis ir priežiūros reikalavimais.</w:t>
            </w:r>
          </w:p>
        </w:tc>
        <w:tc>
          <w:tcPr>
            <w:tcW w:w="2924" w:type="pct"/>
            <w:shd w:val="clear" w:color="auto" w:fill="auto"/>
          </w:tcPr>
          <w:p w:rsidR="000162B8" w:rsidRPr="00DA3A2B" w:rsidRDefault="000162B8" w:rsidP="004B18DE">
            <w:pPr>
              <w:widowControl w:val="0"/>
              <w:rPr>
                <w:b/>
              </w:rPr>
            </w:pPr>
            <w:r w:rsidRPr="00DA3A2B">
              <w:rPr>
                <w:b/>
              </w:rPr>
              <w:t xml:space="preserve">Tema. </w:t>
            </w:r>
            <w:r w:rsidRPr="00DA3A2B">
              <w:rPr>
                <w:b/>
                <w:i/>
              </w:rPr>
              <w:t>Sėklų derliaus sandėliavimas</w:t>
            </w:r>
          </w:p>
          <w:p w:rsidR="00F716AC" w:rsidRDefault="000162B8" w:rsidP="004B18DE">
            <w:pPr>
              <w:pStyle w:val="Betarp"/>
              <w:widowControl w:val="0"/>
              <w:numPr>
                <w:ilvl w:val="0"/>
                <w:numId w:val="3"/>
              </w:numPr>
              <w:ind w:left="0" w:firstLine="0"/>
            </w:pPr>
            <w:r w:rsidRPr="00DA3A2B">
              <w:t>Sėklų</w:t>
            </w:r>
            <w:r w:rsidRPr="0061643B">
              <w:t xml:space="preserve"> laikymo būdai</w:t>
            </w:r>
          </w:p>
          <w:p w:rsidR="00F716AC" w:rsidRDefault="000162B8" w:rsidP="004B18DE">
            <w:pPr>
              <w:pStyle w:val="Betarp"/>
              <w:widowControl w:val="0"/>
              <w:numPr>
                <w:ilvl w:val="0"/>
                <w:numId w:val="3"/>
              </w:numPr>
              <w:ind w:left="0" w:firstLine="0"/>
            </w:pPr>
            <w:r w:rsidRPr="00DA3A2B">
              <w:t>Sėklų laikymo sąlygos ir priežiūros reikalavimai</w:t>
            </w:r>
          </w:p>
          <w:p w:rsidR="003F4610" w:rsidRPr="00DA3A2B" w:rsidRDefault="003F4610" w:rsidP="004B18DE">
            <w:pPr>
              <w:widowControl w:val="0"/>
              <w:rPr>
                <w:b/>
              </w:rPr>
            </w:pPr>
            <w:r w:rsidRPr="00DA3A2B">
              <w:rPr>
                <w:b/>
              </w:rPr>
              <w:t xml:space="preserve">Tema. </w:t>
            </w:r>
            <w:r>
              <w:rPr>
                <w:b/>
                <w:i/>
              </w:rPr>
              <w:t>Sėklų derliaus sandėliavimo technika</w:t>
            </w:r>
          </w:p>
          <w:p w:rsidR="003F4610" w:rsidRDefault="003F4610" w:rsidP="004B18DE">
            <w:pPr>
              <w:pStyle w:val="Betarp"/>
              <w:widowControl w:val="0"/>
              <w:numPr>
                <w:ilvl w:val="0"/>
                <w:numId w:val="3"/>
              </w:numPr>
              <w:ind w:left="0" w:firstLine="0"/>
            </w:pPr>
            <w:r w:rsidRPr="00DA3A2B">
              <w:t>Sėklų</w:t>
            </w:r>
            <w:r w:rsidRPr="0061643B">
              <w:t xml:space="preserve"> sandėliavimui naudojama technika</w:t>
            </w:r>
          </w:p>
          <w:p w:rsidR="003E200D" w:rsidRPr="0061643B" w:rsidRDefault="0061643B" w:rsidP="004B18DE">
            <w:pPr>
              <w:pStyle w:val="Betarp"/>
              <w:widowControl w:val="0"/>
              <w:numPr>
                <w:ilvl w:val="0"/>
                <w:numId w:val="3"/>
              </w:numPr>
              <w:ind w:left="0" w:firstLine="0"/>
            </w:pPr>
            <w:r w:rsidRPr="0061643B">
              <w:t>D</w:t>
            </w:r>
            <w:r w:rsidRPr="003F4610">
              <w:t>erliaus apdirbimo ir s</w:t>
            </w:r>
            <w:r>
              <w:t>andėliavimo technika bei įranga</w:t>
            </w:r>
          </w:p>
        </w:tc>
      </w:tr>
      <w:tr w:rsidR="000162B8" w:rsidRPr="00DA3A2B" w:rsidTr="0075165C">
        <w:trPr>
          <w:trHeight w:val="57"/>
          <w:jc w:val="center"/>
        </w:trPr>
        <w:tc>
          <w:tcPr>
            <w:tcW w:w="947" w:type="pct"/>
          </w:tcPr>
          <w:p w:rsidR="000162B8" w:rsidRPr="00DA3A2B" w:rsidRDefault="000162B8" w:rsidP="004B18DE">
            <w:pPr>
              <w:pStyle w:val="Betarp"/>
              <w:widowControl w:val="0"/>
              <w:rPr>
                <w:highlight w:val="yellow"/>
              </w:rPr>
            </w:pPr>
            <w:r w:rsidRPr="00DA3A2B">
              <w:t>Mokymosi pasiekimų vertinimo kriterijai</w:t>
            </w:r>
          </w:p>
        </w:tc>
        <w:tc>
          <w:tcPr>
            <w:tcW w:w="4053" w:type="pct"/>
            <w:gridSpan w:val="2"/>
          </w:tcPr>
          <w:p w:rsidR="00006439" w:rsidRDefault="00006439" w:rsidP="004B18DE">
            <w:pPr>
              <w:widowControl w:val="0"/>
              <w:jc w:val="both"/>
            </w:pPr>
            <w:r>
              <w:t xml:space="preserve">Apibūdintos sėklinių pasėlių rūšys, jų sėjos bei sodinimo terminai. Parengtos prevencinės priemonės nuo sėklinių pasėlių ligų, vadovaujantis kenksmingojo organizmo fitosanitarinės kontrolės ir </w:t>
            </w:r>
            <w:proofErr w:type="spellStart"/>
            <w:r>
              <w:t>fitosanitarijos</w:t>
            </w:r>
            <w:proofErr w:type="spellEnd"/>
            <w:r>
              <w:t xml:space="preserve"> priemonių taisyklėmis. Parengtas tręšimo planas parenkant tręšimo sistemą ir trąšas sėkliniams pasėliams, laikantis aplinkosaugos reikalavimų. Apibūdintas sėklų derliaus nuėmimo laikas, būdai, priemonės ir derliaus transportavimo reikalavimai. Sėklų derlius paruoštas sandėliavimui, laikantis sėklų sandėliavimo patalpų reikalavimų. Susandėliuotas sėklų </w:t>
            </w:r>
            <w:r w:rsidR="00FA5425">
              <w:t>derlius</w:t>
            </w:r>
            <w:r>
              <w:t>, vadovaujantis sėklų laikymo sąlygomis ir priežiūros reikalavimais.</w:t>
            </w:r>
          </w:p>
          <w:p w:rsidR="000162B8" w:rsidRPr="00DA3A2B" w:rsidRDefault="000162B8" w:rsidP="004B18DE">
            <w:pPr>
              <w:widowControl w:val="0"/>
              <w:jc w:val="both"/>
            </w:pPr>
            <w:r w:rsidRPr="00DA3A2B">
              <w:t xml:space="preserve">Dėvėti tinkami darbo drabužiai ir avalynė, asmeninės apsaugos priemonės. Baigus darbą, darbo vieta išvalyta, sutvarkyta, nuvalyti įrankiai ir </w:t>
            </w:r>
            <w:r w:rsidRPr="00FA5425">
              <w:t xml:space="preserve">likusios medžiagos sudėtos į jų saugojimo vietą. Darbai atlikti kokybiškai, laikantis darbų technologijos bei </w:t>
            </w:r>
            <w:r w:rsidR="00B04677" w:rsidRPr="00FA5425">
              <w:t>darbuotojų saugos ir sveikatos, ergonomikos, priešgaisrinės saugos ir aplinkosaugos reikalavimų.</w:t>
            </w:r>
            <w:r w:rsidRPr="00FA5425">
              <w:t xml:space="preserve"> </w:t>
            </w:r>
            <w:r w:rsidR="00B04677" w:rsidRPr="00DA3A2B">
              <w:t>M</w:t>
            </w:r>
            <w:r w:rsidRPr="00DA3A2B">
              <w:t>edžiagos ir įranga parinktos, paruoštos darbui bei naudotos tikslingai. Vartoti tikslūs techniniai ir technologiniai terminai valstybine kalba, bendrauta laikantis darbo etikos ir kultūros principų.</w:t>
            </w:r>
          </w:p>
        </w:tc>
      </w:tr>
      <w:tr w:rsidR="000162B8" w:rsidRPr="00DA3A2B" w:rsidTr="0075165C">
        <w:trPr>
          <w:trHeight w:val="57"/>
          <w:jc w:val="center"/>
        </w:trPr>
        <w:tc>
          <w:tcPr>
            <w:tcW w:w="947" w:type="pct"/>
          </w:tcPr>
          <w:p w:rsidR="000162B8" w:rsidRPr="00DA3A2B" w:rsidRDefault="000162B8" w:rsidP="004B18DE">
            <w:pPr>
              <w:pStyle w:val="2vidutinistinklelis1"/>
              <w:widowControl w:val="0"/>
            </w:pPr>
            <w:r w:rsidRPr="00DA3A2B">
              <w:t>Reikalavimai mokymui skirtiems metodiniams ir materialiesiems ištekliams</w:t>
            </w:r>
          </w:p>
        </w:tc>
        <w:tc>
          <w:tcPr>
            <w:tcW w:w="4053" w:type="pct"/>
            <w:gridSpan w:val="2"/>
          </w:tcPr>
          <w:p w:rsidR="00FA41D1" w:rsidRDefault="00F62E1A" w:rsidP="004B18DE">
            <w:pPr>
              <w:widowControl w:val="0"/>
              <w:rPr>
                <w:rFonts w:eastAsia="Calibri"/>
                <w:i/>
              </w:rPr>
            </w:pPr>
            <w:r w:rsidRPr="00DA3A2B">
              <w:rPr>
                <w:rFonts w:eastAsia="Calibri"/>
                <w:i/>
              </w:rPr>
              <w:t>Mokymo(si) medžiaga:</w:t>
            </w:r>
          </w:p>
          <w:p w:rsidR="00FA41D1" w:rsidRDefault="00F62E1A" w:rsidP="004B18DE">
            <w:pPr>
              <w:pStyle w:val="Betarp"/>
              <w:widowControl w:val="0"/>
              <w:numPr>
                <w:ilvl w:val="0"/>
                <w:numId w:val="1"/>
              </w:numPr>
              <w:ind w:left="0" w:firstLine="0"/>
            </w:pPr>
            <w:r w:rsidRPr="00DA3A2B">
              <w:t>Vadovėliai ir kita mokomoji medžiaga</w:t>
            </w:r>
          </w:p>
          <w:p w:rsidR="00FA41D1" w:rsidRDefault="00F62E1A" w:rsidP="004B18DE">
            <w:pPr>
              <w:pStyle w:val="Betarp"/>
              <w:widowControl w:val="0"/>
              <w:numPr>
                <w:ilvl w:val="0"/>
                <w:numId w:val="1"/>
              </w:numPr>
              <w:ind w:left="0" w:firstLine="0"/>
            </w:pPr>
            <w:r w:rsidRPr="00DA3A2B">
              <w:t>Testas turimiems gebėjimams vertinti</w:t>
            </w:r>
          </w:p>
          <w:p w:rsidR="00FA41D1" w:rsidRDefault="00F62E1A" w:rsidP="004B18DE">
            <w:pPr>
              <w:pStyle w:val="Betarp"/>
              <w:widowControl w:val="0"/>
              <w:numPr>
                <w:ilvl w:val="0"/>
                <w:numId w:val="1"/>
              </w:numPr>
              <w:ind w:left="0" w:firstLine="0"/>
              <w:rPr>
                <w:rFonts w:eastAsia="Calibri"/>
                <w:noProof/>
              </w:rPr>
            </w:pPr>
            <w:r w:rsidRPr="00DA3A2B">
              <w:rPr>
                <w:rFonts w:eastAsia="Calibri"/>
                <w:noProof/>
              </w:rPr>
              <w:lastRenderedPageBreak/>
              <w:t>Darbuotojų saugos ir sveikatos reikalavimai</w:t>
            </w:r>
          </w:p>
          <w:p w:rsidR="00FA41D1" w:rsidRDefault="00F62E1A" w:rsidP="004B18DE">
            <w:pPr>
              <w:pStyle w:val="Betarp"/>
              <w:widowControl w:val="0"/>
              <w:numPr>
                <w:ilvl w:val="0"/>
                <w:numId w:val="1"/>
              </w:numPr>
              <w:ind w:left="0" w:firstLine="0"/>
              <w:jc w:val="both"/>
            </w:pPr>
            <w:r w:rsidRPr="00DA3A2B">
              <w:t>Geros augalų apsaugos praktikos taisyklės</w:t>
            </w:r>
          </w:p>
          <w:p w:rsidR="00FA41D1" w:rsidRDefault="00F62E1A" w:rsidP="004B18DE">
            <w:pPr>
              <w:pStyle w:val="Betarp"/>
              <w:widowControl w:val="0"/>
              <w:numPr>
                <w:ilvl w:val="0"/>
                <w:numId w:val="1"/>
              </w:numPr>
              <w:ind w:left="0" w:firstLine="0"/>
              <w:jc w:val="both"/>
            </w:pPr>
            <w:r w:rsidRPr="00DA3A2B">
              <w:t>Žemės ūkio mašinų eksploatavimo instrukcijos</w:t>
            </w:r>
          </w:p>
          <w:p w:rsidR="00FA41D1" w:rsidRDefault="00F62E1A" w:rsidP="004B18DE">
            <w:pPr>
              <w:pStyle w:val="Betarp"/>
              <w:widowControl w:val="0"/>
              <w:numPr>
                <w:ilvl w:val="0"/>
                <w:numId w:val="1"/>
              </w:numPr>
              <w:ind w:left="0" w:firstLine="0"/>
              <w:rPr>
                <w:rFonts w:eastAsia="Calibri"/>
              </w:rPr>
            </w:pPr>
            <w:r w:rsidRPr="00DA3A2B">
              <w:rPr>
                <w:rFonts w:eastAsia="Calibri"/>
              </w:rPr>
              <w:t>LR augalų apsaugos įstatymas</w:t>
            </w:r>
          </w:p>
          <w:p w:rsidR="00FA41D1" w:rsidRDefault="00F62E1A" w:rsidP="004B18DE">
            <w:pPr>
              <w:pStyle w:val="Betarp"/>
              <w:widowControl w:val="0"/>
              <w:numPr>
                <w:ilvl w:val="0"/>
                <w:numId w:val="1"/>
              </w:numPr>
              <w:ind w:left="0" w:firstLine="0"/>
              <w:rPr>
                <w:rFonts w:eastAsia="Calibri"/>
              </w:rPr>
            </w:pPr>
            <w:r w:rsidRPr="00DA3A2B">
              <w:rPr>
                <w:rFonts w:eastAsia="Calibri"/>
              </w:rPr>
              <w:t>LR tręšiamųjų produktų įstatymas</w:t>
            </w:r>
          </w:p>
          <w:p w:rsidR="00FA41D1" w:rsidRDefault="00F62E1A" w:rsidP="004B18DE">
            <w:pPr>
              <w:pStyle w:val="Betarp"/>
              <w:widowControl w:val="0"/>
              <w:numPr>
                <w:ilvl w:val="0"/>
                <w:numId w:val="1"/>
              </w:numPr>
              <w:ind w:left="0" w:firstLine="0"/>
            </w:pPr>
            <w:r w:rsidRPr="00DA3A2B">
              <w:t>Lietuvos žemės ūkio ir kaimo plėtros strateginis planas</w:t>
            </w:r>
          </w:p>
          <w:p w:rsidR="00FA41D1" w:rsidRDefault="00F62E1A" w:rsidP="004B18DE">
            <w:pPr>
              <w:pStyle w:val="Betarp"/>
              <w:widowControl w:val="0"/>
              <w:numPr>
                <w:ilvl w:val="0"/>
                <w:numId w:val="1"/>
              </w:numPr>
              <w:ind w:left="0" w:firstLine="0"/>
            </w:pPr>
            <w:r w:rsidRPr="00DA3A2B">
              <w:t>LR atliekų tvarkymo įstatymas</w:t>
            </w:r>
          </w:p>
          <w:p w:rsidR="00F62E1A" w:rsidRPr="003926B3" w:rsidRDefault="00F62E1A" w:rsidP="004B18DE">
            <w:pPr>
              <w:pStyle w:val="Betarp"/>
              <w:widowControl w:val="0"/>
              <w:numPr>
                <w:ilvl w:val="0"/>
                <w:numId w:val="1"/>
              </w:numPr>
              <w:ind w:left="0" w:firstLine="0"/>
            </w:pPr>
            <w:r w:rsidRPr="00DA3A2B">
              <w:rPr>
                <w:rFonts w:eastAsia="Calibri"/>
                <w:szCs w:val="22"/>
                <w:lang w:eastAsia="en-US"/>
              </w:rPr>
              <w:t>Žemės ūkio mašinų eksploatacijos instrukcijos</w:t>
            </w:r>
          </w:p>
          <w:p w:rsidR="003926B3" w:rsidRPr="00FA5425" w:rsidRDefault="003926B3" w:rsidP="004B18DE">
            <w:pPr>
              <w:pStyle w:val="Betarp"/>
              <w:widowControl w:val="0"/>
              <w:numPr>
                <w:ilvl w:val="0"/>
                <w:numId w:val="1"/>
              </w:numPr>
              <w:ind w:left="0" w:firstLine="0"/>
              <w:jc w:val="both"/>
            </w:pPr>
            <w:r w:rsidRPr="00FA5425">
              <w:t>Katalogai, plakatai ir kita vaizdinė medžiaga</w:t>
            </w:r>
          </w:p>
          <w:p w:rsidR="00FA41D1" w:rsidRDefault="00F62E1A" w:rsidP="004B18DE">
            <w:pPr>
              <w:pStyle w:val="Betarp"/>
              <w:widowControl w:val="0"/>
              <w:rPr>
                <w:rFonts w:eastAsia="Calibri"/>
                <w:i/>
              </w:rPr>
            </w:pPr>
            <w:r w:rsidRPr="00DA3A2B">
              <w:rPr>
                <w:rFonts w:eastAsia="Calibri"/>
                <w:i/>
              </w:rPr>
              <w:t>Mokymo(si) priemonės:</w:t>
            </w:r>
          </w:p>
          <w:p w:rsidR="00FA41D1" w:rsidRDefault="00F62E1A" w:rsidP="004B18DE">
            <w:pPr>
              <w:pStyle w:val="Betarp"/>
              <w:widowControl w:val="0"/>
              <w:numPr>
                <w:ilvl w:val="0"/>
                <w:numId w:val="1"/>
              </w:numPr>
              <w:ind w:left="0" w:firstLine="0"/>
              <w:jc w:val="both"/>
            </w:pPr>
            <w:r w:rsidRPr="00DA3A2B">
              <w:t>Techninės priemonės mokymo(si) medžiagai iliustruoti, vizualizuoti, pristatyti</w:t>
            </w:r>
          </w:p>
          <w:p w:rsidR="00FA41D1" w:rsidRDefault="00F62E1A" w:rsidP="004B18DE">
            <w:pPr>
              <w:pStyle w:val="Betarp"/>
              <w:widowControl w:val="0"/>
              <w:numPr>
                <w:ilvl w:val="0"/>
                <w:numId w:val="1"/>
              </w:numPr>
              <w:ind w:left="0" w:firstLine="0"/>
              <w:jc w:val="both"/>
            </w:pPr>
            <w:r w:rsidRPr="00DA3A2B">
              <w:t>Dirvos paruošimo įrankiai, padargai ir mašinos</w:t>
            </w:r>
          </w:p>
          <w:p w:rsidR="00FA41D1" w:rsidRDefault="00F62E1A" w:rsidP="004B18DE">
            <w:pPr>
              <w:pStyle w:val="Betarp"/>
              <w:widowControl w:val="0"/>
              <w:numPr>
                <w:ilvl w:val="0"/>
                <w:numId w:val="1"/>
              </w:numPr>
              <w:ind w:left="0" w:firstLine="0"/>
              <w:jc w:val="both"/>
            </w:pPr>
            <w:r w:rsidRPr="00DA3A2B">
              <w:t>Pirmosios pagalbos rinkinys</w:t>
            </w:r>
          </w:p>
          <w:p w:rsidR="00A16018" w:rsidRPr="00DA3A2B" w:rsidRDefault="00F62E1A" w:rsidP="004B18DE">
            <w:pPr>
              <w:pStyle w:val="Betarp"/>
              <w:widowControl w:val="0"/>
              <w:numPr>
                <w:ilvl w:val="0"/>
                <w:numId w:val="1"/>
              </w:numPr>
              <w:ind w:left="0" w:firstLine="0"/>
              <w:jc w:val="both"/>
            </w:pPr>
            <w:r w:rsidRPr="00DA3A2B">
              <w:t>Darbo drabužiai, apavas, asmeninės apsaugos priemonės</w:t>
            </w:r>
          </w:p>
        </w:tc>
      </w:tr>
      <w:tr w:rsidR="003926B3" w:rsidRPr="00DA3A2B" w:rsidTr="0075165C">
        <w:trPr>
          <w:trHeight w:val="57"/>
          <w:jc w:val="center"/>
        </w:trPr>
        <w:tc>
          <w:tcPr>
            <w:tcW w:w="947" w:type="pct"/>
          </w:tcPr>
          <w:p w:rsidR="003926B3" w:rsidRPr="00FA5425" w:rsidRDefault="003926B3" w:rsidP="004B18DE">
            <w:pPr>
              <w:pStyle w:val="2vidutinistinklelis1"/>
              <w:widowControl w:val="0"/>
            </w:pPr>
            <w:r w:rsidRPr="00FA5425">
              <w:t>Reikalavimai teorinio ir praktinio mokymo vietai</w:t>
            </w:r>
          </w:p>
        </w:tc>
        <w:tc>
          <w:tcPr>
            <w:tcW w:w="4053" w:type="pct"/>
            <w:gridSpan w:val="2"/>
          </w:tcPr>
          <w:p w:rsidR="00B859CF" w:rsidRPr="003F4610" w:rsidRDefault="00B06069" w:rsidP="004B18DE">
            <w:pPr>
              <w:pStyle w:val="Betarp"/>
              <w:widowControl w:val="0"/>
              <w:jc w:val="both"/>
            </w:pPr>
            <w:r w:rsidRPr="00FA5425">
              <w:t>Klasė ar kita mokymui(si) pritaikyta patalpa su techninėmis priemonėmis (</w:t>
            </w:r>
            <w:r w:rsidRPr="00FA5425">
              <w:rPr>
                <w:noProof/>
              </w:rPr>
              <w:t xml:space="preserve">kompiuteriu, </w:t>
            </w:r>
            <w:r w:rsidRPr="00FA5425">
              <w:t>prieiga prie interneto, daugialypės terpės projektoriumi) mokymo(si) medžiagai pateikti.</w:t>
            </w:r>
            <w:r w:rsidR="00FA5425" w:rsidRPr="00FA5425">
              <w:t xml:space="preserve"> </w:t>
            </w:r>
            <w:r w:rsidR="003926B3" w:rsidRPr="00FA5425">
              <w:t>Praktinio mokymo klasė (patalpa), aprūpinta augalų auginimui ir priežiūrai reikalingomis priemonėmis</w:t>
            </w:r>
            <w:r w:rsidR="003F4610" w:rsidRPr="00FA5425">
              <w:t xml:space="preserve">, produkcijos realizavimo dokumentais, derliaus apdirbimo ir sandėliavimo technika bei įranga: </w:t>
            </w:r>
            <w:r w:rsidR="00FA5425">
              <w:t>p</w:t>
            </w:r>
            <w:r w:rsidR="003F4610" w:rsidRPr="00FA5425">
              <w:t xml:space="preserve">erdavimo įranga; </w:t>
            </w:r>
            <w:r w:rsidR="00FA5425">
              <w:t>r</w:t>
            </w:r>
            <w:r w:rsidR="003F4610" w:rsidRPr="00FA5425">
              <w:t xml:space="preserve">ūšiavimo įranga; </w:t>
            </w:r>
            <w:r w:rsidR="00FA5425">
              <w:t>p</w:t>
            </w:r>
            <w:r w:rsidR="003F4610" w:rsidRPr="00FA5425">
              <w:t xml:space="preserve">akavimo įranga; </w:t>
            </w:r>
            <w:r w:rsidR="00FA5425">
              <w:t>grūdų džiovinimo įranga; g</w:t>
            </w:r>
            <w:r w:rsidR="003F4610" w:rsidRPr="00FA5425">
              <w:t xml:space="preserve">rūdų valymo įranga. Kita derliaus apdirbimo ir sandėliavimo technika – bakai, grūdų talpyklos, malūnai, piltuvai, plovimo įranga, skaičiavimo technika, svėrimo įranga, talpų krautuvai. </w:t>
            </w:r>
            <w:r w:rsidR="00B859CF" w:rsidRPr="00FA5425">
              <w:t xml:space="preserve">Ūkis, </w:t>
            </w:r>
            <w:r w:rsidR="00FA5425" w:rsidRPr="00FA5425">
              <w:t xml:space="preserve">sandėlis, </w:t>
            </w:r>
            <w:r w:rsidR="00B859CF" w:rsidRPr="00FA5425">
              <w:t>žemės ūkio vei</w:t>
            </w:r>
            <w:r w:rsidR="00FA5425" w:rsidRPr="00FA5425">
              <w:t xml:space="preserve">klos subjektas, kuriame auginamas ir sandėliuojamas lauko derlius. </w:t>
            </w:r>
          </w:p>
        </w:tc>
      </w:tr>
      <w:tr w:rsidR="000162B8" w:rsidRPr="00DA3A2B" w:rsidTr="0075165C">
        <w:trPr>
          <w:trHeight w:val="57"/>
          <w:jc w:val="center"/>
        </w:trPr>
        <w:tc>
          <w:tcPr>
            <w:tcW w:w="947" w:type="pct"/>
          </w:tcPr>
          <w:p w:rsidR="000162B8" w:rsidRPr="00FA5425" w:rsidRDefault="00B06069" w:rsidP="004B18DE">
            <w:pPr>
              <w:pStyle w:val="2vidutinistinklelis1"/>
              <w:widowControl w:val="0"/>
            </w:pPr>
            <w:r w:rsidRPr="00FA5425">
              <w:t>Reikalavimai mokytojų dalykiniam pasirengimui (dalykinei kvalifikacijai)</w:t>
            </w:r>
          </w:p>
        </w:tc>
        <w:tc>
          <w:tcPr>
            <w:tcW w:w="4053" w:type="pct"/>
            <w:gridSpan w:val="2"/>
          </w:tcPr>
          <w:p w:rsidR="000162B8" w:rsidRPr="00DA3A2B" w:rsidRDefault="000162B8" w:rsidP="004B18DE">
            <w:pPr>
              <w:widowControl w:val="0"/>
              <w:jc w:val="both"/>
            </w:pPr>
            <w:r w:rsidRPr="00DA3A2B">
              <w:t>Modulį gali vesti mokytojas, turintis:</w:t>
            </w:r>
          </w:p>
          <w:p w:rsidR="000162B8" w:rsidRPr="00DA3A2B" w:rsidRDefault="000162B8" w:rsidP="004B18DE">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162B8" w:rsidRPr="00DA3A2B" w:rsidRDefault="000162B8" w:rsidP="004B18DE">
            <w:pPr>
              <w:pStyle w:val="2vidutinistinklelis1"/>
              <w:widowControl w:val="0"/>
              <w:jc w:val="both"/>
            </w:pPr>
            <w:r w:rsidRPr="00DA3A2B">
              <w:t xml:space="preserve">2) agronomijos studijų krypties ar lygiavertį išsilavinimą arba vidurinį išsilavinimą ir </w:t>
            </w:r>
            <w:proofErr w:type="spellStart"/>
            <w:r w:rsidR="00B605B0">
              <w:t>agroverslo</w:t>
            </w:r>
            <w:proofErr w:type="spellEnd"/>
            <w:r w:rsidR="00B605B0">
              <w:t xml:space="preserve"> darbuotojo ar lygiavertę</w:t>
            </w:r>
            <w:r w:rsidRPr="00DA3A2B">
              <w:t xml:space="preserve">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B06069" w:rsidRPr="004B18DE" w:rsidRDefault="00B06069" w:rsidP="004B18DE">
      <w:pPr>
        <w:widowControl w:val="0"/>
      </w:pPr>
    </w:p>
    <w:p w:rsidR="004B18DE" w:rsidRPr="004B18DE" w:rsidRDefault="004B18DE" w:rsidP="004B18DE">
      <w:pPr>
        <w:widowControl w:val="0"/>
      </w:pPr>
    </w:p>
    <w:p w:rsidR="00CE6A5A" w:rsidRPr="004B18DE" w:rsidRDefault="00CE6A5A" w:rsidP="004B18DE">
      <w:pPr>
        <w:widowControl w:val="0"/>
        <w:rPr>
          <w:b/>
        </w:rPr>
      </w:pPr>
      <w:r w:rsidRPr="004B18DE">
        <w:rPr>
          <w:b/>
        </w:rPr>
        <w:t>Modulio pavadinimas – „Dekoratyvinių augalų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E6A5A" w:rsidRPr="00DA3A2B" w:rsidTr="00125DCD">
        <w:trPr>
          <w:trHeight w:val="57"/>
          <w:jc w:val="center"/>
        </w:trPr>
        <w:tc>
          <w:tcPr>
            <w:tcW w:w="947" w:type="pct"/>
          </w:tcPr>
          <w:p w:rsidR="00CE6A5A" w:rsidRPr="00DA3A2B" w:rsidRDefault="00CE6A5A" w:rsidP="004B18DE">
            <w:pPr>
              <w:pStyle w:val="Betarp"/>
              <w:widowControl w:val="0"/>
            </w:pPr>
            <w:r w:rsidRPr="00DA3A2B">
              <w:t>Valstybinis kodas</w:t>
            </w:r>
          </w:p>
        </w:tc>
        <w:tc>
          <w:tcPr>
            <w:tcW w:w="4053" w:type="pct"/>
            <w:gridSpan w:val="2"/>
          </w:tcPr>
          <w:p w:rsidR="00CE6A5A" w:rsidRPr="00DA3A2B" w:rsidRDefault="004F7DBF" w:rsidP="004B18DE">
            <w:pPr>
              <w:pStyle w:val="Betarp"/>
              <w:widowControl w:val="0"/>
            </w:pPr>
            <w:r w:rsidRPr="00964646">
              <w:rPr>
                <w:rFonts w:eastAsia="Calibri"/>
              </w:rPr>
              <w:t>308111133</w:t>
            </w:r>
          </w:p>
        </w:tc>
      </w:tr>
      <w:tr w:rsidR="00CE6A5A" w:rsidRPr="00DA3A2B" w:rsidTr="00125DCD">
        <w:trPr>
          <w:trHeight w:val="57"/>
          <w:jc w:val="center"/>
        </w:trPr>
        <w:tc>
          <w:tcPr>
            <w:tcW w:w="947" w:type="pct"/>
          </w:tcPr>
          <w:p w:rsidR="00CE6A5A" w:rsidRPr="00DA3A2B" w:rsidRDefault="00CE6A5A" w:rsidP="004B18DE">
            <w:pPr>
              <w:pStyle w:val="Betarp"/>
              <w:widowControl w:val="0"/>
            </w:pPr>
            <w:r w:rsidRPr="00DA3A2B">
              <w:t>Modulio LTKS lygis</w:t>
            </w:r>
          </w:p>
        </w:tc>
        <w:tc>
          <w:tcPr>
            <w:tcW w:w="4053" w:type="pct"/>
            <w:gridSpan w:val="2"/>
          </w:tcPr>
          <w:p w:rsidR="00CE6A5A" w:rsidRPr="00DA3A2B" w:rsidRDefault="00CE6A5A" w:rsidP="00DB08D3">
            <w:pPr>
              <w:pStyle w:val="Betarp"/>
              <w:widowControl w:val="0"/>
            </w:pPr>
            <w:r w:rsidRPr="00DA3A2B">
              <w:t>I</w:t>
            </w:r>
            <w:r w:rsidR="00DB08D3">
              <w:t>II</w:t>
            </w:r>
          </w:p>
        </w:tc>
      </w:tr>
      <w:tr w:rsidR="00CE6A5A" w:rsidRPr="00DA3A2B" w:rsidTr="00125DCD">
        <w:trPr>
          <w:trHeight w:val="57"/>
          <w:jc w:val="center"/>
        </w:trPr>
        <w:tc>
          <w:tcPr>
            <w:tcW w:w="947" w:type="pct"/>
          </w:tcPr>
          <w:p w:rsidR="00CE6A5A" w:rsidRPr="003652B8" w:rsidRDefault="00CE6A5A" w:rsidP="004B18DE">
            <w:pPr>
              <w:pStyle w:val="Betarp"/>
              <w:widowControl w:val="0"/>
            </w:pPr>
            <w:r w:rsidRPr="003652B8">
              <w:t>Apimtis mokymosi kreditais</w:t>
            </w:r>
          </w:p>
        </w:tc>
        <w:tc>
          <w:tcPr>
            <w:tcW w:w="4053" w:type="pct"/>
            <w:gridSpan w:val="2"/>
          </w:tcPr>
          <w:p w:rsidR="00CE6A5A" w:rsidRPr="003652B8" w:rsidRDefault="00A4651D" w:rsidP="004B18DE">
            <w:pPr>
              <w:pStyle w:val="Betarp"/>
              <w:widowControl w:val="0"/>
            </w:pPr>
            <w:r w:rsidRPr="003652B8">
              <w:t>5</w:t>
            </w:r>
          </w:p>
        </w:tc>
      </w:tr>
      <w:tr w:rsidR="00CE6A5A" w:rsidRPr="00DA3A2B" w:rsidTr="00125DCD">
        <w:trPr>
          <w:trHeight w:val="57"/>
          <w:jc w:val="center"/>
        </w:trPr>
        <w:tc>
          <w:tcPr>
            <w:tcW w:w="947" w:type="pct"/>
          </w:tcPr>
          <w:p w:rsidR="00CE6A5A" w:rsidRPr="00DA3A2B" w:rsidRDefault="00CE6A5A" w:rsidP="004B18DE">
            <w:pPr>
              <w:pStyle w:val="Betarp"/>
              <w:widowControl w:val="0"/>
            </w:pPr>
            <w:r w:rsidRPr="00DA3A2B">
              <w:t xml:space="preserve">Asmens pasirengimo </w:t>
            </w:r>
            <w:r w:rsidRPr="00DA3A2B">
              <w:lastRenderedPageBreak/>
              <w:t xml:space="preserve">mokytis modulyje </w:t>
            </w:r>
            <w:r w:rsidR="00BF1898">
              <w:t>reikalavimai</w:t>
            </w:r>
          </w:p>
        </w:tc>
        <w:tc>
          <w:tcPr>
            <w:tcW w:w="4053" w:type="pct"/>
            <w:gridSpan w:val="2"/>
          </w:tcPr>
          <w:p w:rsidR="00CE6A5A" w:rsidRPr="00DA3A2B" w:rsidRDefault="00CE6A5A" w:rsidP="004B18DE">
            <w:pPr>
              <w:pStyle w:val="Betarp"/>
              <w:widowControl w:val="0"/>
              <w:rPr>
                <w:iCs/>
              </w:rPr>
            </w:pPr>
            <w:r w:rsidRPr="00DA3A2B">
              <w:rPr>
                <w:iCs/>
              </w:rPr>
              <w:lastRenderedPageBreak/>
              <w:t>Netaikoma</w:t>
            </w:r>
          </w:p>
        </w:tc>
      </w:tr>
      <w:tr w:rsidR="00CE6A5A" w:rsidRPr="00DA3A2B" w:rsidTr="00125DCD">
        <w:trPr>
          <w:trHeight w:val="57"/>
          <w:jc w:val="center"/>
        </w:trPr>
        <w:tc>
          <w:tcPr>
            <w:tcW w:w="947" w:type="pct"/>
            <w:shd w:val="clear" w:color="auto" w:fill="F2F2F2"/>
          </w:tcPr>
          <w:p w:rsidR="00CE6A5A" w:rsidRPr="00DA3A2B" w:rsidRDefault="00CE6A5A" w:rsidP="004B18DE">
            <w:pPr>
              <w:pStyle w:val="Betarp"/>
              <w:widowControl w:val="0"/>
              <w:rPr>
                <w:bCs/>
                <w:iCs/>
              </w:rPr>
            </w:pPr>
            <w:r w:rsidRPr="00DA3A2B">
              <w:t>Kompetencijos</w:t>
            </w:r>
          </w:p>
        </w:tc>
        <w:tc>
          <w:tcPr>
            <w:tcW w:w="1129" w:type="pct"/>
            <w:shd w:val="clear" w:color="auto" w:fill="F2F2F2"/>
          </w:tcPr>
          <w:p w:rsidR="00CE6A5A" w:rsidRPr="00DA3A2B" w:rsidRDefault="00CE6A5A" w:rsidP="004B18DE">
            <w:pPr>
              <w:pStyle w:val="Betarp"/>
              <w:widowControl w:val="0"/>
              <w:rPr>
                <w:bCs/>
                <w:iCs/>
              </w:rPr>
            </w:pPr>
            <w:r w:rsidRPr="00DA3A2B">
              <w:rPr>
                <w:bCs/>
                <w:iCs/>
              </w:rPr>
              <w:t>Mokymosi rezultatai</w:t>
            </w:r>
          </w:p>
        </w:tc>
        <w:tc>
          <w:tcPr>
            <w:tcW w:w="2924" w:type="pct"/>
            <w:shd w:val="clear" w:color="auto" w:fill="F2F2F2"/>
          </w:tcPr>
          <w:p w:rsidR="00CE6A5A" w:rsidRPr="00DA3A2B" w:rsidRDefault="00CE6A5A" w:rsidP="004B18DE">
            <w:pPr>
              <w:pStyle w:val="Betarp"/>
              <w:widowControl w:val="0"/>
              <w:rPr>
                <w:bCs/>
                <w:iCs/>
              </w:rPr>
            </w:pPr>
            <w:r w:rsidRPr="00DA3A2B">
              <w:rPr>
                <w:bCs/>
                <w:iCs/>
              </w:rPr>
              <w:t>Rekomenduojamas turinys mokymosi rezultatams pasiekti</w:t>
            </w:r>
          </w:p>
        </w:tc>
      </w:tr>
      <w:tr w:rsidR="00CF7B24" w:rsidRPr="00DA3A2B" w:rsidTr="00125DCD">
        <w:trPr>
          <w:trHeight w:val="57"/>
          <w:jc w:val="center"/>
        </w:trPr>
        <w:tc>
          <w:tcPr>
            <w:tcW w:w="947" w:type="pct"/>
            <w:vMerge w:val="restart"/>
            <w:shd w:val="clear" w:color="auto" w:fill="auto"/>
          </w:tcPr>
          <w:p w:rsidR="00CF7B24" w:rsidRPr="00DA3A2B" w:rsidRDefault="00CF7B24" w:rsidP="004B18DE">
            <w:pPr>
              <w:pStyle w:val="Betarp"/>
              <w:widowControl w:val="0"/>
            </w:pPr>
            <w:r w:rsidRPr="00DA3A2B">
              <w:t>1. Paruošti dirvą ir substratus dekoratyviniams augalams auginti</w:t>
            </w:r>
            <w:r>
              <w:t>.</w:t>
            </w:r>
          </w:p>
        </w:tc>
        <w:tc>
          <w:tcPr>
            <w:tcW w:w="1129" w:type="pct"/>
            <w:shd w:val="clear" w:color="auto" w:fill="auto"/>
          </w:tcPr>
          <w:p w:rsidR="00CF7B24" w:rsidRPr="00DA3A2B" w:rsidRDefault="00CF7B24" w:rsidP="004B18DE">
            <w:pPr>
              <w:widowControl w:val="0"/>
            </w:pPr>
            <w:r w:rsidRPr="00DA3A2B">
              <w:t>1.1. Apibūdinti reikalavimus dirvai ir substratams, auginant dekoratyvinius augalus</w:t>
            </w:r>
            <w:r>
              <w:t xml:space="preserve"> lauke ir šiltnamiuose.</w:t>
            </w:r>
          </w:p>
        </w:tc>
        <w:tc>
          <w:tcPr>
            <w:tcW w:w="2924" w:type="pct"/>
            <w:shd w:val="clear" w:color="auto" w:fill="auto"/>
          </w:tcPr>
          <w:p w:rsidR="00CF7B24" w:rsidRPr="00CC702C" w:rsidRDefault="00CF7B24" w:rsidP="004B18DE">
            <w:pPr>
              <w:pStyle w:val="Sraopastraipa"/>
              <w:widowControl w:val="0"/>
              <w:ind w:left="0"/>
              <w:rPr>
                <w:rFonts w:eastAsia="Calibri"/>
                <w:lang w:eastAsia="en-US"/>
              </w:rPr>
            </w:pPr>
            <w:r w:rsidRPr="00CC702C">
              <w:rPr>
                <w:b/>
              </w:rPr>
              <w:t xml:space="preserve">Tema. </w:t>
            </w:r>
            <w:r w:rsidRPr="00CC702C">
              <w:rPr>
                <w:b/>
                <w:i/>
              </w:rPr>
              <w:t>Dirvožemio sudėtis ir savybės</w:t>
            </w:r>
          </w:p>
          <w:p w:rsidR="00CF7B24" w:rsidRPr="00CC702C" w:rsidRDefault="00CF7B24" w:rsidP="004B18DE">
            <w:pPr>
              <w:pStyle w:val="Sraopastraipa"/>
              <w:widowControl w:val="0"/>
              <w:numPr>
                <w:ilvl w:val="0"/>
                <w:numId w:val="44"/>
              </w:numPr>
              <w:ind w:left="0" w:firstLine="0"/>
              <w:contextualSpacing/>
            </w:pPr>
            <w:r w:rsidRPr="00CC702C">
              <w:t>Dirvožemio mechaninės savybės</w:t>
            </w:r>
          </w:p>
          <w:p w:rsidR="00CF7B24" w:rsidRPr="00CC702C" w:rsidRDefault="00CF7B24" w:rsidP="004B18DE">
            <w:pPr>
              <w:pStyle w:val="Sraopastraipa"/>
              <w:widowControl w:val="0"/>
              <w:numPr>
                <w:ilvl w:val="0"/>
                <w:numId w:val="44"/>
              </w:numPr>
              <w:ind w:left="0" w:firstLine="0"/>
              <w:contextualSpacing/>
            </w:pPr>
            <w:r w:rsidRPr="00CC702C">
              <w:t>Dirvožemio fizinės savybės</w:t>
            </w:r>
          </w:p>
          <w:p w:rsidR="00CF7B24" w:rsidRPr="00F83929" w:rsidRDefault="00CF7B24" w:rsidP="004B18DE">
            <w:pPr>
              <w:pStyle w:val="Sraopastraipa"/>
              <w:widowControl w:val="0"/>
              <w:numPr>
                <w:ilvl w:val="0"/>
                <w:numId w:val="44"/>
              </w:numPr>
              <w:ind w:left="0" w:firstLine="0"/>
              <w:contextualSpacing/>
            </w:pPr>
            <w:r w:rsidRPr="00CC702C">
              <w:t>Dirvožemio apsauga</w:t>
            </w:r>
          </w:p>
          <w:p w:rsidR="00CF7B24" w:rsidRPr="00DA3A2B" w:rsidRDefault="00CF7B24" w:rsidP="004B18DE">
            <w:pPr>
              <w:widowControl w:val="0"/>
              <w:rPr>
                <w:b/>
              </w:rPr>
            </w:pPr>
            <w:r w:rsidRPr="00DA3A2B">
              <w:rPr>
                <w:b/>
              </w:rPr>
              <w:t xml:space="preserve">Tema. </w:t>
            </w:r>
            <w:r w:rsidRPr="00DA3A2B">
              <w:rPr>
                <w:b/>
                <w:i/>
              </w:rPr>
              <w:t>Dirvos ir substratų paruošimas dekoratyvinių augalų auginimui</w:t>
            </w:r>
          </w:p>
          <w:p w:rsidR="00CF7B24" w:rsidRPr="00DA3A2B" w:rsidRDefault="00CF7B24" w:rsidP="004B18DE">
            <w:pPr>
              <w:pStyle w:val="Sraopastraipa"/>
              <w:widowControl w:val="0"/>
              <w:numPr>
                <w:ilvl w:val="0"/>
                <w:numId w:val="44"/>
              </w:numPr>
              <w:ind w:left="0" w:firstLine="0"/>
              <w:contextualSpacing/>
            </w:pPr>
            <w:r w:rsidRPr="00DA3A2B">
              <w:t>Dirvos ir substrato paruošimo technologijos</w:t>
            </w:r>
          </w:p>
          <w:p w:rsidR="00CF7B24" w:rsidRPr="00DA3A2B" w:rsidRDefault="00CF7B24" w:rsidP="004B18DE">
            <w:pPr>
              <w:pStyle w:val="Sraopastraipa"/>
              <w:widowControl w:val="0"/>
              <w:numPr>
                <w:ilvl w:val="0"/>
                <w:numId w:val="44"/>
              </w:numPr>
              <w:ind w:left="0" w:firstLine="0"/>
              <w:contextualSpacing/>
            </w:pPr>
            <w:r w:rsidRPr="00DA3A2B">
              <w:t>Dekoratyvinių augalų auginimo lauke ir šiltnamiuose sąlygos</w:t>
            </w:r>
          </w:p>
          <w:p w:rsidR="00CF7B24" w:rsidRDefault="00CF7B24" w:rsidP="004B18DE">
            <w:pPr>
              <w:pStyle w:val="Sraopastraipa"/>
              <w:widowControl w:val="0"/>
              <w:numPr>
                <w:ilvl w:val="0"/>
                <w:numId w:val="44"/>
              </w:numPr>
              <w:ind w:left="0" w:firstLine="0"/>
              <w:contextualSpacing/>
            </w:pPr>
            <w:r w:rsidRPr="00DA3A2B">
              <w:t>Substratas dekoratyvinių augalų auginimui lauke ir šiltnamiuose</w:t>
            </w:r>
          </w:p>
          <w:p w:rsidR="00CF7B24" w:rsidRPr="00CC702C" w:rsidRDefault="00CF7B24" w:rsidP="004B18DE">
            <w:pPr>
              <w:widowControl w:val="0"/>
              <w:rPr>
                <w:b/>
                <w:i/>
              </w:rPr>
            </w:pPr>
            <w:r w:rsidRPr="00CC702C">
              <w:rPr>
                <w:b/>
                <w:i/>
              </w:rPr>
              <w:t>Tema. Sėjomainos samprata, tikslai ir sudarymo principai</w:t>
            </w:r>
          </w:p>
          <w:p w:rsidR="00CF7B24" w:rsidRPr="00CC702C" w:rsidRDefault="00CF7B24" w:rsidP="004B18DE">
            <w:pPr>
              <w:pStyle w:val="Sraopastraipa"/>
              <w:widowControl w:val="0"/>
              <w:numPr>
                <w:ilvl w:val="0"/>
                <w:numId w:val="44"/>
              </w:numPr>
              <w:ind w:left="0" w:firstLine="0"/>
              <w:contextualSpacing/>
            </w:pPr>
            <w:r w:rsidRPr="00CC702C">
              <w:t>Sėjomainos samprata</w:t>
            </w:r>
          </w:p>
          <w:p w:rsidR="00CF7B24" w:rsidRPr="00CC702C" w:rsidRDefault="00CF7B24" w:rsidP="004B18DE">
            <w:pPr>
              <w:pStyle w:val="Sraopastraipa"/>
              <w:widowControl w:val="0"/>
              <w:numPr>
                <w:ilvl w:val="0"/>
                <w:numId w:val="44"/>
              </w:numPr>
              <w:ind w:left="0" w:firstLine="0"/>
              <w:contextualSpacing/>
            </w:pPr>
            <w:r w:rsidRPr="00CC702C">
              <w:t>Sėjomainos tikslai</w:t>
            </w:r>
          </w:p>
          <w:p w:rsidR="00CF7B24" w:rsidRPr="00CC702C" w:rsidRDefault="00CF7B24" w:rsidP="004B18DE">
            <w:pPr>
              <w:pStyle w:val="Sraopastraipa"/>
              <w:widowControl w:val="0"/>
              <w:numPr>
                <w:ilvl w:val="0"/>
                <w:numId w:val="44"/>
              </w:numPr>
              <w:ind w:left="0" w:firstLine="0"/>
              <w:contextualSpacing/>
            </w:pPr>
            <w:r w:rsidRPr="00CC702C">
              <w:t>Sėjomainų rotacijos ir jų sudarymo principai</w:t>
            </w:r>
          </w:p>
          <w:p w:rsidR="00CF7B24" w:rsidRPr="00CC702C" w:rsidRDefault="00CF7B24" w:rsidP="004B18DE">
            <w:pPr>
              <w:widowControl w:val="0"/>
              <w:rPr>
                <w:b/>
                <w:i/>
              </w:rPr>
            </w:pPr>
            <w:r w:rsidRPr="00CC702C">
              <w:rPr>
                <w:b/>
                <w:i/>
              </w:rPr>
              <w:t>Tema. Sėjomainos taikymas</w:t>
            </w:r>
          </w:p>
          <w:p w:rsidR="00CF7B24" w:rsidRDefault="00CF7B24" w:rsidP="004B18DE">
            <w:pPr>
              <w:pStyle w:val="Sraopastraipa"/>
              <w:widowControl w:val="0"/>
              <w:numPr>
                <w:ilvl w:val="0"/>
                <w:numId w:val="46"/>
              </w:numPr>
              <w:ind w:left="0" w:firstLine="0"/>
            </w:pPr>
            <w:r w:rsidRPr="00CC702C">
              <w:t>Dekoratyvinių augalų parinkimas sėjomainai</w:t>
            </w:r>
          </w:p>
          <w:p w:rsidR="00CF7B24" w:rsidRPr="00DA3A2B" w:rsidRDefault="00CF7B24" w:rsidP="004B18DE">
            <w:pPr>
              <w:pStyle w:val="Sraopastraipa"/>
              <w:widowControl w:val="0"/>
              <w:numPr>
                <w:ilvl w:val="0"/>
                <w:numId w:val="46"/>
              </w:numPr>
              <w:ind w:left="0" w:firstLine="0"/>
            </w:pPr>
            <w:r w:rsidRPr="00CC702C">
              <w:t>Sėjomainos planavimas</w:t>
            </w:r>
          </w:p>
        </w:tc>
      </w:tr>
      <w:tr w:rsidR="00CF7B24" w:rsidRPr="00DA3A2B" w:rsidTr="00125DCD">
        <w:trPr>
          <w:trHeight w:val="57"/>
          <w:jc w:val="center"/>
        </w:trPr>
        <w:tc>
          <w:tcPr>
            <w:tcW w:w="947" w:type="pct"/>
            <w:vMerge/>
            <w:shd w:val="clear" w:color="auto" w:fill="auto"/>
          </w:tcPr>
          <w:p w:rsidR="00CF7B24" w:rsidRPr="00DA3A2B" w:rsidRDefault="00CF7B24" w:rsidP="004B18DE">
            <w:pPr>
              <w:pStyle w:val="Betarp"/>
              <w:widowControl w:val="0"/>
            </w:pPr>
          </w:p>
        </w:tc>
        <w:tc>
          <w:tcPr>
            <w:tcW w:w="1129" w:type="pct"/>
            <w:shd w:val="clear" w:color="auto" w:fill="auto"/>
          </w:tcPr>
          <w:p w:rsidR="00CF7B24" w:rsidRPr="00CC702C" w:rsidRDefault="00CF7B24" w:rsidP="004B18DE">
            <w:pPr>
              <w:widowControl w:val="0"/>
            </w:pPr>
            <w:r w:rsidRPr="00CC702C">
              <w:t>1.2. Paruošti dirvą dekoratyviniams augalams auginti, naudojant žemė</w:t>
            </w:r>
            <w:r>
              <w:t>s dirbimo įrankius ir priemones, laikantis darbuotojų saugos ir sveikatos reikalavimų.</w:t>
            </w:r>
          </w:p>
        </w:tc>
        <w:tc>
          <w:tcPr>
            <w:tcW w:w="2924" w:type="pct"/>
            <w:shd w:val="clear" w:color="auto" w:fill="auto"/>
          </w:tcPr>
          <w:p w:rsidR="00CF7B24" w:rsidRPr="00CC702C" w:rsidRDefault="00CF7B24" w:rsidP="004B18DE">
            <w:pPr>
              <w:widowControl w:val="0"/>
              <w:rPr>
                <w:rFonts w:eastAsia="Calibri"/>
                <w:b/>
                <w:i/>
                <w:lang w:eastAsia="en-US"/>
              </w:rPr>
            </w:pPr>
            <w:r w:rsidRPr="00CC702C">
              <w:rPr>
                <w:rFonts w:eastAsia="Calibri"/>
                <w:b/>
                <w:lang w:eastAsia="en-US"/>
              </w:rPr>
              <w:t xml:space="preserve">Tema. </w:t>
            </w:r>
            <w:r w:rsidRPr="00CC702C">
              <w:rPr>
                <w:rFonts w:eastAsia="Calibri"/>
                <w:b/>
                <w:i/>
                <w:iCs/>
                <w:lang w:eastAsia="en-US"/>
              </w:rPr>
              <w:t>Žemės dirbimas</w:t>
            </w:r>
            <w:r w:rsidRPr="00CC702C">
              <w:rPr>
                <w:rFonts w:eastAsia="Calibri"/>
                <w:b/>
                <w:lang w:eastAsia="en-US"/>
              </w:rPr>
              <w:t xml:space="preserve"> </w:t>
            </w:r>
            <w:r w:rsidRPr="00CC702C">
              <w:rPr>
                <w:rFonts w:eastAsia="Calibri"/>
                <w:b/>
                <w:i/>
                <w:lang w:eastAsia="en-US"/>
              </w:rPr>
              <w:t>dekoratyvinių augalų auginimui</w:t>
            </w:r>
          </w:p>
          <w:p w:rsidR="00CF7B24" w:rsidRPr="00CC702C" w:rsidRDefault="00CF7B24" w:rsidP="004B18DE">
            <w:pPr>
              <w:pStyle w:val="Sraopastraipa"/>
              <w:widowControl w:val="0"/>
              <w:numPr>
                <w:ilvl w:val="0"/>
                <w:numId w:val="44"/>
              </w:numPr>
              <w:ind w:left="0" w:firstLine="0"/>
              <w:contextualSpacing/>
            </w:pPr>
            <w:r w:rsidRPr="00CC702C">
              <w:t>Žemės dirbimo tikslai ir technologijos</w:t>
            </w:r>
          </w:p>
          <w:p w:rsidR="00CF7B24" w:rsidRPr="00CC702C" w:rsidRDefault="00CF7B24" w:rsidP="004B18DE">
            <w:pPr>
              <w:pStyle w:val="Sraopastraipa"/>
              <w:widowControl w:val="0"/>
              <w:numPr>
                <w:ilvl w:val="0"/>
                <w:numId w:val="44"/>
              </w:numPr>
              <w:ind w:left="0" w:firstLine="0"/>
              <w:contextualSpacing/>
            </w:pPr>
            <w:r w:rsidRPr="00CC702C">
              <w:t>Žemės dirbimo būdai ir laikas</w:t>
            </w:r>
          </w:p>
          <w:p w:rsidR="00CF7B24" w:rsidRPr="00CC702C" w:rsidRDefault="00CF7B24" w:rsidP="004B18DE">
            <w:pPr>
              <w:widowControl w:val="0"/>
              <w:rPr>
                <w:rFonts w:eastAsia="Calibri"/>
                <w:b/>
                <w:i/>
                <w:lang w:eastAsia="en-US"/>
              </w:rPr>
            </w:pPr>
            <w:r w:rsidRPr="00CC702C">
              <w:rPr>
                <w:b/>
              </w:rPr>
              <w:t xml:space="preserve">Tema. </w:t>
            </w:r>
            <w:r w:rsidRPr="00CC702C">
              <w:rPr>
                <w:rFonts w:eastAsia="Calibri"/>
                <w:b/>
                <w:i/>
                <w:lang w:eastAsia="en-US"/>
              </w:rPr>
              <w:t>Dirvos paruošimui naudojami žemės dirbimo įrankiai ir priemonės</w:t>
            </w:r>
          </w:p>
          <w:p w:rsidR="00CF7B24" w:rsidRPr="00CC702C" w:rsidRDefault="00CF7B24" w:rsidP="004B18DE">
            <w:pPr>
              <w:pStyle w:val="Sraopastraipa"/>
              <w:widowControl w:val="0"/>
              <w:numPr>
                <w:ilvl w:val="0"/>
                <w:numId w:val="44"/>
              </w:numPr>
              <w:ind w:left="0" w:firstLine="0"/>
              <w:contextualSpacing/>
            </w:pPr>
            <w:r w:rsidRPr="00CC702C">
              <w:t>Rankiniai žemės dirbimo įrankiai, jų paskirtis, naudojimas dirvos paruošimui ir priežiūrai</w:t>
            </w:r>
          </w:p>
          <w:p w:rsidR="00CF7B24" w:rsidRPr="00CC702C" w:rsidRDefault="00CF7B24" w:rsidP="004B18DE">
            <w:pPr>
              <w:pStyle w:val="Sraopastraipa"/>
              <w:widowControl w:val="0"/>
              <w:numPr>
                <w:ilvl w:val="0"/>
                <w:numId w:val="44"/>
              </w:numPr>
              <w:ind w:left="0" w:firstLine="0"/>
              <w:contextualSpacing/>
              <w:rPr>
                <w:b/>
                <w:i/>
              </w:rPr>
            </w:pPr>
            <w:r w:rsidRPr="00CC702C">
              <w:t>Mechanizuotos žemės dirbimo priemonės (motorizuoti žemės dirbimo įrankiai, aktyvių darbinių dalių kultivatoriai)</w:t>
            </w:r>
          </w:p>
        </w:tc>
      </w:tr>
      <w:tr w:rsidR="00CF7B24" w:rsidRPr="00DA3A2B" w:rsidTr="00125DCD">
        <w:trPr>
          <w:trHeight w:val="57"/>
          <w:jc w:val="center"/>
        </w:trPr>
        <w:tc>
          <w:tcPr>
            <w:tcW w:w="947" w:type="pct"/>
            <w:vMerge/>
            <w:shd w:val="clear" w:color="auto" w:fill="auto"/>
          </w:tcPr>
          <w:p w:rsidR="00CF7B24" w:rsidRPr="00DA3A2B" w:rsidRDefault="00CF7B24" w:rsidP="004B18DE">
            <w:pPr>
              <w:pStyle w:val="Betarp"/>
              <w:widowControl w:val="0"/>
            </w:pPr>
          </w:p>
        </w:tc>
        <w:tc>
          <w:tcPr>
            <w:tcW w:w="1129" w:type="pct"/>
          </w:tcPr>
          <w:p w:rsidR="00CF7B24" w:rsidRPr="00CC702C" w:rsidRDefault="00CF7B24" w:rsidP="004B18DE">
            <w:pPr>
              <w:widowControl w:val="0"/>
            </w:pPr>
            <w:r w:rsidRPr="00CC702C">
              <w:t>1.3. Paruošti substratus dekoratyviniams augalams auginti, naudojant žemės dirbimo įrankius ir priemones.</w:t>
            </w:r>
          </w:p>
        </w:tc>
        <w:tc>
          <w:tcPr>
            <w:tcW w:w="2924" w:type="pct"/>
          </w:tcPr>
          <w:p w:rsidR="00CF7B24" w:rsidRPr="00CC702C" w:rsidRDefault="00CF7B24" w:rsidP="004B18DE">
            <w:pPr>
              <w:widowControl w:val="0"/>
              <w:rPr>
                <w:b/>
              </w:rPr>
            </w:pPr>
            <w:r w:rsidRPr="00CC702C">
              <w:rPr>
                <w:b/>
              </w:rPr>
              <w:t xml:space="preserve">Tema. </w:t>
            </w:r>
            <w:r w:rsidRPr="00CC702C">
              <w:rPr>
                <w:b/>
                <w:i/>
              </w:rPr>
              <w:t>Substratai, jų paruošimo technologijos šiltnamiams</w:t>
            </w:r>
          </w:p>
          <w:p w:rsidR="00CF7B24" w:rsidRPr="00CC702C" w:rsidRDefault="00CF7B24" w:rsidP="004B18DE">
            <w:pPr>
              <w:pStyle w:val="Sraopastraipa"/>
              <w:widowControl w:val="0"/>
              <w:numPr>
                <w:ilvl w:val="0"/>
                <w:numId w:val="44"/>
              </w:numPr>
              <w:ind w:left="0" w:firstLine="0"/>
              <w:contextualSpacing/>
            </w:pPr>
            <w:r w:rsidRPr="00CC702C">
              <w:t>Substratų rūšys ir paskirtis</w:t>
            </w:r>
          </w:p>
          <w:p w:rsidR="00CF7B24" w:rsidRPr="00CC702C" w:rsidRDefault="00CF7B24" w:rsidP="004B18DE">
            <w:pPr>
              <w:pStyle w:val="Sraopastraipa"/>
              <w:widowControl w:val="0"/>
              <w:numPr>
                <w:ilvl w:val="0"/>
                <w:numId w:val="44"/>
              </w:numPr>
              <w:ind w:left="0" w:firstLine="0"/>
              <w:contextualSpacing/>
            </w:pPr>
            <w:r w:rsidRPr="00CC702C">
              <w:t>Substratų paruošimui naudojami komponentai</w:t>
            </w:r>
          </w:p>
          <w:p w:rsidR="00CF7B24" w:rsidRPr="00CC702C" w:rsidRDefault="00CF7B24" w:rsidP="004B18DE">
            <w:pPr>
              <w:pStyle w:val="Sraopastraipa"/>
              <w:widowControl w:val="0"/>
              <w:numPr>
                <w:ilvl w:val="0"/>
                <w:numId w:val="44"/>
              </w:numPr>
              <w:ind w:left="0" w:firstLine="0"/>
              <w:contextualSpacing/>
            </w:pPr>
            <w:r w:rsidRPr="00CC702C">
              <w:t>Substrato paruošimas dekoratyvinių augalų dauginimui</w:t>
            </w:r>
          </w:p>
          <w:p w:rsidR="00CF7B24" w:rsidRPr="00CC702C" w:rsidRDefault="00CF7B24" w:rsidP="004B18DE">
            <w:pPr>
              <w:pStyle w:val="Sraopastraipa"/>
              <w:widowControl w:val="0"/>
              <w:numPr>
                <w:ilvl w:val="0"/>
                <w:numId w:val="44"/>
              </w:numPr>
              <w:ind w:left="0" w:firstLine="0"/>
              <w:contextualSpacing/>
            </w:pPr>
            <w:r w:rsidRPr="00CC702C">
              <w:t>Sunkaus žemės mišinio sudarymas</w:t>
            </w:r>
          </w:p>
          <w:p w:rsidR="00CF7B24" w:rsidRPr="00CC702C" w:rsidRDefault="00CF7B24" w:rsidP="004B18DE">
            <w:pPr>
              <w:pStyle w:val="Sraopastraipa"/>
              <w:widowControl w:val="0"/>
              <w:numPr>
                <w:ilvl w:val="0"/>
                <w:numId w:val="44"/>
              </w:numPr>
              <w:ind w:left="0" w:firstLine="0"/>
              <w:contextualSpacing/>
            </w:pPr>
            <w:r w:rsidRPr="00CC702C">
              <w:t>Vidutinio sunkumo žemės mišinio sudarymas</w:t>
            </w:r>
          </w:p>
          <w:p w:rsidR="00CF7B24" w:rsidRPr="00CC702C" w:rsidRDefault="00CF7B24" w:rsidP="004B18DE">
            <w:pPr>
              <w:pStyle w:val="Sraopastraipa"/>
              <w:widowControl w:val="0"/>
              <w:numPr>
                <w:ilvl w:val="0"/>
                <w:numId w:val="44"/>
              </w:numPr>
              <w:ind w:left="0" w:firstLine="0"/>
              <w:contextualSpacing/>
            </w:pPr>
            <w:r w:rsidRPr="00CC702C">
              <w:t>Lengvo žemės mišinio sudarymas</w:t>
            </w:r>
          </w:p>
          <w:p w:rsidR="00CF7B24" w:rsidRPr="00CC702C" w:rsidRDefault="00CF7B24" w:rsidP="004B18DE">
            <w:pPr>
              <w:pStyle w:val="Sraopastraipa"/>
              <w:widowControl w:val="0"/>
              <w:numPr>
                <w:ilvl w:val="0"/>
                <w:numId w:val="44"/>
              </w:numPr>
              <w:ind w:left="0" w:firstLine="0"/>
              <w:contextualSpacing/>
              <w:rPr>
                <w:b/>
              </w:rPr>
            </w:pPr>
            <w:r w:rsidRPr="00CC702C">
              <w:t>Substrato dezinfekavimo būdai</w:t>
            </w:r>
          </w:p>
          <w:p w:rsidR="00CF7B24" w:rsidRPr="00CC702C" w:rsidRDefault="00CF7B24" w:rsidP="004B18DE">
            <w:pPr>
              <w:widowControl w:val="0"/>
              <w:rPr>
                <w:rFonts w:eastAsia="Calibri"/>
                <w:b/>
                <w:i/>
                <w:lang w:eastAsia="en-US"/>
              </w:rPr>
            </w:pPr>
            <w:r w:rsidRPr="00CC702C">
              <w:rPr>
                <w:b/>
              </w:rPr>
              <w:t xml:space="preserve">Tema. </w:t>
            </w:r>
            <w:r w:rsidRPr="00CC702C">
              <w:rPr>
                <w:rFonts w:eastAsia="Calibri"/>
                <w:b/>
                <w:i/>
                <w:lang w:eastAsia="en-US"/>
              </w:rPr>
              <w:t>Substrato paruošimui naudojami žemės dirbimo įrankiai ir priemonės</w:t>
            </w:r>
          </w:p>
          <w:p w:rsidR="00CF7B24" w:rsidRPr="00CC702C" w:rsidRDefault="00CF7B24" w:rsidP="004B18DE">
            <w:pPr>
              <w:pStyle w:val="Sraopastraipa"/>
              <w:widowControl w:val="0"/>
              <w:numPr>
                <w:ilvl w:val="0"/>
                <w:numId w:val="44"/>
              </w:numPr>
              <w:ind w:left="0" w:firstLine="0"/>
              <w:contextualSpacing/>
            </w:pPr>
            <w:r w:rsidRPr="00CC702C">
              <w:lastRenderedPageBreak/>
              <w:t>Žemės dirbimo įrankiai, jų paskirtis, naudojimas substrato paruošimui, priežiūra</w:t>
            </w:r>
          </w:p>
          <w:p w:rsidR="00CF7B24" w:rsidRPr="00CC702C" w:rsidRDefault="00CF7B24" w:rsidP="004B18DE">
            <w:pPr>
              <w:pStyle w:val="Sraopastraipa"/>
              <w:widowControl w:val="0"/>
              <w:numPr>
                <w:ilvl w:val="0"/>
                <w:numId w:val="44"/>
              </w:numPr>
              <w:ind w:left="0" w:firstLine="0"/>
              <w:contextualSpacing/>
            </w:pPr>
            <w:r w:rsidRPr="00CC702C">
              <w:t>Substrato paruošimui naudojamos papildomos struktūrą gerinančios priemonės</w:t>
            </w:r>
          </w:p>
          <w:p w:rsidR="00CF7B24" w:rsidRPr="00CC702C" w:rsidRDefault="00CF7B24" w:rsidP="004B18DE">
            <w:pPr>
              <w:pStyle w:val="Sraopastraipa"/>
              <w:widowControl w:val="0"/>
              <w:numPr>
                <w:ilvl w:val="0"/>
                <w:numId w:val="44"/>
              </w:numPr>
              <w:ind w:left="0" w:firstLine="0"/>
              <w:contextualSpacing/>
              <w:rPr>
                <w:b/>
                <w:i/>
              </w:rPr>
            </w:pPr>
            <w:r w:rsidRPr="00CC702C">
              <w:t>Substrato paruošimas naudojant rankinius žemės dirbimo įrankius ir priemones</w:t>
            </w:r>
          </w:p>
          <w:p w:rsidR="00CF7B24" w:rsidRPr="00CC702C" w:rsidRDefault="00CF7B24" w:rsidP="004B18DE">
            <w:pPr>
              <w:pStyle w:val="Sraopastraipa"/>
              <w:widowControl w:val="0"/>
              <w:ind w:left="0"/>
            </w:pPr>
            <w:r w:rsidRPr="00CC702C">
              <w:rPr>
                <w:b/>
              </w:rPr>
              <w:t xml:space="preserve">Tema. </w:t>
            </w:r>
            <w:r w:rsidRPr="00CC702C">
              <w:rPr>
                <w:b/>
                <w:i/>
              </w:rPr>
              <w:t>Kompostavimas</w:t>
            </w:r>
          </w:p>
          <w:p w:rsidR="00CF7B24" w:rsidRPr="00CC702C" w:rsidRDefault="00CF7B24" w:rsidP="004B18DE">
            <w:pPr>
              <w:pStyle w:val="Sraopastraipa"/>
              <w:widowControl w:val="0"/>
              <w:numPr>
                <w:ilvl w:val="0"/>
                <w:numId w:val="44"/>
              </w:numPr>
              <w:ind w:left="0" w:firstLine="0"/>
              <w:contextualSpacing/>
            </w:pPr>
            <w:r w:rsidRPr="00CC702C">
              <w:t>Kompostavimui tinkamos medžiagos</w:t>
            </w:r>
          </w:p>
          <w:p w:rsidR="00CF7B24" w:rsidRPr="00CC702C" w:rsidRDefault="00CF7B24" w:rsidP="004B18DE">
            <w:pPr>
              <w:pStyle w:val="Sraopastraipa"/>
              <w:widowControl w:val="0"/>
              <w:numPr>
                <w:ilvl w:val="0"/>
                <w:numId w:val="44"/>
              </w:numPr>
              <w:ind w:left="0" w:firstLine="0"/>
              <w:contextualSpacing/>
              <w:rPr>
                <w:b/>
                <w:i/>
              </w:rPr>
            </w:pPr>
            <w:r w:rsidRPr="00CC702C">
              <w:t>Komposto ruošimo būdai</w:t>
            </w:r>
          </w:p>
        </w:tc>
      </w:tr>
      <w:tr w:rsidR="009E4627" w:rsidRPr="00DA3A2B" w:rsidTr="00125DCD">
        <w:trPr>
          <w:trHeight w:val="57"/>
          <w:jc w:val="center"/>
        </w:trPr>
        <w:tc>
          <w:tcPr>
            <w:tcW w:w="947" w:type="pct"/>
            <w:vMerge w:val="restart"/>
            <w:shd w:val="clear" w:color="auto" w:fill="auto"/>
          </w:tcPr>
          <w:p w:rsidR="009E4627" w:rsidRPr="00DA3A2B" w:rsidRDefault="009E4627" w:rsidP="004B18DE">
            <w:pPr>
              <w:widowControl w:val="0"/>
            </w:pPr>
            <w:r w:rsidRPr="00DA3A2B">
              <w:t>2. Dauginti ir auginti dekoratyvinius augalus.</w:t>
            </w:r>
          </w:p>
        </w:tc>
        <w:tc>
          <w:tcPr>
            <w:tcW w:w="1129" w:type="pct"/>
            <w:shd w:val="clear" w:color="auto" w:fill="auto"/>
          </w:tcPr>
          <w:p w:rsidR="009E4627" w:rsidRPr="00CC702C" w:rsidRDefault="009E4627" w:rsidP="00497840">
            <w:pPr>
              <w:widowControl w:val="0"/>
            </w:pPr>
            <w:r w:rsidRPr="00CC702C">
              <w:t xml:space="preserve">2.1. </w:t>
            </w:r>
            <w:r w:rsidR="00497840">
              <w:t>Apibūdinti</w:t>
            </w:r>
            <w:r w:rsidRPr="00CC702C">
              <w:t xml:space="preserve"> dekoratyvinių augalų skirstymą.</w:t>
            </w:r>
          </w:p>
        </w:tc>
        <w:tc>
          <w:tcPr>
            <w:tcW w:w="2924" w:type="pct"/>
            <w:shd w:val="clear" w:color="auto" w:fill="auto"/>
          </w:tcPr>
          <w:p w:rsidR="009E4627" w:rsidRPr="00CC702C" w:rsidRDefault="009E4627" w:rsidP="004B18DE">
            <w:pPr>
              <w:widowControl w:val="0"/>
              <w:rPr>
                <w:b/>
                <w:bCs/>
              </w:rPr>
            </w:pPr>
            <w:r w:rsidRPr="00CC702C">
              <w:rPr>
                <w:b/>
                <w:bCs/>
              </w:rPr>
              <w:t xml:space="preserve">Tema. </w:t>
            </w:r>
            <w:r w:rsidRPr="00CC702C">
              <w:rPr>
                <w:b/>
                <w:bCs/>
                <w:i/>
                <w:iCs/>
              </w:rPr>
              <w:t>Dekoratyvinių augalų skirstymas</w:t>
            </w:r>
          </w:p>
          <w:p w:rsidR="009E4627" w:rsidRPr="00CC702C" w:rsidRDefault="009E4627" w:rsidP="004B18DE">
            <w:pPr>
              <w:pStyle w:val="Sraopastraipa"/>
              <w:widowControl w:val="0"/>
              <w:numPr>
                <w:ilvl w:val="0"/>
                <w:numId w:val="44"/>
              </w:numPr>
              <w:ind w:left="0" w:firstLine="0"/>
              <w:contextualSpacing/>
            </w:pPr>
            <w:r w:rsidRPr="00CC702C">
              <w:t>Dekoratyvinių augalų taksonomija ir nomenklatūrinis skirstymas</w:t>
            </w:r>
          </w:p>
          <w:p w:rsidR="009E4627" w:rsidRPr="00CC702C" w:rsidRDefault="009E4627" w:rsidP="004B18DE">
            <w:pPr>
              <w:pStyle w:val="Sraopastraipa"/>
              <w:widowControl w:val="0"/>
              <w:numPr>
                <w:ilvl w:val="0"/>
                <w:numId w:val="44"/>
              </w:numPr>
              <w:ind w:left="0" w:firstLine="0"/>
              <w:contextualSpacing/>
            </w:pPr>
            <w:r w:rsidRPr="00CC702C">
              <w:t>Dekoratyvinių augalų skirstymas pagal poreikį augimo sąlygoms</w:t>
            </w:r>
          </w:p>
          <w:p w:rsidR="009E4627" w:rsidRPr="00CC702C" w:rsidRDefault="009E4627" w:rsidP="004B18DE">
            <w:pPr>
              <w:pStyle w:val="Sraopastraipa"/>
              <w:widowControl w:val="0"/>
              <w:numPr>
                <w:ilvl w:val="0"/>
                <w:numId w:val="44"/>
              </w:numPr>
              <w:ind w:left="0" w:firstLine="0"/>
              <w:contextualSpacing/>
            </w:pPr>
            <w:r w:rsidRPr="00CC702C">
              <w:rPr>
                <w:bCs/>
              </w:rPr>
              <w:t xml:space="preserve">Dekoratyvinių augalų skirstymas pagal ilgaamžiškumą </w:t>
            </w:r>
            <w:r w:rsidRPr="00CC702C">
              <w:t>ir dekoratyvumo trukmę</w:t>
            </w:r>
          </w:p>
          <w:p w:rsidR="009E4627" w:rsidRPr="00CC702C" w:rsidRDefault="009E4627" w:rsidP="004B18DE">
            <w:pPr>
              <w:widowControl w:val="0"/>
              <w:rPr>
                <w:b/>
                <w:bCs/>
                <w:i/>
                <w:iCs/>
              </w:rPr>
            </w:pPr>
            <w:r w:rsidRPr="00CC702C">
              <w:rPr>
                <w:b/>
                <w:bCs/>
              </w:rPr>
              <w:t xml:space="preserve">Tema. </w:t>
            </w:r>
            <w:r w:rsidRPr="00CC702C">
              <w:rPr>
                <w:b/>
                <w:bCs/>
                <w:i/>
                <w:iCs/>
              </w:rPr>
              <w:t>Pagrindinės dekoratyvinių augalų dalys ir jų funkcijos</w:t>
            </w:r>
          </w:p>
          <w:p w:rsidR="009E4627" w:rsidRPr="00CC702C" w:rsidRDefault="009E4627" w:rsidP="004B18DE">
            <w:pPr>
              <w:pStyle w:val="Sraopastraipa"/>
              <w:widowControl w:val="0"/>
              <w:numPr>
                <w:ilvl w:val="0"/>
                <w:numId w:val="44"/>
              </w:numPr>
              <w:ind w:left="0" w:firstLine="0"/>
              <w:contextualSpacing/>
            </w:pPr>
            <w:r w:rsidRPr="00CC702C">
              <w:t>Augalų vegetatyviniai organai ir jų funkcijos</w:t>
            </w:r>
          </w:p>
          <w:p w:rsidR="009E4627" w:rsidRPr="00CC702C" w:rsidRDefault="009E4627" w:rsidP="004B18DE">
            <w:pPr>
              <w:pStyle w:val="Sraopastraipa"/>
              <w:widowControl w:val="0"/>
              <w:numPr>
                <w:ilvl w:val="0"/>
                <w:numId w:val="44"/>
              </w:numPr>
              <w:ind w:left="0" w:firstLine="0"/>
              <w:contextualSpacing/>
              <w:rPr>
                <w:i/>
              </w:rPr>
            </w:pPr>
            <w:r w:rsidRPr="00CC702C">
              <w:t xml:space="preserve">Augalų </w:t>
            </w:r>
            <w:proofErr w:type="spellStart"/>
            <w:r w:rsidRPr="00CC702C">
              <w:t>generatyviniai</w:t>
            </w:r>
            <w:proofErr w:type="spellEnd"/>
            <w:r w:rsidRPr="00CC702C">
              <w:t xml:space="preserve"> organai ir jų funkcijos</w:t>
            </w:r>
          </w:p>
          <w:p w:rsidR="009E4627" w:rsidRPr="00CC702C" w:rsidRDefault="009E4627" w:rsidP="004B18DE">
            <w:pPr>
              <w:pStyle w:val="Sraopastraipa"/>
              <w:widowControl w:val="0"/>
              <w:numPr>
                <w:ilvl w:val="0"/>
                <w:numId w:val="44"/>
              </w:numPr>
              <w:ind w:left="0" w:firstLine="0"/>
              <w:contextualSpacing/>
            </w:pPr>
            <w:r w:rsidRPr="00CC702C">
              <w:t>Augalų dekoratyvinės savybės</w:t>
            </w:r>
          </w:p>
          <w:p w:rsidR="009E4627" w:rsidRPr="00CC702C" w:rsidRDefault="009E4627" w:rsidP="004B18DE">
            <w:pPr>
              <w:widowControl w:val="0"/>
              <w:rPr>
                <w:b/>
                <w:bCs/>
                <w:i/>
                <w:iCs/>
              </w:rPr>
            </w:pPr>
            <w:r w:rsidRPr="00CC702C">
              <w:rPr>
                <w:b/>
                <w:bCs/>
              </w:rPr>
              <w:t xml:space="preserve">Tema. </w:t>
            </w:r>
            <w:r w:rsidRPr="00CC702C">
              <w:rPr>
                <w:b/>
                <w:bCs/>
                <w:i/>
                <w:iCs/>
              </w:rPr>
              <w:t>Sumedėję dekoratyviniai augalai</w:t>
            </w:r>
          </w:p>
          <w:p w:rsidR="009E4627" w:rsidRPr="00CC702C" w:rsidRDefault="009E4627" w:rsidP="004B18DE">
            <w:pPr>
              <w:pStyle w:val="Betarp"/>
              <w:widowControl w:val="0"/>
              <w:numPr>
                <w:ilvl w:val="0"/>
                <w:numId w:val="44"/>
              </w:numPr>
              <w:ind w:left="0" w:firstLine="0"/>
              <w:rPr>
                <w:rFonts w:eastAsia="Calibri"/>
                <w:i/>
                <w:szCs w:val="22"/>
                <w:lang w:eastAsia="en-US"/>
              </w:rPr>
            </w:pPr>
            <w:r w:rsidRPr="00CC702C">
              <w:rPr>
                <w:rFonts w:eastAsia="Calibri"/>
                <w:szCs w:val="22"/>
                <w:lang w:eastAsia="en-US"/>
              </w:rPr>
              <w:t>Sumedėjusių dekoratyvinių augalų botaninis skirstymas</w:t>
            </w:r>
          </w:p>
          <w:p w:rsidR="009E4627" w:rsidRPr="00CC702C" w:rsidRDefault="009E4627" w:rsidP="004B18DE">
            <w:pPr>
              <w:pStyle w:val="Betarp"/>
              <w:widowControl w:val="0"/>
              <w:numPr>
                <w:ilvl w:val="0"/>
                <w:numId w:val="44"/>
              </w:numPr>
              <w:ind w:left="0" w:firstLine="0"/>
              <w:rPr>
                <w:rFonts w:eastAsia="Calibri"/>
                <w:szCs w:val="22"/>
                <w:lang w:eastAsia="en-US"/>
              </w:rPr>
            </w:pPr>
            <w:r w:rsidRPr="00CC702C">
              <w:rPr>
                <w:rFonts w:eastAsia="Calibri"/>
                <w:szCs w:val="22"/>
                <w:lang w:eastAsia="en-US"/>
              </w:rPr>
              <w:t>Sumedėjusių dekoratyvinių augalų morfologinės savybės</w:t>
            </w:r>
          </w:p>
          <w:p w:rsidR="009E4627" w:rsidRPr="00CC702C" w:rsidRDefault="009E4627" w:rsidP="004B18DE">
            <w:pPr>
              <w:pStyle w:val="Betarp"/>
              <w:widowControl w:val="0"/>
              <w:numPr>
                <w:ilvl w:val="0"/>
                <w:numId w:val="44"/>
              </w:numPr>
              <w:ind w:left="0" w:firstLine="0"/>
              <w:rPr>
                <w:rFonts w:eastAsia="Calibri"/>
                <w:szCs w:val="22"/>
                <w:lang w:eastAsia="en-US"/>
              </w:rPr>
            </w:pPr>
            <w:r w:rsidRPr="00CC702C">
              <w:rPr>
                <w:rFonts w:eastAsia="Calibri"/>
                <w:szCs w:val="22"/>
                <w:lang w:eastAsia="en-US"/>
              </w:rPr>
              <w:t>Lietuvoje populiarios sumedėjusių dekoratyvinių augalų rūšys ir veislės, jų auginimo sąlygos</w:t>
            </w:r>
          </w:p>
          <w:p w:rsidR="009E4627" w:rsidRPr="00CC702C" w:rsidRDefault="009E4627" w:rsidP="004B18DE">
            <w:pPr>
              <w:pStyle w:val="Betarp"/>
              <w:widowControl w:val="0"/>
              <w:numPr>
                <w:ilvl w:val="0"/>
                <w:numId w:val="44"/>
              </w:numPr>
              <w:ind w:left="0" w:firstLine="0"/>
            </w:pPr>
            <w:r w:rsidRPr="00CC702C">
              <w:t>Sumedėjusių dekoratyvinių augalų auginimo technologijos</w:t>
            </w:r>
          </w:p>
          <w:p w:rsidR="009E4627" w:rsidRPr="00CC702C" w:rsidRDefault="009E4627" w:rsidP="004B18DE">
            <w:pPr>
              <w:widowControl w:val="0"/>
              <w:rPr>
                <w:b/>
                <w:bCs/>
                <w:i/>
                <w:iCs/>
              </w:rPr>
            </w:pPr>
            <w:r w:rsidRPr="00CC702C">
              <w:rPr>
                <w:b/>
                <w:bCs/>
              </w:rPr>
              <w:t xml:space="preserve">Tema. </w:t>
            </w:r>
            <w:r w:rsidRPr="00CC702C">
              <w:rPr>
                <w:b/>
                <w:bCs/>
                <w:i/>
                <w:iCs/>
              </w:rPr>
              <w:t>Žoliniai dekoratyviniai augalai</w:t>
            </w:r>
          </w:p>
          <w:p w:rsidR="009E4627" w:rsidRPr="00CC702C" w:rsidRDefault="009E4627" w:rsidP="004B18DE">
            <w:pPr>
              <w:pStyle w:val="Betarp"/>
              <w:widowControl w:val="0"/>
              <w:numPr>
                <w:ilvl w:val="0"/>
                <w:numId w:val="44"/>
              </w:numPr>
              <w:ind w:left="0" w:firstLine="0"/>
              <w:rPr>
                <w:rFonts w:eastAsia="Calibri"/>
                <w:szCs w:val="22"/>
                <w:lang w:eastAsia="en-US"/>
              </w:rPr>
            </w:pPr>
            <w:r w:rsidRPr="00CC702C">
              <w:rPr>
                <w:rFonts w:eastAsia="Calibri"/>
                <w:szCs w:val="22"/>
                <w:lang w:eastAsia="en-US"/>
              </w:rPr>
              <w:t>Žolinių dekoratyvinių augalų skirstymas</w:t>
            </w:r>
          </w:p>
          <w:p w:rsidR="009E4627" w:rsidRPr="00CC702C" w:rsidRDefault="009E4627" w:rsidP="004B18DE">
            <w:pPr>
              <w:pStyle w:val="Betarp"/>
              <w:widowControl w:val="0"/>
              <w:numPr>
                <w:ilvl w:val="0"/>
                <w:numId w:val="44"/>
              </w:numPr>
              <w:ind w:left="0" w:firstLine="0"/>
              <w:rPr>
                <w:rFonts w:eastAsia="Calibri"/>
                <w:szCs w:val="22"/>
                <w:lang w:eastAsia="en-US"/>
              </w:rPr>
            </w:pPr>
            <w:r w:rsidRPr="00CC702C">
              <w:rPr>
                <w:rFonts w:eastAsia="Calibri"/>
                <w:szCs w:val="22"/>
                <w:lang w:eastAsia="en-US"/>
              </w:rPr>
              <w:t>Žolinių dekoratyvinių augalų morfologinės savybės</w:t>
            </w:r>
          </w:p>
          <w:p w:rsidR="009E4627" w:rsidRPr="00CC702C" w:rsidRDefault="009E4627" w:rsidP="004B18DE">
            <w:pPr>
              <w:pStyle w:val="Betarp"/>
              <w:widowControl w:val="0"/>
              <w:numPr>
                <w:ilvl w:val="0"/>
                <w:numId w:val="44"/>
              </w:numPr>
              <w:ind w:left="0" w:firstLine="0"/>
              <w:rPr>
                <w:rFonts w:eastAsia="Calibri"/>
                <w:szCs w:val="22"/>
                <w:lang w:eastAsia="en-US"/>
              </w:rPr>
            </w:pPr>
            <w:r w:rsidRPr="00CC702C">
              <w:rPr>
                <w:rFonts w:eastAsia="Calibri"/>
                <w:szCs w:val="22"/>
                <w:lang w:eastAsia="en-US"/>
              </w:rPr>
              <w:t>Lietuvoje populiarios žolinių dekoratyvinių augalų rūšys ir veislės, jų auginimo sąlygos</w:t>
            </w:r>
          </w:p>
          <w:p w:rsidR="009E4627" w:rsidRPr="00CC702C" w:rsidRDefault="009E4627" w:rsidP="004B18DE">
            <w:pPr>
              <w:pStyle w:val="Sraopastraipa"/>
              <w:widowControl w:val="0"/>
              <w:numPr>
                <w:ilvl w:val="0"/>
                <w:numId w:val="44"/>
              </w:numPr>
              <w:ind w:left="0" w:firstLine="0"/>
              <w:contextualSpacing/>
            </w:pPr>
            <w:r w:rsidRPr="00CC702C">
              <w:rPr>
                <w:rFonts w:eastAsia="Calibri"/>
                <w:szCs w:val="22"/>
                <w:lang w:eastAsia="en-US"/>
              </w:rPr>
              <w:t>Žolinių dekoratyvinių</w:t>
            </w:r>
            <w:r w:rsidRPr="00CC702C">
              <w:t xml:space="preserve"> augalų auginimo technologijos</w:t>
            </w:r>
          </w:p>
        </w:tc>
      </w:tr>
      <w:tr w:rsidR="009E4627" w:rsidRPr="00DA3A2B" w:rsidTr="00125DCD">
        <w:trPr>
          <w:trHeight w:val="57"/>
          <w:jc w:val="center"/>
        </w:trPr>
        <w:tc>
          <w:tcPr>
            <w:tcW w:w="947" w:type="pct"/>
            <w:vMerge/>
            <w:shd w:val="clear" w:color="auto" w:fill="auto"/>
          </w:tcPr>
          <w:p w:rsidR="009E4627" w:rsidRPr="00DA3A2B" w:rsidRDefault="009E4627" w:rsidP="004B18DE">
            <w:pPr>
              <w:widowControl w:val="0"/>
            </w:pPr>
          </w:p>
        </w:tc>
        <w:tc>
          <w:tcPr>
            <w:tcW w:w="1129" w:type="pct"/>
            <w:shd w:val="clear" w:color="auto" w:fill="auto"/>
          </w:tcPr>
          <w:p w:rsidR="009E4627" w:rsidRPr="00CC702C" w:rsidRDefault="009E4627" w:rsidP="004B18DE">
            <w:pPr>
              <w:widowControl w:val="0"/>
            </w:pPr>
            <w:r w:rsidRPr="00CC702C">
              <w:t>2.2. Taikyti dekoratyvinių</w:t>
            </w:r>
            <w:r>
              <w:t xml:space="preserve"> augalų dauginimo technologijas, laikantis darbuotojų saugos ir sveikatos reikalavimų.</w:t>
            </w:r>
          </w:p>
        </w:tc>
        <w:tc>
          <w:tcPr>
            <w:tcW w:w="2924" w:type="pct"/>
            <w:shd w:val="clear" w:color="auto" w:fill="auto"/>
          </w:tcPr>
          <w:p w:rsidR="009E4627" w:rsidRPr="00CC702C" w:rsidRDefault="009E4627" w:rsidP="004B18DE">
            <w:pPr>
              <w:widowControl w:val="0"/>
              <w:rPr>
                <w:b/>
                <w:i/>
              </w:rPr>
            </w:pPr>
            <w:r w:rsidRPr="00CC702C">
              <w:rPr>
                <w:b/>
              </w:rPr>
              <w:t>Tema.</w:t>
            </w:r>
            <w:r w:rsidRPr="00CC702C">
              <w:rPr>
                <w:b/>
                <w:i/>
              </w:rPr>
              <w:t xml:space="preserve"> Dekoratyvinių augalų dauginimas sėklomis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Sėklų rinkimas ir paruošimas sėjai</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lauko augalų sėjos technologijos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Sėjimo normos apskaičiavimas bei sėklų sėjimo gylio nustatymas</w:t>
            </w:r>
          </w:p>
          <w:p w:rsidR="009E4627" w:rsidRPr="00CC702C" w:rsidRDefault="009E4627" w:rsidP="004B18DE">
            <w:pPr>
              <w:widowControl w:val="0"/>
              <w:rPr>
                <w:b/>
                <w:i/>
              </w:rPr>
            </w:pPr>
            <w:r w:rsidRPr="00CC702C">
              <w:rPr>
                <w:b/>
              </w:rPr>
              <w:t xml:space="preserve">Tema. </w:t>
            </w:r>
            <w:r w:rsidRPr="00CC702C">
              <w:rPr>
                <w:b/>
                <w:i/>
              </w:rPr>
              <w:t>Dekoratyvinių augalų dauginimas vegetatyviniu būdu</w:t>
            </w:r>
          </w:p>
          <w:p w:rsidR="009E4627" w:rsidRPr="00CC702C" w:rsidRDefault="009E4627" w:rsidP="004B18DE">
            <w:pPr>
              <w:pStyle w:val="Sraopastraipa"/>
              <w:widowControl w:val="0"/>
              <w:numPr>
                <w:ilvl w:val="0"/>
                <w:numId w:val="44"/>
              </w:numPr>
              <w:ind w:left="0" w:firstLine="0"/>
              <w:contextualSpacing/>
            </w:pPr>
            <w:r w:rsidRPr="00CC702C">
              <w:t>Dekoratyvinių augalų vegetatyvinio dauginimo būdai</w:t>
            </w:r>
          </w:p>
          <w:p w:rsidR="009E4627" w:rsidRPr="00CC702C" w:rsidRDefault="009E4627" w:rsidP="004B18DE">
            <w:pPr>
              <w:pStyle w:val="Sraopastraipa"/>
              <w:widowControl w:val="0"/>
              <w:numPr>
                <w:ilvl w:val="0"/>
                <w:numId w:val="44"/>
              </w:numPr>
              <w:ind w:left="0" w:firstLine="0"/>
              <w:contextualSpacing/>
            </w:pPr>
            <w:r w:rsidRPr="00CC702C">
              <w:t>Augalo dalių paruošimas dauginimui</w:t>
            </w:r>
          </w:p>
          <w:p w:rsidR="009E4627" w:rsidRPr="00CC702C" w:rsidRDefault="009E4627" w:rsidP="004B18DE">
            <w:pPr>
              <w:pStyle w:val="Sraopastraipa"/>
              <w:widowControl w:val="0"/>
              <w:numPr>
                <w:ilvl w:val="0"/>
                <w:numId w:val="44"/>
              </w:numPr>
              <w:ind w:left="0" w:firstLine="0"/>
              <w:contextualSpacing/>
            </w:pPr>
            <w:r w:rsidRPr="00CC702C">
              <w:t>Tinkamų sąlygų ir priemonių taikymas dekoratyvinių augalų įsišaknijimui</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 xml:space="preserve">Įsišaknijusių auginių priežiūra </w:t>
            </w:r>
          </w:p>
        </w:tc>
      </w:tr>
      <w:tr w:rsidR="009E4627" w:rsidRPr="00DA3A2B" w:rsidTr="00125DCD">
        <w:trPr>
          <w:trHeight w:val="57"/>
          <w:jc w:val="center"/>
        </w:trPr>
        <w:tc>
          <w:tcPr>
            <w:tcW w:w="947" w:type="pct"/>
            <w:vMerge/>
            <w:shd w:val="clear" w:color="auto" w:fill="auto"/>
          </w:tcPr>
          <w:p w:rsidR="009E4627" w:rsidRPr="00DA3A2B" w:rsidRDefault="009E4627" w:rsidP="004B18DE">
            <w:pPr>
              <w:widowControl w:val="0"/>
            </w:pPr>
          </w:p>
        </w:tc>
        <w:tc>
          <w:tcPr>
            <w:tcW w:w="1129" w:type="pct"/>
            <w:shd w:val="clear" w:color="auto" w:fill="auto"/>
          </w:tcPr>
          <w:p w:rsidR="009E4627" w:rsidRPr="00CC702C" w:rsidRDefault="009E4627" w:rsidP="004B18DE">
            <w:pPr>
              <w:widowControl w:val="0"/>
              <w:autoSpaceDE w:val="0"/>
              <w:autoSpaceDN w:val="0"/>
              <w:adjustRightInd w:val="0"/>
            </w:pPr>
            <w:r w:rsidRPr="00CC702C">
              <w:t xml:space="preserve">2.3. </w:t>
            </w:r>
            <w:r>
              <w:t>Atlikti l</w:t>
            </w:r>
            <w:r w:rsidRPr="00CC702C">
              <w:t>auke augančių dekoratyv</w:t>
            </w:r>
            <w:r>
              <w:t xml:space="preserve">inių sumedėjusių augalų </w:t>
            </w:r>
            <w:r w:rsidRPr="005D5E97">
              <w:t>sezoninę priežiūrą, laikantis darbuotojų saugos ir sveikatos taisyklių ir aplinkosaugos reikalavimų.</w:t>
            </w:r>
          </w:p>
        </w:tc>
        <w:tc>
          <w:tcPr>
            <w:tcW w:w="2924" w:type="pct"/>
            <w:shd w:val="clear" w:color="auto" w:fill="auto"/>
          </w:tcPr>
          <w:p w:rsidR="009E4627" w:rsidRPr="00CC702C" w:rsidRDefault="009E4627" w:rsidP="004B18DE">
            <w:pPr>
              <w:pStyle w:val="Default"/>
              <w:widowControl w:val="0"/>
              <w:rPr>
                <w:b/>
                <w:i/>
                <w:color w:val="auto"/>
              </w:rPr>
            </w:pPr>
            <w:r w:rsidRPr="00CC702C">
              <w:rPr>
                <w:b/>
                <w:color w:val="auto"/>
              </w:rPr>
              <w:t xml:space="preserve">Tema. </w:t>
            </w:r>
            <w:r w:rsidRPr="00CC702C">
              <w:rPr>
                <w:b/>
                <w:i/>
                <w:color w:val="auto"/>
              </w:rPr>
              <w:t>Dekoratyvinių augalų auginimo technologijos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Daigynai ir jų paskirtis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Medelynai jų struktūra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sodmenų auginimas lauko sąlygomis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sodmenų auginimas uždarame grunte</w:t>
            </w:r>
          </w:p>
          <w:p w:rsidR="009E4627" w:rsidRPr="00CC702C" w:rsidRDefault="009E4627" w:rsidP="004B18DE">
            <w:pPr>
              <w:widowControl w:val="0"/>
            </w:pPr>
            <w:r w:rsidRPr="00CC702C">
              <w:rPr>
                <w:b/>
              </w:rPr>
              <w:t xml:space="preserve">Tema. </w:t>
            </w:r>
            <w:r w:rsidRPr="00CC702C">
              <w:rPr>
                <w:b/>
                <w:i/>
              </w:rPr>
              <w:t xml:space="preserve">Dekoratyvinių augalų </w:t>
            </w:r>
            <w:proofErr w:type="spellStart"/>
            <w:r w:rsidRPr="00CC702C">
              <w:rPr>
                <w:b/>
                <w:i/>
              </w:rPr>
              <w:t>sėjinukų</w:t>
            </w:r>
            <w:proofErr w:type="spellEnd"/>
            <w:r w:rsidRPr="00CC702C">
              <w:rPr>
                <w:b/>
                <w:i/>
              </w:rPr>
              <w:t xml:space="preserve"> auginimas</w:t>
            </w:r>
          </w:p>
          <w:p w:rsidR="009E4627" w:rsidRPr="00CC702C" w:rsidRDefault="009E4627" w:rsidP="004B18DE">
            <w:pPr>
              <w:pStyle w:val="Sraopastraipa"/>
              <w:widowControl w:val="0"/>
              <w:numPr>
                <w:ilvl w:val="0"/>
                <w:numId w:val="47"/>
              </w:numPr>
              <w:autoSpaceDE w:val="0"/>
              <w:autoSpaceDN w:val="0"/>
              <w:adjustRightInd w:val="0"/>
              <w:ind w:left="0" w:firstLine="0"/>
            </w:pPr>
            <w:proofErr w:type="spellStart"/>
            <w:r w:rsidRPr="00CC702C">
              <w:t>Sėjinukų</w:t>
            </w:r>
            <w:proofErr w:type="spellEnd"/>
            <w:r w:rsidRPr="00CC702C">
              <w:t xml:space="preserve"> auginimo technologijos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 xml:space="preserve">Medelynuose auginamų </w:t>
            </w:r>
            <w:proofErr w:type="spellStart"/>
            <w:r w:rsidRPr="00CC702C">
              <w:t>sėjinukų</w:t>
            </w:r>
            <w:proofErr w:type="spellEnd"/>
            <w:r w:rsidRPr="00CC702C">
              <w:t xml:space="preserve"> pasėlių priežiūros darbai</w:t>
            </w:r>
          </w:p>
          <w:p w:rsidR="009E4627" w:rsidRPr="00CC702C" w:rsidRDefault="009E4627" w:rsidP="004B18DE">
            <w:pPr>
              <w:pStyle w:val="Sraopastraipa"/>
              <w:widowControl w:val="0"/>
              <w:numPr>
                <w:ilvl w:val="0"/>
                <w:numId w:val="47"/>
              </w:numPr>
              <w:autoSpaceDE w:val="0"/>
              <w:autoSpaceDN w:val="0"/>
              <w:adjustRightInd w:val="0"/>
              <w:ind w:left="0" w:firstLine="0"/>
            </w:pPr>
            <w:proofErr w:type="spellStart"/>
            <w:r w:rsidRPr="00CC702C">
              <w:t>Sėjinukų</w:t>
            </w:r>
            <w:proofErr w:type="spellEnd"/>
            <w:r w:rsidRPr="00CC702C">
              <w:t xml:space="preserve"> auginimas šiltnamiuose</w:t>
            </w:r>
          </w:p>
          <w:p w:rsidR="009E4627" w:rsidRPr="00CC702C" w:rsidRDefault="009E4627" w:rsidP="004B18DE">
            <w:pPr>
              <w:widowControl w:val="0"/>
              <w:rPr>
                <w:b/>
                <w:i/>
              </w:rPr>
            </w:pPr>
            <w:r w:rsidRPr="00CC702C">
              <w:rPr>
                <w:b/>
              </w:rPr>
              <w:t xml:space="preserve">Tema. </w:t>
            </w:r>
            <w:r w:rsidRPr="00CC702C">
              <w:rPr>
                <w:b/>
                <w:i/>
              </w:rPr>
              <w:t>Dekoratyvinių augalų sodinukų auginimas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Sodinukų auginimo technologijos atvirame grunte</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Sodinukų auginimas uždara šaknų sistema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Sodinukų formavimas</w:t>
            </w:r>
          </w:p>
          <w:p w:rsidR="009E4627" w:rsidRPr="00CC702C" w:rsidRDefault="009E4627" w:rsidP="004B18DE">
            <w:pPr>
              <w:widowControl w:val="0"/>
              <w:autoSpaceDE w:val="0"/>
              <w:autoSpaceDN w:val="0"/>
              <w:adjustRightInd w:val="0"/>
              <w:rPr>
                <w:b/>
                <w:bCs/>
              </w:rPr>
            </w:pPr>
            <w:r w:rsidRPr="00CC702C">
              <w:rPr>
                <w:b/>
                <w:bCs/>
              </w:rPr>
              <w:t xml:space="preserve">Tema. </w:t>
            </w:r>
            <w:r w:rsidRPr="00CC702C">
              <w:rPr>
                <w:b/>
                <w:bCs/>
                <w:i/>
              </w:rPr>
              <w:t>Dekoratyvinių augalų sezoninė priežiūra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Lauke augančių dekoratyvinių sumedėjusių augalų sezoninė priežiūra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Lauke augančių dekoratyvinių žolinių augalų sezoninė priežiūra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Uždaros sistemos gruntuose auginamų dekoratyvinių augalų sezoninė priežiūra</w:t>
            </w:r>
          </w:p>
        </w:tc>
      </w:tr>
      <w:tr w:rsidR="009E4627" w:rsidRPr="00DA3A2B" w:rsidTr="00125DCD">
        <w:trPr>
          <w:trHeight w:val="57"/>
          <w:jc w:val="center"/>
        </w:trPr>
        <w:tc>
          <w:tcPr>
            <w:tcW w:w="947" w:type="pct"/>
            <w:vMerge/>
            <w:shd w:val="clear" w:color="auto" w:fill="auto"/>
          </w:tcPr>
          <w:p w:rsidR="009E4627" w:rsidRPr="00DA3A2B" w:rsidRDefault="009E4627" w:rsidP="004B18DE">
            <w:pPr>
              <w:widowControl w:val="0"/>
            </w:pPr>
          </w:p>
        </w:tc>
        <w:tc>
          <w:tcPr>
            <w:tcW w:w="1129" w:type="pct"/>
          </w:tcPr>
          <w:p w:rsidR="009E4627" w:rsidRPr="00CC702C" w:rsidRDefault="009E4627" w:rsidP="004B18DE">
            <w:pPr>
              <w:widowControl w:val="0"/>
              <w:rPr>
                <w:i/>
              </w:rPr>
            </w:pPr>
            <w:r w:rsidRPr="00CC702C">
              <w:t>2.4. Prižiūrėti dekoratyvinius augalus, laikantis aplinkosaugos reikalavimų.</w:t>
            </w:r>
          </w:p>
        </w:tc>
        <w:tc>
          <w:tcPr>
            <w:tcW w:w="2924" w:type="pct"/>
          </w:tcPr>
          <w:p w:rsidR="009E4627" w:rsidRPr="00CC702C" w:rsidRDefault="009E4627" w:rsidP="004B18DE">
            <w:pPr>
              <w:widowControl w:val="0"/>
            </w:pPr>
            <w:r w:rsidRPr="00CC702C">
              <w:rPr>
                <w:b/>
                <w:bCs/>
              </w:rPr>
              <w:t xml:space="preserve">Tema. </w:t>
            </w:r>
            <w:r w:rsidRPr="00CC702C">
              <w:rPr>
                <w:b/>
                <w:bCs/>
                <w:i/>
                <w:iCs/>
              </w:rPr>
              <w:t>Dekoratyvinių augalų apsauga nuo ligų ir kenkėjų</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ligos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kenkėjai</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Augalų apsaugos nuo ligų ir kenkėjų priemonės ir saugus jų naudojimas</w:t>
            </w:r>
          </w:p>
          <w:p w:rsidR="009E4627" w:rsidRPr="00CC702C" w:rsidRDefault="009E4627" w:rsidP="004B18DE">
            <w:pPr>
              <w:pStyle w:val="Sraopastraipa"/>
              <w:widowControl w:val="0"/>
              <w:autoSpaceDE w:val="0"/>
              <w:autoSpaceDN w:val="0"/>
              <w:adjustRightInd w:val="0"/>
              <w:ind w:left="0"/>
              <w:rPr>
                <w:b/>
                <w:bCs/>
              </w:rPr>
            </w:pPr>
            <w:r w:rsidRPr="00CC702C">
              <w:rPr>
                <w:b/>
                <w:bCs/>
              </w:rPr>
              <w:t xml:space="preserve">Tema. </w:t>
            </w:r>
            <w:r w:rsidRPr="00CC702C">
              <w:rPr>
                <w:b/>
                <w:bCs/>
                <w:i/>
                <w:iCs/>
              </w:rPr>
              <w:t>Piktžolių rūšys ir jų augimo ribojimo priemonės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Piktžolių rūšys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 xml:space="preserve">Piktžolių </w:t>
            </w:r>
            <w:r w:rsidRPr="00CC702C">
              <w:rPr>
                <w:bCs/>
                <w:iCs/>
              </w:rPr>
              <w:t>augimo ribojimo</w:t>
            </w:r>
            <w:r w:rsidRPr="00CC702C">
              <w:rPr>
                <w:b/>
                <w:bCs/>
                <w:i/>
                <w:iCs/>
              </w:rPr>
              <w:t xml:space="preserve"> </w:t>
            </w:r>
            <w:r w:rsidRPr="00CC702C">
              <w:t>priemonės, saugus jų taikymas</w:t>
            </w:r>
          </w:p>
          <w:p w:rsidR="009E4627" w:rsidRPr="00CC702C" w:rsidRDefault="009E4627" w:rsidP="004B18DE">
            <w:pPr>
              <w:widowControl w:val="0"/>
              <w:rPr>
                <w:b/>
                <w:bCs/>
              </w:rPr>
            </w:pPr>
            <w:r w:rsidRPr="00CC702C">
              <w:rPr>
                <w:b/>
                <w:bCs/>
              </w:rPr>
              <w:t xml:space="preserve">Tema. </w:t>
            </w:r>
            <w:r w:rsidRPr="00CC702C">
              <w:rPr>
                <w:b/>
                <w:bCs/>
                <w:i/>
                <w:iCs/>
              </w:rPr>
              <w:t>Dekoratyvinių augalų tręšimas laikantis aplinkosaugos reikalavimų</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Trąšų rūšys, savybės ir normos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Tręšimo sistemos ir jų planavimas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Mineralinių trąšų naudojimo laikas ir ypatumai</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Organinių trąšų naudojimo laikas ir ypatumai</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Ekologinė dekoratyvinių augalų priežiūra</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Aplinkosaugos reikalavimai</w:t>
            </w:r>
          </w:p>
          <w:p w:rsidR="009E4627" w:rsidRPr="00CC702C" w:rsidRDefault="009E4627" w:rsidP="004B18DE">
            <w:pPr>
              <w:widowControl w:val="0"/>
              <w:rPr>
                <w:b/>
                <w:bCs/>
              </w:rPr>
            </w:pPr>
            <w:r w:rsidRPr="00CC702C">
              <w:rPr>
                <w:b/>
                <w:bCs/>
              </w:rPr>
              <w:t xml:space="preserve">Tema. </w:t>
            </w:r>
            <w:r w:rsidRPr="00CC702C">
              <w:rPr>
                <w:b/>
                <w:bCs/>
                <w:i/>
                <w:iCs/>
              </w:rPr>
              <w:t>Dekoratyvinių augalų laistymas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laistymo būdai (sistemos)</w:t>
            </w:r>
          </w:p>
          <w:p w:rsidR="009E4627" w:rsidRPr="00CC702C" w:rsidRDefault="009E4627" w:rsidP="004B18DE">
            <w:pPr>
              <w:pStyle w:val="Sraopastraipa"/>
              <w:widowControl w:val="0"/>
              <w:numPr>
                <w:ilvl w:val="0"/>
                <w:numId w:val="47"/>
              </w:numPr>
              <w:autoSpaceDE w:val="0"/>
              <w:autoSpaceDN w:val="0"/>
              <w:adjustRightInd w:val="0"/>
              <w:ind w:left="0" w:firstLine="0"/>
            </w:pPr>
            <w:r w:rsidRPr="00CC702C">
              <w:t>Dekoratyvinių augalų laistymo laikas ir normos</w:t>
            </w:r>
          </w:p>
        </w:tc>
      </w:tr>
      <w:tr w:rsidR="003652B8" w:rsidRPr="00DA3A2B" w:rsidTr="00125DCD">
        <w:trPr>
          <w:trHeight w:val="57"/>
          <w:jc w:val="center"/>
        </w:trPr>
        <w:tc>
          <w:tcPr>
            <w:tcW w:w="947" w:type="pct"/>
            <w:vMerge w:val="restart"/>
            <w:shd w:val="clear" w:color="auto" w:fill="auto"/>
          </w:tcPr>
          <w:p w:rsidR="003652B8" w:rsidRPr="00DA3A2B" w:rsidRDefault="003652B8" w:rsidP="004B18DE">
            <w:pPr>
              <w:widowControl w:val="0"/>
            </w:pPr>
            <w:r w:rsidRPr="00DA3A2B">
              <w:lastRenderedPageBreak/>
              <w:t>3. Formuoti dekoratyvinius augalus.</w:t>
            </w:r>
          </w:p>
        </w:tc>
        <w:tc>
          <w:tcPr>
            <w:tcW w:w="1129" w:type="pct"/>
            <w:shd w:val="clear" w:color="auto" w:fill="auto"/>
          </w:tcPr>
          <w:p w:rsidR="003652B8" w:rsidRPr="00CC702C" w:rsidRDefault="009E4627" w:rsidP="004B18DE">
            <w:pPr>
              <w:pStyle w:val="Sraopastraipa"/>
              <w:widowControl w:val="0"/>
              <w:ind w:left="0"/>
            </w:pPr>
            <w:r>
              <w:t>3</w:t>
            </w:r>
            <w:r w:rsidR="003652B8" w:rsidRPr="00CC702C">
              <w:t>.1. Apibūdinti dekoratyvinių augalų genėjimo būdus ir tipus.</w:t>
            </w:r>
          </w:p>
        </w:tc>
        <w:tc>
          <w:tcPr>
            <w:tcW w:w="2924" w:type="pct"/>
            <w:shd w:val="clear" w:color="auto" w:fill="auto"/>
          </w:tcPr>
          <w:p w:rsidR="003652B8" w:rsidRPr="00CC702C" w:rsidRDefault="003652B8" w:rsidP="004B18DE">
            <w:pPr>
              <w:pStyle w:val="Default"/>
              <w:widowControl w:val="0"/>
              <w:rPr>
                <w:i/>
                <w:color w:val="auto"/>
              </w:rPr>
            </w:pPr>
            <w:r w:rsidRPr="00CC702C">
              <w:rPr>
                <w:b/>
                <w:color w:val="auto"/>
              </w:rPr>
              <w:t xml:space="preserve">Tema. </w:t>
            </w:r>
            <w:r w:rsidRPr="00CC702C">
              <w:rPr>
                <w:b/>
                <w:i/>
                <w:color w:val="auto"/>
              </w:rPr>
              <w:t>Dekoratyvinių augalų genėjimo būdai</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augalų genėjimo tikslai ir uždaviniai</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Formuojamasis genėjimas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Prižiūrimasis genėjimas</w:t>
            </w:r>
          </w:p>
          <w:p w:rsidR="003652B8" w:rsidRPr="00CC702C" w:rsidRDefault="003652B8" w:rsidP="004B18DE">
            <w:pPr>
              <w:pStyle w:val="Sraopastraipa"/>
              <w:widowControl w:val="0"/>
              <w:numPr>
                <w:ilvl w:val="0"/>
                <w:numId w:val="47"/>
              </w:numPr>
              <w:autoSpaceDE w:val="0"/>
              <w:autoSpaceDN w:val="0"/>
              <w:adjustRightInd w:val="0"/>
              <w:ind w:left="0" w:firstLine="0"/>
              <w:rPr>
                <w:i/>
              </w:rPr>
            </w:pPr>
            <w:r w:rsidRPr="00CC702C">
              <w:t>Atnaujinamasis</w:t>
            </w:r>
            <w:r w:rsidRPr="00CC702C">
              <w:rPr>
                <w:rFonts w:eastAsia="Calibri"/>
                <w:szCs w:val="22"/>
                <w:lang w:eastAsia="en-US"/>
              </w:rPr>
              <w:t xml:space="preserve"> genėjimas</w:t>
            </w:r>
          </w:p>
          <w:p w:rsidR="003652B8" w:rsidRPr="00CC702C" w:rsidRDefault="003652B8" w:rsidP="004B18DE">
            <w:pPr>
              <w:pStyle w:val="Betarp"/>
              <w:widowControl w:val="0"/>
              <w:rPr>
                <w:i/>
              </w:rPr>
            </w:pPr>
            <w:r w:rsidRPr="00CC702C">
              <w:rPr>
                <w:b/>
              </w:rPr>
              <w:t xml:space="preserve">Tema. </w:t>
            </w:r>
            <w:r w:rsidRPr="00CC702C">
              <w:rPr>
                <w:b/>
                <w:i/>
              </w:rPr>
              <w:t>Dekoratyviniai augalai, tinkami genėjimui</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Genėjimui tinkami dekoratyviniai medžiai ir krūmai</w:t>
            </w:r>
          </w:p>
          <w:p w:rsidR="003652B8" w:rsidRPr="00CC702C" w:rsidRDefault="003652B8" w:rsidP="004B18DE">
            <w:pPr>
              <w:pStyle w:val="Sraopastraipa"/>
              <w:widowControl w:val="0"/>
              <w:numPr>
                <w:ilvl w:val="0"/>
                <w:numId w:val="47"/>
              </w:numPr>
              <w:autoSpaceDE w:val="0"/>
              <w:autoSpaceDN w:val="0"/>
              <w:adjustRightInd w:val="0"/>
              <w:ind w:left="0" w:firstLine="0"/>
              <w:rPr>
                <w:b/>
              </w:rPr>
            </w:pPr>
            <w:r w:rsidRPr="00CC702C">
              <w:t>Skirtingų dekoratyvinių augalų atsparumas genėjimui</w:t>
            </w:r>
          </w:p>
        </w:tc>
      </w:tr>
      <w:tr w:rsidR="003652B8" w:rsidRPr="00DA3A2B" w:rsidTr="00125DCD">
        <w:trPr>
          <w:trHeight w:val="57"/>
          <w:jc w:val="center"/>
        </w:trPr>
        <w:tc>
          <w:tcPr>
            <w:tcW w:w="947" w:type="pct"/>
            <w:vMerge/>
            <w:shd w:val="clear" w:color="auto" w:fill="auto"/>
          </w:tcPr>
          <w:p w:rsidR="003652B8" w:rsidRPr="00DA3A2B" w:rsidRDefault="003652B8" w:rsidP="004B18DE">
            <w:pPr>
              <w:widowControl w:val="0"/>
            </w:pPr>
          </w:p>
        </w:tc>
        <w:tc>
          <w:tcPr>
            <w:tcW w:w="1129" w:type="pct"/>
            <w:shd w:val="clear" w:color="auto" w:fill="auto"/>
          </w:tcPr>
          <w:p w:rsidR="003652B8" w:rsidRPr="00CC702C" w:rsidRDefault="009E4627" w:rsidP="004B18DE">
            <w:pPr>
              <w:widowControl w:val="0"/>
            </w:pPr>
            <w:r>
              <w:t>3</w:t>
            </w:r>
            <w:r w:rsidR="003652B8" w:rsidRPr="00CC702C">
              <w:t>.2. Parinkti dekoratyvinių augalų formavimo į</w:t>
            </w:r>
            <w:r w:rsidR="001C283E">
              <w:t>rankius ir priežiūros priemones, vadovaujantis darbų saugos ir sveikatos reikalavimais.</w:t>
            </w:r>
          </w:p>
        </w:tc>
        <w:tc>
          <w:tcPr>
            <w:tcW w:w="2924" w:type="pct"/>
            <w:shd w:val="clear" w:color="auto" w:fill="auto"/>
          </w:tcPr>
          <w:p w:rsidR="003652B8" w:rsidRPr="00CC702C" w:rsidRDefault="003652B8" w:rsidP="004B18DE">
            <w:pPr>
              <w:widowControl w:val="0"/>
              <w:autoSpaceDE w:val="0"/>
              <w:autoSpaceDN w:val="0"/>
              <w:adjustRightInd w:val="0"/>
              <w:rPr>
                <w:b/>
                <w:i/>
              </w:rPr>
            </w:pPr>
            <w:r w:rsidRPr="00CC702C">
              <w:rPr>
                <w:b/>
              </w:rPr>
              <w:t xml:space="preserve">Tema. </w:t>
            </w:r>
            <w:r w:rsidRPr="00CC702C">
              <w:rPr>
                <w:b/>
                <w:i/>
              </w:rPr>
              <w:t>Dekoratyvinių augalų formavimo įrankiai</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augalų formavimui skirti rankiniai įrankiai</w:t>
            </w:r>
          </w:p>
          <w:p w:rsidR="003652B8" w:rsidRPr="00CC702C" w:rsidRDefault="003652B8" w:rsidP="004B18DE">
            <w:pPr>
              <w:pStyle w:val="Sraopastraipa"/>
              <w:widowControl w:val="0"/>
              <w:numPr>
                <w:ilvl w:val="0"/>
                <w:numId w:val="47"/>
              </w:numPr>
              <w:autoSpaceDE w:val="0"/>
              <w:autoSpaceDN w:val="0"/>
              <w:adjustRightInd w:val="0"/>
              <w:ind w:left="0" w:firstLine="0"/>
              <w:rPr>
                <w:rFonts w:eastAsia="Calibri"/>
                <w:lang w:eastAsia="en-US"/>
              </w:rPr>
            </w:pPr>
            <w:r w:rsidRPr="00CC702C">
              <w:t>De</w:t>
            </w:r>
            <w:r w:rsidRPr="00CC702C">
              <w:rPr>
                <w:rFonts w:eastAsia="Calibri"/>
                <w:szCs w:val="22"/>
                <w:lang w:eastAsia="en-US"/>
              </w:rPr>
              <w:t>koratyvinių augalų</w:t>
            </w:r>
            <w:r w:rsidRPr="00CC702C">
              <w:rPr>
                <w:rFonts w:eastAsia="Calibri"/>
                <w:lang w:eastAsia="en-US"/>
              </w:rPr>
              <w:t xml:space="preserve"> genėjimo įrankių parinkimas, saugus naudojimas ir priežiūra</w:t>
            </w:r>
          </w:p>
          <w:p w:rsidR="003652B8" w:rsidRPr="00CC702C" w:rsidRDefault="003652B8" w:rsidP="004B18DE">
            <w:pPr>
              <w:pStyle w:val="Sraopastraipa"/>
              <w:widowControl w:val="0"/>
              <w:autoSpaceDE w:val="0"/>
              <w:autoSpaceDN w:val="0"/>
              <w:adjustRightInd w:val="0"/>
              <w:ind w:left="0"/>
              <w:rPr>
                <w:b/>
                <w:i/>
              </w:rPr>
            </w:pPr>
            <w:r w:rsidRPr="00CC702C">
              <w:rPr>
                <w:b/>
              </w:rPr>
              <w:t xml:space="preserve">Tema. </w:t>
            </w:r>
            <w:r w:rsidRPr="00CC702C">
              <w:rPr>
                <w:b/>
                <w:i/>
              </w:rPr>
              <w:t>Dekoratyvinių augalų priežiūros priemonės po genėjimo</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Priemonės, skirtos augalų priežiūrai po genėjimo</w:t>
            </w:r>
          </w:p>
          <w:p w:rsidR="003652B8" w:rsidRPr="00CC702C" w:rsidRDefault="003652B8" w:rsidP="004B18DE">
            <w:pPr>
              <w:pStyle w:val="Sraopastraipa"/>
              <w:widowControl w:val="0"/>
              <w:numPr>
                <w:ilvl w:val="0"/>
                <w:numId w:val="47"/>
              </w:numPr>
              <w:autoSpaceDE w:val="0"/>
              <w:autoSpaceDN w:val="0"/>
              <w:adjustRightInd w:val="0"/>
              <w:ind w:left="0" w:firstLine="0"/>
              <w:rPr>
                <w:rFonts w:eastAsia="Calibri"/>
                <w:lang w:eastAsia="en-US"/>
              </w:rPr>
            </w:pPr>
            <w:r w:rsidRPr="00CC702C">
              <w:t>Deko</w:t>
            </w:r>
            <w:r w:rsidRPr="00CC702C">
              <w:rPr>
                <w:rFonts w:eastAsia="Calibri"/>
              </w:rPr>
              <w:t>ratyvinių augalų priežiūros po genėjimo priemonių parinkimas, naudojimas</w:t>
            </w:r>
          </w:p>
        </w:tc>
      </w:tr>
      <w:tr w:rsidR="003652B8" w:rsidRPr="00DA3A2B" w:rsidTr="00125DCD">
        <w:trPr>
          <w:trHeight w:val="57"/>
          <w:jc w:val="center"/>
        </w:trPr>
        <w:tc>
          <w:tcPr>
            <w:tcW w:w="947" w:type="pct"/>
            <w:vMerge/>
            <w:shd w:val="clear" w:color="auto" w:fill="auto"/>
          </w:tcPr>
          <w:p w:rsidR="003652B8" w:rsidRPr="00DA3A2B" w:rsidRDefault="003652B8" w:rsidP="004B18DE">
            <w:pPr>
              <w:widowControl w:val="0"/>
            </w:pPr>
          </w:p>
        </w:tc>
        <w:tc>
          <w:tcPr>
            <w:tcW w:w="1129" w:type="pct"/>
            <w:shd w:val="clear" w:color="auto" w:fill="auto"/>
          </w:tcPr>
          <w:p w:rsidR="003652B8" w:rsidRPr="00CC702C" w:rsidRDefault="009E4627" w:rsidP="004B18DE">
            <w:pPr>
              <w:widowControl w:val="0"/>
            </w:pPr>
            <w:r>
              <w:t>3</w:t>
            </w:r>
            <w:r w:rsidR="003652B8" w:rsidRPr="00CC702C">
              <w:t xml:space="preserve">.3. Genėti ir </w:t>
            </w:r>
            <w:r w:rsidR="001C283E">
              <w:t xml:space="preserve">formuoti dekoratyvinius augalus, vadovaujantis </w:t>
            </w:r>
            <w:r w:rsidR="00FA5425">
              <w:t>augalų genėjimo</w:t>
            </w:r>
            <w:r w:rsidR="001C283E">
              <w:t xml:space="preserve"> taisyklėmis bei laikantis darbų saugos ir sveikatos reikalavimų.</w:t>
            </w:r>
          </w:p>
        </w:tc>
        <w:tc>
          <w:tcPr>
            <w:tcW w:w="2924" w:type="pct"/>
            <w:shd w:val="clear" w:color="auto" w:fill="auto"/>
          </w:tcPr>
          <w:p w:rsidR="003652B8" w:rsidRPr="00CC702C" w:rsidRDefault="003652B8" w:rsidP="004B18DE">
            <w:pPr>
              <w:widowControl w:val="0"/>
              <w:contextualSpacing/>
              <w:rPr>
                <w:b/>
                <w:i/>
              </w:rPr>
            </w:pPr>
            <w:r w:rsidRPr="00CC702C">
              <w:rPr>
                <w:b/>
              </w:rPr>
              <w:t xml:space="preserve">Tema. </w:t>
            </w:r>
            <w:r w:rsidRPr="00CC702C">
              <w:rPr>
                <w:b/>
                <w:i/>
              </w:rPr>
              <w:t>Dekoratyvinių augalų formavimas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augalų formavimo būdai ir laikas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spygliuočių augalų formavimas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lapuočių augalų formavimas</w:t>
            </w:r>
          </w:p>
          <w:p w:rsidR="003652B8" w:rsidRPr="00CC702C" w:rsidRDefault="003652B8" w:rsidP="004B18DE">
            <w:pPr>
              <w:widowControl w:val="0"/>
              <w:rPr>
                <w:rFonts w:eastAsia="Calibri"/>
                <w:b/>
              </w:rPr>
            </w:pPr>
            <w:r w:rsidRPr="00CC702C">
              <w:rPr>
                <w:rFonts w:eastAsia="Calibri"/>
                <w:b/>
              </w:rPr>
              <w:t xml:space="preserve">Tema. </w:t>
            </w:r>
            <w:r w:rsidRPr="00CC702C">
              <w:rPr>
                <w:rFonts w:eastAsia="Calibri"/>
                <w:b/>
                <w:i/>
              </w:rPr>
              <w:t>Dekoratyvinių augalų genėjimas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augalų genėjimo būdai ir laikas</w:t>
            </w:r>
          </w:p>
          <w:p w:rsidR="003652B8" w:rsidRPr="00CC702C" w:rsidRDefault="003652B8" w:rsidP="004B18DE">
            <w:pPr>
              <w:pStyle w:val="Sraopastraipa"/>
              <w:widowControl w:val="0"/>
              <w:numPr>
                <w:ilvl w:val="0"/>
                <w:numId w:val="47"/>
              </w:numPr>
              <w:autoSpaceDE w:val="0"/>
              <w:autoSpaceDN w:val="0"/>
              <w:adjustRightInd w:val="0"/>
              <w:ind w:left="0" w:firstLine="0"/>
            </w:pPr>
            <w:r w:rsidRPr="00CC702C">
              <w:t>Dekoratyvinių augalų prižiūrimasis genėjimas</w:t>
            </w:r>
          </w:p>
          <w:p w:rsidR="003652B8" w:rsidRPr="00CC702C" w:rsidRDefault="003652B8" w:rsidP="004B18DE">
            <w:pPr>
              <w:pStyle w:val="Sraopastraipa"/>
              <w:widowControl w:val="0"/>
              <w:numPr>
                <w:ilvl w:val="0"/>
                <w:numId w:val="47"/>
              </w:numPr>
              <w:autoSpaceDE w:val="0"/>
              <w:autoSpaceDN w:val="0"/>
              <w:adjustRightInd w:val="0"/>
              <w:ind w:left="0" w:firstLine="0"/>
              <w:rPr>
                <w:rFonts w:eastAsia="Calibri"/>
                <w:szCs w:val="22"/>
                <w:lang w:eastAsia="en-US"/>
              </w:rPr>
            </w:pPr>
            <w:r w:rsidRPr="00CC702C">
              <w:t>Dekoratyvinių</w:t>
            </w:r>
            <w:r w:rsidRPr="00CC702C">
              <w:rPr>
                <w:rFonts w:eastAsia="Calibri"/>
              </w:rPr>
              <w:t xml:space="preserve"> augalų atnaujinamasis genėjimas</w:t>
            </w:r>
          </w:p>
          <w:p w:rsidR="003652B8" w:rsidRPr="00CC702C" w:rsidRDefault="003652B8" w:rsidP="004B18DE">
            <w:pPr>
              <w:pStyle w:val="Default"/>
              <w:widowControl w:val="0"/>
              <w:rPr>
                <w:i/>
                <w:color w:val="auto"/>
              </w:rPr>
            </w:pPr>
            <w:r w:rsidRPr="00CC702C">
              <w:rPr>
                <w:b/>
                <w:color w:val="auto"/>
              </w:rPr>
              <w:t xml:space="preserve">Tema. </w:t>
            </w:r>
            <w:r w:rsidRPr="00CC702C">
              <w:rPr>
                <w:b/>
                <w:i/>
                <w:iCs/>
                <w:color w:val="auto"/>
              </w:rPr>
              <w:t>Figūrinio dekoratyvinių augalų karpymo ypatumai</w:t>
            </w:r>
          </w:p>
          <w:p w:rsidR="003652B8" w:rsidRPr="00CC702C" w:rsidRDefault="003652B8" w:rsidP="004B18DE">
            <w:pPr>
              <w:pStyle w:val="Default"/>
              <w:widowControl w:val="0"/>
              <w:numPr>
                <w:ilvl w:val="0"/>
                <w:numId w:val="48"/>
              </w:numPr>
              <w:ind w:left="0" w:firstLine="0"/>
              <w:rPr>
                <w:b/>
                <w:color w:val="auto"/>
              </w:rPr>
            </w:pPr>
            <w:r w:rsidRPr="00CC702C">
              <w:rPr>
                <w:color w:val="auto"/>
              </w:rPr>
              <w:t>Figūriniam karpymui tinkami dekoratyviniai augalai</w:t>
            </w:r>
          </w:p>
          <w:p w:rsidR="003652B8" w:rsidRPr="00CC702C" w:rsidRDefault="003652B8" w:rsidP="004B18DE">
            <w:pPr>
              <w:pStyle w:val="Default"/>
              <w:widowControl w:val="0"/>
              <w:numPr>
                <w:ilvl w:val="0"/>
                <w:numId w:val="48"/>
              </w:numPr>
              <w:ind w:left="0" w:firstLine="0"/>
              <w:rPr>
                <w:b/>
                <w:color w:val="auto"/>
              </w:rPr>
            </w:pPr>
            <w:r w:rsidRPr="00CC702C">
              <w:rPr>
                <w:color w:val="auto"/>
              </w:rPr>
              <w:t>Figūrinio karpymo formos</w:t>
            </w:r>
          </w:p>
          <w:p w:rsidR="003652B8" w:rsidRPr="00CC702C" w:rsidRDefault="003652B8" w:rsidP="004B18DE">
            <w:pPr>
              <w:pStyle w:val="Default"/>
              <w:widowControl w:val="0"/>
              <w:numPr>
                <w:ilvl w:val="0"/>
                <w:numId w:val="48"/>
              </w:numPr>
              <w:ind w:left="0" w:firstLine="0"/>
              <w:rPr>
                <w:bCs/>
                <w:color w:val="auto"/>
              </w:rPr>
            </w:pPr>
            <w:r w:rsidRPr="00CC702C">
              <w:rPr>
                <w:bCs/>
                <w:color w:val="auto"/>
              </w:rPr>
              <w:t>Figūrinio karpymo taisyklės</w:t>
            </w:r>
          </w:p>
          <w:p w:rsidR="003652B8" w:rsidRPr="00CC702C" w:rsidRDefault="003652B8" w:rsidP="004B18DE">
            <w:pPr>
              <w:pStyle w:val="Default"/>
              <w:widowControl w:val="0"/>
              <w:rPr>
                <w:i/>
                <w:color w:val="auto"/>
              </w:rPr>
            </w:pPr>
            <w:r w:rsidRPr="00CC702C">
              <w:rPr>
                <w:b/>
                <w:color w:val="auto"/>
              </w:rPr>
              <w:t xml:space="preserve">Tema. </w:t>
            </w:r>
            <w:r w:rsidRPr="00CC702C">
              <w:rPr>
                <w:b/>
                <w:i/>
                <w:iCs/>
                <w:color w:val="auto"/>
              </w:rPr>
              <w:t>Figūrinis dekoratyvinių augalų karpymas</w:t>
            </w:r>
          </w:p>
          <w:p w:rsidR="003652B8" w:rsidRPr="00CC702C" w:rsidRDefault="003652B8" w:rsidP="004B18DE">
            <w:pPr>
              <w:pStyle w:val="Default"/>
              <w:widowControl w:val="0"/>
              <w:numPr>
                <w:ilvl w:val="0"/>
                <w:numId w:val="48"/>
              </w:numPr>
              <w:ind w:left="0" w:firstLine="0"/>
              <w:rPr>
                <w:b/>
                <w:color w:val="auto"/>
              </w:rPr>
            </w:pPr>
            <w:r w:rsidRPr="00CC702C">
              <w:rPr>
                <w:color w:val="auto"/>
              </w:rPr>
              <w:t>Geometrinių figūrų iškarpymas</w:t>
            </w:r>
          </w:p>
          <w:p w:rsidR="003652B8" w:rsidRPr="00CC702C" w:rsidRDefault="003652B8" w:rsidP="004B18DE">
            <w:pPr>
              <w:pStyle w:val="Default"/>
              <w:widowControl w:val="0"/>
              <w:numPr>
                <w:ilvl w:val="0"/>
                <w:numId w:val="48"/>
              </w:numPr>
              <w:ind w:left="0" w:firstLine="0"/>
              <w:rPr>
                <w:b/>
                <w:color w:val="auto"/>
              </w:rPr>
            </w:pPr>
            <w:r w:rsidRPr="00CC702C">
              <w:rPr>
                <w:color w:val="auto"/>
              </w:rPr>
              <w:t>Augalų iškarpymas naudojant trafaretus</w:t>
            </w:r>
          </w:p>
          <w:p w:rsidR="003652B8" w:rsidRPr="00CC702C" w:rsidRDefault="003652B8" w:rsidP="004B18DE">
            <w:pPr>
              <w:pStyle w:val="Default"/>
              <w:widowControl w:val="0"/>
              <w:numPr>
                <w:ilvl w:val="0"/>
                <w:numId w:val="48"/>
              </w:numPr>
              <w:ind w:left="0" w:firstLine="0"/>
              <w:rPr>
                <w:color w:val="auto"/>
                <w:szCs w:val="22"/>
              </w:rPr>
            </w:pPr>
            <w:r w:rsidRPr="00CC702C">
              <w:rPr>
                <w:color w:val="auto"/>
              </w:rPr>
              <w:t>Augalų p</w:t>
            </w:r>
            <w:r w:rsidRPr="00CC702C">
              <w:rPr>
                <w:bCs/>
                <w:color w:val="auto"/>
              </w:rPr>
              <w:t>riežiūra prieš ir po figūrinio karpymo</w:t>
            </w:r>
          </w:p>
        </w:tc>
      </w:tr>
      <w:tr w:rsidR="00E2348F" w:rsidRPr="00DA3A2B" w:rsidTr="00125DCD">
        <w:trPr>
          <w:trHeight w:val="57"/>
          <w:jc w:val="center"/>
        </w:trPr>
        <w:tc>
          <w:tcPr>
            <w:tcW w:w="947" w:type="pct"/>
            <w:vMerge w:val="restart"/>
            <w:shd w:val="clear" w:color="auto" w:fill="auto"/>
          </w:tcPr>
          <w:p w:rsidR="00E2348F" w:rsidRPr="00DA3A2B" w:rsidRDefault="00E2348F" w:rsidP="004B18DE">
            <w:pPr>
              <w:widowControl w:val="0"/>
            </w:pPr>
            <w:r w:rsidRPr="00DA3A2B">
              <w:t>4. Paruošti dekoratyvinius augalus realizuoti</w:t>
            </w:r>
            <w:r>
              <w:t>.</w:t>
            </w:r>
          </w:p>
        </w:tc>
        <w:tc>
          <w:tcPr>
            <w:tcW w:w="1129" w:type="pct"/>
            <w:shd w:val="clear" w:color="auto" w:fill="auto"/>
          </w:tcPr>
          <w:p w:rsidR="00E2348F" w:rsidRPr="00CC702C" w:rsidRDefault="009E4627" w:rsidP="004B18DE">
            <w:pPr>
              <w:pStyle w:val="Betarp"/>
              <w:widowControl w:val="0"/>
            </w:pPr>
            <w:r>
              <w:t>4</w:t>
            </w:r>
            <w:r w:rsidR="00E2348F" w:rsidRPr="00CC702C">
              <w:t>.1. Apibūdinti dekoratyvinių augalų kokybės rodiklius, paruošimo realizuoti ir transportuoti reikalavimus.</w:t>
            </w:r>
          </w:p>
        </w:tc>
        <w:tc>
          <w:tcPr>
            <w:tcW w:w="2924" w:type="pct"/>
            <w:shd w:val="clear" w:color="auto" w:fill="auto"/>
          </w:tcPr>
          <w:p w:rsidR="00E2348F" w:rsidRPr="00CC702C" w:rsidRDefault="00E2348F" w:rsidP="004B18DE">
            <w:pPr>
              <w:widowControl w:val="0"/>
              <w:rPr>
                <w:b/>
                <w:i/>
              </w:rPr>
            </w:pPr>
            <w:r w:rsidRPr="00CC702C">
              <w:rPr>
                <w:b/>
              </w:rPr>
              <w:t xml:space="preserve">Tema. </w:t>
            </w:r>
            <w:r w:rsidRPr="00CC702C">
              <w:rPr>
                <w:b/>
                <w:i/>
              </w:rPr>
              <w:t>Dekoratyvinių augalų kokybės rodikliai</w:t>
            </w:r>
          </w:p>
          <w:p w:rsidR="00E2348F" w:rsidRPr="00CC702C" w:rsidRDefault="00E2348F" w:rsidP="004B18DE">
            <w:pPr>
              <w:pStyle w:val="Sraopastraipa"/>
              <w:widowControl w:val="0"/>
              <w:numPr>
                <w:ilvl w:val="0"/>
                <w:numId w:val="49"/>
              </w:numPr>
              <w:ind w:left="0" w:firstLine="0"/>
              <w:rPr>
                <w:rFonts w:eastAsia="Calibri"/>
                <w:lang w:eastAsia="en-US"/>
              </w:rPr>
            </w:pPr>
            <w:r w:rsidRPr="00CC702C">
              <w:rPr>
                <w:rFonts w:eastAsia="Calibri"/>
                <w:lang w:eastAsia="en-US"/>
              </w:rPr>
              <w:t>Dekoratyvinių augalų sodmenų kokybės reikalavimai</w:t>
            </w:r>
          </w:p>
          <w:p w:rsidR="00E2348F" w:rsidRPr="00CC702C" w:rsidRDefault="00E2348F" w:rsidP="004B18DE">
            <w:pPr>
              <w:pStyle w:val="Sraopastraipa"/>
              <w:widowControl w:val="0"/>
              <w:numPr>
                <w:ilvl w:val="0"/>
                <w:numId w:val="49"/>
              </w:numPr>
              <w:ind w:left="0" w:firstLine="0"/>
              <w:rPr>
                <w:rFonts w:eastAsia="Calibri"/>
                <w:lang w:eastAsia="en-US"/>
              </w:rPr>
            </w:pPr>
            <w:r w:rsidRPr="00CC702C">
              <w:t>Dekoratyvinių augalų dauginamosios medžiagos kokybės reikalavimai</w:t>
            </w:r>
          </w:p>
          <w:p w:rsidR="00E2348F" w:rsidRPr="00CC702C" w:rsidRDefault="00E2348F" w:rsidP="004B18DE">
            <w:pPr>
              <w:widowControl w:val="0"/>
              <w:rPr>
                <w:rFonts w:eastAsia="Calibri"/>
                <w:b/>
                <w:i/>
                <w:lang w:eastAsia="en-US"/>
              </w:rPr>
            </w:pPr>
            <w:r w:rsidRPr="00CC702C">
              <w:rPr>
                <w:rFonts w:eastAsia="Calibri"/>
                <w:b/>
                <w:lang w:eastAsia="en-US"/>
              </w:rPr>
              <w:t xml:space="preserve">Tema. </w:t>
            </w:r>
            <w:r w:rsidRPr="00CC702C">
              <w:rPr>
                <w:rFonts w:eastAsia="Calibri"/>
                <w:b/>
                <w:i/>
                <w:lang w:eastAsia="en-US"/>
              </w:rPr>
              <w:t>Dekoratyvinių augalų paruošimo realizuoti ir transportuoti reikalavimai</w:t>
            </w:r>
          </w:p>
          <w:p w:rsidR="00E2348F" w:rsidRPr="00CC702C" w:rsidRDefault="00E2348F" w:rsidP="004B18DE">
            <w:pPr>
              <w:pStyle w:val="Sraopastraipa"/>
              <w:widowControl w:val="0"/>
              <w:numPr>
                <w:ilvl w:val="0"/>
                <w:numId w:val="50"/>
              </w:numPr>
              <w:ind w:left="0" w:firstLine="0"/>
              <w:rPr>
                <w:rFonts w:eastAsia="Calibri"/>
                <w:lang w:eastAsia="en-US"/>
              </w:rPr>
            </w:pPr>
            <w:r w:rsidRPr="00CC702C">
              <w:rPr>
                <w:rFonts w:eastAsia="Calibri"/>
                <w:lang w:eastAsia="en-US"/>
              </w:rPr>
              <w:lastRenderedPageBreak/>
              <w:t>Pagrindiniai dekoratyvinių augalų paruošimo realizuoti darbai</w:t>
            </w:r>
          </w:p>
          <w:p w:rsidR="00E2348F" w:rsidRPr="00CC702C" w:rsidRDefault="00E2348F" w:rsidP="004B18DE">
            <w:pPr>
              <w:pStyle w:val="Sraopastraipa"/>
              <w:widowControl w:val="0"/>
              <w:numPr>
                <w:ilvl w:val="0"/>
                <w:numId w:val="50"/>
              </w:numPr>
              <w:ind w:left="0" w:firstLine="0"/>
              <w:rPr>
                <w:rFonts w:eastAsia="Calibri"/>
                <w:lang w:eastAsia="en-US"/>
              </w:rPr>
            </w:pPr>
            <w:r w:rsidRPr="00CC702C">
              <w:rPr>
                <w:rFonts w:eastAsia="Calibri"/>
                <w:lang w:eastAsia="en-US"/>
              </w:rPr>
              <w:t>Dekoratyvinių augalų paruošimo transportuoti reikalavimai</w:t>
            </w:r>
          </w:p>
          <w:p w:rsidR="00E2348F" w:rsidRPr="00CC702C" w:rsidRDefault="00E2348F" w:rsidP="004B18DE">
            <w:pPr>
              <w:pStyle w:val="Sraopastraipa"/>
              <w:widowControl w:val="0"/>
              <w:numPr>
                <w:ilvl w:val="0"/>
                <w:numId w:val="49"/>
              </w:numPr>
              <w:ind w:left="0" w:firstLine="0"/>
              <w:rPr>
                <w:rFonts w:eastAsia="Calibri"/>
                <w:lang w:eastAsia="en-US"/>
              </w:rPr>
            </w:pPr>
            <w:r w:rsidRPr="00CC702C">
              <w:rPr>
                <w:rFonts w:eastAsia="Calibri"/>
                <w:lang w:eastAsia="en-US"/>
              </w:rPr>
              <w:t>Dekoratyvinių augalų sodmenų realizacijos laikas</w:t>
            </w:r>
          </w:p>
          <w:p w:rsidR="00E2348F" w:rsidRPr="00CC702C" w:rsidRDefault="00E2348F" w:rsidP="004B18DE">
            <w:pPr>
              <w:pStyle w:val="Sraopastraipa"/>
              <w:widowControl w:val="0"/>
              <w:numPr>
                <w:ilvl w:val="0"/>
                <w:numId w:val="49"/>
              </w:numPr>
              <w:ind w:left="0" w:firstLine="0"/>
            </w:pPr>
            <w:r w:rsidRPr="00CC702C">
              <w:rPr>
                <w:rFonts w:eastAsia="Calibri"/>
                <w:lang w:eastAsia="en-US"/>
              </w:rPr>
              <w:t>Realizacijai ruošiamų sodinukų ženklinimas</w:t>
            </w:r>
          </w:p>
        </w:tc>
      </w:tr>
      <w:tr w:rsidR="00E2348F" w:rsidRPr="00DA3A2B" w:rsidTr="00125DCD">
        <w:trPr>
          <w:trHeight w:val="57"/>
          <w:jc w:val="center"/>
        </w:trPr>
        <w:tc>
          <w:tcPr>
            <w:tcW w:w="947" w:type="pct"/>
            <w:vMerge/>
            <w:shd w:val="clear" w:color="auto" w:fill="auto"/>
          </w:tcPr>
          <w:p w:rsidR="00E2348F" w:rsidRPr="00DA3A2B" w:rsidRDefault="00E2348F" w:rsidP="004B18DE">
            <w:pPr>
              <w:widowControl w:val="0"/>
            </w:pPr>
          </w:p>
        </w:tc>
        <w:tc>
          <w:tcPr>
            <w:tcW w:w="1129" w:type="pct"/>
            <w:shd w:val="clear" w:color="auto" w:fill="auto"/>
          </w:tcPr>
          <w:p w:rsidR="00E2348F" w:rsidRPr="00CC702C" w:rsidRDefault="009E4627" w:rsidP="004B18DE">
            <w:pPr>
              <w:widowControl w:val="0"/>
            </w:pPr>
            <w:r>
              <w:t>4</w:t>
            </w:r>
            <w:r w:rsidR="00E2348F" w:rsidRPr="00CC702C">
              <w:t>.2. Paruošti dekoratyvinius augalus sandėliuoti</w:t>
            </w:r>
            <w:r w:rsidR="00E2348F">
              <w:t>,</w:t>
            </w:r>
            <w:r w:rsidR="00E2348F" w:rsidRPr="00CC702C">
              <w:t xml:space="preserve"> laikantis </w:t>
            </w:r>
            <w:r w:rsidR="00E2348F">
              <w:t xml:space="preserve">sandėliavimui keliamų </w:t>
            </w:r>
            <w:r w:rsidR="00E2348F" w:rsidRPr="00CC702C">
              <w:t>reikalavimų.</w:t>
            </w:r>
          </w:p>
        </w:tc>
        <w:tc>
          <w:tcPr>
            <w:tcW w:w="2924" w:type="pct"/>
            <w:shd w:val="clear" w:color="auto" w:fill="auto"/>
          </w:tcPr>
          <w:p w:rsidR="00E2348F" w:rsidRPr="00CC702C" w:rsidRDefault="00E2348F" w:rsidP="004B18DE">
            <w:pPr>
              <w:pStyle w:val="Sraopastraipa"/>
              <w:widowControl w:val="0"/>
              <w:ind w:left="0"/>
              <w:rPr>
                <w:rFonts w:eastAsia="Calibri"/>
                <w:b/>
                <w:i/>
                <w:lang w:eastAsia="en-US"/>
              </w:rPr>
            </w:pPr>
            <w:r w:rsidRPr="00CC702C">
              <w:rPr>
                <w:rFonts w:eastAsia="Calibri"/>
                <w:b/>
                <w:lang w:eastAsia="en-US"/>
              </w:rPr>
              <w:t xml:space="preserve">Tema. </w:t>
            </w:r>
            <w:r w:rsidRPr="00CC702C">
              <w:rPr>
                <w:rFonts w:eastAsia="Calibri"/>
                <w:b/>
                <w:i/>
                <w:lang w:eastAsia="en-US"/>
              </w:rPr>
              <w:t>Dekoratyvinių augalų paruošimas sandėliuoti</w:t>
            </w:r>
          </w:p>
          <w:p w:rsidR="00E2348F" w:rsidRPr="00CC702C" w:rsidRDefault="00E2348F" w:rsidP="004B18DE">
            <w:pPr>
              <w:pStyle w:val="Sraopastraipa"/>
              <w:widowControl w:val="0"/>
              <w:numPr>
                <w:ilvl w:val="0"/>
                <w:numId w:val="47"/>
              </w:numPr>
              <w:autoSpaceDE w:val="0"/>
              <w:autoSpaceDN w:val="0"/>
              <w:adjustRightInd w:val="0"/>
              <w:ind w:left="0" w:firstLine="0"/>
            </w:pPr>
            <w:r w:rsidRPr="00CC702C">
              <w:t>Dekoratyvinių augalų paruošimo sandėliuoti reikalavimai</w:t>
            </w:r>
          </w:p>
          <w:p w:rsidR="00E2348F" w:rsidRPr="00CC702C" w:rsidRDefault="00E2348F" w:rsidP="004B18DE">
            <w:pPr>
              <w:pStyle w:val="Sraopastraipa"/>
              <w:widowControl w:val="0"/>
              <w:numPr>
                <w:ilvl w:val="0"/>
                <w:numId w:val="47"/>
              </w:numPr>
              <w:autoSpaceDE w:val="0"/>
              <w:autoSpaceDN w:val="0"/>
              <w:adjustRightInd w:val="0"/>
              <w:ind w:left="0" w:firstLine="0"/>
            </w:pPr>
            <w:r w:rsidRPr="00CC702C">
              <w:t>Sodinukų iškasimas pagal sezoniškumą</w:t>
            </w:r>
          </w:p>
          <w:p w:rsidR="00E2348F" w:rsidRPr="00CC702C" w:rsidRDefault="00E2348F" w:rsidP="004B18DE">
            <w:pPr>
              <w:pStyle w:val="Sraopastraipa"/>
              <w:widowControl w:val="0"/>
              <w:numPr>
                <w:ilvl w:val="0"/>
                <w:numId w:val="47"/>
              </w:numPr>
              <w:autoSpaceDE w:val="0"/>
              <w:autoSpaceDN w:val="0"/>
              <w:adjustRightInd w:val="0"/>
              <w:ind w:left="0" w:firstLine="0"/>
              <w:rPr>
                <w:b/>
              </w:rPr>
            </w:pPr>
            <w:r w:rsidRPr="00CC702C">
              <w:t>Dekoratyvinių augalų perkėlimas į vazonus</w:t>
            </w:r>
          </w:p>
          <w:p w:rsidR="00E2348F" w:rsidRPr="00CC702C" w:rsidRDefault="00E2348F" w:rsidP="004B18DE">
            <w:pPr>
              <w:pStyle w:val="Default"/>
              <w:widowControl w:val="0"/>
              <w:rPr>
                <w:strike/>
                <w:color w:val="auto"/>
              </w:rPr>
            </w:pPr>
            <w:r w:rsidRPr="00CC702C">
              <w:rPr>
                <w:b/>
                <w:color w:val="auto"/>
              </w:rPr>
              <w:t xml:space="preserve">Tema. </w:t>
            </w:r>
            <w:r w:rsidRPr="00CC702C">
              <w:rPr>
                <w:b/>
                <w:i/>
                <w:color w:val="auto"/>
              </w:rPr>
              <w:t>Dekoratyvinių augalų sandėliavimas</w:t>
            </w:r>
          </w:p>
          <w:p w:rsidR="00E2348F" w:rsidRPr="00CC702C" w:rsidRDefault="00E2348F" w:rsidP="004B18DE">
            <w:pPr>
              <w:pStyle w:val="Default"/>
              <w:widowControl w:val="0"/>
              <w:numPr>
                <w:ilvl w:val="0"/>
                <w:numId w:val="51"/>
              </w:numPr>
              <w:ind w:left="0" w:firstLine="0"/>
              <w:rPr>
                <w:strike/>
                <w:color w:val="auto"/>
              </w:rPr>
            </w:pPr>
            <w:r w:rsidRPr="00CC702C">
              <w:rPr>
                <w:color w:val="auto"/>
              </w:rPr>
              <w:t>Dekoratyvinių augalų sandėliavimo būdai</w:t>
            </w:r>
          </w:p>
          <w:p w:rsidR="00E2348F" w:rsidRPr="00CC702C" w:rsidRDefault="00E2348F" w:rsidP="004B18DE">
            <w:pPr>
              <w:pStyle w:val="Sraopastraipa"/>
              <w:widowControl w:val="0"/>
              <w:numPr>
                <w:ilvl w:val="0"/>
                <w:numId w:val="52"/>
              </w:numPr>
              <w:ind w:left="0" w:firstLine="0"/>
              <w:rPr>
                <w:b/>
              </w:rPr>
            </w:pPr>
            <w:r w:rsidRPr="00CC702C">
              <w:t>Pardavimui paruoštų sodmenų laikymas ir sandėliavimas</w:t>
            </w:r>
          </w:p>
        </w:tc>
      </w:tr>
      <w:tr w:rsidR="00E2348F" w:rsidRPr="00DA3A2B" w:rsidTr="00125DCD">
        <w:trPr>
          <w:trHeight w:val="57"/>
          <w:jc w:val="center"/>
        </w:trPr>
        <w:tc>
          <w:tcPr>
            <w:tcW w:w="947" w:type="pct"/>
            <w:vMerge/>
            <w:shd w:val="clear" w:color="auto" w:fill="auto"/>
          </w:tcPr>
          <w:p w:rsidR="00E2348F" w:rsidRPr="00DA3A2B" w:rsidRDefault="00E2348F" w:rsidP="004B18DE">
            <w:pPr>
              <w:widowControl w:val="0"/>
            </w:pPr>
          </w:p>
        </w:tc>
        <w:tc>
          <w:tcPr>
            <w:tcW w:w="1129" w:type="pct"/>
            <w:shd w:val="clear" w:color="auto" w:fill="auto"/>
          </w:tcPr>
          <w:p w:rsidR="00E2348F" w:rsidRPr="00CC702C" w:rsidRDefault="009E4627" w:rsidP="004B18DE">
            <w:pPr>
              <w:widowControl w:val="0"/>
            </w:pPr>
            <w:r>
              <w:t>4</w:t>
            </w:r>
            <w:r w:rsidR="00E2348F" w:rsidRPr="00CC702C">
              <w:t xml:space="preserve">.3. Paruošti dekoratyvinius augalus transportuoti laikantis </w:t>
            </w:r>
            <w:r w:rsidR="00FA5425">
              <w:t xml:space="preserve">transportavimo </w:t>
            </w:r>
            <w:r w:rsidR="00E2348F" w:rsidRPr="00CC702C">
              <w:t>reikalavimų.</w:t>
            </w:r>
          </w:p>
        </w:tc>
        <w:tc>
          <w:tcPr>
            <w:tcW w:w="2924" w:type="pct"/>
            <w:shd w:val="clear" w:color="auto" w:fill="auto"/>
          </w:tcPr>
          <w:p w:rsidR="00E2348F" w:rsidRPr="00CC702C" w:rsidRDefault="00E2348F" w:rsidP="004B18DE">
            <w:pPr>
              <w:pStyle w:val="Default"/>
              <w:widowControl w:val="0"/>
              <w:rPr>
                <w:b/>
                <w:i/>
                <w:color w:val="auto"/>
              </w:rPr>
            </w:pPr>
            <w:r w:rsidRPr="00CC702C">
              <w:rPr>
                <w:b/>
                <w:color w:val="auto"/>
              </w:rPr>
              <w:t xml:space="preserve">Tema. </w:t>
            </w:r>
            <w:r w:rsidRPr="00CC702C">
              <w:rPr>
                <w:b/>
                <w:i/>
                <w:color w:val="auto"/>
              </w:rPr>
              <w:t>Dekoratyvinių augalų paruošimas transportuoti</w:t>
            </w:r>
          </w:p>
          <w:p w:rsidR="00E2348F" w:rsidRPr="00CC702C" w:rsidRDefault="00E2348F" w:rsidP="004B18DE">
            <w:pPr>
              <w:pStyle w:val="Sraopastraipa"/>
              <w:widowControl w:val="0"/>
              <w:numPr>
                <w:ilvl w:val="0"/>
                <w:numId w:val="47"/>
              </w:numPr>
              <w:autoSpaceDE w:val="0"/>
              <w:autoSpaceDN w:val="0"/>
              <w:adjustRightInd w:val="0"/>
              <w:ind w:left="0" w:firstLine="0"/>
            </w:pPr>
            <w:r w:rsidRPr="00CC702C">
              <w:t xml:space="preserve">Atvirame grunte auginamų dekoratyvinių augalų </w:t>
            </w:r>
            <w:proofErr w:type="spellStart"/>
            <w:r w:rsidRPr="00CC702C">
              <w:t>sėjinukų</w:t>
            </w:r>
            <w:proofErr w:type="spellEnd"/>
            <w:r w:rsidRPr="00CC702C">
              <w:t xml:space="preserve"> ir sodinukų paruošimo transportuoti reikalavimai</w:t>
            </w:r>
          </w:p>
          <w:p w:rsidR="00E2348F" w:rsidRPr="00CC702C" w:rsidRDefault="00E2348F" w:rsidP="004B18DE">
            <w:pPr>
              <w:pStyle w:val="Sraopastraipa"/>
              <w:widowControl w:val="0"/>
              <w:numPr>
                <w:ilvl w:val="0"/>
                <w:numId w:val="47"/>
              </w:numPr>
              <w:autoSpaceDE w:val="0"/>
              <w:autoSpaceDN w:val="0"/>
              <w:adjustRightInd w:val="0"/>
              <w:ind w:left="0" w:firstLine="0"/>
              <w:rPr>
                <w:b/>
              </w:rPr>
            </w:pPr>
            <w:r w:rsidRPr="00CC702C">
              <w:t>Šiltnamiuose auginamų dekoratyvinių augalų paruošimo transportuoti reikalavimai</w:t>
            </w:r>
          </w:p>
          <w:p w:rsidR="00E2348F" w:rsidRPr="00CC702C" w:rsidRDefault="00E2348F" w:rsidP="004B18DE">
            <w:pPr>
              <w:pStyle w:val="Default"/>
              <w:widowControl w:val="0"/>
              <w:rPr>
                <w:b/>
                <w:i/>
                <w:color w:val="auto"/>
              </w:rPr>
            </w:pPr>
            <w:r w:rsidRPr="00CC702C">
              <w:rPr>
                <w:b/>
                <w:color w:val="auto"/>
              </w:rPr>
              <w:t xml:space="preserve">Tema. </w:t>
            </w:r>
            <w:r w:rsidRPr="00CC702C">
              <w:rPr>
                <w:b/>
                <w:i/>
                <w:color w:val="auto"/>
              </w:rPr>
              <w:t>Dekoratyvinių augalų transportavimas</w:t>
            </w:r>
          </w:p>
          <w:p w:rsidR="00E2348F" w:rsidRPr="00CC702C" w:rsidRDefault="00E2348F" w:rsidP="004B18DE">
            <w:pPr>
              <w:pStyle w:val="Sraopastraipa"/>
              <w:widowControl w:val="0"/>
              <w:numPr>
                <w:ilvl w:val="0"/>
                <w:numId w:val="47"/>
              </w:numPr>
              <w:autoSpaceDE w:val="0"/>
              <w:autoSpaceDN w:val="0"/>
              <w:adjustRightInd w:val="0"/>
              <w:ind w:left="0" w:firstLine="0"/>
            </w:pPr>
            <w:r w:rsidRPr="00CC702C">
              <w:t>Dekoratyvinių augalų transportavimo būdai</w:t>
            </w:r>
          </w:p>
          <w:p w:rsidR="00E2348F" w:rsidRPr="00CC702C" w:rsidRDefault="00E2348F" w:rsidP="004B18DE">
            <w:pPr>
              <w:pStyle w:val="Sraopastraipa"/>
              <w:widowControl w:val="0"/>
              <w:numPr>
                <w:ilvl w:val="0"/>
                <w:numId w:val="47"/>
              </w:numPr>
              <w:autoSpaceDE w:val="0"/>
              <w:autoSpaceDN w:val="0"/>
              <w:adjustRightInd w:val="0"/>
              <w:ind w:left="0" w:firstLine="0"/>
              <w:rPr>
                <w:b/>
              </w:rPr>
            </w:pPr>
            <w:r w:rsidRPr="00CC702C">
              <w:t>Dekoratyvinių augalų tinkamumas transportuoti</w:t>
            </w:r>
          </w:p>
        </w:tc>
      </w:tr>
      <w:tr w:rsidR="00E2348F" w:rsidRPr="00DA3A2B" w:rsidTr="00125DCD">
        <w:trPr>
          <w:trHeight w:val="57"/>
          <w:jc w:val="center"/>
        </w:trPr>
        <w:tc>
          <w:tcPr>
            <w:tcW w:w="947" w:type="pct"/>
          </w:tcPr>
          <w:p w:rsidR="00E2348F" w:rsidRPr="00DA3A2B" w:rsidRDefault="00E2348F" w:rsidP="004B18DE">
            <w:pPr>
              <w:pStyle w:val="Betarp"/>
              <w:widowControl w:val="0"/>
              <w:rPr>
                <w:highlight w:val="yellow"/>
              </w:rPr>
            </w:pPr>
            <w:r w:rsidRPr="00DA3A2B">
              <w:t>Mokymosi pasiekimų vertinimo kriterijai</w:t>
            </w:r>
          </w:p>
        </w:tc>
        <w:tc>
          <w:tcPr>
            <w:tcW w:w="4053" w:type="pct"/>
            <w:gridSpan w:val="2"/>
          </w:tcPr>
          <w:p w:rsidR="00125DCD" w:rsidRDefault="00625907" w:rsidP="004B18DE">
            <w:pPr>
              <w:widowControl w:val="0"/>
              <w:jc w:val="both"/>
            </w:pPr>
            <w:r>
              <w:t xml:space="preserve">Apibūdinti reikalavimai dirvai ir substratams, auginant dekoratyvinius augalus lauke ir šiltnamiuose. Paruošta dirva dekoratyviniams augalams auginti, naudojant žemės dirbimo įrankius ir priemones, laikantis darbuotojų saugos ir sveikatos reikalavimų. Paruošti substratai dekoratyviniams augalams auginti, naudojant žemės dirbimo įrankius ir priemones. Apibūdintas dekoratyvinių augalų skirstymas. Taikytos dekoratyvinių augalų dauginimo technologijos, laikantis darbuotojų saugos ir sveikatos reikalavimų. </w:t>
            </w:r>
            <w:r w:rsidR="00696CB1">
              <w:t>Atlikta l</w:t>
            </w:r>
            <w:r w:rsidR="00696CB1" w:rsidRPr="00CC702C">
              <w:t>auke augančių dekoratyv</w:t>
            </w:r>
            <w:r w:rsidR="00696CB1">
              <w:t xml:space="preserve">inių sumedėjusių augalų </w:t>
            </w:r>
            <w:r w:rsidR="00696CB1" w:rsidRPr="005D5E97">
              <w:t>sezonin</w:t>
            </w:r>
            <w:r w:rsidR="00696CB1">
              <w:t>ė</w:t>
            </w:r>
            <w:r w:rsidR="00696CB1" w:rsidRPr="005D5E97">
              <w:t xml:space="preserve"> priežiūr</w:t>
            </w:r>
            <w:r w:rsidR="00696CB1">
              <w:t>a</w:t>
            </w:r>
            <w:r w:rsidR="00696CB1" w:rsidRPr="005D5E97">
              <w:t>, laikantis darbuotojų saugos ir sveikatos taisyklių ir aplinkosaugos reikalavimų.</w:t>
            </w:r>
            <w:r w:rsidR="00696CB1">
              <w:t xml:space="preserve"> </w:t>
            </w:r>
            <w:r>
              <w:t>Priž</w:t>
            </w:r>
            <w:r w:rsidR="00696CB1">
              <w:t>iūrėti dekoratyviniai augalai</w:t>
            </w:r>
            <w:r>
              <w:t>, laikantis aplinkosaugos reikalavimų.</w:t>
            </w:r>
            <w:r w:rsidR="00696CB1">
              <w:t xml:space="preserve"> </w:t>
            </w:r>
            <w:r>
              <w:t>Apibūdinti dek</w:t>
            </w:r>
            <w:r w:rsidR="00696CB1">
              <w:t xml:space="preserve">oratyvinių augalų genėjimo būdai ir tipai. </w:t>
            </w:r>
            <w:r>
              <w:t>Parinkti dekorat</w:t>
            </w:r>
            <w:r w:rsidR="00696CB1">
              <w:t>yvinių augalų formavimo įrankiai ir priežiūros priemonė</w:t>
            </w:r>
            <w:r>
              <w:t>s, vadovaujantis darbų saugos ir sveikatos reikalavimais.</w:t>
            </w:r>
            <w:r w:rsidR="00696CB1">
              <w:t xml:space="preserve"> </w:t>
            </w:r>
            <w:r>
              <w:t>Genėti ir formuoti dekoratyvini</w:t>
            </w:r>
            <w:r w:rsidR="00696CB1">
              <w:t>ai augalai</w:t>
            </w:r>
            <w:r>
              <w:t>, vadovaujantis augalų genėjimo taisyklėmis bei laikantis darbų saugos ir sveikatos reikalavimų.</w:t>
            </w:r>
            <w:r w:rsidR="00696CB1">
              <w:t xml:space="preserve"> </w:t>
            </w:r>
            <w:r>
              <w:t>Apibūdinti dekora</w:t>
            </w:r>
            <w:r w:rsidR="00696CB1">
              <w:t>tyvinių augalų kokybės rodikliai</w:t>
            </w:r>
            <w:r>
              <w:t>, paruošimo realizu</w:t>
            </w:r>
            <w:r w:rsidR="00696CB1">
              <w:t>oti ir transportuoti reikalavimai. Paruošti dekoratyviniai augalai</w:t>
            </w:r>
            <w:r>
              <w:t xml:space="preserve"> sandėliuoti, laikantis sandėliavimui keliamų reikalavimų.</w:t>
            </w:r>
            <w:r w:rsidR="004B18DE">
              <w:t xml:space="preserve"> </w:t>
            </w:r>
            <w:r w:rsidR="00696CB1">
              <w:t>Paruošti dekoratyviniai augalai</w:t>
            </w:r>
            <w:r>
              <w:t xml:space="preserve"> transportuoti</w:t>
            </w:r>
            <w:r w:rsidR="00696CB1">
              <w:t>,</w:t>
            </w:r>
            <w:r>
              <w:t xml:space="preserve"> laikantis transportavimo reikalavimų.</w:t>
            </w:r>
          </w:p>
          <w:p w:rsidR="00E2348F" w:rsidRPr="00DA3A2B" w:rsidRDefault="00E2348F" w:rsidP="004B18DE">
            <w:pPr>
              <w:widowControl w:val="0"/>
              <w:jc w:val="both"/>
            </w:pPr>
            <w:r w:rsidRPr="00CC702C">
              <w:t xml:space="preserve">Dėvėti tinkami darbo drabužiai ir avalynė, asmeninės apsaugos priemonės. Atliekant darbus, laikytasi darbuotojų saugos ir sveikatos taisyklių, saugaus darbo, ergonomikos, darbo higienos, gaisrinės saugos, aplinkosaugos reikalavimų. </w:t>
            </w:r>
            <w:r w:rsidRPr="00CC702C">
              <w:rPr>
                <w:rFonts w:eastAsia="Calibri"/>
              </w:rPr>
              <w:t>Baigus darbą, nuvalyti įrankiai ir likusios medžiagos sudėtos į jų saugojimo vietą.</w:t>
            </w:r>
          </w:p>
        </w:tc>
      </w:tr>
      <w:tr w:rsidR="00E2348F" w:rsidRPr="00DA3A2B" w:rsidTr="00125DCD">
        <w:trPr>
          <w:trHeight w:val="57"/>
          <w:jc w:val="center"/>
        </w:trPr>
        <w:tc>
          <w:tcPr>
            <w:tcW w:w="947" w:type="pct"/>
          </w:tcPr>
          <w:p w:rsidR="00E2348F" w:rsidRPr="00DA3A2B" w:rsidRDefault="00E2348F" w:rsidP="004B18DE">
            <w:pPr>
              <w:pStyle w:val="2vidutinistinklelis1"/>
              <w:widowControl w:val="0"/>
            </w:pPr>
            <w:r w:rsidRPr="00DA3A2B">
              <w:t xml:space="preserve">Reikalavimai mokymui skirtiems metodiniams ir </w:t>
            </w:r>
            <w:r w:rsidRPr="00DA3A2B">
              <w:lastRenderedPageBreak/>
              <w:t>materialiesiems ištekliams</w:t>
            </w:r>
          </w:p>
        </w:tc>
        <w:tc>
          <w:tcPr>
            <w:tcW w:w="4053" w:type="pct"/>
            <w:gridSpan w:val="2"/>
          </w:tcPr>
          <w:p w:rsidR="00E2348F" w:rsidRDefault="00E2348F" w:rsidP="004B18DE">
            <w:pPr>
              <w:widowControl w:val="0"/>
              <w:rPr>
                <w:rFonts w:eastAsia="Calibri"/>
                <w:i/>
              </w:rPr>
            </w:pPr>
            <w:r w:rsidRPr="00DA3A2B">
              <w:rPr>
                <w:rFonts w:eastAsia="Calibri"/>
                <w:i/>
              </w:rPr>
              <w:lastRenderedPageBreak/>
              <w:t>Mokymo(si) medžiaga:</w:t>
            </w:r>
          </w:p>
          <w:p w:rsidR="00E2348F" w:rsidRDefault="00E2348F" w:rsidP="004B18DE">
            <w:pPr>
              <w:pStyle w:val="Betarp"/>
              <w:widowControl w:val="0"/>
              <w:numPr>
                <w:ilvl w:val="0"/>
                <w:numId w:val="1"/>
              </w:numPr>
              <w:ind w:left="0" w:firstLine="0"/>
            </w:pPr>
            <w:r w:rsidRPr="00DA3A2B">
              <w:t>Vadovėliai ir kita mokomoji medžiaga</w:t>
            </w:r>
          </w:p>
          <w:p w:rsidR="00E2348F" w:rsidRDefault="00E2348F" w:rsidP="004B18DE">
            <w:pPr>
              <w:pStyle w:val="Betarp"/>
              <w:widowControl w:val="0"/>
              <w:numPr>
                <w:ilvl w:val="0"/>
                <w:numId w:val="1"/>
              </w:numPr>
              <w:ind w:left="0" w:firstLine="0"/>
            </w:pPr>
            <w:r w:rsidRPr="00DA3A2B">
              <w:lastRenderedPageBreak/>
              <w:t>Testas turimiems gebėjimams vertinti</w:t>
            </w:r>
          </w:p>
          <w:p w:rsidR="00E2348F" w:rsidRDefault="00E2348F" w:rsidP="004B18DE">
            <w:pPr>
              <w:pStyle w:val="Betarp"/>
              <w:widowControl w:val="0"/>
              <w:numPr>
                <w:ilvl w:val="0"/>
                <w:numId w:val="1"/>
              </w:numPr>
              <w:ind w:left="0" w:firstLine="0"/>
              <w:rPr>
                <w:rFonts w:eastAsia="Calibri"/>
                <w:noProof/>
              </w:rPr>
            </w:pPr>
            <w:r w:rsidRPr="00DA3A2B">
              <w:rPr>
                <w:rFonts w:eastAsia="Calibri"/>
                <w:noProof/>
              </w:rPr>
              <w:t>Darbuotojų saugos ir sveikatos reikalavimai</w:t>
            </w:r>
          </w:p>
          <w:p w:rsidR="00E2348F" w:rsidRDefault="00E2348F" w:rsidP="004B18DE">
            <w:pPr>
              <w:pStyle w:val="Betarp"/>
              <w:widowControl w:val="0"/>
              <w:numPr>
                <w:ilvl w:val="0"/>
                <w:numId w:val="1"/>
              </w:numPr>
              <w:ind w:left="0" w:firstLine="0"/>
              <w:jc w:val="both"/>
            </w:pPr>
            <w:r w:rsidRPr="00DA3A2B">
              <w:t>Geros augalų apsaugos praktikos taisyklės</w:t>
            </w:r>
          </w:p>
          <w:p w:rsidR="00E2348F" w:rsidRDefault="00E2348F" w:rsidP="004B18DE">
            <w:pPr>
              <w:pStyle w:val="Betarp"/>
              <w:widowControl w:val="0"/>
              <w:numPr>
                <w:ilvl w:val="0"/>
                <w:numId w:val="1"/>
              </w:numPr>
              <w:ind w:left="0" w:firstLine="0"/>
              <w:jc w:val="both"/>
            </w:pPr>
            <w:r w:rsidRPr="00DA3A2B">
              <w:t>Žemės ūkio mašinų eksploatavimo instrukcijos</w:t>
            </w:r>
          </w:p>
          <w:p w:rsidR="00E2348F" w:rsidRDefault="00E2348F" w:rsidP="004B18DE">
            <w:pPr>
              <w:pStyle w:val="Betarp"/>
              <w:widowControl w:val="0"/>
              <w:numPr>
                <w:ilvl w:val="0"/>
                <w:numId w:val="1"/>
              </w:numPr>
              <w:ind w:left="0" w:firstLine="0"/>
              <w:rPr>
                <w:rFonts w:eastAsia="Calibri"/>
              </w:rPr>
            </w:pPr>
            <w:r w:rsidRPr="00DA3A2B">
              <w:rPr>
                <w:rFonts w:eastAsia="Calibri"/>
              </w:rPr>
              <w:t>LR augalų apsaugos įstatymas</w:t>
            </w:r>
          </w:p>
          <w:p w:rsidR="00E2348F" w:rsidRDefault="00E2348F" w:rsidP="004B18DE">
            <w:pPr>
              <w:pStyle w:val="Betarp"/>
              <w:widowControl w:val="0"/>
              <w:numPr>
                <w:ilvl w:val="0"/>
                <w:numId w:val="1"/>
              </w:numPr>
              <w:ind w:left="0" w:firstLine="0"/>
              <w:rPr>
                <w:rFonts w:eastAsia="Calibri"/>
              </w:rPr>
            </w:pPr>
            <w:r w:rsidRPr="00DA3A2B">
              <w:rPr>
                <w:rFonts w:eastAsia="Calibri"/>
              </w:rPr>
              <w:t>LR tręšiamųjų produktų įstatymas</w:t>
            </w:r>
          </w:p>
          <w:p w:rsidR="00E2348F" w:rsidRDefault="00E2348F" w:rsidP="004B18DE">
            <w:pPr>
              <w:pStyle w:val="Betarp"/>
              <w:widowControl w:val="0"/>
              <w:numPr>
                <w:ilvl w:val="0"/>
                <w:numId w:val="1"/>
              </w:numPr>
              <w:ind w:left="0" w:firstLine="0"/>
            </w:pPr>
            <w:r w:rsidRPr="00DA3A2B">
              <w:t>Lietuvos žemės ūkio ir kaimo plėtros strateginis planas</w:t>
            </w:r>
          </w:p>
          <w:p w:rsidR="00E2348F" w:rsidRDefault="00E2348F" w:rsidP="004B18DE">
            <w:pPr>
              <w:pStyle w:val="Betarp"/>
              <w:widowControl w:val="0"/>
              <w:numPr>
                <w:ilvl w:val="0"/>
                <w:numId w:val="1"/>
              </w:numPr>
              <w:ind w:left="0" w:firstLine="0"/>
            </w:pPr>
            <w:r w:rsidRPr="00DA3A2B">
              <w:t>LR atliekų tvarkymo įstatymas</w:t>
            </w:r>
          </w:p>
          <w:p w:rsidR="00E2348F" w:rsidRPr="00FA5425" w:rsidRDefault="00E2348F" w:rsidP="004B18DE">
            <w:pPr>
              <w:pStyle w:val="Betarp"/>
              <w:widowControl w:val="0"/>
              <w:numPr>
                <w:ilvl w:val="0"/>
                <w:numId w:val="1"/>
              </w:numPr>
              <w:ind w:left="0" w:firstLine="0"/>
            </w:pPr>
            <w:r w:rsidRPr="00FA5425">
              <w:rPr>
                <w:rFonts w:eastAsia="Calibri"/>
                <w:szCs w:val="22"/>
                <w:lang w:eastAsia="en-US"/>
              </w:rPr>
              <w:t>Žemės ūkio mašinų eksploatacijos instrukcijos</w:t>
            </w:r>
          </w:p>
          <w:p w:rsidR="00E2348F" w:rsidRPr="00FA5425" w:rsidRDefault="00E2348F" w:rsidP="004B18DE">
            <w:pPr>
              <w:pStyle w:val="Betarp"/>
              <w:widowControl w:val="0"/>
              <w:numPr>
                <w:ilvl w:val="0"/>
                <w:numId w:val="1"/>
              </w:numPr>
              <w:ind w:left="0" w:firstLine="0"/>
              <w:jc w:val="both"/>
            </w:pPr>
            <w:r w:rsidRPr="00FA5425">
              <w:t>Katalogai, plakatai ir kita vaizdinė medžiaga</w:t>
            </w:r>
          </w:p>
          <w:p w:rsidR="00E2348F" w:rsidRPr="00FA5425" w:rsidRDefault="00E2348F" w:rsidP="004B18DE">
            <w:pPr>
              <w:pStyle w:val="Betarp"/>
              <w:widowControl w:val="0"/>
              <w:rPr>
                <w:rFonts w:eastAsia="Calibri"/>
                <w:i/>
              </w:rPr>
            </w:pPr>
            <w:r w:rsidRPr="00FA5425">
              <w:rPr>
                <w:rFonts w:eastAsia="Calibri"/>
                <w:i/>
              </w:rPr>
              <w:t>Mokymo(si) priemonės:</w:t>
            </w:r>
          </w:p>
          <w:p w:rsidR="00E2348F" w:rsidRDefault="00E2348F" w:rsidP="004B18DE">
            <w:pPr>
              <w:pStyle w:val="Betarp"/>
              <w:widowControl w:val="0"/>
              <w:numPr>
                <w:ilvl w:val="0"/>
                <w:numId w:val="1"/>
              </w:numPr>
              <w:ind w:left="0" w:firstLine="0"/>
              <w:jc w:val="both"/>
            </w:pPr>
            <w:r w:rsidRPr="00DA3A2B">
              <w:t>Techninės priemonės mokymo(si) medžiagai iliustruoti, vizualizuoti, pristatyti</w:t>
            </w:r>
          </w:p>
          <w:p w:rsidR="00E2348F" w:rsidRDefault="00E2348F" w:rsidP="004B18DE">
            <w:pPr>
              <w:pStyle w:val="Betarp"/>
              <w:widowControl w:val="0"/>
              <w:numPr>
                <w:ilvl w:val="0"/>
                <w:numId w:val="1"/>
              </w:numPr>
              <w:ind w:left="0" w:firstLine="0"/>
              <w:jc w:val="both"/>
            </w:pPr>
            <w:r w:rsidRPr="00DA3A2B">
              <w:t>Dirvos paruošimo įrankiai, padargai ir mašinos</w:t>
            </w:r>
          </w:p>
          <w:p w:rsidR="00E2348F" w:rsidRDefault="00E2348F" w:rsidP="004B18DE">
            <w:pPr>
              <w:pStyle w:val="Betarp"/>
              <w:widowControl w:val="0"/>
              <w:numPr>
                <w:ilvl w:val="0"/>
                <w:numId w:val="1"/>
              </w:numPr>
              <w:ind w:left="0" w:firstLine="0"/>
              <w:jc w:val="both"/>
            </w:pPr>
            <w:r w:rsidRPr="00DA3A2B">
              <w:t>Dekoratyvinių augalų plakatai</w:t>
            </w:r>
          </w:p>
          <w:p w:rsidR="00E2348F" w:rsidRPr="00DA3A2B" w:rsidRDefault="00E2348F" w:rsidP="004B18DE">
            <w:pPr>
              <w:pStyle w:val="Betarp"/>
              <w:widowControl w:val="0"/>
              <w:numPr>
                <w:ilvl w:val="0"/>
                <w:numId w:val="1"/>
              </w:numPr>
              <w:ind w:left="0" w:firstLine="0"/>
              <w:jc w:val="both"/>
            </w:pPr>
            <w:r w:rsidRPr="00DA3A2B">
              <w:t>Pirmosios pagalbos rinkinys</w:t>
            </w:r>
          </w:p>
        </w:tc>
      </w:tr>
      <w:tr w:rsidR="00E2348F" w:rsidRPr="00DA3A2B" w:rsidTr="00125DCD">
        <w:trPr>
          <w:trHeight w:val="57"/>
          <w:jc w:val="center"/>
        </w:trPr>
        <w:tc>
          <w:tcPr>
            <w:tcW w:w="947" w:type="pct"/>
          </w:tcPr>
          <w:p w:rsidR="00E2348F" w:rsidRPr="004B18DE" w:rsidRDefault="00E2348F" w:rsidP="004B18DE">
            <w:pPr>
              <w:pStyle w:val="2vidutinistinklelis1"/>
              <w:widowControl w:val="0"/>
            </w:pPr>
            <w:r w:rsidRPr="004B18DE">
              <w:t>Reikalavimai teorinio ir praktinio mokymo vietai</w:t>
            </w:r>
          </w:p>
        </w:tc>
        <w:tc>
          <w:tcPr>
            <w:tcW w:w="4053" w:type="pct"/>
            <w:gridSpan w:val="2"/>
          </w:tcPr>
          <w:p w:rsidR="00AC713A" w:rsidRPr="004B18DE" w:rsidRDefault="00AC713A" w:rsidP="004B18DE">
            <w:pPr>
              <w:widowControl w:val="0"/>
              <w:jc w:val="both"/>
              <w:rPr>
                <w:rFonts w:eastAsia="MS Mincho"/>
                <w:lang w:eastAsia="en-US"/>
              </w:rPr>
            </w:pPr>
            <w:r w:rsidRPr="004B18DE">
              <w:rPr>
                <w:rFonts w:eastAsia="MS Mincho"/>
                <w:lang w:eastAsia="en-US"/>
              </w:rPr>
              <w:t>Klasė ar kita mokymui(si) pritaikyta patalpa su techninėmis priemonėmis (kompiuteriu, vaizdo projektoriumi) mokymo(si) medžiagai pateikti.</w:t>
            </w:r>
          </w:p>
          <w:p w:rsidR="00AC713A" w:rsidRPr="004B18DE" w:rsidRDefault="00AC713A" w:rsidP="004B18DE">
            <w:pPr>
              <w:widowControl w:val="0"/>
              <w:jc w:val="both"/>
              <w:rPr>
                <w:bCs/>
              </w:rPr>
            </w:pPr>
            <w:r w:rsidRPr="004B18DE">
              <w:rPr>
                <w:rFonts w:eastAsia="Calibri"/>
              </w:rPr>
              <w:t>Praktinio mokymo klasė (patalpa), aprūpinta darbo drabužiais, asmeninėmis apsaugos priemonėmis</w:t>
            </w:r>
            <w:r w:rsidRPr="004B18DE">
              <w:rPr>
                <w:bCs/>
              </w:rPr>
              <w:t xml:space="preserve">, dekoratyvinių augalų auginimui ir priežiūrai (genėjimui, augalų tręšimui, laistymui), pakavimui ir ženklinimui skirtais įrankiais bei priemonėmis; augalų pavyzdžiais, herbarais, sėklų, trąšų, augalų apsaugos medžiagų, substratų pavyzdžiais, </w:t>
            </w:r>
            <w:proofErr w:type="spellStart"/>
            <w:r w:rsidRPr="004B18DE">
              <w:rPr>
                <w:bCs/>
              </w:rPr>
              <w:t>sekatoriais</w:t>
            </w:r>
            <w:proofErr w:type="spellEnd"/>
            <w:r w:rsidRPr="004B18DE">
              <w:rPr>
                <w:bCs/>
              </w:rPr>
              <w:t>, sodo pjūklais, genėjimo žirklėmis; žemės dirbimo technika ir padargais: rankiniais traktoriais, plūgais, kultivatoriais, frezomis.</w:t>
            </w:r>
          </w:p>
          <w:p w:rsidR="00AC713A" w:rsidRPr="004B18DE" w:rsidRDefault="00AC713A" w:rsidP="004B18DE">
            <w:pPr>
              <w:pStyle w:val="Betarp"/>
              <w:widowControl w:val="0"/>
              <w:jc w:val="both"/>
            </w:pPr>
            <w:r w:rsidRPr="004B18DE">
              <w:rPr>
                <w:bCs/>
              </w:rPr>
              <w:t>Sodas arba medelynas, šiltnamis, sandėlis, ūkis, žemės ūkio veiklos subjektas, kuriame auginami lauko augalai.</w:t>
            </w:r>
          </w:p>
        </w:tc>
      </w:tr>
      <w:tr w:rsidR="00E2348F" w:rsidRPr="00DA3A2B" w:rsidTr="00125DCD">
        <w:trPr>
          <w:trHeight w:val="57"/>
          <w:jc w:val="center"/>
        </w:trPr>
        <w:tc>
          <w:tcPr>
            <w:tcW w:w="947" w:type="pct"/>
          </w:tcPr>
          <w:p w:rsidR="00E2348F" w:rsidRPr="004B18DE" w:rsidRDefault="00E2348F" w:rsidP="004B18DE">
            <w:pPr>
              <w:pStyle w:val="2vidutinistinklelis1"/>
              <w:widowControl w:val="0"/>
            </w:pPr>
            <w:r w:rsidRPr="004B18DE">
              <w:t>Reikalavimai mokytojų dalykiniam pasirengimui (dalykinei kvalifikacijai)</w:t>
            </w:r>
          </w:p>
        </w:tc>
        <w:tc>
          <w:tcPr>
            <w:tcW w:w="4053" w:type="pct"/>
            <w:gridSpan w:val="2"/>
          </w:tcPr>
          <w:p w:rsidR="00E2348F" w:rsidRPr="004B18DE" w:rsidRDefault="00E2348F" w:rsidP="004B18DE">
            <w:pPr>
              <w:widowControl w:val="0"/>
              <w:jc w:val="both"/>
            </w:pPr>
            <w:r w:rsidRPr="004B18DE">
              <w:t>Modulį gali vesti mokytojas, turintis:</w:t>
            </w:r>
          </w:p>
          <w:p w:rsidR="00E2348F" w:rsidRPr="004B18DE" w:rsidRDefault="00E2348F" w:rsidP="004B18DE">
            <w:pPr>
              <w:widowControl w:val="0"/>
              <w:jc w:val="both"/>
            </w:pPr>
            <w:r w:rsidRPr="004B18D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348F" w:rsidRPr="004B18DE" w:rsidRDefault="00E2348F" w:rsidP="004B18DE">
            <w:pPr>
              <w:pStyle w:val="2vidutinistinklelis1"/>
              <w:widowControl w:val="0"/>
              <w:jc w:val="both"/>
            </w:pPr>
            <w:r w:rsidRPr="004B18DE">
              <w:t xml:space="preserve">2) agronomijos studijų krypties ar lygiavertį išsilavinimą arba vidurinį išsilavinimą ir </w:t>
            </w:r>
            <w:proofErr w:type="spellStart"/>
            <w:r w:rsidRPr="004B18DE">
              <w:t>agroverslo</w:t>
            </w:r>
            <w:proofErr w:type="spellEnd"/>
            <w:r w:rsidRPr="004B18DE">
              <w:t xml:space="preserve"> darbuotojo ar lygiavertę kvalifikaciją, ne mažesnę kaip 3 metų žemės ūkio darbų profesinės veiklos patirtį </w:t>
            </w:r>
            <w:r w:rsidRPr="004B18DE">
              <w:rPr>
                <w:bCs/>
                <w:lang w:eastAsia="en-US"/>
              </w:rPr>
              <w:t xml:space="preserve">ir pedagoginių ir psichologinių žinių kurso </w:t>
            </w:r>
            <w:r w:rsidRPr="004B18DE">
              <w:t>baigimo pažymėjimą.</w:t>
            </w:r>
          </w:p>
        </w:tc>
      </w:tr>
    </w:tbl>
    <w:p w:rsidR="00CD5773" w:rsidRDefault="00CD5773" w:rsidP="004B18DE">
      <w:pPr>
        <w:widowControl w:val="0"/>
      </w:pPr>
    </w:p>
    <w:p w:rsidR="004B18DE" w:rsidRPr="00DA3A2B" w:rsidRDefault="004B18DE" w:rsidP="004B18DE">
      <w:pPr>
        <w:widowControl w:val="0"/>
      </w:pPr>
    </w:p>
    <w:p w:rsidR="0068374F" w:rsidRPr="00DA3A2B" w:rsidRDefault="0068374F" w:rsidP="004B18DE">
      <w:pPr>
        <w:widowControl w:val="0"/>
        <w:rPr>
          <w:b/>
        </w:rPr>
      </w:pPr>
      <w:r w:rsidRPr="00DA3A2B">
        <w:rPr>
          <w:b/>
        </w:rPr>
        <w:t>Modulio pavadinimas – „</w:t>
      </w:r>
      <w:r w:rsidRPr="00DA3A2B">
        <w:rPr>
          <w:b/>
          <w:iCs/>
        </w:rPr>
        <w:t>Karvių melžimas</w:t>
      </w:r>
      <w:r w:rsidRPr="00DA3A2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8374F" w:rsidRPr="00DA3A2B" w:rsidTr="001D008E">
        <w:trPr>
          <w:trHeight w:val="57"/>
          <w:jc w:val="center"/>
        </w:trPr>
        <w:tc>
          <w:tcPr>
            <w:tcW w:w="947" w:type="pct"/>
          </w:tcPr>
          <w:p w:rsidR="0068374F" w:rsidRPr="00DA3A2B" w:rsidRDefault="0068374F" w:rsidP="004B18DE">
            <w:pPr>
              <w:pStyle w:val="Betarp"/>
              <w:widowControl w:val="0"/>
            </w:pPr>
            <w:r w:rsidRPr="00DA3A2B">
              <w:t>Valstybinis kodas</w:t>
            </w:r>
          </w:p>
        </w:tc>
        <w:tc>
          <w:tcPr>
            <w:tcW w:w="4053" w:type="pct"/>
            <w:gridSpan w:val="2"/>
          </w:tcPr>
          <w:p w:rsidR="0068374F" w:rsidRPr="00DA3A2B" w:rsidRDefault="004C7BC2" w:rsidP="004B18DE">
            <w:pPr>
              <w:pStyle w:val="Betarp"/>
              <w:widowControl w:val="0"/>
            </w:pPr>
            <w:r w:rsidRPr="00964646">
              <w:rPr>
                <w:rFonts w:eastAsia="Calibri"/>
              </w:rPr>
              <w:t>408111205</w:t>
            </w:r>
          </w:p>
        </w:tc>
      </w:tr>
      <w:tr w:rsidR="0068374F" w:rsidRPr="00DA3A2B" w:rsidTr="001D008E">
        <w:trPr>
          <w:trHeight w:val="57"/>
          <w:jc w:val="center"/>
        </w:trPr>
        <w:tc>
          <w:tcPr>
            <w:tcW w:w="947" w:type="pct"/>
          </w:tcPr>
          <w:p w:rsidR="0068374F" w:rsidRPr="00DA3A2B" w:rsidRDefault="0068374F" w:rsidP="004B18DE">
            <w:pPr>
              <w:pStyle w:val="Betarp"/>
              <w:widowControl w:val="0"/>
            </w:pPr>
            <w:r w:rsidRPr="00DA3A2B">
              <w:t>Modulio LTKS lygis</w:t>
            </w:r>
          </w:p>
        </w:tc>
        <w:tc>
          <w:tcPr>
            <w:tcW w:w="4053" w:type="pct"/>
            <w:gridSpan w:val="2"/>
          </w:tcPr>
          <w:p w:rsidR="0068374F" w:rsidRPr="00DA3A2B" w:rsidRDefault="0068374F" w:rsidP="004B18DE">
            <w:pPr>
              <w:pStyle w:val="Betarp"/>
              <w:widowControl w:val="0"/>
            </w:pPr>
            <w:r w:rsidRPr="00DA3A2B">
              <w:t>IV</w:t>
            </w:r>
          </w:p>
        </w:tc>
      </w:tr>
      <w:tr w:rsidR="0068374F" w:rsidRPr="00DA3A2B" w:rsidTr="001D008E">
        <w:trPr>
          <w:trHeight w:val="57"/>
          <w:jc w:val="center"/>
        </w:trPr>
        <w:tc>
          <w:tcPr>
            <w:tcW w:w="947" w:type="pct"/>
          </w:tcPr>
          <w:p w:rsidR="0068374F" w:rsidRPr="00DA3A2B" w:rsidRDefault="0068374F" w:rsidP="004B18DE">
            <w:pPr>
              <w:pStyle w:val="Betarp"/>
              <w:widowControl w:val="0"/>
            </w:pPr>
            <w:r w:rsidRPr="00DA3A2B">
              <w:lastRenderedPageBreak/>
              <w:t>Apimtis mokymosi kreditais</w:t>
            </w:r>
          </w:p>
        </w:tc>
        <w:tc>
          <w:tcPr>
            <w:tcW w:w="4053" w:type="pct"/>
            <w:gridSpan w:val="2"/>
          </w:tcPr>
          <w:p w:rsidR="0068374F" w:rsidRPr="00DA3A2B" w:rsidRDefault="0068374F" w:rsidP="004B18DE">
            <w:pPr>
              <w:pStyle w:val="Betarp"/>
              <w:widowControl w:val="0"/>
            </w:pPr>
            <w:r w:rsidRPr="00DA3A2B">
              <w:t>5</w:t>
            </w:r>
          </w:p>
        </w:tc>
      </w:tr>
      <w:tr w:rsidR="0068374F" w:rsidRPr="00DA3A2B" w:rsidTr="001D008E">
        <w:trPr>
          <w:trHeight w:val="57"/>
          <w:jc w:val="center"/>
        </w:trPr>
        <w:tc>
          <w:tcPr>
            <w:tcW w:w="947" w:type="pct"/>
          </w:tcPr>
          <w:p w:rsidR="0068374F" w:rsidRPr="00DA3A2B" w:rsidRDefault="0068374F" w:rsidP="004B18DE">
            <w:pPr>
              <w:pStyle w:val="Betarp"/>
              <w:widowControl w:val="0"/>
            </w:pPr>
            <w:r w:rsidRPr="00DA3A2B">
              <w:t xml:space="preserve">Asmens pasirengimo mokytis modulyje </w:t>
            </w:r>
            <w:r w:rsidR="00BF1898">
              <w:t>reikalavimai</w:t>
            </w:r>
          </w:p>
        </w:tc>
        <w:tc>
          <w:tcPr>
            <w:tcW w:w="4053" w:type="pct"/>
            <w:gridSpan w:val="2"/>
          </w:tcPr>
          <w:p w:rsidR="0068374F" w:rsidRPr="00DA3A2B" w:rsidRDefault="0068374F" w:rsidP="004B18DE">
            <w:pPr>
              <w:pStyle w:val="Betarp"/>
              <w:widowControl w:val="0"/>
              <w:rPr>
                <w:iCs/>
              </w:rPr>
            </w:pPr>
            <w:r w:rsidRPr="00DA3A2B">
              <w:rPr>
                <w:iCs/>
              </w:rPr>
              <w:t>Netaikoma</w:t>
            </w:r>
          </w:p>
        </w:tc>
      </w:tr>
      <w:tr w:rsidR="0068374F" w:rsidRPr="00DA3A2B" w:rsidTr="001D008E">
        <w:trPr>
          <w:trHeight w:val="57"/>
          <w:jc w:val="center"/>
        </w:trPr>
        <w:tc>
          <w:tcPr>
            <w:tcW w:w="947" w:type="pct"/>
            <w:shd w:val="clear" w:color="auto" w:fill="F2F2F2"/>
          </w:tcPr>
          <w:p w:rsidR="0068374F" w:rsidRPr="00DA3A2B" w:rsidRDefault="0068374F" w:rsidP="004B18DE">
            <w:pPr>
              <w:pStyle w:val="Betarp"/>
              <w:widowControl w:val="0"/>
              <w:rPr>
                <w:bCs/>
                <w:iCs/>
              </w:rPr>
            </w:pPr>
            <w:r w:rsidRPr="00DA3A2B">
              <w:t>Kompetencijos</w:t>
            </w:r>
          </w:p>
        </w:tc>
        <w:tc>
          <w:tcPr>
            <w:tcW w:w="1129" w:type="pct"/>
            <w:shd w:val="clear" w:color="auto" w:fill="F2F2F2"/>
          </w:tcPr>
          <w:p w:rsidR="0068374F" w:rsidRPr="00DA3A2B" w:rsidRDefault="0068374F" w:rsidP="004B18DE">
            <w:pPr>
              <w:pStyle w:val="Betarp"/>
              <w:widowControl w:val="0"/>
              <w:rPr>
                <w:bCs/>
                <w:iCs/>
              </w:rPr>
            </w:pPr>
            <w:r w:rsidRPr="00DA3A2B">
              <w:rPr>
                <w:bCs/>
                <w:iCs/>
              </w:rPr>
              <w:t>Mokymosi rezultatai</w:t>
            </w:r>
          </w:p>
        </w:tc>
        <w:tc>
          <w:tcPr>
            <w:tcW w:w="2924" w:type="pct"/>
            <w:shd w:val="clear" w:color="auto" w:fill="F2F2F2"/>
          </w:tcPr>
          <w:p w:rsidR="0068374F" w:rsidRPr="00DA3A2B" w:rsidRDefault="0068374F" w:rsidP="004B18DE">
            <w:pPr>
              <w:pStyle w:val="Betarp"/>
              <w:widowControl w:val="0"/>
              <w:rPr>
                <w:bCs/>
                <w:iCs/>
              </w:rPr>
            </w:pPr>
            <w:r w:rsidRPr="00DA3A2B">
              <w:rPr>
                <w:bCs/>
                <w:iCs/>
              </w:rPr>
              <w:t>Rekomenduojamas turinys mokymosi rezultatams pasiekti</w:t>
            </w:r>
          </w:p>
        </w:tc>
      </w:tr>
      <w:tr w:rsidR="0068374F" w:rsidRPr="00DA3A2B" w:rsidTr="001D008E">
        <w:trPr>
          <w:trHeight w:val="57"/>
          <w:jc w:val="center"/>
        </w:trPr>
        <w:tc>
          <w:tcPr>
            <w:tcW w:w="947" w:type="pct"/>
            <w:vMerge w:val="restart"/>
          </w:tcPr>
          <w:p w:rsidR="0068374F" w:rsidRPr="00DA3A2B" w:rsidRDefault="0068374F" w:rsidP="004B18DE">
            <w:pPr>
              <w:pStyle w:val="Betarp"/>
              <w:widowControl w:val="0"/>
            </w:pPr>
            <w:r w:rsidRPr="00DA3A2B">
              <w:t>1. Me</w:t>
            </w:r>
            <w:r w:rsidR="002B4065" w:rsidRPr="00DA3A2B">
              <w:t>lžti karves, taikant skirtingas melžimo technologijas.</w:t>
            </w:r>
          </w:p>
        </w:tc>
        <w:tc>
          <w:tcPr>
            <w:tcW w:w="1129" w:type="pct"/>
          </w:tcPr>
          <w:p w:rsidR="0068374F" w:rsidRPr="00DA3A2B" w:rsidRDefault="0068374F" w:rsidP="004B18DE">
            <w:pPr>
              <w:widowControl w:val="0"/>
            </w:pPr>
            <w:r w:rsidRPr="00DA3A2B">
              <w:t xml:space="preserve">1.1. Apibūdinti higienos ir sanitarijos reikalavimus </w:t>
            </w:r>
            <w:r w:rsidR="00A16018" w:rsidRPr="00DA3A2B">
              <w:t xml:space="preserve">karvių </w:t>
            </w:r>
            <w:r w:rsidRPr="00DA3A2B">
              <w:t>melžimui.</w:t>
            </w:r>
          </w:p>
        </w:tc>
        <w:tc>
          <w:tcPr>
            <w:tcW w:w="2924" w:type="pct"/>
          </w:tcPr>
          <w:p w:rsidR="00FA41D1" w:rsidRDefault="0068374F" w:rsidP="004B18DE">
            <w:pPr>
              <w:pStyle w:val="Betarp"/>
              <w:widowControl w:val="0"/>
              <w:rPr>
                <w:b/>
                <w:i/>
              </w:rPr>
            </w:pPr>
            <w:r w:rsidRPr="00D064F9">
              <w:rPr>
                <w:b/>
              </w:rPr>
              <w:t>Tema</w:t>
            </w:r>
            <w:r w:rsidRPr="00DA3A2B">
              <w:rPr>
                <w:b/>
                <w:i/>
              </w:rPr>
              <w:t>. Karvių laktacijos fiziologija</w:t>
            </w:r>
          </w:p>
          <w:p w:rsidR="00FA41D1" w:rsidRDefault="0068374F" w:rsidP="004B18DE">
            <w:pPr>
              <w:pStyle w:val="Betarp"/>
              <w:widowControl w:val="0"/>
              <w:numPr>
                <w:ilvl w:val="0"/>
                <w:numId w:val="1"/>
              </w:numPr>
              <w:ind w:left="0" w:firstLine="0"/>
            </w:pPr>
            <w:r w:rsidRPr="00DA3A2B">
              <w:t>Tešmens sandara</w:t>
            </w:r>
          </w:p>
          <w:p w:rsidR="0068374F" w:rsidRPr="00DA3A2B" w:rsidRDefault="0068374F" w:rsidP="004B18DE">
            <w:pPr>
              <w:pStyle w:val="Betarp"/>
              <w:widowControl w:val="0"/>
              <w:numPr>
                <w:ilvl w:val="0"/>
                <w:numId w:val="1"/>
              </w:numPr>
              <w:ind w:left="0" w:firstLine="0"/>
            </w:pPr>
            <w:r w:rsidRPr="00DA3A2B">
              <w:t>Pieno gaminimosi fiziologija</w:t>
            </w:r>
          </w:p>
          <w:p w:rsidR="00FA41D1" w:rsidRDefault="0068374F" w:rsidP="004B18DE">
            <w:pPr>
              <w:pStyle w:val="Betarp"/>
              <w:widowControl w:val="0"/>
              <w:rPr>
                <w:b/>
                <w:i/>
              </w:rPr>
            </w:pPr>
            <w:r w:rsidRPr="00DA3A2B">
              <w:rPr>
                <w:b/>
              </w:rPr>
              <w:t>Tema.</w:t>
            </w:r>
            <w:r w:rsidRPr="00DA3A2B">
              <w:t xml:space="preserve"> </w:t>
            </w:r>
            <w:r w:rsidRPr="00DA3A2B">
              <w:rPr>
                <w:b/>
                <w:i/>
              </w:rPr>
              <w:t>Melžimo higiena ir sanitarija</w:t>
            </w:r>
          </w:p>
          <w:p w:rsidR="00FA41D1" w:rsidRDefault="0068374F" w:rsidP="004B18DE">
            <w:pPr>
              <w:pStyle w:val="Betarp"/>
              <w:widowControl w:val="0"/>
              <w:numPr>
                <w:ilvl w:val="0"/>
                <w:numId w:val="1"/>
              </w:numPr>
              <w:ind w:left="0" w:firstLine="0"/>
            </w:pPr>
            <w:r w:rsidRPr="00DA3A2B">
              <w:t>Veterinarijos ir higienos reikalavimai pieno gamybai</w:t>
            </w:r>
          </w:p>
          <w:p w:rsidR="0068374F" w:rsidRPr="00DA3A2B" w:rsidRDefault="0068374F" w:rsidP="004B18DE">
            <w:pPr>
              <w:pStyle w:val="Betarp"/>
              <w:widowControl w:val="0"/>
              <w:numPr>
                <w:ilvl w:val="0"/>
                <w:numId w:val="1"/>
              </w:numPr>
              <w:ind w:left="0" w:firstLine="0"/>
            </w:pPr>
            <w:r w:rsidRPr="00DA3A2B">
              <w:t xml:space="preserve">Higienos ir sanitarijos reikalavimai melžėjams </w:t>
            </w:r>
          </w:p>
        </w:tc>
      </w:tr>
      <w:tr w:rsidR="0068374F" w:rsidRPr="00DA3A2B" w:rsidTr="001D008E">
        <w:trPr>
          <w:trHeight w:val="57"/>
          <w:jc w:val="center"/>
        </w:trPr>
        <w:tc>
          <w:tcPr>
            <w:tcW w:w="947" w:type="pct"/>
            <w:vMerge/>
          </w:tcPr>
          <w:p w:rsidR="0068374F" w:rsidRPr="00DA3A2B" w:rsidRDefault="0068374F" w:rsidP="004B18DE">
            <w:pPr>
              <w:pStyle w:val="Betarp"/>
              <w:widowControl w:val="0"/>
            </w:pPr>
          </w:p>
        </w:tc>
        <w:tc>
          <w:tcPr>
            <w:tcW w:w="1129" w:type="pct"/>
          </w:tcPr>
          <w:p w:rsidR="0068374F" w:rsidRPr="00DA3A2B" w:rsidRDefault="0068374F" w:rsidP="004B18DE">
            <w:pPr>
              <w:widowControl w:val="0"/>
            </w:pPr>
            <w:r w:rsidRPr="00DA3A2B">
              <w:t xml:space="preserve">1.2. </w:t>
            </w:r>
            <w:r w:rsidR="002B4065" w:rsidRPr="00DA3A2B">
              <w:t xml:space="preserve">Parinkti </w:t>
            </w:r>
            <w:r w:rsidRPr="00DA3A2B">
              <w:t>melžimo įrangą</w:t>
            </w:r>
            <w:r w:rsidR="00FC00AB">
              <w:t xml:space="preserve"> karvių melžimui, laikantis darbuotojų saugos ir sveikatos reikalavimų.</w:t>
            </w:r>
          </w:p>
        </w:tc>
        <w:tc>
          <w:tcPr>
            <w:tcW w:w="2924" w:type="pct"/>
          </w:tcPr>
          <w:p w:rsidR="00FA41D1" w:rsidRDefault="0068374F" w:rsidP="004B18DE">
            <w:pPr>
              <w:pStyle w:val="Betarp"/>
              <w:widowControl w:val="0"/>
              <w:rPr>
                <w:b/>
                <w:i/>
              </w:rPr>
            </w:pPr>
            <w:r w:rsidRPr="00DA3A2B">
              <w:rPr>
                <w:b/>
              </w:rPr>
              <w:t>Tema.</w:t>
            </w:r>
            <w:r w:rsidRPr="00DA3A2B">
              <w:t xml:space="preserve"> </w:t>
            </w:r>
            <w:r w:rsidRPr="00DA3A2B">
              <w:rPr>
                <w:b/>
                <w:i/>
              </w:rPr>
              <w:t>Melžimo technologijos</w:t>
            </w:r>
          </w:p>
          <w:p w:rsidR="00FA41D1" w:rsidRDefault="0068374F" w:rsidP="004B18DE">
            <w:pPr>
              <w:pStyle w:val="Betarp"/>
              <w:widowControl w:val="0"/>
              <w:numPr>
                <w:ilvl w:val="0"/>
                <w:numId w:val="1"/>
              </w:numPr>
              <w:ind w:left="0" w:firstLine="0"/>
            </w:pPr>
            <w:r w:rsidRPr="00DA3A2B">
              <w:t>Mechanizuotas karvių melžimas</w:t>
            </w:r>
          </w:p>
          <w:p w:rsidR="0068374F" w:rsidRPr="00DA3A2B" w:rsidRDefault="0068374F" w:rsidP="004B18DE">
            <w:pPr>
              <w:pStyle w:val="Betarp"/>
              <w:widowControl w:val="0"/>
              <w:numPr>
                <w:ilvl w:val="0"/>
                <w:numId w:val="1"/>
              </w:numPr>
              <w:ind w:left="0" w:firstLine="0"/>
            </w:pPr>
            <w:r w:rsidRPr="00DA3A2B">
              <w:t>Melžimo automatizavimas</w:t>
            </w:r>
          </w:p>
          <w:p w:rsidR="00FA41D1" w:rsidRDefault="0068374F" w:rsidP="004B18DE">
            <w:pPr>
              <w:pStyle w:val="Betarp"/>
              <w:widowControl w:val="0"/>
              <w:rPr>
                <w:b/>
                <w:i/>
              </w:rPr>
            </w:pPr>
            <w:r w:rsidRPr="00DA3A2B">
              <w:rPr>
                <w:b/>
              </w:rPr>
              <w:t>Tema.</w:t>
            </w:r>
            <w:r w:rsidRPr="00DA3A2B">
              <w:t xml:space="preserve"> </w:t>
            </w:r>
            <w:r w:rsidRPr="00DA3A2B">
              <w:rPr>
                <w:b/>
                <w:i/>
              </w:rPr>
              <w:t>Melžimo įrenginiai</w:t>
            </w:r>
          </w:p>
          <w:p w:rsidR="00FA41D1" w:rsidRDefault="0068374F" w:rsidP="004B18DE">
            <w:pPr>
              <w:pStyle w:val="Betarp"/>
              <w:widowControl w:val="0"/>
              <w:numPr>
                <w:ilvl w:val="0"/>
                <w:numId w:val="1"/>
              </w:numPr>
              <w:ind w:left="0" w:firstLine="0"/>
            </w:pPr>
            <w:r w:rsidRPr="00DA3A2B">
              <w:t>Mechanizuoto melžimo įrenginiai</w:t>
            </w:r>
          </w:p>
          <w:p w:rsidR="0068374F" w:rsidRPr="00DA3A2B" w:rsidRDefault="0068374F" w:rsidP="004B18DE">
            <w:pPr>
              <w:pStyle w:val="Betarp"/>
              <w:widowControl w:val="0"/>
              <w:numPr>
                <w:ilvl w:val="0"/>
                <w:numId w:val="1"/>
              </w:numPr>
              <w:ind w:left="0" w:firstLine="0"/>
            </w:pPr>
            <w:r w:rsidRPr="00DA3A2B">
              <w:t>Melžimo įrenginių parametrų skaičiavimas</w:t>
            </w:r>
          </w:p>
        </w:tc>
      </w:tr>
      <w:tr w:rsidR="0068374F" w:rsidRPr="00DA3A2B" w:rsidTr="001D008E">
        <w:trPr>
          <w:trHeight w:val="57"/>
          <w:jc w:val="center"/>
        </w:trPr>
        <w:tc>
          <w:tcPr>
            <w:tcW w:w="947" w:type="pct"/>
            <w:vMerge/>
          </w:tcPr>
          <w:p w:rsidR="0068374F" w:rsidRPr="00DA3A2B" w:rsidRDefault="0068374F" w:rsidP="004B18DE">
            <w:pPr>
              <w:pStyle w:val="Betarp"/>
              <w:widowControl w:val="0"/>
            </w:pPr>
          </w:p>
        </w:tc>
        <w:tc>
          <w:tcPr>
            <w:tcW w:w="1129" w:type="pct"/>
          </w:tcPr>
          <w:p w:rsidR="0068374F" w:rsidRPr="00DA3A2B" w:rsidRDefault="0068374F" w:rsidP="004B18DE">
            <w:pPr>
              <w:widowControl w:val="0"/>
            </w:pPr>
            <w:r w:rsidRPr="00DA3A2B">
              <w:t>1.3. Paruošti melžimo įrangą ir pieninius galvijus melžimui, laikantis higienos ir sanitarijos reikalavimų.</w:t>
            </w:r>
          </w:p>
        </w:tc>
        <w:tc>
          <w:tcPr>
            <w:tcW w:w="2924" w:type="pct"/>
          </w:tcPr>
          <w:p w:rsidR="00FA41D1" w:rsidRDefault="0068374F" w:rsidP="004B18DE">
            <w:pPr>
              <w:pStyle w:val="Betarp"/>
              <w:widowControl w:val="0"/>
              <w:rPr>
                <w:b/>
                <w:i/>
              </w:rPr>
            </w:pPr>
            <w:r w:rsidRPr="00DA3A2B">
              <w:rPr>
                <w:b/>
              </w:rPr>
              <w:t>Tema.</w:t>
            </w:r>
            <w:r w:rsidRPr="00DA3A2B">
              <w:t xml:space="preserve"> </w:t>
            </w:r>
            <w:r w:rsidRPr="00DA3A2B">
              <w:rPr>
                <w:b/>
                <w:i/>
              </w:rPr>
              <w:t>Melžimo įrangos melžimui paruošimas laikantis higienos ir sanitarijos reikalavimų</w:t>
            </w:r>
          </w:p>
          <w:p w:rsidR="00FA41D1" w:rsidRDefault="0068374F" w:rsidP="004B18DE">
            <w:pPr>
              <w:pStyle w:val="Betarp"/>
              <w:widowControl w:val="0"/>
              <w:numPr>
                <w:ilvl w:val="0"/>
                <w:numId w:val="1"/>
              </w:numPr>
              <w:ind w:left="0" w:firstLine="0"/>
            </w:pPr>
            <w:r w:rsidRPr="00DA3A2B">
              <w:t>Melžimo įrenginių techninė priežiūra</w:t>
            </w:r>
          </w:p>
          <w:p w:rsidR="0068374F" w:rsidRPr="00DA3A2B" w:rsidRDefault="0068374F" w:rsidP="004B18DE">
            <w:pPr>
              <w:pStyle w:val="Betarp"/>
              <w:widowControl w:val="0"/>
              <w:numPr>
                <w:ilvl w:val="0"/>
                <w:numId w:val="1"/>
              </w:numPr>
              <w:ind w:left="0" w:firstLine="0"/>
            </w:pPr>
            <w:r w:rsidRPr="00DA3A2B">
              <w:t xml:space="preserve">Veterinarijos ir higienos </w:t>
            </w:r>
            <w:r w:rsidRPr="00DA3A2B">
              <w:rPr>
                <w:spacing w:val="1"/>
              </w:rPr>
              <w:t>reikalavimai įrangai</w:t>
            </w:r>
          </w:p>
          <w:p w:rsidR="00FA41D1" w:rsidRDefault="0068374F" w:rsidP="004B18DE">
            <w:pPr>
              <w:pStyle w:val="Betarp"/>
              <w:widowControl w:val="0"/>
              <w:rPr>
                <w:b/>
                <w:i/>
              </w:rPr>
            </w:pPr>
            <w:r w:rsidRPr="00DA3A2B">
              <w:rPr>
                <w:b/>
              </w:rPr>
              <w:t>Tema.</w:t>
            </w:r>
            <w:r w:rsidRPr="00DA3A2B">
              <w:t xml:space="preserve"> </w:t>
            </w:r>
            <w:r w:rsidRPr="00DA3A2B">
              <w:rPr>
                <w:b/>
                <w:i/>
              </w:rPr>
              <w:t>Pieninių galvijų melžimui paruošimas laikantis higienos ir sanitarijos reikalavimų</w:t>
            </w:r>
          </w:p>
          <w:p w:rsidR="00FA41D1" w:rsidRDefault="0068374F" w:rsidP="004B18DE">
            <w:pPr>
              <w:pStyle w:val="Betarp"/>
              <w:widowControl w:val="0"/>
              <w:numPr>
                <w:ilvl w:val="0"/>
                <w:numId w:val="1"/>
              </w:numPr>
              <w:ind w:left="0" w:firstLine="0"/>
            </w:pPr>
            <w:r w:rsidRPr="00DA3A2B">
              <w:t>Karvių tinkamumo melžimui įvertinimas ir pratinimas prie jo</w:t>
            </w:r>
          </w:p>
          <w:p w:rsidR="0068374F" w:rsidRPr="00DA3A2B" w:rsidRDefault="0068374F" w:rsidP="004B18DE">
            <w:pPr>
              <w:pStyle w:val="Betarp"/>
              <w:widowControl w:val="0"/>
              <w:numPr>
                <w:ilvl w:val="0"/>
                <w:numId w:val="1"/>
              </w:numPr>
              <w:ind w:left="0" w:firstLine="0"/>
            </w:pPr>
            <w:r w:rsidRPr="00DA3A2B">
              <w:t xml:space="preserve">Karvių užtrūkinimas ir apsiveršiavusių karvių melžimas </w:t>
            </w:r>
          </w:p>
        </w:tc>
      </w:tr>
      <w:tr w:rsidR="0068374F" w:rsidRPr="00DA3A2B" w:rsidTr="001D008E">
        <w:trPr>
          <w:trHeight w:val="57"/>
          <w:jc w:val="center"/>
        </w:trPr>
        <w:tc>
          <w:tcPr>
            <w:tcW w:w="947" w:type="pct"/>
            <w:vMerge/>
          </w:tcPr>
          <w:p w:rsidR="0068374F" w:rsidRPr="00DA3A2B" w:rsidRDefault="0068374F" w:rsidP="004B18DE">
            <w:pPr>
              <w:pStyle w:val="Betarp"/>
              <w:widowControl w:val="0"/>
            </w:pPr>
          </w:p>
        </w:tc>
        <w:tc>
          <w:tcPr>
            <w:tcW w:w="1129" w:type="pct"/>
          </w:tcPr>
          <w:p w:rsidR="0068374F" w:rsidRPr="00DA3A2B" w:rsidRDefault="0068374F" w:rsidP="004B18DE">
            <w:pPr>
              <w:widowControl w:val="0"/>
            </w:pPr>
            <w:r w:rsidRPr="00DA3A2B">
              <w:t>1.4. Melžti pieninius galvijus mechanizuot</w:t>
            </w:r>
            <w:r w:rsidR="00FC00AB">
              <w:t>ai įvairiose melžimo aikštelėse, laikantis gyvūnų gerovės reikalavimų.</w:t>
            </w:r>
          </w:p>
        </w:tc>
        <w:tc>
          <w:tcPr>
            <w:tcW w:w="2924" w:type="pct"/>
          </w:tcPr>
          <w:p w:rsidR="00FA41D1" w:rsidRDefault="0068374F" w:rsidP="004B18DE">
            <w:pPr>
              <w:pStyle w:val="Betarp"/>
              <w:widowControl w:val="0"/>
            </w:pPr>
            <w:r w:rsidRPr="00DA3A2B">
              <w:rPr>
                <w:b/>
              </w:rPr>
              <w:t>Tema.</w:t>
            </w:r>
            <w:r w:rsidRPr="00DA3A2B">
              <w:t xml:space="preserve"> </w:t>
            </w:r>
            <w:r w:rsidRPr="00DA3A2B">
              <w:rPr>
                <w:b/>
                <w:i/>
              </w:rPr>
              <w:t>Karvių melžimas rankiniu būdu įvairiose melžimo aikštelėse</w:t>
            </w:r>
          </w:p>
          <w:p w:rsidR="00FA41D1" w:rsidRDefault="0068374F" w:rsidP="004B18DE">
            <w:pPr>
              <w:pStyle w:val="Betarp"/>
              <w:widowControl w:val="0"/>
              <w:numPr>
                <w:ilvl w:val="0"/>
                <w:numId w:val="1"/>
              </w:numPr>
              <w:ind w:left="0" w:firstLine="0"/>
            </w:pPr>
            <w:r w:rsidRPr="00DA3A2B">
              <w:t>Taisyklingas karvių melžimas rankomis</w:t>
            </w:r>
          </w:p>
          <w:p w:rsidR="0068374F" w:rsidRPr="00DA3A2B" w:rsidRDefault="0068374F" w:rsidP="004B18DE">
            <w:pPr>
              <w:pStyle w:val="Betarp"/>
              <w:widowControl w:val="0"/>
              <w:numPr>
                <w:ilvl w:val="0"/>
                <w:numId w:val="1"/>
              </w:numPr>
              <w:ind w:left="0" w:firstLine="0"/>
            </w:pPr>
            <w:r w:rsidRPr="00DA3A2B">
              <w:t>Tešmens valymo priemonės</w:t>
            </w:r>
          </w:p>
          <w:p w:rsidR="00FA41D1" w:rsidRDefault="0068374F" w:rsidP="004B18DE">
            <w:pPr>
              <w:pStyle w:val="Betarp"/>
              <w:widowControl w:val="0"/>
              <w:rPr>
                <w:b/>
                <w:i/>
              </w:rPr>
            </w:pPr>
            <w:r w:rsidRPr="00DA3A2B">
              <w:rPr>
                <w:b/>
              </w:rPr>
              <w:t>Tema.</w:t>
            </w:r>
            <w:r w:rsidRPr="00DA3A2B">
              <w:t xml:space="preserve"> </w:t>
            </w:r>
            <w:r w:rsidRPr="00DA3A2B">
              <w:rPr>
                <w:b/>
                <w:i/>
              </w:rPr>
              <w:t>Karvių melžimas mechanizuotai</w:t>
            </w:r>
          </w:p>
          <w:p w:rsidR="00FA41D1" w:rsidRDefault="0068374F" w:rsidP="004B18DE">
            <w:pPr>
              <w:pStyle w:val="Betarp"/>
              <w:widowControl w:val="0"/>
              <w:numPr>
                <w:ilvl w:val="0"/>
                <w:numId w:val="1"/>
              </w:numPr>
              <w:ind w:left="0" w:firstLine="0"/>
            </w:pPr>
            <w:r w:rsidRPr="00DA3A2B">
              <w:t>Karvių melžimas stovėjimo vietose</w:t>
            </w:r>
          </w:p>
          <w:p w:rsidR="0068374F" w:rsidRPr="00DA3A2B" w:rsidRDefault="0068374F" w:rsidP="004B18DE">
            <w:pPr>
              <w:pStyle w:val="Betarp"/>
              <w:widowControl w:val="0"/>
              <w:numPr>
                <w:ilvl w:val="0"/>
                <w:numId w:val="1"/>
              </w:numPr>
              <w:ind w:left="0" w:firstLine="0"/>
            </w:pPr>
            <w:r w:rsidRPr="00DA3A2B">
              <w:t>Karvių melžimas melžimo aikštelėse</w:t>
            </w:r>
          </w:p>
        </w:tc>
      </w:tr>
      <w:tr w:rsidR="0068374F" w:rsidRPr="00DA3A2B" w:rsidTr="001D008E">
        <w:trPr>
          <w:trHeight w:val="57"/>
          <w:jc w:val="center"/>
        </w:trPr>
        <w:tc>
          <w:tcPr>
            <w:tcW w:w="947" w:type="pct"/>
            <w:vMerge w:val="restart"/>
          </w:tcPr>
          <w:p w:rsidR="0068374F" w:rsidRPr="00DA3A2B" w:rsidRDefault="0068374F" w:rsidP="004B18DE">
            <w:pPr>
              <w:pStyle w:val="Betarp"/>
              <w:widowControl w:val="0"/>
            </w:pPr>
            <w:r w:rsidRPr="00DA3A2B">
              <w:t xml:space="preserve">2. </w:t>
            </w:r>
            <w:r w:rsidR="002B4065" w:rsidRPr="00DA3A2B">
              <w:t xml:space="preserve">Ruošti pieną </w:t>
            </w:r>
            <w:r w:rsidRPr="00DA3A2B">
              <w:t>realizuoti.</w:t>
            </w:r>
          </w:p>
        </w:tc>
        <w:tc>
          <w:tcPr>
            <w:tcW w:w="1129" w:type="pct"/>
          </w:tcPr>
          <w:p w:rsidR="0068374F" w:rsidRPr="00DA3A2B" w:rsidRDefault="0068374F" w:rsidP="004B18DE">
            <w:pPr>
              <w:widowControl w:val="0"/>
            </w:pPr>
            <w:r w:rsidRPr="00DA3A2B">
              <w:t>2.1. Apibūdinti superkamo žalio pieno kokybės reikalavimus.</w:t>
            </w:r>
          </w:p>
        </w:tc>
        <w:tc>
          <w:tcPr>
            <w:tcW w:w="2924" w:type="pct"/>
          </w:tcPr>
          <w:p w:rsidR="00FA41D1" w:rsidRDefault="0068374F" w:rsidP="004B18DE">
            <w:pPr>
              <w:pStyle w:val="Betarp"/>
              <w:widowControl w:val="0"/>
              <w:rPr>
                <w:b/>
                <w:i/>
              </w:rPr>
            </w:pPr>
            <w:r w:rsidRPr="00DA3A2B">
              <w:rPr>
                <w:b/>
              </w:rPr>
              <w:t>Tema.</w:t>
            </w:r>
            <w:r w:rsidRPr="00DA3A2B">
              <w:t xml:space="preserve"> </w:t>
            </w:r>
            <w:r w:rsidRPr="00DA3A2B">
              <w:rPr>
                <w:b/>
                <w:i/>
              </w:rPr>
              <w:t>Pieno kokybės tyrimai</w:t>
            </w:r>
          </w:p>
          <w:p w:rsidR="00FA41D1" w:rsidRDefault="0068374F" w:rsidP="004B18DE">
            <w:pPr>
              <w:pStyle w:val="Betarp"/>
              <w:widowControl w:val="0"/>
              <w:numPr>
                <w:ilvl w:val="0"/>
                <w:numId w:val="1"/>
              </w:numPr>
              <w:ind w:left="0" w:firstLine="0"/>
            </w:pPr>
            <w:r w:rsidRPr="00DA3A2B">
              <w:t>Veiksniai</w:t>
            </w:r>
            <w:r w:rsidR="009A22FC">
              <w:t>,</w:t>
            </w:r>
            <w:r w:rsidRPr="00DA3A2B">
              <w:t xml:space="preserve"> turintys įtakos pieno kokybei</w:t>
            </w:r>
          </w:p>
          <w:p w:rsidR="0068374F" w:rsidRPr="00DA3A2B" w:rsidRDefault="0068374F" w:rsidP="004B18DE">
            <w:pPr>
              <w:pStyle w:val="Betarp"/>
              <w:widowControl w:val="0"/>
              <w:numPr>
                <w:ilvl w:val="0"/>
                <w:numId w:val="1"/>
              </w:numPr>
              <w:ind w:left="0" w:firstLine="0"/>
            </w:pPr>
            <w:r w:rsidRPr="00DA3A2B">
              <w:t>Pieno kokybės rodikliai</w:t>
            </w:r>
          </w:p>
          <w:p w:rsidR="00FA41D1" w:rsidRDefault="0068374F" w:rsidP="004B18DE">
            <w:pPr>
              <w:pStyle w:val="Betarp"/>
              <w:widowControl w:val="0"/>
              <w:rPr>
                <w:b/>
                <w:i/>
              </w:rPr>
            </w:pPr>
            <w:r w:rsidRPr="00DA3A2B">
              <w:rPr>
                <w:b/>
              </w:rPr>
              <w:t>Tema.</w:t>
            </w:r>
            <w:r w:rsidRPr="00DA3A2B">
              <w:t xml:space="preserve"> </w:t>
            </w:r>
            <w:r w:rsidRPr="00DA3A2B">
              <w:rPr>
                <w:b/>
                <w:i/>
              </w:rPr>
              <w:t>Superkamo žalio pieno kokybės reikalavimai</w:t>
            </w:r>
          </w:p>
          <w:p w:rsidR="00FA41D1" w:rsidRDefault="0068374F" w:rsidP="004B18DE">
            <w:pPr>
              <w:pStyle w:val="Betarp"/>
              <w:widowControl w:val="0"/>
              <w:numPr>
                <w:ilvl w:val="0"/>
                <w:numId w:val="1"/>
              </w:numPr>
              <w:ind w:left="0" w:firstLine="0"/>
            </w:pPr>
            <w:r w:rsidRPr="00DA3A2B">
              <w:t>Superkamo pieno tyrimai</w:t>
            </w:r>
          </w:p>
          <w:p w:rsidR="0068374F" w:rsidRPr="00DA3A2B" w:rsidRDefault="0068374F" w:rsidP="004B18DE">
            <w:pPr>
              <w:pStyle w:val="Betarp"/>
              <w:widowControl w:val="0"/>
              <w:numPr>
                <w:ilvl w:val="0"/>
                <w:numId w:val="1"/>
              </w:numPr>
              <w:ind w:left="0" w:firstLine="0"/>
            </w:pPr>
            <w:r w:rsidRPr="00DA3A2B">
              <w:lastRenderedPageBreak/>
              <w:t>Produktyvumo tyrimai pieno ūkiuose (</w:t>
            </w:r>
            <w:proofErr w:type="spellStart"/>
            <w:r w:rsidRPr="00DA3A2B">
              <w:t>GPT</w:t>
            </w:r>
            <w:proofErr w:type="spellEnd"/>
            <w:r w:rsidRPr="00DA3A2B">
              <w:t>)</w:t>
            </w:r>
          </w:p>
        </w:tc>
      </w:tr>
      <w:tr w:rsidR="0068374F" w:rsidRPr="00DA3A2B" w:rsidTr="001D008E">
        <w:trPr>
          <w:trHeight w:val="57"/>
          <w:jc w:val="center"/>
        </w:trPr>
        <w:tc>
          <w:tcPr>
            <w:tcW w:w="947" w:type="pct"/>
            <w:vMerge/>
          </w:tcPr>
          <w:p w:rsidR="0068374F" w:rsidRPr="00DA3A2B" w:rsidRDefault="0068374F" w:rsidP="004B18DE">
            <w:pPr>
              <w:pStyle w:val="Betarp"/>
              <w:widowControl w:val="0"/>
            </w:pPr>
          </w:p>
        </w:tc>
        <w:tc>
          <w:tcPr>
            <w:tcW w:w="1129" w:type="pct"/>
          </w:tcPr>
          <w:p w:rsidR="0068374F" w:rsidRPr="00DA3A2B" w:rsidRDefault="0068374F" w:rsidP="004B18DE">
            <w:pPr>
              <w:widowControl w:val="0"/>
            </w:pPr>
            <w:r w:rsidRPr="00DA3A2B">
              <w:t xml:space="preserve">2.2. </w:t>
            </w:r>
            <w:r w:rsidR="0064021D" w:rsidRPr="00DA3A2B">
              <w:t>Paruošti</w:t>
            </w:r>
            <w:r w:rsidR="00A16018" w:rsidRPr="00DA3A2B">
              <w:t xml:space="preserve"> pieną laikymui, laikantis žalio pieno laikymo reikalavimų</w:t>
            </w:r>
            <w:r w:rsidRPr="00DA3A2B">
              <w:t>.</w:t>
            </w:r>
          </w:p>
        </w:tc>
        <w:tc>
          <w:tcPr>
            <w:tcW w:w="2924" w:type="pct"/>
          </w:tcPr>
          <w:p w:rsidR="00FA41D1" w:rsidRDefault="0068374F" w:rsidP="004B18DE">
            <w:pPr>
              <w:pStyle w:val="Betarp"/>
              <w:widowControl w:val="0"/>
              <w:rPr>
                <w:b/>
                <w:i/>
              </w:rPr>
            </w:pPr>
            <w:r w:rsidRPr="00DA3A2B">
              <w:rPr>
                <w:b/>
              </w:rPr>
              <w:t>Tema.</w:t>
            </w:r>
            <w:r w:rsidRPr="00DA3A2B">
              <w:rPr>
                <w:b/>
                <w:i/>
              </w:rPr>
              <w:t xml:space="preserve"> </w:t>
            </w:r>
            <w:r w:rsidRPr="00DA3A2B">
              <w:rPr>
                <w:b/>
                <w:i/>
                <w:spacing w:val="1"/>
              </w:rPr>
              <w:t>Pirminis žalio pieno paruošimas ir laikymas pieno fermoje</w:t>
            </w:r>
          </w:p>
          <w:p w:rsidR="00FA41D1" w:rsidRDefault="0068374F" w:rsidP="004B18DE">
            <w:pPr>
              <w:pStyle w:val="Betarp"/>
              <w:widowControl w:val="0"/>
              <w:numPr>
                <w:ilvl w:val="0"/>
                <w:numId w:val="1"/>
              </w:numPr>
              <w:ind w:left="0" w:firstLine="0"/>
            </w:pPr>
            <w:r w:rsidRPr="00DA3A2B">
              <w:t>Pirminio žalio pieno paruošimas</w:t>
            </w:r>
            <w:r w:rsidR="009A22FC">
              <w:t xml:space="preserve"> laikymui</w:t>
            </w:r>
          </w:p>
          <w:p w:rsidR="0068374F" w:rsidRPr="00DA3A2B" w:rsidRDefault="0068374F" w:rsidP="004B18DE">
            <w:pPr>
              <w:pStyle w:val="Betarp"/>
              <w:widowControl w:val="0"/>
              <w:numPr>
                <w:ilvl w:val="0"/>
                <w:numId w:val="1"/>
              </w:numPr>
              <w:ind w:left="0" w:firstLine="0"/>
            </w:pPr>
            <w:r w:rsidRPr="00DA3A2B">
              <w:t>Pirminio žalio pieno laikymas</w:t>
            </w:r>
            <w:r w:rsidR="009A22FC">
              <w:t xml:space="preserve"> ir terminai</w:t>
            </w:r>
          </w:p>
          <w:p w:rsidR="00FA41D1" w:rsidRDefault="0068374F" w:rsidP="004B18DE">
            <w:pPr>
              <w:widowControl w:val="0"/>
              <w:rPr>
                <w:rFonts w:eastAsia="Calibri"/>
                <w:b/>
                <w:i/>
                <w:spacing w:val="-6"/>
                <w:lang w:eastAsia="en-US"/>
              </w:rPr>
            </w:pPr>
            <w:r w:rsidRPr="00DA3A2B">
              <w:rPr>
                <w:b/>
              </w:rPr>
              <w:t xml:space="preserve">Tema. </w:t>
            </w:r>
            <w:r w:rsidRPr="00DA3A2B">
              <w:rPr>
                <w:rFonts w:eastAsia="Calibri"/>
                <w:b/>
                <w:i/>
                <w:spacing w:val="-6"/>
                <w:lang w:eastAsia="en-US"/>
              </w:rPr>
              <w:t>Žalio karvių pieno pirminio apdorojimo technologinės operacijos, naudojama technologinė įranga ir įrankiai</w:t>
            </w:r>
          </w:p>
          <w:p w:rsidR="00FA41D1" w:rsidRDefault="0068374F" w:rsidP="004B18DE">
            <w:pPr>
              <w:pStyle w:val="Betarp"/>
              <w:widowControl w:val="0"/>
              <w:numPr>
                <w:ilvl w:val="0"/>
                <w:numId w:val="1"/>
              </w:numPr>
              <w:ind w:left="0" w:firstLine="0"/>
            </w:pPr>
            <w:r w:rsidRPr="00DA3A2B">
              <w:t>Pieno pirminio apdorojimo įranga</w:t>
            </w:r>
          </w:p>
          <w:p w:rsidR="0068374F" w:rsidRPr="00DA3A2B" w:rsidRDefault="0068374F" w:rsidP="004B18DE">
            <w:pPr>
              <w:pStyle w:val="Betarp"/>
              <w:widowControl w:val="0"/>
              <w:numPr>
                <w:ilvl w:val="0"/>
                <w:numId w:val="1"/>
              </w:numPr>
              <w:ind w:left="0" w:firstLine="0"/>
            </w:pPr>
            <w:r w:rsidRPr="00DA3A2B">
              <w:t>Pieno perdirbimo patalpų įrengimas</w:t>
            </w:r>
          </w:p>
        </w:tc>
      </w:tr>
      <w:tr w:rsidR="0068374F" w:rsidRPr="00DA3A2B" w:rsidTr="001D008E">
        <w:trPr>
          <w:trHeight w:val="57"/>
          <w:jc w:val="center"/>
        </w:trPr>
        <w:tc>
          <w:tcPr>
            <w:tcW w:w="947" w:type="pct"/>
            <w:vMerge/>
          </w:tcPr>
          <w:p w:rsidR="0068374F" w:rsidRPr="00DA3A2B" w:rsidRDefault="0068374F" w:rsidP="004B18DE">
            <w:pPr>
              <w:pStyle w:val="Betarp"/>
              <w:widowControl w:val="0"/>
            </w:pPr>
          </w:p>
        </w:tc>
        <w:tc>
          <w:tcPr>
            <w:tcW w:w="1129" w:type="pct"/>
          </w:tcPr>
          <w:p w:rsidR="0068374F" w:rsidRPr="00DA3A2B" w:rsidRDefault="0068374F" w:rsidP="004B18DE">
            <w:pPr>
              <w:pStyle w:val="Betarp"/>
              <w:widowControl w:val="0"/>
            </w:pPr>
            <w:r w:rsidRPr="00DA3A2B">
              <w:t>2.3. Paruošti pardavimui žalią pieną, vadovaujantis pieno supirkimo taisyklėmis.</w:t>
            </w:r>
          </w:p>
        </w:tc>
        <w:tc>
          <w:tcPr>
            <w:tcW w:w="2924" w:type="pct"/>
          </w:tcPr>
          <w:p w:rsidR="00FA41D1" w:rsidRDefault="0068374F" w:rsidP="004B18DE">
            <w:pPr>
              <w:pStyle w:val="Betarp"/>
              <w:widowControl w:val="0"/>
              <w:rPr>
                <w:b/>
                <w:i/>
              </w:rPr>
            </w:pPr>
            <w:r w:rsidRPr="00DA3A2B">
              <w:rPr>
                <w:b/>
              </w:rPr>
              <w:t>Tema.</w:t>
            </w:r>
            <w:r w:rsidRPr="00DA3A2B">
              <w:t xml:space="preserve"> </w:t>
            </w:r>
            <w:r w:rsidRPr="00DA3A2B">
              <w:rPr>
                <w:b/>
                <w:i/>
                <w:spacing w:val="1"/>
              </w:rPr>
              <w:t xml:space="preserve">Europos Sąjungos ir nacionaliniai teisės aktai, reglamentuojantys pieno gamybą, perdirbimą, kokybės reikalavimus </w:t>
            </w:r>
            <w:r w:rsidRPr="00DA3A2B">
              <w:rPr>
                <w:b/>
                <w:i/>
              </w:rPr>
              <w:t>žemės ūkio ir maisto produktų kokybės sistemas (</w:t>
            </w:r>
            <w:proofErr w:type="spellStart"/>
            <w:r w:rsidRPr="00DA3A2B">
              <w:rPr>
                <w:b/>
                <w:i/>
              </w:rPr>
              <w:t>NKP</w:t>
            </w:r>
            <w:proofErr w:type="spellEnd"/>
            <w:r w:rsidRPr="00DA3A2B">
              <w:rPr>
                <w:b/>
                <w:i/>
              </w:rPr>
              <w:t>, ES kokybės sistemos)</w:t>
            </w:r>
          </w:p>
          <w:p w:rsidR="00FA41D1" w:rsidRDefault="0068374F" w:rsidP="004B18DE">
            <w:pPr>
              <w:pStyle w:val="Betarp"/>
              <w:widowControl w:val="0"/>
              <w:numPr>
                <w:ilvl w:val="0"/>
                <w:numId w:val="1"/>
              </w:numPr>
              <w:ind w:left="0" w:firstLine="0"/>
            </w:pPr>
            <w:r w:rsidRPr="00DA3A2B">
              <w:t>Europos Sąjungos teisės aktai</w:t>
            </w:r>
          </w:p>
          <w:p w:rsidR="0068374F" w:rsidRPr="00DA3A2B" w:rsidRDefault="0068374F" w:rsidP="004B18DE">
            <w:pPr>
              <w:pStyle w:val="Betarp"/>
              <w:widowControl w:val="0"/>
              <w:numPr>
                <w:ilvl w:val="0"/>
                <w:numId w:val="1"/>
              </w:numPr>
              <w:ind w:left="0" w:firstLine="0"/>
            </w:pPr>
            <w:r w:rsidRPr="00DA3A2B">
              <w:t>Nacionaliniai teisės aktai</w:t>
            </w:r>
          </w:p>
          <w:p w:rsidR="0068374F" w:rsidRPr="00DA3A2B" w:rsidRDefault="0068374F" w:rsidP="004B18DE">
            <w:pPr>
              <w:pStyle w:val="Betarp"/>
              <w:widowControl w:val="0"/>
              <w:rPr>
                <w:b/>
                <w:i/>
              </w:rPr>
            </w:pPr>
            <w:r w:rsidRPr="00DA3A2B">
              <w:rPr>
                <w:b/>
              </w:rPr>
              <w:t>Tema.</w:t>
            </w:r>
            <w:r w:rsidRPr="00DA3A2B">
              <w:rPr>
                <w:b/>
                <w:spacing w:val="1"/>
              </w:rPr>
              <w:t xml:space="preserve"> </w:t>
            </w:r>
            <w:r w:rsidRPr="00DA3A2B">
              <w:rPr>
                <w:b/>
                <w:i/>
                <w:spacing w:val="1"/>
              </w:rPr>
              <w:t>Žalio pieno, skirto tiesiogiai vartoti, pardavimo reikalavimai</w:t>
            </w:r>
          </w:p>
          <w:p w:rsidR="00F716AC" w:rsidRDefault="0068374F" w:rsidP="004B18DE">
            <w:pPr>
              <w:pStyle w:val="Betarp"/>
              <w:widowControl w:val="0"/>
              <w:numPr>
                <w:ilvl w:val="0"/>
                <w:numId w:val="1"/>
              </w:numPr>
              <w:ind w:left="0" w:firstLine="0"/>
            </w:pPr>
            <w:r w:rsidRPr="00DA3A2B">
              <w:t>Žalio pieno paruošimas pardavimui</w:t>
            </w:r>
          </w:p>
          <w:p w:rsidR="00FA41D1" w:rsidRDefault="0068374F" w:rsidP="004B18DE">
            <w:pPr>
              <w:pStyle w:val="Betarp"/>
              <w:widowControl w:val="0"/>
              <w:numPr>
                <w:ilvl w:val="0"/>
                <w:numId w:val="1"/>
              </w:numPr>
              <w:ind w:left="0" w:firstLine="0"/>
            </w:pPr>
            <w:r w:rsidRPr="00DA3A2B">
              <w:t>Žalio pieno pardavimo organizavimas</w:t>
            </w:r>
          </w:p>
          <w:p w:rsidR="0068374F" w:rsidRPr="00DA3A2B" w:rsidRDefault="0068374F" w:rsidP="004B18DE">
            <w:pPr>
              <w:pStyle w:val="Betarp"/>
              <w:widowControl w:val="0"/>
              <w:numPr>
                <w:ilvl w:val="0"/>
                <w:numId w:val="1"/>
              </w:numPr>
              <w:ind w:left="0" w:firstLine="0"/>
            </w:pPr>
            <w:r w:rsidRPr="00DA3A2B">
              <w:t>Veterinarijos ir</w:t>
            </w:r>
            <w:r w:rsidRPr="00DA3A2B">
              <w:rPr>
                <w:spacing w:val="1"/>
              </w:rPr>
              <w:t xml:space="preserve"> higienos reikalavimai pieno pardavimui ir transportavimui</w:t>
            </w:r>
          </w:p>
        </w:tc>
      </w:tr>
      <w:tr w:rsidR="0068374F" w:rsidRPr="00DA3A2B" w:rsidTr="001D008E">
        <w:trPr>
          <w:trHeight w:val="57"/>
          <w:jc w:val="center"/>
        </w:trPr>
        <w:tc>
          <w:tcPr>
            <w:tcW w:w="947" w:type="pct"/>
          </w:tcPr>
          <w:p w:rsidR="0068374F" w:rsidRPr="00DA3A2B" w:rsidRDefault="0068374F" w:rsidP="004B18DE">
            <w:pPr>
              <w:pStyle w:val="Betarp"/>
              <w:widowControl w:val="0"/>
              <w:rPr>
                <w:highlight w:val="yellow"/>
              </w:rPr>
            </w:pPr>
            <w:r w:rsidRPr="00DA3A2B">
              <w:t>Mokymosi pasiekimų vertinimo kriterijai</w:t>
            </w:r>
          </w:p>
        </w:tc>
        <w:tc>
          <w:tcPr>
            <w:tcW w:w="4053" w:type="pct"/>
            <w:gridSpan w:val="2"/>
          </w:tcPr>
          <w:p w:rsidR="00125DCD" w:rsidRDefault="008876EF" w:rsidP="004B18DE">
            <w:pPr>
              <w:widowControl w:val="0"/>
              <w:jc w:val="both"/>
              <w:rPr>
                <w:rFonts w:eastAsia="Calibri"/>
              </w:rPr>
            </w:pPr>
            <w:r w:rsidRPr="008876EF">
              <w:rPr>
                <w:rFonts w:eastAsia="Calibri"/>
              </w:rPr>
              <w:t>Apibūdinti higi</w:t>
            </w:r>
            <w:r>
              <w:rPr>
                <w:rFonts w:eastAsia="Calibri"/>
              </w:rPr>
              <w:t>enos ir sanitarijos reikalavimai, taikomi</w:t>
            </w:r>
            <w:r w:rsidRPr="008876EF">
              <w:rPr>
                <w:rFonts w:eastAsia="Calibri"/>
              </w:rPr>
              <w:t xml:space="preserve"> karvių melžimui.</w:t>
            </w:r>
            <w:r>
              <w:rPr>
                <w:rFonts w:eastAsia="Calibri"/>
              </w:rPr>
              <w:t xml:space="preserve"> Parinkta melžimo įranga</w:t>
            </w:r>
            <w:r w:rsidRPr="008876EF">
              <w:rPr>
                <w:rFonts w:eastAsia="Calibri"/>
              </w:rPr>
              <w:t xml:space="preserve"> karvių melžimui, laikantis darbuotojų saugos ir sveikatos reikalavimų.</w:t>
            </w:r>
            <w:r>
              <w:rPr>
                <w:rFonts w:eastAsia="Calibri"/>
              </w:rPr>
              <w:t xml:space="preserve"> Paruošta</w:t>
            </w:r>
            <w:r w:rsidRPr="008876EF">
              <w:rPr>
                <w:rFonts w:eastAsia="Calibri"/>
              </w:rPr>
              <w:t xml:space="preserve"> melžimo </w:t>
            </w:r>
            <w:r>
              <w:rPr>
                <w:rFonts w:eastAsia="Calibri"/>
              </w:rPr>
              <w:t>įranga ir pieniniai galvijai</w:t>
            </w:r>
            <w:r w:rsidRPr="008876EF">
              <w:rPr>
                <w:rFonts w:eastAsia="Calibri"/>
              </w:rPr>
              <w:t xml:space="preserve"> melžimui, laikantis higienos ir sanitarijos reikalavimų.</w:t>
            </w:r>
            <w:r>
              <w:rPr>
                <w:rFonts w:eastAsia="Calibri"/>
              </w:rPr>
              <w:t xml:space="preserve"> M</w:t>
            </w:r>
            <w:r w:rsidRPr="008876EF">
              <w:rPr>
                <w:rFonts w:eastAsia="Calibri"/>
              </w:rPr>
              <w:t>echanizuotai</w:t>
            </w:r>
            <w:r>
              <w:rPr>
                <w:rFonts w:eastAsia="Calibri"/>
              </w:rPr>
              <w:t xml:space="preserve"> melžti pieniniai galvijai</w:t>
            </w:r>
            <w:r w:rsidRPr="008876EF">
              <w:rPr>
                <w:rFonts w:eastAsia="Calibri"/>
              </w:rPr>
              <w:t xml:space="preserve"> įvairiose melžimo aikštelėse, laikantis gyvūnų gerovės reikalavimų.</w:t>
            </w:r>
            <w:r>
              <w:rPr>
                <w:rFonts w:eastAsia="Calibri"/>
              </w:rPr>
              <w:t xml:space="preserve"> </w:t>
            </w:r>
            <w:r w:rsidRPr="008876EF">
              <w:rPr>
                <w:rFonts w:eastAsia="Calibri"/>
              </w:rPr>
              <w:t>Apibūdinti superkamo</w:t>
            </w:r>
            <w:r>
              <w:rPr>
                <w:rFonts w:eastAsia="Calibri"/>
              </w:rPr>
              <w:t xml:space="preserve"> žalio pieno kokybės reikalavimai. Paruoštas pienas</w:t>
            </w:r>
            <w:r w:rsidRPr="008876EF">
              <w:rPr>
                <w:rFonts w:eastAsia="Calibri"/>
              </w:rPr>
              <w:t xml:space="preserve"> laikymui, laikantis žalio pieno laikymo reikalavimų.</w:t>
            </w:r>
            <w:r w:rsidR="004B18DE">
              <w:rPr>
                <w:rFonts w:eastAsia="Calibri"/>
              </w:rPr>
              <w:t xml:space="preserve"> </w:t>
            </w:r>
            <w:r w:rsidR="008F251F">
              <w:rPr>
                <w:rFonts w:eastAsia="Calibri"/>
              </w:rPr>
              <w:t>Paruoštas pardavimui žalias pienas</w:t>
            </w:r>
            <w:r w:rsidRPr="008876EF">
              <w:rPr>
                <w:rFonts w:eastAsia="Calibri"/>
              </w:rPr>
              <w:t>, vadovaujantis pieno supirkimo taisyklėmis.</w:t>
            </w:r>
          </w:p>
          <w:p w:rsidR="0068374F" w:rsidRPr="00DA3A2B" w:rsidRDefault="0068374F" w:rsidP="004B18DE">
            <w:pPr>
              <w:widowControl w:val="0"/>
              <w:jc w:val="both"/>
            </w:pPr>
            <w:r w:rsidRPr="00DA3A2B">
              <w:rPr>
                <w:rFonts w:eastAsia="Calibri"/>
              </w:rPr>
              <w:t>Dėvėti tinkami darbo drabužiai ir avalynė, asmeninės apsaugos prie</w:t>
            </w:r>
            <w:r w:rsidRPr="00FC00AB">
              <w:rPr>
                <w:rFonts w:eastAsia="Calibri"/>
              </w:rPr>
              <w:t xml:space="preserve">monės. Baigus darbą, </w:t>
            </w:r>
            <w:r w:rsidRPr="00FC00AB">
              <w:t xml:space="preserve">darbo vieta išvalyta, sutvarkyta, </w:t>
            </w:r>
            <w:r w:rsidRPr="00FC00AB">
              <w:rPr>
                <w:rFonts w:eastAsia="Calibri"/>
              </w:rPr>
              <w:t xml:space="preserve">nuvalyti įrankiai. Darbai atlikti kokybiškai, laikantis darbų technologijos bei </w:t>
            </w:r>
            <w:r w:rsidR="008E2BC3" w:rsidRPr="00FC00AB">
              <w:t>darbuotojų saugos ir sveikatos, ergonomikos, priešgaisrinės saugos ir aplinkosaugos reikalavimų.</w:t>
            </w:r>
            <w:r w:rsidRPr="00FC00AB">
              <w:rPr>
                <w:rFonts w:eastAsia="Calibri"/>
              </w:rPr>
              <w:t xml:space="preserve"> </w:t>
            </w:r>
            <w:r w:rsidR="008E2BC3" w:rsidRPr="00DA3A2B">
              <w:rPr>
                <w:rFonts w:eastAsia="Calibri"/>
              </w:rPr>
              <w:t xml:space="preserve">Medžiagos </w:t>
            </w:r>
            <w:r w:rsidRPr="00DA3A2B">
              <w:rPr>
                <w:rFonts w:eastAsia="Calibri"/>
              </w:rPr>
              <w:t>ir įranga parinktos, paruoštos darbui bei naudotos tiksling</w:t>
            </w:r>
            <w:r w:rsidR="008E2BC3">
              <w:rPr>
                <w:rFonts w:eastAsia="Calibri"/>
              </w:rPr>
              <w:t>ai.</w:t>
            </w:r>
            <w:r w:rsidR="008F251F">
              <w:rPr>
                <w:rFonts w:eastAsia="Calibri"/>
              </w:rPr>
              <w:t xml:space="preserve"> </w:t>
            </w:r>
            <w:r w:rsidRPr="00DA3A2B">
              <w:t>Vartoti tikslūs techniniai ir technologiniai terminai valstybine kalba, bendrauta laikantis darbo etikos ir kultūros principų.</w:t>
            </w:r>
          </w:p>
        </w:tc>
      </w:tr>
      <w:tr w:rsidR="0068374F" w:rsidRPr="00DA3A2B" w:rsidTr="001D008E">
        <w:trPr>
          <w:trHeight w:val="57"/>
          <w:jc w:val="center"/>
        </w:trPr>
        <w:tc>
          <w:tcPr>
            <w:tcW w:w="947" w:type="pct"/>
          </w:tcPr>
          <w:p w:rsidR="0068374F" w:rsidRPr="00DA3A2B" w:rsidRDefault="0068374F" w:rsidP="004B18DE">
            <w:pPr>
              <w:pStyle w:val="2vidutinistinklelis1"/>
              <w:widowControl w:val="0"/>
            </w:pPr>
            <w:r w:rsidRPr="00DA3A2B">
              <w:t>Reikalavimai mokymui skirtiems metodiniams ir materialiesiems ištekliams</w:t>
            </w:r>
          </w:p>
        </w:tc>
        <w:tc>
          <w:tcPr>
            <w:tcW w:w="4053" w:type="pct"/>
            <w:gridSpan w:val="2"/>
          </w:tcPr>
          <w:p w:rsidR="00FA41D1" w:rsidRDefault="0068374F" w:rsidP="004B18DE">
            <w:pPr>
              <w:widowControl w:val="0"/>
              <w:rPr>
                <w:rFonts w:eastAsia="Calibri"/>
                <w:i/>
              </w:rPr>
            </w:pPr>
            <w:r w:rsidRPr="00DA3A2B">
              <w:rPr>
                <w:rFonts w:eastAsia="Calibri"/>
                <w:i/>
              </w:rPr>
              <w:t>Mokymo(si) medžiaga:</w:t>
            </w:r>
          </w:p>
          <w:p w:rsidR="00FA41D1" w:rsidRDefault="0068374F" w:rsidP="004B18DE">
            <w:pPr>
              <w:pStyle w:val="Betarp"/>
              <w:widowControl w:val="0"/>
              <w:numPr>
                <w:ilvl w:val="0"/>
                <w:numId w:val="1"/>
              </w:numPr>
              <w:ind w:left="0" w:firstLine="0"/>
              <w:jc w:val="both"/>
            </w:pPr>
            <w:r w:rsidRPr="00DA3A2B">
              <w:t>Vadovėliai ir kita mokomoji medžiaga</w:t>
            </w:r>
          </w:p>
          <w:p w:rsidR="00FA41D1" w:rsidRDefault="0068374F" w:rsidP="004B18DE">
            <w:pPr>
              <w:pStyle w:val="Betarp"/>
              <w:widowControl w:val="0"/>
              <w:numPr>
                <w:ilvl w:val="0"/>
                <w:numId w:val="1"/>
              </w:numPr>
              <w:ind w:left="0" w:firstLine="0"/>
              <w:jc w:val="both"/>
            </w:pPr>
            <w:r w:rsidRPr="00DA3A2B">
              <w:t>Europos Sąjungos ir nacionaliniai teisės aktai, reglamentuojantys pieno gamybą, perdirbimą, kokybės reikalavimus žemės ūkio ir maisto produktų kokybės sistemas</w:t>
            </w:r>
          </w:p>
          <w:p w:rsidR="00FA41D1" w:rsidRDefault="0068374F" w:rsidP="004B18DE">
            <w:pPr>
              <w:pStyle w:val="Betarp"/>
              <w:widowControl w:val="0"/>
              <w:numPr>
                <w:ilvl w:val="0"/>
                <w:numId w:val="1"/>
              </w:numPr>
              <w:ind w:left="0" w:firstLine="0"/>
              <w:jc w:val="both"/>
            </w:pPr>
            <w:r w:rsidRPr="00DA3A2B">
              <w:t>Įrenginių eksploatavimo instrukcijos</w:t>
            </w:r>
          </w:p>
          <w:p w:rsidR="00FA41D1" w:rsidRDefault="0068374F" w:rsidP="004B18DE">
            <w:pPr>
              <w:pStyle w:val="Betarp"/>
              <w:widowControl w:val="0"/>
              <w:numPr>
                <w:ilvl w:val="0"/>
                <w:numId w:val="1"/>
              </w:numPr>
              <w:ind w:left="0" w:firstLine="0"/>
              <w:jc w:val="both"/>
            </w:pPr>
            <w:r w:rsidRPr="00DA3A2B">
              <w:t>Pieno kokybės reikalavimai</w:t>
            </w:r>
          </w:p>
          <w:p w:rsidR="00FA41D1" w:rsidRDefault="0068374F" w:rsidP="004B18DE">
            <w:pPr>
              <w:pStyle w:val="Betarp"/>
              <w:widowControl w:val="0"/>
              <w:numPr>
                <w:ilvl w:val="0"/>
                <w:numId w:val="1"/>
              </w:numPr>
              <w:ind w:left="0" w:firstLine="0"/>
              <w:jc w:val="both"/>
            </w:pPr>
            <w:r w:rsidRPr="00DA3A2B">
              <w:t>Pieno supirkimo taisyklės</w:t>
            </w:r>
          </w:p>
          <w:p w:rsidR="00FA41D1" w:rsidRDefault="0068374F" w:rsidP="004B18DE">
            <w:pPr>
              <w:pStyle w:val="Betarp"/>
              <w:widowControl w:val="0"/>
              <w:numPr>
                <w:ilvl w:val="0"/>
                <w:numId w:val="1"/>
              </w:numPr>
              <w:ind w:left="0" w:firstLine="0"/>
              <w:jc w:val="both"/>
            </w:pPr>
            <w:r w:rsidRPr="00DA3A2B">
              <w:t>Melžimo įrangos reikalavimai ir tvirtinimo tvarkos aprašas</w:t>
            </w:r>
          </w:p>
          <w:p w:rsidR="0068374F" w:rsidRPr="00DA3A2B" w:rsidRDefault="0068374F" w:rsidP="004B18DE">
            <w:pPr>
              <w:pStyle w:val="Betarp"/>
              <w:widowControl w:val="0"/>
              <w:numPr>
                <w:ilvl w:val="0"/>
                <w:numId w:val="1"/>
              </w:numPr>
              <w:ind w:left="0" w:firstLine="0"/>
              <w:jc w:val="both"/>
              <w:rPr>
                <w:rFonts w:eastAsia="Calibri"/>
                <w:i/>
              </w:rPr>
            </w:pPr>
            <w:r w:rsidRPr="00DA3A2B">
              <w:lastRenderedPageBreak/>
              <w:t>Reikalavimai pieno ūkiams</w:t>
            </w:r>
          </w:p>
          <w:p w:rsidR="00FA41D1" w:rsidRDefault="0068374F" w:rsidP="004B18DE">
            <w:pPr>
              <w:pStyle w:val="Betarp"/>
              <w:widowControl w:val="0"/>
              <w:rPr>
                <w:rFonts w:eastAsia="Calibri"/>
                <w:i/>
              </w:rPr>
            </w:pPr>
            <w:r w:rsidRPr="00DA3A2B">
              <w:rPr>
                <w:rFonts w:eastAsia="Calibri"/>
                <w:i/>
              </w:rPr>
              <w:t>Mokymo(si) priemonės:</w:t>
            </w:r>
          </w:p>
          <w:p w:rsidR="00FA41D1" w:rsidRDefault="0068374F" w:rsidP="004B18DE">
            <w:pPr>
              <w:pStyle w:val="Betarp"/>
              <w:widowControl w:val="0"/>
              <w:numPr>
                <w:ilvl w:val="0"/>
                <w:numId w:val="1"/>
              </w:numPr>
              <w:ind w:left="0" w:firstLine="0"/>
              <w:jc w:val="both"/>
            </w:pPr>
            <w:r w:rsidRPr="00DA3A2B">
              <w:t>Techninės priemonės mokymo (si) medžiagai iliustruoti, vizualizuoti, pristatyti</w:t>
            </w:r>
          </w:p>
          <w:p w:rsidR="00FA41D1" w:rsidRDefault="0068374F" w:rsidP="004B18DE">
            <w:pPr>
              <w:pStyle w:val="Betarp"/>
              <w:widowControl w:val="0"/>
              <w:numPr>
                <w:ilvl w:val="0"/>
                <w:numId w:val="1"/>
              </w:numPr>
              <w:ind w:left="0" w:firstLine="0"/>
              <w:jc w:val="both"/>
            </w:pPr>
            <w:r w:rsidRPr="00DA3A2B">
              <w:t>Karvės tešmens muliažas bei tešmens sandaros plakatai</w:t>
            </w:r>
          </w:p>
          <w:p w:rsidR="00FA41D1" w:rsidRDefault="0068374F" w:rsidP="004B18DE">
            <w:pPr>
              <w:pStyle w:val="Betarp"/>
              <w:widowControl w:val="0"/>
              <w:numPr>
                <w:ilvl w:val="0"/>
                <w:numId w:val="1"/>
              </w:numPr>
              <w:ind w:left="0" w:firstLine="0"/>
              <w:jc w:val="both"/>
            </w:pPr>
            <w:r w:rsidRPr="00DA3A2B">
              <w:t>Higienos ir sanitarijos priemonių pavyzdžiai</w:t>
            </w:r>
          </w:p>
          <w:p w:rsidR="00FA41D1" w:rsidRDefault="0068374F" w:rsidP="004B18DE">
            <w:pPr>
              <w:pStyle w:val="Betarp"/>
              <w:widowControl w:val="0"/>
              <w:numPr>
                <w:ilvl w:val="0"/>
                <w:numId w:val="1"/>
              </w:numPr>
              <w:ind w:left="0" w:firstLine="0"/>
              <w:jc w:val="both"/>
            </w:pPr>
            <w:r w:rsidRPr="00DA3A2B">
              <w:rPr>
                <w:rFonts w:eastAsia="Calibri"/>
                <w:lang w:eastAsia="en-US"/>
              </w:rPr>
              <w:t>Ūkinių gyvūnų higienos priemonės</w:t>
            </w:r>
          </w:p>
          <w:p w:rsidR="00FA41D1" w:rsidRDefault="0068374F" w:rsidP="004B18DE">
            <w:pPr>
              <w:pStyle w:val="Betarp"/>
              <w:widowControl w:val="0"/>
              <w:numPr>
                <w:ilvl w:val="0"/>
                <w:numId w:val="1"/>
              </w:numPr>
              <w:ind w:left="0" w:firstLine="0"/>
              <w:jc w:val="both"/>
            </w:pPr>
            <w:r w:rsidRPr="00DA3A2B">
              <w:rPr>
                <w:rFonts w:eastAsia="Calibri"/>
                <w:lang w:eastAsia="en-US"/>
              </w:rPr>
              <w:t>Darbuotojų higienos priemonės</w:t>
            </w:r>
          </w:p>
          <w:p w:rsidR="00FA41D1" w:rsidRDefault="0068374F" w:rsidP="004B18DE">
            <w:pPr>
              <w:pStyle w:val="Betarp"/>
              <w:widowControl w:val="0"/>
              <w:numPr>
                <w:ilvl w:val="0"/>
                <w:numId w:val="1"/>
              </w:numPr>
              <w:ind w:left="0" w:firstLine="0"/>
              <w:jc w:val="both"/>
            </w:pPr>
            <w:r w:rsidRPr="00DA3A2B">
              <w:t>Melžimo mašinos ir įrenginiai</w:t>
            </w:r>
          </w:p>
          <w:p w:rsidR="0068374F" w:rsidRPr="00DA3A2B" w:rsidRDefault="0068374F" w:rsidP="004B18DE">
            <w:pPr>
              <w:pStyle w:val="Betarp"/>
              <w:widowControl w:val="0"/>
              <w:numPr>
                <w:ilvl w:val="0"/>
                <w:numId w:val="1"/>
              </w:numPr>
              <w:ind w:left="0" w:firstLine="0"/>
              <w:jc w:val="both"/>
            </w:pPr>
            <w:r w:rsidRPr="00DA3A2B">
              <w:t>Darbo drabužiai, apavas, asmeninės apsaugos priemonės</w:t>
            </w:r>
          </w:p>
        </w:tc>
      </w:tr>
      <w:tr w:rsidR="0068374F" w:rsidRPr="00DA3A2B" w:rsidTr="001D008E">
        <w:trPr>
          <w:trHeight w:val="57"/>
          <w:jc w:val="center"/>
        </w:trPr>
        <w:tc>
          <w:tcPr>
            <w:tcW w:w="947" w:type="pct"/>
          </w:tcPr>
          <w:p w:rsidR="0068374F" w:rsidRPr="00DA3A2B" w:rsidRDefault="0068374F" w:rsidP="004B18DE">
            <w:pPr>
              <w:pStyle w:val="2vidutinistinklelis1"/>
              <w:widowControl w:val="0"/>
            </w:pPr>
            <w:r w:rsidRPr="00DA3A2B">
              <w:t>Reikalavimai teorinio ir praktinio mokymo vietai</w:t>
            </w:r>
          </w:p>
        </w:tc>
        <w:tc>
          <w:tcPr>
            <w:tcW w:w="4053" w:type="pct"/>
            <w:gridSpan w:val="2"/>
          </w:tcPr>
          <w:p w:rsidR="0068374F" w:rsidRPr="00DA3A2B" w:rsidRDefault="0068374F" w:rsidP="004B18DE">
            <w:pPr>
              <w:widowControl w:val="0"/>
              <w:jc w:val="both"/>
            </w:pPr>
            <w:r w:rsidRPr="00DA3A2B">
              <w:t>Klasė ar kita mokymui (si) pritaikyta patalpa su techninėmis priemonėmis (</w:t>
            </w:r>
            <w:r w:rsidRPr="00DA3A2B">
              <w:rPr>
                <w:noProof/>
              </w:rPr>
              <w:t xml:space="preserve">kompiuteriu, </w:t>
            </w:r>
            <w:r w:rsidRPr="00DA3A2B">
              <w:t>prieiga prie interneto, daugialypės terpės projektoriumi</w:t>
            </w:r>
            <w:r w:rsidR="00F62E1A" w:rsidRPr="00DA3A2B">
              <w:t>) mokymo(si) medžiagai pateikti</w:t>
            </w:r>
          </w:p>
          <w:p w:rsidR="0068374F" w:rsidRPr="00DA3A2B" w:rsidRDefault="0068374F" w:rsidP="004B18DE">
            <w:pPr>
              <w:pStyle w:val="Default"/>
              <w:widowControl w:val="0"/>
              <w:jc w:val="both"/>
            </w:pPr>
            <w:r w:rsidRPr="00DA3A2B">
              <w:rPr>
                <w:color w:val="auto"/>
              </w:rPr>
              <w:t>Praktinio mokymo klasė (patalpa), aprūpinta melžimo mašinomis ir įrenginiais, darbo drabužiais, apavu, asmeninėmis apsaugos priemonėmis.</w:t>
            </w:r>
            <w:r w:rsidR="008F251F">
              <w:rPr>
                <w:color w:val="auto"/>
              </w:rPr>
              <w:t xml:space="preserve"> </w:t>
            </w:r>
            <w:r w:rsidR="00F62E1A" w:rsidRPr="00DA3A2B">
              <w:rPr>
                <w:color w:val="auto"/>
              </w:rPr>
              <w:t>Melžiamų karvių ferma</w:t>
            </w:r>
            <w:r w:rsidR="008F251F">
              <w:rPr>
                <w:color w:val="auto"/>
              </w:rPr>
              <w:t xml:space="preserve">. </w:t>
            </w:r>
            <w:r w:rsidR="00F62E1A" w:rsidRPr="00DA3A2B">
              <w:t>Melžimo aikštelė</w:t>
            </w:r>
            <w:r w:rsidR="008F251F">
              <w:t>.</w:t>
            </w:r>
          </w:p>
        </w:tc>
      </w:tr>
      <w:tr w:rsidR="0068374F" w:rsidRPr="00DA3A2B" w:rsidTr="001D008E">
        <w:trPr>
          <w:trHeight w:val="57"/>
          <w:jc w:val="center"/>
        </w:trPr>
        <w:tc>
          <w:tcPr>
            <w:tcW w:w="947" w:type="pct"/>
          </w:tcPr>
          <w:p w:rsidR="0068374F" w:rsidRPr="00DA3A2B" w:rsidRDefault="0068374F" w:rsidP="004B18DE">
            <w:pPr>
              <w:pStyle w:val="2vidutinistinklelis1"/>
              <w:widowControl w:val="0"/>
            </w:pPr>
            <w:r w:rsidRPr="00DA3A2B">
              <w:t>Reikalavimai mokytojų dalykiniam pasirengimui (dalykinei kvalifikacijai)</w:t>
            </w:r>
          </w:p>
        </w:tc>
        <w:tc>
          <w:tcPr>
            <w:tcW w:w="4053" w:type="pct"/>
            <w:gridSpan w:val="2"/>
          </w:tcPr>
          <w:p w:rsidR="0068374F" w:rsidRPr="00DA3A2B" w:rsidRDefault="0068374F" w:rsidP="004B18DE">
            <w:pPr>
              <w:widowControl w:val="0"/>
              <w:jc w:val="both"/>
            </w:pPr>
            <w:r w:rsidRPr="00DA3A2B">
              <w:t>Modulį gali vesti mokytojas, turintis:</w:t>
            </w:r>
          </w:p>
          <w:p w:rsidR="0068374F" w:rsidRPr="00DA3A2B" w:rsidRDefault="0068374F" w:rsidP="004B18DE">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8374F" w:rsidRPr="00DA3A2B" w:rsidRDefault="0068374F" w:rsidP="004B18DE">
            <w:pPr>
              <w:pStyle w:val="2vidutinistinklelis1"/>
              <w:widowControl w:val="0"/>
              <w:jc w:val="both"/>
              <w:rPr>
                <w:i/>
                <w:iCs/>
              </w:rPr>
            </w:pPr>
            <w:r w:rsidRPr="00DA3A2B">
              <w:t xml:space="preserve">2) </w:t>
            </w:r>
            <w:r w:rsidRPr="00DA3A2B">
              <w:rPr>
                <w:bCs/>
                <w:lang w:eastAsia="en-US"/>
              </w:rPr>
              <w:t>gyvulininkystės</w:t>
            </w:r>
            <w:r w:rsidRPr="00DA3A2B">
              <w:t xml:space="preserve"> studijų krypties ar lygiavertį išsilavinimą arba vidurinį išsilavinimą ir </w:t>
            </w:r>
            <w:proofErr w:type="spellStart"/>
            <w:r w:rsidR="00B605B0">
              <w:t>agroverslo</w:t>
            </w:r>
            <w:proofErr w:type="spellEnd"/>
            <w:r w:rsidR="00B605B0">
              <w:t xml:space="preserve"> darbuotojo ar lygiavertę</w:t>
            </w:r>
            <w:r w:rsidRPr="00DA3A2B">
              <w:t xml:space="preserve">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CD5773" w:rsidRDefault="00CD5773" w:rsidP="004B18DE">
      <w:pPr>
        <w:widowControl w:val="0"/>
        <w:rPr>
          <w:iCs/>
        </w:rPr>
      </w:pPr>
    </w:p>
    <w:p w:rsidR="00422749" w:rsidRPr="00DA3A2B" w:rsidRDefault="00422749" w:rsidP="004B18DE">
      <w:pPr>
        <w:widowControl w:val="0"/>
        <w:rPr>
          <w:iCs/>
        </w:rPr>
      </w:pPr>
    </w:p>
    <w:p w:rsidR="0070180E" w:rsidRPr="00DA3A2B" w:rsidRDefault="0070180E" w:rsidP="004B18DE">
      <w:pPr>
        <w:widowControl w:val="0"/>
        <w:rPr>
          <w:b/>
        </w:rPr>
      </w:pPr>
      <w:r w:rsidRPr="00DA3A2B">
        <w:rPr>
          <w:b/>
        </w:rPr>
        <w:t>Modulio pavadinimas – „Avių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0180E" w:rsidRPr="00DA3A2B" w:rsidTr="00422749">
        <w:trPr>
          <w:trHeight w:val="57"/>
          <w:jc w:val="center"/>
        </w:trPr>
        <w:tc>
          <w:tcPr>
            <w:tcW w:w="947" w:type="pct"/>
          </w:tcPr>
          <w:p w:rsidR="0070180E" w:rsidRPr="00DA3A2B" w:rsidRDefault="0070180E" w:rsidP="004B18DE">
            <w:pPr>
              <w:pStyle w:val="Betarp"/>
              <w:widowControl w:val="0"/>
            </w:pPr>
            <w:r w:rsidRPr="00DA3A2B">
              <w:t>Valstybinis kodas</w:t>
            </w:r>
          </w:p>
        </w:tc>
        <w:tc>
          <w:tcPr>
            <w:tcW w:w="4053" w:type="pct"/>
            <w:gridSpan w:val="2"/>
          </w:tcPr>
          <w:p w:rsidR="0070180E" w:rsidRPr="00DA3A2B" w:rsidRDefault="004C7BC2" w:rsidP="004B18DE">
            <w:pPr>
              <w:pStyle w:val="Betarp"/>
              <w:widowControl w:val="0"/>
            </w:pPr>
            <w:r w:rsidRPr="00964646">
              <w:rPr>
                <w:rFonts w:eastAsia="Calibri"/>
              </w:rPr>
              <w:t>408111206</w:t>
            </w:r>
          </w:p>
        </w:tc>
      </w:tr>
      <w:tr w:rsidR="0070180E" w:rsidRPr="00DA3A2B" w:rsidTr="00422749">
        <w:trPr>
          <w:trHeight w:val="57"/>
          <w:jc w:val="center"/>
        </w:trPr>
        <w:tc>
          <w:tcPr>
            <w:tcW w:w="947" w:type="pct"/>
          </w:tcPr>
          <w:p w:rsidR="0070180E" w:rsidRPr="00DA3A2B" w:rsidRDefault="0070180E" w:rsidP="004B18DE">
            <w:pPr>
              <w:pStyle w:val="Betarp"/>
              <w:widowControl w:val="0"/>
            </w:pPr>
            <w:r w:rsidRPr="00DA3A2B">
              <w:t>Modulio LTKS lygis</w:t>
            </w:r>
          </w:p>
        </w:tc>
        <w:tc>
          <w:tcPr>
            <w:tcW w:w="4053" w:type="pct"/>
            <w:gridSpan w:val="2"/>
          </w:tcPr>
          <w:p w:rsidR="0070180E" w:rsidRPr="00DA3A2B" w:rsidRDefault="0070180E" w:rsidP="004B18DE">
            <w:pPr>
              <w:pStyle w:val="Betarp"/>
              <w:widowControl w:val="0"/>
            </w:pPr>
            <w:r w:rsidRPr="00DA3A2B">
              <w:t>IV</w:t>
            </w:r>
          </w:p>
        </w:tc>
      </w:tr>
      <w:tr w:rsidR="0070180E" w:rsidRPr="00DA3A2B" w:rsidTr="00422749">
        <w:trPr>
          <w:trHeight w:val="57"/>
          <w:jc w:val="center"/>
        </w:trPr>
        <w:tc>
          <w:tcPr>
            <w:tcW w:w="947" w:type="pct"/>
          </w:tcPr>
          <w:p w:rsidR="0070180E" w:rsidRPr="00DA3A2B" w:rsidRDefault="0070180E" w:rsidP="004B18DE">
            <w:pPr>
              <w:pStyle w:val="Betarp"/>
              <w:widowControl w:val="0"/>
            </w:pPr>
            <w:r w:rsidRPr="00DA3A2B">
              <w:t>Apimtis mokymosi kreditais</w:t>
            </w:r>
          </w:p>
        </w:tc>
        <w:tc>
          <w:tcPr>
            <w:tcW w:w="4053" w:type="pct"/>
            <w:gridSpan w:val="2"/>
          </w:tcPr>
          <w:p w:rsidR="0070180E" w:rsidRPr="00DA3A2B" w:rsidRDefault="0070180E" w:rsidP="004B18DE">
            <w:pPr>
              <w:pStyle w:val="Betarp"/>
              <w:widowControl w:val="0"/>
            </w:pPr>
            <w:r w:rsidRPr="00DA3A2B">
              <w:t xml:space="preserve">5 </w:t>
            </w:r>
          </w:p>
        </w:tc>
      </w:tr>
      <w:tr w:rsidR="0070180E" w:rsidRPr="00DA3A2B" w:rsidTr="00422749">
        <w:trPr>
          <w:trHeight w:val="57"/>
          <w:jc w:val="center"/>
        </w:trPr>
        <w:tc>
          <w:tcPr>
            <w:tcW w:w="947" w:type="pct"/>
          </w:tcPr>
          <w:p w:rsidR="0070180E" w:rsidRPr="00DA3A2B" w:rsidRDefault="0070180E" w:rsidP="004B18DE">
            <w:pPr>
              <w:pStyle w:val="Betarp"/>
              <w:widowControl w:val="0"/>
            </w:pPr>
            <w:r w:rsidRPr="00DA3A2B">
              <w:t xml:space="preserve">Asmens pasirengimo mokytis modulyje </w:t>
            </w:r>
            <w:r w:rsidR="00BF1898">
              <w:t>reikalavimai</w:t>
            </w:r>
          </w:p>
        </w:tc>
        <w:tc>
          <w:tcPr>
            <w:tcW w:w="4053" w:type="pct"/>
            <w:gridSpan w:val="2"/>
          </w:tcPr>
          <w:p w:rsidR="0070180E" w:rsidRPr="00DA3A2B" w:rsidRDefault="0070180E" w:rsidP="004B18DE">
            <w:pPr>
              <w:pStyle w:val="Betarp"/>
              <w:widowControl w:val="0"/>
            </w:pPr>
            <w:r w:rsidRPr="00DA3A2B">
              <w:rPr>
                <w:i/>
              </w:rPr>
              <w:t>Netaikoma</w:t>
            </w:r>
          </w:p>
        </w:tc>
      </w:tr>
      <w:tr w:rsidR="0070180E" w:rsidRPr="00DA3A2B" w:rsidTr="00422749">
        <w:trPr>
          <w:trHeight w:val="57"/>
          <w:jc w:val="center"/>
        </w:trPr>
        <w:tc>
          <w:tcPr>
            <w:tcW w:w="947" w:type="pct"/>
            <w:shd w:val="clear" w:color="auto" w:fill="F2F2F2"/>
          </w:tcPr>
          <w:p w:rsidR="0070180E" w:rsidRPr="00DA3A2B" w:rsidRDefault="0070180E" w:rsidP="004B18DE">
            <w:pPr>
              <w:pStyle w:val="Betarp"/>
              <w:widowControl w:val="0"/>
              <w:rPr>
                <w:bCs/>
                <w:iCs/>
              </w:rPr>
            </w:pPr>
            <w:r w:rsidRPr="00DA3A2B">
              <w:t>Kompetencijos</w:t>
            </w:r>
          </w:p>
        </w:tc>
        <w:tc>
          <w:tcPr>
            <w:tcW w:w="1129" w:type="pct"/>
            <w:shd w:val="clear" w:color="auto" w:fill="F2F2F2"/>
          </w:tcPr>
          <w:p w:rsidR="0070180E" w:rsidRPr="00DA3A2B" w:rsidRDefault="0070180E" w:rsidP="004B18DE">
            <w:pPr>
              <w:pStyle w:val="Betarp"/>
              <w:widowControl w:val="0"/>
              <w:rPr>
                <w:bCs/>
                <w:iCs/>
              </w:rPr>
            </w:pPr>
            <w:r w:rsidRPr="00DA3A2B">
              <w:rPr>
                <w:bCs/>
                <w:iCs/>
              </w:rPr>
              <w:t>Mokymosi rezultatai</w:t>
            </w:r>
          </w:p>
        </w:tc>
        <w:tc>
          <w:tcPr>
            <w:tcW w:w="2924" w:type="pct"/>
            <w:shd w:val="clear" w:color="auto" w:fill="F2F2F2"/>
          </w:tcPr>
          <w:p w:rsidR="0070180E" w:rsidRPr="00DA3A2B" w:rsidRDefault="0070180E" w:rsidP="004B18DE">
            <w:pPr>
              <w:pStyle w:val="Betarp"/>
              <w:widowControl w:val="0"/>
              <w:rPr>
                <w:bCs/>
                <w:iCs/>
              </w:rPr>
            </w:pPr>
            <w:r w:rsidRPr="00DA3A2B">
              <w:rPr>
                <w:bCs/>
                <w:iCs/>
              </w:rPr>
              <w:t>Rekomenduojamas turinys mokymosi rezultatams pasiekti</w:t>
            </w:r>
          </w:p>
        </w:tc>
      </w:tr>
      <w:tr w:rsidR="007C100E" w:rsidRPr="00DA3A2B" w:rsidTr="00422749">
        <w:trPr>
          <w:trHeight w:val="57"/>
          <w:jc w:val="center"/>
        </w:trPr>
        <w:tc>
          <w:tcPr>
            <w:tcW w:w="947" w:type="pct"/>
            <w:vMerge w:val="restart"/>
            <w:shd w:val="clear" w:color="auto" w:fill="auto"/>
          </w:tcPr>
          <w:p w:rsidR="00664745" w:rsidRPr="00D7796C" w:rsidRDefault="00D7796C" w:rsidP="004B18DE">
            <w:pPr>
              <w:pStyle w:val="Betarp"/>
              <w:widowControl w:val="0"/>
            </w:pPr>
            <w:r w:rsidRPr="00D7796C">
              <w:t>1. Sudaryti avių mit</w:t>
            </w:r>
            <w:r w:rsidR="00010880">
              <w:t>ybos racioną, normuoti pašarus.</w:t>
            </w:r>
          </w:p>
        </w:tc>
        <w:tc>
          <w:tcPr>
            <w:tcW w:w="1129" w:type="pct"/>
            <w:shd w:val="clear" w:color="auto" w:fill="auto"/>
          </w:tcPr>
          <w:p w:rsidR="007C100E" w:rsidRPr="00DA3A2B" w:rsidRDefault="007C100E" w:rsidP="004B18DE">
            <w:pPr>
              <w:pStyle w:val="Betarp"/>
              <w:widowControl w:val="0"/>
              <w:rPr>
                <w:bCs/>
                <w:iCs/>
              </w:rPr>
            </w:pPr>
            <w:r w:rsidRPr="00DA3A2B">
              <w:rPr>
                <w:bCs/>
                <w:iCs/>
              </w:rPr>
              <w:t>1.1. Apibūdi</w:t>
            </w:r>
            <w:r w:rsidR="00010880">
              <w:rPr>
                <w:bCs/>
                <w:iCs/>
              </w:rPr>
              <w:t>nti avių veisles ir produkciją.</w:t>
            </w:r>
          </w:p>
        </w:tc>
        <w:tc>
          <w:tcPr>
            <w:tcW w:w="2924" w:type="pct"/>
            <w:shd w:val="clear" w:color="auto" w:fill="auto"/>
          </w:tcPr>
          <w:p w:rsidR="00F716AC" w:rsidRDefault="007C100E" w:rsidP="004B18DE">
            <w:pPr>
              <w:widowControl w:val="0"/>
              <w:rPr>
                <w:rFonts w:eastAsia="Calibri"/>
                <w:b/>
                <w:i/>
                <w:szCs w:val="22"/>
                <w:lang w:eastAsia="en-US"/>
              </w:rPr>
            </w:pPr>
            <w:r w:rsidRPr="00DA3A2B">
              <w:rPr>
                <w:b/>
                <w:bCs/>
              </w:rPr>
              <w:t>Tema</w:t>
            </w:r>
            <w:r w:rsidRPr="00DA3A2B">
              <w:rPr>
                <w:b/>
                <w:bCs/>
                <w:i/>
              </w:rPr>
              <w:t xml:space="preserve">. </w:t>
            </w:r>
            <w:r w:rsidRPr="00DA3A2B">
              <w:rPr>
                <w:rFonts w:eastAsia="Calibri"/>
                <w:b/>
                <w:i/>
                <w:szCs w:val="22"/>
                <w:lang w:eastAsia="en-US"/>
              </w:rPr>
              <w:t xml:space="preserve">Avių veislės ir jų </w:t>
            </w:r>
            <w:r w:rsidR="003F13E8">
              <w:rPr>
                <w:rFonts w:eastAsia="Calibri"/>
                <w:b/>
                <w:i/>
                <w:szCs w:val="22"/>
                <w:lang w:eastAsia="en-US"/>
              </w:rPr>
              <w:t>klasifikatorius</w:t>
            </w:r>
          </w:p>
          <w:p w:rsidR="003F13E8" w:rsidRDefault="003F13E8" w:rsidP="004B18DE">
            <w:pPr>
              <w:widowControl w:val="0"/>
              <w:numPr>
                <w:ilvl w:val="0"/>
                <w:numId w:val="9"/>
              </w:numPr>
              <w:ind w:left="0" w:firstLine="0"/>
              <w:rPr>
                <w:rFonts w:eastAsia="Calibri"/>
                <w:szCs w:val="22"/>
                <w:lang w:eastAsia="en-US"/>
              </w:rPr>
            </w:pPr>
            <w:r w:rsidRPr="00DA3A2B">
              <w:rPr>
                <w:rFonts w:eastAsia="Calibri"/>
                <w:szCs w:val="22"/>
                <w:lang w:eastAsia="en-US"/>
              </w:rPr>
              <w:t>Avių kilmė, biologinės savybės</w:t>
            </w:r>
          </w:p>
          <w:p w:rsidR="003F13E8" w:rsidRDefault="003F13E8" w:rsidP="004B18DE">
            <w:pPr>
              <w:widowControl w:val="0"/>
              <w:numPr>
                <w:ilvl w:val="0"/>
                <w:numId w:val="9"/>
              </w:numPr>
              <w:ind w:left="0" w:firstLine="0"/>
              <w:rPr>
                <w:rFonts w:eastAsia="Calibri"/>
                <w:szCs w:val="22"/>
                <w:lang w:eastAsia="en-US"/>
              </w:rPr>
            </w:pPr>
            <w:r w:rsidRPr="00DA3A2B">
              <w:t>Avių veislės, veisimo būdai</w:t>
            </w:r>
          </w:p>
          <w:p w:rsidR="003F13E8" w:rsidRPr="003F13E8" w:rsidRDefault="003F13E8" w:rsidP="004B18DE">
            <w:pPr>
              <w:widowControl w:val="0"/>
              <w:numPr>
                <w:ilvl w:val="0"/>
                <w:numId w:val="9"/>
              </w:numPr>
              <w:ind w:left="0" w:firstLine="0"/>
              <w:rPr>
                <w:rStyle w:val="Grietas"/>
                <w:rFonts w:eastAsia="Calibri"/>
                <w:b w:val="0"/>
                <w:bCs w:val="0"/>
                <w:szCs w:val="22"/>
                <w:lang w:eastAsia="en-US"/>
              </w:rPr>
            </w:pPr>
            <w:r w:rsidRPr="00DA3A2B">
              <w:rPr>
                <w:rStyle w:val="Grietas"/>
                <w:b w:val="0"/>
              </w:rPr>
              <w:t>Avininkystės reikšmė ir perspektyvos</w:t>
            </w:r>
          </w:p>
          <w:p w:rsidR="00F716AC" w:rsidRDefault="003F13E8" w:rsidP="004B18DE">
            <w:pPr>
              <w:widowControl w:val="0"/>
              <w:rPr>
                <w:rFonts w:eastAsia="Calibri"/>
                <w:b/>
                <w:i/>
                <w:szCs w:val="22"/>
                <w:lang w:eastAsia="en-US"/>
              </w:rPr>
            </w:pPr>
            <w:r w:rsidRPr="00DA3A2B">
              <w:rPr>
                <w:b/>
                <w:bCs/>
              </w:rPr>
              <w:lastRenderedPageBreak/>
              <w:t>Tema</w:t>
            </w:r>
            <w:r w:rsidRPr="00DA3A2B">
              <w:rPr>
                <w:b/>
                <w:bCs/>
                <w:i/>
              </w:rPr>
              <w:t xml:space="preserve">. </w:t>
            </w:r>
            <w:r w:rsidRPr="00DA3A2B">
              <w:rPr>
                <w:rFonts w:eastAsia="Calibri"/>
                <w:b/>
                <w:i/>
                <w:szCs w:val="22"/>
                <w:lang w:eastAsia="en-US"/>
              </w:rPr>
              <w:t xml:space="preserve">Avių </w:t>
            </w:r>
            <w:r>
              <w:rPr>
                <w:rFonts w:eastAsia="Calibri"/>
                <w:b/>
                <w:i/>
                <w:szCs w:val="22"/>
                <w:lang w:eastAsia="en-US"/>
              </w:rPr>
              <w:t>auginimas ir gyvūnų gerovės reikalavimai</w:t>
            </w:r>
          </w:p>
          <w:p w:rsidR="00FA41D1" w:rsidRDefault="007C100E" w:rsidP="004B18DE">
            <w:pPr>
              <w:widowControl w:val="0"/>
              <w:numPr>
                <w:ilvl w:val="0"/>
                <w:numId w:val="9"/>
              </w:numPr>
              <w:ind w:left="0" w:firstLine="0"/>
              <w:rPr>
                <w:rFonts w:eastAsia="Calibri"/>
                <w:szCs w:val="22"/>
                <w:lang w:eastAsia="en-US"/>
              </w:rPr>
            </w:pPr>
            <w:r w:rsidRPr="00DA3A2B">
              <w:rPr>
                <w:rFonts w:eastAsia="Calibri"/>
                <w:szCs w:val="22"/>
                <w:lang w:eastAsia="en-US"/>
              </w:rPr>
              <w:t>Avių auginimo reikalavimai</w:t>
            </w:r>
          </w:p>
          <w:p w:rsidR="00FA41D1" w:rsidRDefault="00013654" w:rsidP="004B18DE">
            <w:pPr>
              <w:widowControl w:val="0"/>
              <w:numPr>
                <w:ilvl w:val="0"/>
                <w:numId w:val="9"/>
              </w:numPr>
              <w:ind w:left="0" w:firstLine="0"/>
              <w:rPr>
                <w:rFonts w:eastAsia="Calibri"/>
                <w:szCs w:val="22"/>
                <w:lang w:eastAsia="en-US"/>
              </w:rPr>
            </w:pPr>
            <w:r w:rsidRPr="00DA3A2B">
              <w:t>Gyvūnų gerovės reikalavimai auginant avis</w:t>
            </w:r>
          </w:p>
          <w:p w:rsidR="00FA41D1" w:rsidRDefault="00DF72FE" w:rsidP="004B18DE">
            <w:pPr>
              <w:widowControl w:val="0"/>
              <w:numPr>
                <w:ilvl w:val="0"/>
                <w:numId w:val="9"/>
              </w:numPr>
              <w:ind w:left="0" w:firstLine="0"/>
            </w:pPr>
            <w:proofErr w:type="spellStart"/>
            <w:r w:rsidRPr="00DA3A2B">
              <w:rPr>
                <w:rStyle w:val="Grietas"/>
                <w:b w:val="0"/>
                <w:bCs w:val="0"/>
              </w:rPr>
              <w:t>Z</w:t>
            </w:r>
            <w:r w:rsidRPr="00DA3A2B">
              <w:t>oohigieniniai</w:t>
            </w:r>
            <w:proofErr w:type="spellEnd"/>
            <w:r w:rsidRPr="00DA3A2B">
              <w:t xml:space="preserve"> patalpų reikalavimai avių laikymui</w:t>
            </w:r>
          </w:p>
          <w:p w:rsidR="00DF72FE" w:rsidRPr="003F13E8" w:rsidRDefault="00DF72FE" w:rsidP="004B18DE">
            <w:pPr>
              <w:widowControl w:val="0"/>
              <w:numPr>
                <w:ilvl w:val="0"/>
                <w:numId w:val="9"/>
              </w:numPr>
              <w:ind w:left="0" w:firstLine="0"/>
              <w:rPr>
                <w:rFonts w:eastAsia="Calibri"/>
                <w:szCs w:val="22"/>
                <w:lang w:eastAsia="en-US"/>
              </w:rPr>
            </w:pPr>
            <w:r w:rsidRPr="00DA3A2B">
              <w:rPr>
                <w:rStyle w:val="Grietas"/>
                <w:b w:val="0"/>
              </w:rPr>
              <w:t>Aplinkosaugos reikalavimai laikant avis</w:t>
            </w:r>
          </w:p>
        </w:tc>
      </w:tr>
      <w:tr w:rsidR="003F13E8" w:rsidRPr="00DA3A2B" w:rsidTr="00422749">
        <w:trPr>
          <w:trHeight w:val="57"/>
          <w:jc w:val="center"/>
        </w:trPr>
        <w:tc>
          <w:tcPr>
            <w:tcW w:w="947" w:type="pct"/>
            <w:vMerge/>
            <w:shd w:val="clear" w:color="auto" w:fill="auto"/>
          </w:tcPr>
          <w:p w:rsidR="003F13E8" w:rsidRPr="00D7796C" w:rsidRDefault="003F13E8" w:rsidP="004B18DE">
            <w:pPr>
              <w:pStyle w:val="Betarp"/>
              <w:widowControl w:val="0"/>
            </w:pPr>
          </w:p>
        </w:tc>
        <w:tc>
          <w:tcPr>
            <w:tcW w:w="1129" w:type="pct"/>
            <w:shd w:val="clear" w:color="auto" w:fill="auto"/>
          </w:tcPr>
          <w:p w:rsidR="003F13E8" w:rsidRPr="00DA3A2B" w:rsidRDefault="003F13E8" w:rsidP="004B18DE">
            <w:pPr>
              <w:pStyle w:val="Betarp"/>
              <w:widowControl w:val="0"/>
              <w:rPr>
                <w:bCs/>
                <w:iCs/>
              </w:rPr>
            </w:pPr>
            <w:r w:rsidRPr="003F13E8">
              <w:rPr>
                <w:bCs/>
                <w:iCs/>
              </w:rPr>
              <w:t xml:space="preserve">1.2. Sudaryti </w:t>
            </w:r>
            <w:r w:rsidRPr="00DA3A2B">
              <w:rPr>
                <w:bCs/>
                <w:iCs/>
              </w:rPr>
              <w:t>mitybos r</w:t>
            </w:r>
            <w:r>
              <w:rPr>
                <w:bCs/>
                <w:iCs/>
              </w:rPr>
              <w:t xml:space="preserve">acioną mėsinėms avims, vadovaujantis </w:t>
            </w:r>
            <w:r>
              <w:rPr>
                <w:color w:val="000000"/>
              </w:rPr>
              <w:t>pašarų privalomųjų saugos reikalavimų kontrolės įgyvendinimo taisyklėmis.</w:t>
            </w:r>
          </w:p>
        </w:tc>
        <w:tc>
          <w:tcPr>
            <w:tcW w:w="2924" w:type="pct"/>
            <w:shd w:val="clear" w:color="auto" w:fill="auto"/>
          </w:tcPr>
          <w:p w:rsidR="00F716AC" w:rsidRDefault="003F13E8" w:rsidP="004B18DE">
            <w:pPr>
              <w:widowControl w:val="0"/>
              <w:rPr>
                <w:b/>
                <w:i/>
              </w:rPr>
            </w:pPr>
            <w:r w:rsidRPr="00DA3A2B">
              <w:rPr>
                <w:b/>
              </w:rPr>
              <w:t>Tema.</w:t>
            </w:r>
            <w:r w:rsidRPr="00DA3A2B">
              <w:rPr>
                <w:b/>
                <w:i/>
              </w:rPr>
              <w:t xml:space="preserve"> Mėsinių avių auginimas</w:t>
            </w:r>
          </w:p>
          <w:p w:rsidR="003F13E8" w:rsidRDefault="003F13E8"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veislininkystė</w:t>
            </w:r>
          </w:p>
          <w:p w:rsidR="003F13E8" w:rsidRDefault="003F13E8"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mitybos racionas ir normos</w:t>
            </w:r>
          </w:p>
          <w:p w:rsidR="003F13E8" w:rsidRDefault="003F13E8" w:rsidP="004B18DE">
            <w:pPr>
              <w:widowControl w:val="0"/>
              <w:numPr>
                <w:ilvl w:val="0"/>
                <w:numId w:val="9"/>
              </w:numPr>
              <w:ind w:left="0" w:firstLine="0"/>
              <w:rPr>
                <w:rFonts w:eastAsia="Calibri"/>
                <w:szCs w:val="22"/>
                <w:lang w:eastAsia="en-US"/>
              </w:rPr>
            </w:pPr>
            <w:r>
              <w:rPr>
                <w:color w:val="000000"/>
              </w:rPr>
              <w:t>Pašarų privalomųjų saugos reikalavimų kontrolės įgyvendinimo taisyklės</w:t>
            </w:r>
          </w:p>
          <w:p w:rsidR="003F13E8" w:rsidRDefault="003F13E8"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girdymas</w:t>
            </w:r>
          </w:p>
          <w:p w:rsidR="003F13E8" w:rsidRDefault="003F13E8" w:rsidP="004B18DE">
            <w:pPr>
              <w:widowControl w:val="0"/>
              <w:rPr>
                <w:rFonts w:eastAsia="Calibri"/>
                <w:b/>
                <w:i/>
                <w:szCs w:val="22"/>
                <w:lang w:eastAsia="en-US"/>
              </w:rPr>
            </w:pPr>
            <w:r w:rsidRPr="00DA3A2B">
              <w:rPr>
                <w:b/>
                <w:bCs/>
              </w:rPr>
              <w:t>Tema</w:t>
            </w:r>
            <w:r w:rsidRPr="00DA3A2B">
              <w:rPr>
                <w:b/>
                <w:bCs/>
                <w:i/>
              </w:rPr>
              <w:t>. Mėsinių a</w:t>
            </w:r>
            <w:r w:rsidRPr="00DA3A2B">
              <w:rPr>
                <w:rFonts w:eastAsia="Calibri"/>
                <w:b/>
                <w:i/>
                <w:szCs w:val="22"/>
                <w:lang w:eastAsia="en-US"/>
              </w:rPr>
              <w:t>vių produkcija</w:t>
            </w:r>
          </w:p>
          <w:p w:rsidR="00F716AC" w:rsidRDefault="003F13E8" w:rsidP="004B18DE">
            <w:pPr>
              <w:widowControl w:val="0"/>
              <w:numPr>
                <w:ilvl w:val="0"/>
                <w:numId w:val="9"/>
              </w:numPr>
              <w:ind w:left="0" w:firstLine="0"/>
            </w:pPr>
            <w:r w:rsidRPr="00DA3A2B">
              <w:t>Mėsinių avių kokybiniai ir kiekybiniai rezultatai</w:t>
            </w:r>
          </w:p>
          <w:p w:rsidR="003F13E8" w:rsidRPr="003F13E8" w:rsidRDefault="003F13E8" w:rsidP="004B18DE">
            <w:pPr>
              <w:widowControl w:val="0"/>
              <w:numPr>
                <w:ilvl w:val="0"/>
                <w:numId w:val="9"/>
              </w:numPr>
              <w:ind w:left="0" w:firstLine="0"/>
              <w:rPr>
                <w:rFonts w:eastAsia="Calibri"/>
                <w:szCs w:val="22"/>
                <w:lang w:eastAsia="en-US"/>
              </w:rPr>
            </w:pPr>
            <w:r w:rsidRPr="00DA3A2B">
              <w:rPr>
                <w:rStyle w:val="Grietas"/>
                <w:b w:val="0"/>
                <w:bCs w:val="0"/>
              </w:rPr>
              <w:t>Mėsinių avių produkcijos poreikis ir rinkodara</w:t>
            </w:r>
          </w:p>
        </w:tc>
      </w:tr>
      <w:tr w:rsidR="00D644EC" w:rsidRPr="00DA3A2B" w:rsidTr="00422749">
        <w:trPr>
          <w:trHeight w:val="57"/>
          <w:jc w:val="center"/>
        </w:trPr>
        <w:tc>
          <w:tcPr>
            <w:tcW w:w="947" w:type="pct"/>
            <w:vMerge/>
            <w:shd w:val="clear" w:color="auto" w:fill="auto"/>
          </w:tcPr>
          <w:p w:rsidR="00D644EC" w:rsidRPr="00D7796C" w:rsidRDefault="00D644EC" w:rsidP="004B18DE">
            <w:pPr>
              <w:pStyle w:val="Betarp"/>
              <w:widowControl w:val="0"/>
            </w:pPr>
          </w:p>
        </w:tc>
        <w:tc>
          <w:tcPr>
            <w:tcW w:w="1129" w:type="pct"/>
            <w:shd w:val="clear" w:color="auto" w:fill="auto"/>
          </w:tcPr>
          <w:p w:rsidR="00D644EC" w:rsidRPr="00DA3A2B" w:rsidRDefault="00D644EC" w:rsidP="004B18DE">
            <w:pPr>
              <w:pStyle w:val="Betarp"/>
              <w:widowControl w:val="0"/>
              <w:rPr>
                <w:bCs/>
                <w:iCs/>
              </w:rPr>
            </w:pPr>
            <w:r w:rsidRPr="00D644EC">
              <w:rPr>
                <w:bCs/>
                <w:iCs/>
              </w:rPr>
              <w:t xml:space="preserve">1.3. Sudaryti </w:t>
            </w:r>
            <w:r>
              <w:rPr>
                <w:bCs/>
                <w:iCs/>
              </w:rPr>
              <w:t xml:space="preserve">mitybos racioną pieninėms avims, vadovaujantis </w:t>
            </w:r>
            <w:r>
              <w:rPr>
                <w:color w:val="000000"/>
              </w:rPr>
              <w:t>pašarų privalomųjų saugos reikalavimų kontrolės įgyvendinimo taisyklėmis.</w:t>
            </w:r>
          </w:p>
        </w:tc>
        <w:tc>
          <w:tcPr>
            <w:tcW w:w="2924" w:type="pct"/>
            <w:shd w:val="clear" w:color="auto" w:fill="auto"/>
          </w:tcPr>
          <w:p w:rsidR="00F716AC" w:rsidRDefault="00D644EC" w:rsidP="004B18DE">
            <w:pPr>
              <w:widowControl w:val="0"/>
              <w:rPr>
                <w:b/>
                <w:i/>
              </w:rPr>
            </w:pPr>
            <w:r w:rsidRPr="00DA3A2B">
              <w:rPr>
                <w:b/>
              </w:rPr>
              <w:t>Tema.</w:t>
            </w:r>
            <w:r w:rsidRPr="00DA3A2B">
              <w:rPr>
                <w:b/>
                <w:i/>
              </w:rPr>
              <w:t xml:space="preserve"> Pieninių avių auginimas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veislininkystė</w:t>
            </w:r>
          </w:p>
          <w:p w:rsidR="00D644EC" w:rsidRDefault="00D644EC" w:rsidP="004B18DE">
            <w:pPr>
              <w:widowControl w:val="0"/>
              <w:numPr>
                <w:ilvl w:val="0"/>
                <w:numId w:val="9"/>
              </w:numPr>
              <w:ind w:left="0" w:firstLine="0"/>
              <w:rPr>
                <w:rFonts w:eastAsia="Calibri"/>
                <w:szCs w:val="22"/>
                <w:lang w:eastAsia="en-US"/>
              </w:rPr>
            </w:pPr>
            <w:r>
              <w:rPr>
                <w:rFonts w:eastAsia="Calibri"/>
                <w:szCs w:val="22"/>
                <w:lang w:eastAsia="en-US"/>
              </w:rPr>
              <w:t xml:space="preserve">Pieninių </w:t>
            </w:r>
            <w:r w:rsidRPr="00DA3A2B">
              <w:rPr>
                <w:rFonts w:eastAsia="Calibri"/>
                <w:szCs w:val="22"/>
                <w:lang w:eastAsia="en-US"/>
              </w:rPr>
              <w:t>avių mitybos racionas ir normos</w:t>
            </w:r>
          </w:p>
          <w:p w:rsidR="00D644EC" w:rsidRDefault="00D644EC" w:rsidP="004B18DE">
            <w:pPr>
              <w:widowControl w:val="0"/>
              <w:numPr>
                <w:ilvl w:val="0"/>
                <w:numId w:val="9"/>
              </w:numPr>
              <w:ind w:left="0" w:firstLine="0"/>
              <w:rPr>
                <w:rFonts w:eastAsia="Calibri"/>
                <w:szCs w:val="22"/>
                <w:lang w:eastAsia="en-US"/>
              </w:rPr>
            </w:pPr>
            <w:r>
              <w:rPr>
                <w:color w:val="000000"/>
              </w:rPr>
              <w:t>Pašarų privalomųjų saugos reikalavimų kontrolės įgyvendinimo taisyklės</w:t>
            </w:r>
          </w:p>
          <w:p w:rsidR="00D644EC" w:rsidRPr="00D064F9" w:rsidRDefault="00D644EC" w:rsidP="004B18DE">
            <w:pPr>
              <w:widowControl w:val="0"/>
              <w:numPr>
                <w:ilvl w:val="0"/>
                <w:numId w:val="9"/>
              </w:numPr>
              <w:ind w:left="0" w:firstLine="0"/>
              <w:rPr>
                <w:b/>
              </w:rPr>
            </w:pPr>
            <w:r w:rsidRPr="00DA3A2B">
              <w:rPr>
                <w:rFonts w:eastAsia="Calibri"/>
                <w:szCs w:val="22"/>
                <w:lang w:eastAsia="en-US"/>
              </w:rPr>
              <w:t>Pieninių avių girdymas</w:t>
            </w:r>
          </w:p>
          <w:p w:rsidR="00D644EC" w:rsidRDefault="00D644EC" w:rsidP="004B18DE">
            <w:pPr>
              <w:widowControl w:val="0"/>
              <w:rPr>
                <w:rFonts w:eastAsia="Calibri"/>
                <w:b/>
                <w:i/>
                <w:szCs w:val="22"/>
                <w:lang w:eastAsia="en-US"/>
              </w:rPr>
            </w:pPr>
            <w:r w:rsidRPr="00DA3A2B">
              <w:rPr>
                <w:b/>
                <w:bCs/>
              </w:rPr>
              <w:t>Tema</w:t>
            </w:r>
            <w:r>
              <w:rPr>
                <w:b/>
                <w:bCs/>
                <w:i/>
              </w:rPr>
              <w:t>. Pieninių</w:t>
            </w:r>
            <w:r w:rsidRPr="00DA3A2B">
              <w:rPr>
                <w:b/>
                <w:bCs/>
                <w:i/>
              </w:rPr>
              <w:t xml:space="preserve"> a</w:t>
            </w:r>
            <w:r w:rsidRPr="00DA3A2B">
              <w:rPr>
                <w:rFonts w:eastAsia="Calibri"/>
                <w:b/>
                <w:i/>
                <w:szCs w:val="22"/>
                <w:lang w:eastAsia="en-US"/>
              </w:rPr>
              <w:t>vių produkcija</w:t>
            </w:r>
          </w:p>
          <w:p w:rsidR="00F716AC" w:rsidRDefault="00D644EC" w:rsidP="004B18DE">
            <w:pPr>
              <w:widowControl w:val="0"/>
              <w:numPr>
                <w:ilvl w:val="0"/>
                <w:numId w:val="9"/>
              </w:numPr>
              <w:ind w:left="0" w:firstLine="0"/>
            </w:pPr>
            <w:r>
              <w:t>Pieninių</w:t>
            </w:r>
            <w:r w:rsidRPr="00DA3A2B">
              <w:t xml:space="preserve"> avių kokybiniai ir kiekybiniai rezultatai</w:t>
            </w:r>
          </w:p>
          <w:p w:rsidR="00D644EC" w:rsidRPr="00D644EC" w:rsidRDefault="00D644EC" w:rsidP="004B18DE">
            <w:pPr>
              <w:widowControl w:val="0"/>
              <w:numPr>
                <w:ilvl w:val="0"/>
                <w:numId w:val="9"/>
              </w:numPr>
              <w:ind w:left="0" w:firstLine="0"/>
              <w:rPr>
                <w:rFonts w:eastAsia="Calibri"/>
                <w:szCs w:val="22"/>
                <w:lang w:eastAsia="en-US"/>
              </w:rPr>
            </w:pPr>
            <w:r>
              <w:rPr>
                <w:rFonts w:eastAsia="Calibri"/>
                <w:szCs w:val="22"/>
                <w:lang w:eastAsia="en-US"/>
              </w:rPr>
              <w:t>Pieninių</w:t>
            </w:r>
            <w:r w:rsidRPr="00D644EC">
              <w:rPr>
                <w:rStyle w:val="Grietas"/>
                <w:b w:val="0"/>
                <w:bCs w:val="0"/>
              </w:rPr>
              <w:t xml:space="preserve"> avių produkcijos poreikis ir rinkodara</w:t>
            </w:r>
          </w:p>
        </w:tc>
      </w:tr>
      <w:tr w:rsidR="00D644EC" w:rsidRPr="00DA3A2B" w:rsidTr="00422749">
        <w:trPr>
          <w:trHeight w:val="57"/>
          <w:jc w:val="center"/>
        </w:trPr>
        <w:tc>
          <w:tcPr>
            <w:tcW w:w="947" w:type="pct"/>
            <w:vMerge w:val="restart"/>
            <w:shd w:val="clear" w:color="auto" w:fill="auto"/>
          </w:tcPr>
          <w:p w:rsidR="00D644EC" w:rsidRPr="00DA3A2B" w:rsidRDefault="00D644EC" w:rsidP="004B18DE">
            <w:pPr>
              <w:pStyle w:val="Betarp"/>
              <w:widowControl w:val="0"/>
            </w:pPr>
            <w:r w:rsidRPr="00DA3A2B">
              <w:t>2. Prižiūrėti avis.</w:t>
            </w:r>
          </w:p>
        </w:tc>
        <w:tc>
          <w:tcPr>
            <w:tcW w:w="1129" w:type="pct"/>
            <w:shd w:val="clear" w:color="auto" w:fill="auto"/>
          </w:tcPr>
          <w:p w:rsidR="00D644EC" w:rsidRPr="00DA3A2B" w:rsidRDefault="00D644EC" w:rsidP="004B18DE">
            <w:pPr>
              <w:pStyle w:val="Betarp"/>
              <w:widowControl w:val="0"/>
              <w:rPr>
                <w:bCs/>
                <w:iCs/>
              </w:rPr>
            </w:pPr>
            <w:r w:rsidRPr="00DA3A2B">
              <w:rPr>
                <w:bCs/>
                <w:iCs/>
              </w:rPr>
              <w:t xml:space="preserve">2.1. </w:t>
            </w:r>
            <w:r>
              <w:rPr>
                <w:bCs/>
                <w:iCs/>
              </w:rPr>
              <w:t>Apibūdinti avių laikymo sąlygas vasarą ir žiemą.</w:t>
            </w:r>
          </w:p>
        </w:tc>
        <w:tc>
          <w:tcPr>
            <w:tcW w:w="2924" w:type="pct"/>
            <w:shd w:val="clear" w:color="auto" w:fill="auto"/>
          </w:tcPr>
          <w:p w:rsidR="00D644EC" w:rsidRDefault="00D644EC" w:rsidP="004B18DE">
            <w:pPr>
              <w:widowControl w:val="0"/>
              <w:rPr>
                <w:rFonts w:eastAsia="Calibri"/>
                <w:b/>
                <w:i/>
                <w:szCs w:val="22"/>
                <w:lang w:eastAsia="en-US"/>
              </w:rPr>
            </w:pPr>
            <w:r w:rsidRPr="00DA3A2B">
              <w:rPr>
                <w:b/>
              </w:rPr>
              <w:t>Tema.</w:t>
            </w:r>
            <w:r w:rsidRPr="00DA3A2B">
              <w:rPr>
                <w:b/>
                <w:i/>
              </w:rPr>
              <w:t xml:space="preserve"> </w:t>
            </w:r>
            <w:r w:rsidRPr="00DA3A2B">
              <w:rPr>
                <w:rFonts w:eastAsia="Calibri"/>
                <w:b/>
                <w:i/>
                <w:szCs w:val="22"/>
                <w:lang w:eastAsia="en-US"/>
              </w:rPr>
              <w:t>Avių laikymo sąlygos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Avių laikymas vasarą</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Avių laikymas žiemą</w:t>
            </w:r>
          </w:p>
          <w:p w:rsidR="00D644EC" w:rsidRPr="009334F3" w:rsidRDefault="00D644EC" w:rsidP="004B18DE">
            <w:pPr>
              <w:widowControl w:val="0"/>
              <w:rPr>
                <w:rFonts w:eastAsia="Calibri"/>
                <w:b/>
                <w:i/>
                <w:szCs w:val="22"/>
                <w:lang w:eastAsia="en-US"/>
              </w:rPr>
            </w:pPr>
            <w:r w:rsidRPr="00DA3A2B">
              <w:rPr>
                <w:b/>
              </w:rPr>
              <w:t>Tema.</w:t>
            </w:r>
            <w:r w:rsidRPr="00DA3A2B">
              <w:rPr>
                <w:b/>
                <w:i/>
              </w:rPr>
              <w:t xml:space="preserve"> </w:t>
            </w:r>
            <w:r w:rsidR="009334F3">
              <w:rPr>
                <w:rFonts w:eastAsia="Calibri"/>
                <w:b/>
                <w:i/>
                <w:szCs w:val="22"/>
                <w:lang w:eastAsia="en-US"/>
              </w:rPr>
              <w:t>Avių priežiūra ir reikalavimai patalpų mikroklimatui</w:t>
            </w:r>
          </w:p>
          <w:p w:rsidR="00D644EC" w:rsidRDefault="009334F3" w:rsidP="004B18DE">
            <w:pPr>
              <w:widowControl w:val="0"/>
              <w:numPr>
                <w:ilvl w:val="0"/>
                <w:numId w:val="9"/>
              </w:numPr>
              <w:ind w:left="0" w:firstLine="0"/>
              <w:rPr>
                <w:rFonts w:eastAsia="Calibri"/>
                <w:szCs w:val="22"/>
                <w:lang w:eastAsia="en-US"/>
              </w:rPr>
            </w:pPr>
            <w:r>
              <w:rPr>
                <w:rFonts w:eastAsia="Calibri"/>
                <w:szCs w:val="22"/>
                <w:lang w:eastAsia="en-US"/>
              </w:rPr>
              <w:t>Reikalavimai avių fermų įrengimui, šėrykloms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Mikroklimato reikalavimai</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Ganyklose naudojama įranga</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Mėšlo šalinimo ir kaupimo technologijos</w:t>
            </w:r>
          </w:p>
          <w:p w:rsidR="00D644EC" w:rsidRPr="009334F3" w:rsidRDefault="009334F3" w:rsidP="004B18DE">
            <w:pPr>
              <w:pStyle w:val="Betarp"/>
              <w:widowControl w:val="0"/>
              <w:numPr>
                <w:ilvl w:val="0"/>
                <w:numId w:val="12"/>
              </w:numPr>
              <w:ind w:left="0" w:firstLine="0"/>
              <w:rPr>
                <w:bCs/>
                <w:iCs/>
              </w:rPr>
            </w:pPr>
            <w:r>
              <w:rPr>
                <w:color w:val="000000" w:themeColor="text1"/>
              </w:rPr>
              <w:t>Ūkinių gyvūnų gerovės reikalavimai</w:t>
            </w:r>
          </w:p>
        </w:tc>
      </w:tr>
      <w:tr w:rsidR="00D644EC" w:rsidRPr="00DA3A2B" w:rsidTr="00422749">
        <w:trPr>
          <w:trHeight w:val="57"/>
          <w:jc w:val="center"/>
        </w:trPr>
        <w:tc>
          <w:tcPr>
            <w:tcW w:w="947" w:type="pct"/>
            <w:vMerge/>
            <w:shd w:val="clear" w:color="auto" w:fill="auto"/>
          </w:tcPr>
          <w:p w:rsidR="00D644EC" w:rsidRPr="00DA3A2B" w:rsidRDefault="00D644EC" w:rsidP="004B18DE">
            <w:pPr>
              <w:pStyle w:val="Betarp"/>
              <w:widowControl w:val="0"/>
            </w:pPr>
          </w:p>
        </w:tc>
        <w:tc>
          <w:tcPr>
            <w:tcW w:w="1129" w:type="pct"/>
            <w:shd w:val="clear" w:color="auto" w:fill="auto"/>
          </w:tcPr>
          <w:p w:rsidR="00D644EC" w:rsidRPr="00DA3A2B" w:rsidRDefault="00D644EC" w:rsidP="004B18DE">
            <w:pPr>
              <w:pStyle w:val="Betarp"/>
              <w:widowControl w:val="0"/>
              <w:rPr>
                <w:bCs/>
                <w:iCs/>
              </w:rPr>
            </w:pPr>
            <w:r w:rsidRPr="00DA3A2B">
              <w:rPr>
                <w:bCs/>
                <w:iCs/>
              </w:rPr>
              <w:t xml:space="preserve">2.2. </w:t>
            </w:r>
            <w:r w:rsidR="004071E1">
              <w:rPr>
                <w:bCs/>
                <w:iCs/>
              </w:rPr>
              <w:t>Pagirdyti mėsinių avių veislės avį, laikan</w:t>
            </w:r>
            <w:r w:rsidR="00010880">
              <w:rPr>
                <w:bCs/>
                <w:iCs/>
              </w:rPr>
              <w:t>tis gyvūnų gerovės reikalavimų.</w:t>
            </w:r>
          </w:p>
        </w:tc>
        <w:tc>
          <w:tcPr>
            <w:tcW w:w="2924" w:type="pct"/>
            <w:shd w:val="clear" w:color="auto" w:fill="auto"/>
          </w:tcPr>
          <w:p w:rsidR="00D644EC" w:rsidRDefault="00D644EC" w:rsidP="004B18DE">
            <w:pPr>
              <w:widowControl w:val="0"/>
              <w:rPr>
                <w:rFonts w:eastAsia="Calibri"/>
                <w:b/>
                <w:i/>
                <w:szCs w:val="22"/>
                <w:lang w:eastAsia="en-US"/>
              </w:rPr>
            </w:pPr>
            <w:r w:rsidRPr="00DA3A2B">
              <w:rPr>
                <w:b/>
              </w:rPr>
              <w:t>Tema.</w:t>
            </w:r>
            <w:r w:rsidRPr="00DA3A2B">
              <w:rPr>
                <w:b/>
                <w:i/>
              </w:rPr>
              <w:t xml:space="preserve"> Mėsinių a</w:t>
            </w:r>
            <w:r w:rsidRPr="00DA3A2B">
              <w:rPr>
                <w:rFonts w:eastAsia="Calibri"/>
                <w:b/>
                <w:i/>
                <w:szCs w:val="22"/>
                <w:lang w:eastAsia="en-US"/>
              </w:rPr>
              <w:t>vių veislės ir laikymo sąlygos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veislės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šėrimas ir girdymas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Mėsinių avių priežiūra vasarą</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lastRenderedPageBreak/>
              <w:t>Mėsinių avių priežiūra žiemą</w:t>
            </w:r>
          </w:p>
          <w:p w:rsidR="00F716A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Avių veislininkystė</w:t>
            </w:r>
          </w:p>
          <w:p w:rsidR="000A134E" w:rsidRDefault="000A134E" w:rsidP="004B18DE">
            <w:pPr>
              <w:widowControl w:val="0"/>
              <w:rPr>
                <w:rFonts w:eastAsia="Calibri"/>
                <w:b/>
                <w:i/>
                <w:szCs w:val="22"/>
                <w:lang w:eastAsia="en-US"/>
              </w:rPr>
            </w:pPr>
            <w:r w:rsidRPr="00DA3A2B">
              <w:rPr>
                <w:b/>
              </w:rPr>
              <w:t>Tema.</w:t>
            </w:r>
            <w:r w:rsidRPr="00DA3A2B">
              <w:rPr>
                <w:b/>
                <w:i/>
              </w:rPr>
              <w:t xml:space="preserve"> </w:t>
            </w:r>
            <w:r>
              <w:rPr>
                <w:b/>
                <w:i/>
              </w:rPr>
              <w:t>Avių veislininkystė</w:t>
            </w:r>
          </w:p>
          <w:p w:rsidR="000A134E" w:rsidRPr="000A134E" w:rsidRDefault="000A134E" w:rsidP="004B18DE">
            <w:pPr>
              <w:widowControl w:val="0"/>
              <w:numPr>
                <w:ilvl w:val="0"/>
                <w:numId w:val="9"/>
              </w:numPr>
              <w:ind w:left="0" w:firstLine="0"/>
              <w:rPr>
                <w:rFonts w:eastAsia="Calibri"/>
                <w:szCs w:val="22"/>
                <w:lang w:eastAsia="en-US"/>
              </w:rPr>
            </w:pPr>
            <w:r w:rsidRPr="000A134E">
              <w:rPr>
                <w:rFonts w:eastAsia="Calibri"/>
                <w:szCs w:val="22"/>
                <w:lang w:eastAsia="en-US"/>
              </w:rPr>
              <w:t xml:space="preserve">Europos Sąjungos ir Lietuvos valstybės paramos priemonės </w:t>
            </w:r>
            <w:r>
              <w:rPr>
                <w:rFonts w:eastAsia="Calibri"/>
                <w:szCs w:val="22"/>
                <w:lang w:eastAsia="en-US"/>
              </w:rPr>
              <w:t>veislinėms avims įsigyti</w:t>
            </w:r>
          </w:p>
          <w:p w:rsidR="00D644EC" w:rsidRPr="00DA3A2B" w:rsidRDefault="00EB7C75" w:rsidP="004B18DE">
            <w:pPr>
              <w:widowControl w:val="0"/>
              <w:numPr>
                <w:ilvl w:val="0"/>
                <w:numId w:val="9"/>
              </w:numPr>
              <w:ind w:left="0" w:firstLine="0"/>
              <w:rPr>
                <w:rFonts w:eastAsia="Calibri"/>
                <w:szCs w:val="22"/>
                <w:lang w:eastAsia="en-US"/>
              </w:rPr>
            </w:pPr>
            <w:r>
              <w:t>Nacionalinė gyvulininkystės sektoriaus plėtros programa</w:t>
            </w:r>
          </w:p>
        </w:tc>
      </w:tr>
      <w:tr w:rsidR="00D644EC" w:rsidRPr="00DA3A2B" w:rsidTr="00422749">
        <w:trPr>
          <w:trHeight w:val="57"/>
          <w:jc w:val="center"/>
        </w:trPr>
        <w:tc>
          <w:tcPr>
            <w:tcW w:w="947" w:type="pct"/>
            <w:vMerge/>
            <w:shd w:val="clear" w:color="auto" w:fill="auto"/>
          </w:tcPr>
          <w:p w:rsidR="00D644EC" w:rsidRPr="00DA3A2B" w:rsidRDefault="00D644EC" w:rsidP="004B18DE">
            <w:pPr>
              <w:pStyle w:val="Betarp"/>
              <w:widowControl w:val="0"/>
            </w:pPr>
          </w:p>
        </w:tc>
        <w:tc>
          <w:tcPr>
            <w:tcW w:w="1129" w:type="pct"/>
            <w:shd w:val="clear" w:color="auto" w:fill="auto"/>
          </w:tcPr>
          <w:p w:rsidR="00D644EC" w:rsidRPr="00DA3A2B" w:rsidRDefault="00D644EC" w:rsidP="004B18DE">
            <w:pPr>
              <w:pStyle w:val="Betarp"/>
              <w:widowControl w:val="0"/>
              <w:rPr>
                <w:bCs/>
                <w:iCs/>
              </w:rPr>
            </w:pPr>
            <w:r w:rsidRPr="00DA3A2B">
              <w:rPr>
                <w:bCs/>
                <w:iCs/>
              </w:rPr>
              <w:t xml:space="preserve">2.3. </w:t>
            </w:r>
            <w:r w:rsidR="004071E1" w:rsidRPr="004071E1">
              <w:rPr>
                <w:bCs/>
                <w:iCs/>
              </w:rPr>
              <w:t>Atlikti avių tvarto dezinfekciją, laikantis gyvūnų gerovės reikalavimų.</w:t>
            </w:r>
          </w:p>
        </w:tc>
        <w:tc>
          <w:tcPr>
            <w:tcW w:w="2924" w:type="pct"/>
            <w:shd w:val="clear" w:color="auto" w:fill="auto"/>
          </w:tcPr>
          <w:p w:rsidR="00D644EC" w:rsidRDefault="00D644EC" w:rsidP="004B18DE">
            <w:pPr>
              <w:widowControl w:val="0"/>
              <w:rPr>
                <w:rFonts w:eastAsia="Calibri"/>
                <w:b/>
                <w:i/>
                <w:szCs w:val="22"/>
                <w:lang w:eastAsia="en-US"/>
              </w:rPr>
            </w:pPr>
            <w:r w:rsidRPr="00DA3A2B">
              <w:rPr>
                <w:b/>
              </w:rPr>
              <w:t>Tema.</w:t>
            </w:r>
            <w:r w:rsidRPr="00DA3A2B">
              <w:rPr>
                <w:b/>
                <w:i/>
              </w:rPr>
              <w:t xml:space="preserve"> Pieninių a</w:t>
            </w:r>
            <w:r w:rsidRPr="00DA3A2B">
              <w:rPr>
                <w:rFonts w:eastAsia="Calibri"/>
                <w:b/>
                <w:i/>
                <w:szCs w:val="22"/>
                <w:lang w:eastAsia="en-US"/>
              </w:rPr>
              <w:t>vių veislės ir laikymo sąlygos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veislės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šėrimas ir girdymas</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priežiūra vasarą</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priežiūra žiemą</w:t>
            </w:r>
          </w:p>
          <w:p w:rsidR="00F716A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Pieninių avių veislininkystė</w:t>
            </w:r>
          </w:p>
          <w:p w:rsidR="00D644EC" w:rsidRDefault="00D644EC" w:rsidP="004B18DE">
            <w:pPr>
              <w:widowControl w:val="0"/>
              <w:numPr>
                <w:ilvl w:val="0"/>
                <w:numId w:val="9"/>
              </w:numPr>
              <w:ind w:left="0" w:firstLine="0"/>
              <w:rPr>
                <w:rFonts w:eastAsia="Calibri"/>
                <w:szCs w:val="22"/>
                <w:lang w:eastAsia="en-US"/>
              </w:rPr>
            </w:pPr>
            <w:r w:rsidRPr="00DA3A2B">
              <w:rPr>
                <w:rFonts w:eastAsia="Calibri"/>
                <w:szCs w:val="22"/>
                <w:lang w:eastAsia="en-US"/>
              </w:rPr>
              <w:t>Paramos galimybės pieninių avių įsigijimui</w:t>
            </w:r>
          </w:p>
          <w:p w:rsidR="004071E1" w:rsidRDefault="004071E1" w:rsidP="004B18DE">
            <w:pPr>
              <w:widowControl w:val="0"/>
              <w:rPr>
                <w:rFonts w:eastAsia="Calibri"/>
                <w:b/>
                <w:i/>
                <w:szCs w:val="22"/>
                <w:lang w:eastAsia="en-US"/>
              </w:rPr>
            </w:pPr>
            <w:r w:rsidRPr="00DA3A2B">
              <w:rPr>
                <w:b/>
              </w:rPr>
              <w:t>Tema.</w:t>
            </w:r>
            <w:r w:rsidRPr="00DA3A2B">
              <w:rPr>
                <w:b/>
                <w:i/>
              </w:rPr>
              <w:t xml:space="preserve"> </w:t>
            </w:r>
            <w:r>
              <w:rPr>
                <w:b/>
                <w:i/>
              </w:rPr>
              <w:t>Gyvūnų gerovės reikalavimai</w:t>
            </w:r>
          </w:p>
          <w:p w:rsidR="00F716AC" w:rsidRDefault="004071E1" w:rsidP="004B18DE">
            <w:pPr>
              <w:widowControl w:val="0"/>
              <w:numPr>
                <w:ilvl w:val="0"/>
                <w:numId w:val="9"/>
              </w:numPr>
              <w:ind w:left="0" w:firstLine="0"/>
              <w:rPr>
                <w:rFonts w:eastAsia="Calibri"/>
                <w:szCs w:val="22"/>
                <w:lang w:eastAsia="en-US"/>
              </w:rPr>
            </w:pPr>
            <w:r>
              <w:rPr>
                <w:rFonts w:eastAsia="Calibri"/>
                <w:szCs w:val="22"/>
                <w:lang w:eastAsia="en-US"/>
              </w:rPr>
              <w:t>Gyvūnų gerovės reikalavimai ir jų taikymas, laikant p</w:t>
            </w:r>
            <w:r w:rsidRPr="00DA3A2B">
              <w:rPr>
                <w:rFonts w:eastAsia="Calibri"/>
                <w:szCs w:val="22"/>
                <w:lang w:eastAsia="en-US"/>
              </w:rPr>
              <w:t>ienin</w:t>
            </w:r>
            <w:r>
              <w:rPr>
                <w:rFonts w:eastAsia="Calibri"/>
                <w:szCs w:val="22"/>
                <w:lang w:eastAsia="en-US"/>
              </w:rPr>
              <w:t>es avis</w:t>
            </w:r>
          </w:p>
          <w:p w:rsidR="004071E1" w:rsidRPr="00D52379" w:rsidRDefault="00D52379" w:rsidP="004B18DE">
            <w:pPr>
              <w:widowControl w:val="0"/>
              <w:numPr>
                <w:ilvl w:val="0"/>
                <w:numId w:val="9"/>
              </w:numPr>
              <w:ind w:left="0" w:firstLine="0"/>
              <w:rPr>
                <w:rFonts w:eastAsia="Calibri"/>
                <w:szCs w:val="22"/>
                <w:lang w:eastAsia="en-US"/>
              </w:rPr>
            </w:pPr>
            <w:r>
              <w:rPr>
                <w:rFonts w:eastAsia="Calibri"/>
                <w:szCs w:val="22"/>
                <w:lang w:eastAsia="en-US"/>
              </w:rPr>
              <w:t>Avių tvarto dezinfekcija</w:t>
            </w:r>
          </w:p>
        </w:tc>
      </w:tr>
      <w:tr w:rsidR="00D644EC" w:rsidRPr="00DA3A2B" w:rsidTr="00422749">
        <w:trPr>
          <w:trHeight w:val="57"/>
          <w:jc w:val="center"/>
        </w:trPr>
        <w:tc>
          <w:tcPr>
            <w:tcW w:w="947" w:type="pct"/>
            <w:vMerge w:val="restart"/>
            <w:shd w:val="clear" w:color="auto" w:fill="auto"/>
          </w:tcPr>
          <w:p w:rsidR="00D644EC" w:rsidRPr="00CF7B24" w:rsidRDefault="004F1074" w:rsidP="004B18DE">
            <w:pPr>
              <w:pStyle w:val="Betarp"/>
              <w:widowControl w:val="0"/>
            </w:pPr>
            <w:r>
              <w:rPr>
                <w:bCs/>
                <w:iCs/>
              </w:rPr>
              <w:t>3</w:t>
            </w:r>
            <w:r w:rsidR="00D644EC" w:rsidRPr="00CF7B24">
              <w:rPr>
                <w:bCs/>
                <w:iCs/>
              </w:rPr>
              <w:t>. Kirpti avis, rūšiuoti vilną.</w:t>
            </w:r>
          </w:p>
        </w:tc>
        <w:tc>
          <w:tcPr>
            <w:tcW w:w="1129" w:type="pct"/>
            <w:shd w:val="clear" w:color="auto" w:fill="auto"/>
          </w:tcPr>
          <w:p w:rsidR="00D644EC" w:rsidRPr="00CF7B24" w:rsidRDefault="004F1074" w:rsidP="004B18DE">
            <w:pPr>
              <w:pStyle w:val="Betarp"/>
              <w:widowControl w:val="0"/>
              <w:rPr>
                <w:bCs/>
                <w:iCs/>
              </w:rPr>
            </w:pPr>
            <w:r>
              <w:rPr>
                <w:bCs/>
                <w:iCs/>
              </w:rPr>
              <w:t>3</w:t>
            </w:r>
            <w:r w:rsidR="00D644EC" w:rsidRPr="00CF7B24">
              <w:rPr>
                <w:bCs/>
                <w:iCs/>
              </w:rPr>
              <w:t>.1. Apibūdinti avių vilnos plaukų tipus.</w:t>
            </w:r>
          </w:p>
        </w:tc>
        <w:tc>
          <w:tcPr>
            <w:tcW w:w="2924" w:type="pct"/>
            <w:shd w:val="clear" w:color="auto" w:fill="auto"/>
          </w:tcPr>
          <w:p w:rsidR="00D644EC" w:rsidRDefault="00D644EC" w:rsidP="004B18DE">
            <w:pPr>
              <w:widowControl w:val="0"/>
              <w:rPr>
                <w:rFonts w:eastAsia="Calibri"/>
                <w:b/>
                <w:szCs w:val="22"/>
                <w:lang w:eastAsia="en-US"/>
              </w:rPr>
            </w:pPr>
            <w:r w:rsidRPr="00DA3A2B">
              <w:rPr>
                <w:rFonts w:eastAsia="Calibri"/>
                <w:b/>
                <w:szCs w:val="22"/>
                <w:lang w:eastAsia="en-US"/>
              </w:rPr>
              <w:t xml:space="preserve">Tema. </w:t>
            </w:r>
            <w:r w:rsidRPr="00DA3A2B">
              <w:rPr>
                <w:rFonts w:eastAsia="Calibri"/>
                <w:b/>
                <w:i/>
                <w:szCs w:val="22"/>
                <w:lang w:eastAsia="en-US"/>
              </w:rPr>
              <w:t>Avių vilnos plaukų tipai pagal išvaizdą ir jų techninės savybės bei pritaikymas</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Avių vilnos skirstymas, atsižvelgiant į plaukelių sudėtį</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 xml:space="preserve">Avies vilną sudarančių plaukų skirstymas: pūkiniai, akuotiniai, tarpiniai, negyvieji, sausieji, dengiamieji, </w:t>
            </w:r>
            <w:proofErr w:type="spellStart"/>
            <w:r w:rsidRPr="00DA3A2B">
              <w:rPr>
                <w:rFonts w:eastAsia="Calibri"/>
                <w:szCs w:val="22"/>
                <w:lang w:eastAsia="en-US"/>
              </w:rPr>
              <w:t>šunplaukiai</w:t>
            </w:r>
            <w:proofErr w:type="spellEnd"/>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Avies vilną sudarančių plaukų techninės savybės</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Avies vilnos pritaikymas ir panaudojimas</w:t>
            </w:r>
          </w:p>
          <w:p w:rsidR="00F716AC" w:rsidRDefault="004071E1" w:rsidP="004B18DE">
            <w:pPr>
              <w:widowControl w:val="0"/>
              <w:rPr>
                <w:rFonts w:eastAsia="Calibri"/>
                <w:b/>
                <w:i/>
                <w:szCs w:val="22"/>
                <w:lang w:eastAsia="en-US"/>
              </w:rPr>
            </w:pPr>
            <w:r w:rsidRPr="00DA3A2B">
              <w:rPr>
                <w:rFonts w:eastAsia="Calibri"/>
                <w:b/>
                <w:szCs w:val="22"/>
                <w:lang w:eastAsia="en-US"/>
              </w:rPr>
              <w:t xml:space="preserve">Tema. </w:t>
            </w:r>
            <w:r w:rsidRPr="00DA3A2B">
              <w:rPr>
                <w:rFonts w:eastAsia="Calibri"/>
                <w:b/>
                <w:i/>
                <w:szCs w:val="22"/>
                <w:lang w:eastAsia="en-US"/>
              </w:rPr>
              <w:t xml:space="preserve">Avių </w:t>
            </w:r>
            <w:r>
              <w:rPr>
                <w:rFonts w:eastAsia="Calibri"/>
                <w:b/>
                <w:i/>
                <w:szCs w:val="22"/>
                <w:lang w:eastAsia="en-US"/>
              </w:rPr>
              <w:t xml:space="preserve">kirpimo </w:t>
            </w:r>
            <w:r w:rsidR="00E664C6">
              <w:rPr>
                <w:rFonts w:eastAsia="Calibri"/>
                <w:b/>
                <w:i/>
                <w:szCs w:val="22"/>
                <w:lang w:eastAsia="en-US"/>
              </w:rPr>
              <w:t>priemonės</w:t>
            </w:r>
          </w:p>
          <w:p w:rsidR="00E664C6" w:rsidRDefault="004071E1"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 xml:space="preserve">Avių </w:t>
            </w:r>
            <w:r w:rsidR="00E664C6">
              <w:rPr>
                <w:rFonts w:eastAsia="Calibri"/>
                <w:szCs w:val="22"/>
                <w:lang w:eastAsia="en-US"/>
              </w:rPr>
              <w:t>kirpimo žirklės</w:t>
            </w:r>
          </w:p>
          <w:p w:rsidR="00E664C6" w:rsidRDefault="00E664C6" w:rsidP="004B18DE">
            <w:pPr>
              <w:pStyle w:val="Sraopastraipa"/>
              <w:widowControl w:val="0"/>
              <w:numPr>
                <w:ilvl w:val="0"/>
                <w:numId w:val="9"/>
              </w:numPr>
              <w:ind w:left="0" w:firstLine="0"/>
              <w:rPr>
                <w:rFonts w:eastAsia="Calibri"/>
                <w:szCs w:val="22"/>
                <w:lang w:eastAsia="en-US"/>
              </w:rPr>
            </w:pPr>
            <w:r>
              <w:rPr>
                <w:rFonts w:eastAsia="Calibri"/>
                <w:szCs w:val="22"/>
                <w:lang w:eastAsia="en-US"/>
              </w:rPr>
              <w:t>Avių kirpimo mašinėlės</w:t>
            </w:r>
          </w:p>
          <w:p w:rsidR="00D644EC" w:rsidRPr="00D064F9" w:rsidRDefault="00E664C6" w:rsidP="004B18DE">
            <w:pPr>
              <w:pStyle w:val="Sraopastraipa"/>
              <w:widowControl w:val="0"/>
              <w:numPr>
                <w:ilvl w:val="0"/>
                <w:numId w:val="9"/>
              </w:numPr>
              <w:ind w:left="0" w:firstLine="0"/>
              <w:rPr>
                <w:rFonts w:eastAsia="Calibri"/>
                <w:szCs w:val="22"/>
                <w:lang w:eastAsia="en-US"/>
              </w:rPr>
            </w:pPr>
            <w:r w:rsidRPr="00E664C6">
              <w:rPr>
                <w:rFonts w:eastAsia="Calibri"/>
                <w:szCs w:val="22"/>
                <w:lang w:eastAsia="en-US"/>
              </w:rPr>
              <w:t xml:space="preserve">Avių kirpimas ir gyvūnų gerovės reikalavimai </w:t>
            </w:r>
          </w:p>
        </w:tc>
      </w:tr>
      <w:tr w:rsidR="00D52379" w:rsidRPr="00DA3A2B" w:rsidTr="00422749">
        <w:trPr>
          <w:trHeight w:val="57"/>
          <w:jc w:val="center"/>
        </w:trPr>
        <w:tc>
          <w:tcPr>
            <w:tcW w:w="947" w:type="pct"/>
            <w:vMerge/>
            <w:shd w:val="clear" w:color="auto" w:fill="auto"/>
          </w:tcPr>
          <w:p w:rsidR="00D52379" w:rsidRPr="00CF7B24" w:rsidRDefault="00D52379" w:rsidP="004B18DE">
            <w:pPr>
              <w:pStyle w:val="Betarp"/>
              <w:widowControl w:val="0"/>
              <w:rPr>
                <w:bCs/>
                <w:iCs/>
              </w:rPr>
            </w:pPr>
          </w:p>
        </w:tc>
        <w:tc>
          <w:tcPr>
            <w:tcW w:w="1129" w:type="pct"/>
            <w:shd w:val="clear" w:color="auto" w:fill="auto"/>
          </w:tcPr>
          <w:p w:rsidR="00D52379" w:rsidRPr="00CF7B24" w:rsidRDefault="004F1074" w:rsidP="004B18DE">
            <w:pPr>
              <w:pStyle w:val="Betarp"/>
              <w:widowControl w:val="0"/>
              <w:rPr>
                <w:bCs/>
                <w:iCs/>
              </w:rPr>
            </w:pPr>
            <w:r>
              <w:rPr>
                <w:bCs/>
                <w:iCs/>
              </w:rPr>
              <w:t>3</w:t>
            </w:r>
            <w:r w:rsidR="00D52379" w:rsidRPr="00CF7B24">
              <w:rPr>
                <w:bCs/>
                <w:iCs/>
              </w:rPr>
              <w:t>.2. Apkirpti avį kirpimo aparatu, laikantis gyvūnų gerovės reikalavimų.</w:t>
            </w:r>
          </w:p>
        </w:tc>
        <w:tc>
          <w:tcPr>
            <w:tcW w:w="2924" w:type="pct"/>
            <w:shd w:val="clear" w:color="auto" w:fill="auto"/>
          </w:tcPr>
          <w:p w:rsidR="00D52379" w:rsidRDefault="00D52379"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Avių kirpimas</w:t>
            </w:r>
          </w:p>
          <w:p w:rsidR="00D52379" w:rsidRDefault="00D52379" w:rsidP="004B18DE">
            <w:pPr>
              <w:widowControl w:val="0"/>
              <w:numPr>
                <w:ilvl w:val="0"/>
                <w:numId w:val="10"/>
              </w:numPr>
              <w:ind w:left="0" w:firstLine="0"/>
              <w:rPr>
                <w:rFonts w:eastAsia="Calibri"/>
                <w:szCs w:val="22"/>
                <w:lang w:eastAsia="en-US"/>
              </w:rPr>
            </w:pPr>
            <w:r w:rsidRPr="00DA3A2B">
              <w:rPr>
                <w:rFonts w:eastAsia="Calibri"/>
                <w:szCs w:val="22"/>
                <w:lang w:eastAsia="en-US"/>
              </w:rPr>
              <w:t>Avių kirpimo patalpos schema</w:t>
            </w:r>
          </w:p>
          <w:p w:rsidR="00D52379" w:rsidRDefault="00D52379" w:rsidP="004B18DE">
            <w:pPr>
              <w:widowControl w:val="0"/>
              <w:numPr>
                <w:ilvl w:val="0"/>
                <w:numId w:val="10"/>
              </w:numPr>
              <w:ind w:left="0" w:firstLine="0"/>
              <w:rPr>
                <w:rFonts w:eastAsia="Calibri"/>
                <w:szCs w:val="22"/>
                <w:lang w:eastAsia="en-US"/>
              </w:rPr>
            </w:pPr>
            <w:r w:rsidRPr="00DA3A2B">
              <w:t>Avių kirpimo aparatai, jų priedai ir konstrukcija</w:t>
            </w:r>
          </w:p>
          <w:p w:rsidR="00D52379" w:rsidRDefault="00D52379" w:rsidP="004B18DE">
            <w:pPr>
              <w:widowControl w:val="0"/>
              <w:rPr>
                <w:rFonts w:eastAsia="Calibri"/>
                <w:b/>
                <w:i/>
                <w:szCs w:val="22"/>
                <w:lang w:eastAsia="en-US"/>
              </w:rPr>
            </w:pPr>
            <w:r w:rsidRPr="00DA3A2B">
              <w:rPr>
                <w:rFonts w:eastAsia="Calibri"/>
                <w:b/>
                <w:szCs w:val="22"/>
                <w:lang w:eastAsia="en-US"/>
              </w:rPr>
              <w:t>Tema.</w:t>
            </w:r>
            <w:r>
              <w:rPr>
                <w:rFonts w:eastAsia="Calibri"/>
                <w:b/>
                <w:i/>
                <w:szCs w:val="22"/>
                <w:lang w:eastAsia="en-US"/>
              </w:rPr>
              <w:t xml:space="preserve"> Gyvūnų gerovės reikalavimai</w:t>
            </w:r>
          </w:p>
          <w:p w:rsidR="00D52379" w:rsidRDefault="00D52379" w:rsidP="004B18DE">
            <w:pPr>
              <w:widowControl w:val="0"/>
              <w:numPr>
                <w:ilvl w:val="0"/>
                <w:numId w:val="10"/>
              </w:numPr>
              <w:ind w:left="0" w:firstLine="0"/>
              <w:rPr>
                <w:rFonts w:eastAsia="Calibri"/>
                <w:szCs w:val="22"/>
                <w:lang w:eastAsia="en-US"/>
              </w:rPr>
            </w:pPr>
            <w:r>
              <w:rPr>
                <w:rFonts w:eastAsia="Calibri"/>
                <w:szCs w:val="22"/>
                <w:lang w:eastAsia="en-US"/>
              </w:rPr>
              <w:t>Teisės aktai, reglamentuojantys gyvūnų gerovės reikalavimus</w:t>
            </w:r>
          </w:p>
          <w:p w:rsidR="00F716AC" w:rsidRDefault="00D52379" w:rsidP="004B18DE">
            <w:pPr>
              <w:widowControl w:val="0"/>
              <w:numPr>
                <w:ilvl w:val="0"/>
                <w:numId w:val="10"/>
              </w:numPr>
              <w:ind w:left="0" w:firstLine="0"/>
            </w:pPr>
            <w:r>
              <w:t>Gyvūnų gerovės reikalavimų taikymas, laikant avis.</w:t>
            </w:r>
          </w:p>
          <w:p w:rsidR="00F716AC" w:rsidRDefault="00D52379"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Avių vilnos rūšys</w:t>
            </w:r>
          </w:p>
          <w:p w:rsidR="00D52379" w:rsidRDefault="00D52379" w:rsidP="004B18DE">
            <w:pPr>
              <w:widowControl w:val="0"/>
              <w:numPr>
                <w:ilvl w:val="0"/>
                <w:numId w:val="10"/>
              </w:numPr>
              <w:ind w:left="0" w:firstLine="0"/>
              <w:rPr>
                <w:rFonts w:eastAsia="Calibri"/>
                <w:szCs w:val="22"/>
                <w:lang w:eastAsia="en-US"/>
              </w:rPr>
            </w:pPr>
            <w:r w:rsidRPr="00DA3A2B">
              <w:t>Avių vilnos rūšys, atsižvelgiant į avių veisles</w:t>
            </w:r>
          </w:p>
          <w:p w:rsidR="00F716AC" w:rsidRDefault="00D52379" w:rsidP="004B18DE">
            <w:pPr>
              <w:widowControl w:val="0"/>
              <w:numPr>
                <w:ilvl w:val="0"/>
                <w:numId w:val="10"/>
              </w:numPr>
              <w:ind w:left="0" w:firstLine="0"/>
            </w:pPr>
            <w:r w:rsidRPr="00DA3A2B">
              <w:t>Avių vilnos rūšiavimas pagal reikalavimus</w:t>
            </w:r>
          </w:p>
          <w:p w:rsidR="00D52379" w:rsidRPr="00D52379" w:rsidRDefault="00D52379" w:rsidP="004B18DE">
            <w:pPr>
              <w:widowControl w:val="0"/>
              <w:numPr>
                <w:ilvl w:val="0"/>
                <w:numId w:val="10"/>
              </w:numPr>
              <w:ind w:left="0" w:firstLine="0"/>
              <w:rPr>
                <w:rFonts w:eastAsia="Calibri"/>
                <w:b/>
                <w:szCs w:val="22"/>
                <w:lang w:eastAsia="en-US"/>
              </w:rPr>
            </w:pPr>
            <w:r w:rsidRPr="00DA3A2B">
              <w:lastRenderedPageBreak/>
              <w:t>Avių vilnos koky</w:t>
            </w:r>
            <w:r>
              <w:t>biniai ir kiekybiniai parametrai</w:t>
            </w:r>
          </w:p>
        </w:tc>
      </w:tr>
      <w:tr w:rsidR="00D644EC" w:rsidRPr="00DA3A2B" w:rsidTr="00422749">
        <w:trPr>
          <w:trHeight w:val="57"/>
          <w:jc w:val="center"/>
        </w:trPr>
        <w:tc>
          <w:tcPr>
            <w:tcW w:w="947" w:type="pct"/>
            <w:vMerge w:val="restart"/>
            <w:shd w:val="clear" w:color="auto" w:fill="auto"/>
          </w:tcPr>
          <w:p w:rsidR="00D644EC" w:rsidRPr="00CF7B24" w:rsidRDefault="004F1074" w:rsidP="004B18DE">
            <w:pPr>
              <w:pStyle w:val="Betarp"/>
              <w:widowControl w:val="0"/>
            </w:pPr>
            <w:r>
              <w:t>4</w:t>
            </w:r>
            <w:r w:rsidR="00D644EC" w:rsidRPr="00CF7B24">
              <w:t>. Melžti avis, atlikti pirminį pieno paruošimą.</w:t>
            </w:r>
          </w:p>
        </w:tc>
        <w:tc>
          <w:tcPr>
            <w:tcW w:w="1129" w:type="pct"/>
            <w:shd w:val="clear" w:color="auto" w:fill="auto"/>
          </w:tcPr>
          <w:p w:rsidR="00D644EC" w:rsidRPr="00CF7B24" w:rsidRDefault="004F1074" w:rsidP="004B18DE">
            <w:pPr>
              <w:pStyle w:val="Betarp"/>
              <w:widowControl w:val="0"/>
              <w:rPr>
                <w:bCs/>
                <w:iCs/>
              </w:rPr>
            </w:pPr>
            <w:r>
              <w:rPr>
                <w:bCs/>
                <w:iCs/>
              </w:rPr>
              <w:t>4</w:t>
            </w:r>
            <w:r w:rsidR="00D644EC" w:rsidRPr="00CF7B24">
              <w:rPr>
                <w:bCs/>
                <w:iCs/>
              </w:rPr>
              <w:t xml:space="preserve">.1. </w:t>
            </w:r>
            <w:r w:rsidR="00D52379" w:rsidRPr="00CF7B24">
              <w:rPr>
                <w:bCs/>
                <w:iCs/>
              </w:rPr>
              <w:t xml:space="preserve">Apibūdinti </w:t>
            </w:r>
            <w:r w:rsidR="00D644EC" w:rsidRPr="00CF7B24">
              <w:rPr>
                <w:bCs/>
                <w:iCs/>
              </w:rPr>
              <w:t>avių melžimo aparatus ir įrenginius.</w:t>
            </w:r>
          </w:p>
        </w:tc>
        <w:tc>
          <w:tcPr>
            <w:tcW w:w="2924" w:type="pct"/>
            <w:shd w:val="clear" w:color="auto" w:fill="auto"/>
          </w:tcPr>
          <w:p w:rsidR="00D644EC" w:rsidRDefault="00D644EC"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Avių melžimo aparatai ir įrenginiai</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Elektriniai avių melžimo aparatai, jų naudojimas ir priežiūra</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Rankiniai avių melžimo aparatai</w:t>
            </w:r>
          </w:p>
          <w:p w:rsidR="00131732" w:rsidRDefault="00131732"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w:t>
            </w:r>
            <w:r>
              <w:rPr>
                <w:rFonts w:eastAsia="Calibri"/>
                <w:b/>
                <w:i/>
                <w:szCs w:val="22"/>
                <w:lang w:eastAsia="en-US"/>
              </w:rPr>
              <w:t>ų melžimo aparatų priežiūra</w:t>
            </w:r>
          </w:p>
          <w:p w:rsidR="00F716AC" w:rsidRDefault="00131732" w:rsidP="004B18DE">
            <w:pPr>
              <w:pStyle w:val="Sraopastraipa"/>
              <w:widowControl w:val="0"/>
              <w:numPr>
                <w:ilvl w:val="0"/>
                <w:numId w:val="9"/>
              </w:numPr>
              <w:ind w:left="0" w:firstLine="0"/>
              <w:rPr>
                <w:rFonts w:eastAsia="Calibri"/>
                <w:szCs w:val="22"/>
                <w:lang w:eastAsia="en-US"/>
              </w:rPr>
            </w:pPr>
            <w:r>
              <w:rPr>
                <w:rFonts w:eastAsia="Calibri"/>
                <w:szCs w:val="22"/>
                <w:lang w:eastAsia="en-US"/>
              </w:rPr>
              <w:t>Avių melžimo aparatų techninės specifikacijos ir priežiūra</w:t>
            </w:r>
          </w:p>
          <w:p w:rsidR="00D644EC" w:rsidRPr="00131732"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Avių melžimo aparatų higienos reikalavimai</w:t>
            </w:r>
          </w:p>
        </w:tc>
      </w:tr>
      <w:tr w:rsidR="00D644EC" w:rsidRPr="00DA3A2B" w:rsidTr="00422749">
        <w:trPr>
          <w:trHeight w:val="57"/>
          <w:jc w:val="center"/>
        </w:trPr>
        <w:tc>
          <w:tcPr>
            <w:tcW w:w="947" w:type="pct"/>
            <w:vMerge/>
            <w:shd w:val="clear" w:color="auto" w:fill="auto"/>
          </w:tcPr>
          <w:p w:rsidR="00D644EC" w:rsidRPr="00DA3A2B" w:rsidRDefault="00D644EC" w:rsidP="004B18DE">
            <w:pPr>
              <w:pStyle w:val="Betarp"/>
              <w:widowControl w:val="0"/>
            </w:pPr>
          </w:p>
        </w:tc>
        <w:tc>
          <w:tcPr>
            <w:tcW w:w="1129" w:type="pct"/>
            <w:shd w:val="clear" w:color="auto" w:fill="auto"/>
          </w:tcPr>
          <w:p w:rsidR="00D644EC" w:rsidRPr="00CF7B24" w:rsidRDefault="004F1074" w:rsidP="004B18DE">
            <w:pPr>
              <w:pStyle w:val="Betarp"/>
              <w:widowControl w:val="0"/>
              <w:rPr>
                <w:bCs/>
                <w:iCs/>
              </w:rPr>
            </w:pPr>
            <w:r>
              <w:rPr>
                <w:bCs/>
                <w:iCs/>
              </w:rPr>
              <w:t>4</w:t>
            </w:r>
            <w:r w:rsidR="00D644EC" w:rsidRPr="00CF7B24">
              <w:rPr>
                <w:bCs/>
                <w:iCs/>
              </w:rPr>
              <w:t>.2. Pamelžti pieninę avį</w:t>
            </w:r>
            <w:r w:rsidR="002921F5" w:rsidRPr="00CF7B24">
              <w:rPr>
                <w:bCs/>
                <w:iCs/>
              </w:rPr>
              <w:t>, taikant avies melžimo aparatą ir laikantis gyvūnų gerovės reikalavimų.</w:t>
            </w:r>
          </w:p>
        </w:tc>
        <w:tc>
          <w:tcPr>
            <w:tcW w:w="2924" w:type="pct"/>
            <w:shd w:val="clear" w:color="auto" w:fill="auto"/>
          </w:tcPr>
          <w:p w:rsidR="00D644EC" w:rsidRDefault="00D644EC" w:rsidP="004B18DE">
            <w:pPr>
              <w:pStyle w:val="Sraopastraipa"/>
              <w:widowControl w:val="0"/>
              <w:ind w:left="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Avių melžimas</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Avių melžimo metodo ir aparato parinkimas</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Gyvūnų gerovės reikalavimai melžiant avis</w:t>
            </w:r>
          </w:p>
          <w:p w:rsidR="00131732" w:rsidRDefault="00131732" w:rsidP="004B18DE">
            <w:pPr>
              <w:pStyle w:val="Sraopastraipa"/>
              <w:widowControl w:val="0"/>
              <w:ind w:left="0"/>
              <w:rPr>
                <w:rFonts w:eastAsia="Calibri"/>
                <w:b/>
                <w:i/>
                <w:szCs w:val="22"/>
                <w:lang w:eastAsia="en-US"/>
              </w:rPr>
            </w:pPr>
            <w:r w:rsidRPr="00DA3A2B">
              <w:rPr>
                <w:rFonts w:eastAsia="Calibri"/>
                <w:b/>
                <w:szCs w:val="22"/>
                <w:lang w:eastAsia="en-US"/>
              </w:rPr>
              <w:t>Tema.</w:t>
            </w:r>
            <w:r>
              <w:rPr>
                <w:rFonts w:eastAsia="Calibri"/>
                <w:b/>
                <w:i/>
                <w:szCs w:val="22"/>
                <w:lang w:eastAsia="en-US"/>
              </w:rPr>
              <w:t xml:space="preserve"> Higienos reikalavimai melžiant avis</w:t>
            </w:r>
          </w:p>
          <w:p w:rsidR="00D644EC" w:rsidRPr="002921F5" w:rsidRDefault="00131732" w:rsidP="004B18DE">
            <w:pPr>
              <w:pStyle w:val="Sraopastraipa"/>
              <w:widowControl w:val="0"/>
              <w:numPr>
                <w:ilvl w:val="0"/>
                <w:numId w:val="9"/>
              </w:numPr>
              <w:ind w:left="0" w:firstLine="0"/>
              <w:rPr>
                <w:rFonts w:eastAsia="Calibri"/>
                <w:b/>
                <w:i/>
                <w:szCs w:val="22"/>
                <w:lang w:eastAsia="en-US"/>
              </w:rPr>
            </w:pPr>
            <w:r w:rsidRPr="00131732">
              <w:rPr>
                <w:rFonts w:eastAsia="Calibri"/>
                <w:szCs w:val="22"/>
                <w:lang w:eastAsia="en-US"/>
              </w:rPr>
              <w:t>Higienos reikalavimai</w:t>
            </w:r>
            <w:r w:rsidR="00D644EC" w:rsidRPr="00131732">
              <w:rPr>
                <w:rFonts w:eastAsia="Calibri"/>
                <w:szCs w:val="22"/>
                <w:lang w:eastAsia="en-US"/>
              </w:rPr>
              <w:t xml:space="preserve"> melžiant avis</w:t>
            </w:r>
          </w:p>
          <w:p w:rsidR="002921F5" w:rsidRPr="00131732" w:rsidRDefault="002921F5" w:rsidP="004B18DE">
            <w:pPr>
              <w:pStyle w:val="Sraopastraipa"/>
              <w:widowControl w:val="0"/>
              <w:numPr>
                <w:ilvl w:val="0"/>
                <w:numId w:val="9"/>
              </w:numPr>
              <w:ind w:left="0" w:firstLine="0"/>
              <w:rPr>
                <w:rFonts w:eastAsia="Calibri"/>
                <w:b/>
                <w:i/>
                <w:szCs w:val="22"/>
                <w:lang w:eastAsia="en-US"/>
              </w:rPr>
            </w:pPr>
            <w:r>
              <w:rPr>
                <w:color w:val="000000"/>
              </w:rPr>
              <w:t>Gyvūninės kilmės maisto produktų higienos reikalavimai</w:t>
            </w:r>
          </w:p>
        </w:tc>
      </w:tr>
      <w:tr w:rsidR="00D644EC" w:rsidRPr="00DA3A2B" w:rsidTr="00422749">
        <w:trPr>
          <w:trHeight w:val="57"/>
          <w:jc w:val="center"/>
        </w:trPr>
        <w:tc>
          <w:tcPr>
            <w:tcW w:w="947" w:type="pct"/>
            <w:vMerge/>
            <w:shd w:val="clear" w:color="auto" w:fill="auto"/>
          </w:tcPr>
          <w:p w:rsidR="00D644EC" w:rsidRPr="00DA3A2B" w:rsidRDefault="00D644EC" w:rsidP="004B18DE">
            <w:pPr>
              <w:pStyle w:val="Betarp"/>
              <w:widowControl w:val="0"/>
            </w:pPr>
          </w:p>
        </w:tc>
        <w:tc>
          <w:tcPr>
            <w:tcW w:w="1129" w:type="pct"/>
            <w:shd w:val="clear" w:color="auto" w:fill="auto"/>
          </w:tcPr>
          <w:p w:rsidR="00D644EC" w:rsidRPr="00CF7B24" w:rsidRDefault="004F1074" w:rsidP="004B18DE">
            <w:pPr>
              <w:pStyle w:val="Betarp"/>
              <w:widowControl w:val="0"/>
              <w:rPr>
                <w:bCs/>
                <w:iCs/>
              </w:rPr>
            </w:pPr>
            <w:r>
              <w:rPr>
                <w:bCs/>
                <w:iCs/>
              </w:rPr>
              <w:t>4</w:t>
            </w:r>
            <w:r w:rsidR="00D644EC" w:rsidRPr="00CF7B24">
              <w:rPr>
                <w:bCs/>
                <w:iCs/>
              </w:rPr>
              <w:t xml:space="preserve">.3. </w:t>
            </w:r>
            <w:r w:rsidR="00131732" w:rsidRPr="00CF7B24">
              <w:rPr>
                <w:bCs/>
                <w:iCs/>
              </w:rPr>
              <w:t>Atlikti pirminį pieno apdorojimą.</w:t>
            </w:r>
          </w:p>
        </w:tc>
        <w:tc>
          <w:tcPr>
            <w:tcW w:w="2924" w:type="pct"/>
            <w:shd w:val="clear" w:color="auto" w:fill="auto"/>
          </w:tcPr>
          <w:p w:rsidR="00D644EC" w:rsidRDefault="00D644EC" w:rsidP="004B18DE">
            <w:pPr>
              <w:widowControl w:val="0"/>
              <w:rPr>
                <w:rFonts w:eastAsia="Calibri"/>
                <w:b/>
                <w:i/>
                <w:szCs w:val="22"/>
                <w:lang w:eastAsia="en-US"/>
              </w:rPr>
            </w:pPr>
            <w:r w:rsidRPr="00DA3A2B">
              <w:rPr>
                <w:rFonts w:eastAsia="Calibri"/>
                <w:b/>
                <w:szCs w:val="22"/>
                <w:lang w:eastAsia="en-US"/>
              </w:rPr>
              <w:t>Tema.</w:t>
            </w:r>
            <w:r w:rsidRPr="00DA3A2B">
              <w:rPr>
                <w:rFonts w:eastAsia="Calibri"/>
                <w:b/>
                <w:i/>
                <w:szCs w:val="22"/>
                <w:lang w:eastAsia="en-US"/>
              </w:rPr>
              <w:t xml:space="preserve"> Avių pieno pirminis apdorojimas</w:t>
            </w:r>
          </w:p>
          <w:p w:rsidR="00D644EC" w:rsidRDefault="00D644EC" w:rsidP="004B18DE">
            <w:pPr>
              <w:pStyle w:val="Sraopastraipa"/>
              <w:widowControl w:val="0"/>
              <w:numPr>
                <w:ilvl w:val="0"/>
                <w:numId w:val="9"/>
              </w:numPr>
              <w:ind w:left="0" w:firstLine="0"/>
              <w:rPr>
                <w:rFonts w:eastAsia="Calibri"/>
                <w:szCs w:val="22"/>
                <w:lang w:eastAsia="en-US"/>
              </w:rPr>
            </w:pPr>
            <w:r w:rsidRPr="00DA3A2B">
              <w:rPr>
                <w:rFonts w:eastAsia="Calibri"/>
                <w:szCs w:val="22"/>
                <w:lang w:eastAsia="en-US"/>
              </w:rPr>
              <w:t>Avių pieno kiekybiniai ir kokybiniai parametrai</w:t>
            </w:r>
          </w:p>
          <w:p w:rsidR="00D644EC" w:rsidRDefault="001B1254" w:rsidP="004B18DE">
            <w:pPr>
              <w:pStyle w:val="Sraopastraipa"/>
              <w:widowControl w:val="0"/>
              <w:numPr>
                <w:ilvl w:val="0"/>
                <w:numId w:val="9"/>
              </w:numPr>
              <w:ind w:left="0" w:firstLine="0"/>
              <w:rPr>
                <w:rFonts w:eastAsia="Calibri"/>
                <w:szCs w:val="22"/>
                <w:lang w:eastAsia="en-US"/>
              </w:rPr>
            </w:pPr>
            <w:r>
              <w:rPr>
                <w:rFonts w:eastAsia="Calibri"/>
                <w:szCs w:val="22"/>
                <w:lang w:eastAsia="en-US"/>
              </w:rPr>
              <w:t>Pirminiam pieno apdorojimui taikomi reikalavimai</w:t>
            </w:r>
          </w:p>
          <w:p w:rsidR="00131732" w:rsidRDefault="00131732" w:rsidP="004B18DE">
            <w:pPr>
              <w:widowControl w:val="0"/>
              <w:rPr>
                <w:rFonts w:eastAsia="Calibri"/>
                <w:b/>
                <w:i/>
                <w:szCs w:val="22"/>
                <w:lang w:eastAsia="en-US"/>
              </w:rPr>
            </w:pPr>
            <w:r w:rsidRPr="00DA3A2B">
              <w:rPr>
                <w:rFonts w:eastAsia="Calibri"/>
                <w:b/>
                <w:szCs w:val="22"/>
                <w:lang w:eastAsia="en-US"/>
              </w:rPr>
              <w:t>Tema.</w:t>
            </w:r>
            <w:r>
              <w:rPr>
                <w:rFonts w:eastAsia="Calibri"/>
                <w:b/>
                <w:i/>
                <w:szCs w:val="22"/>
                <w:lang w:eastAsia="en-US"/>
              </w:rPr>
              <w:t xml:space="preserve"> Avių pieno laikymo sąlygos</w:t>
            </w:r>
          </w:p>
          <w:p w:rsidR="002921F5" w:rsidRDefault="002921F5" w:rsidP="004B18DE">
            <w:pPr>
              <w:pStyle w:val="Sraopastraipa"/>
              <w:widowControl w:val="0"/>
              <w:numPr>
                <w:ilvl w:val="0"/>
                <w:numId w:val="9"/>
              </w:numPr>
              <w:ind w:left="0" w:firstLine="0"/>
              <w:rPr>
                <w:rFonts w:eastAsia="Calibri"/>
                <w:szCs w:val="22"/>
                <w:lang w:eastAsia="en-US"/>
              </w:rPr>
            </w:pPr>
            <w:r>
              <w:rPr>
                <w:rFonts w:eastAsia="Calibri"/>
                <w:szCs w:val="22"/>
                <w:lang w:eastAsia="en-US"/>
              </w:rPr>
              <w:t>Privalomi pieno laikymo reikalavimai</w:t>
            </w:r>
          </w:p>
          <w:p w:rsidR="00D644EC" w:rsidRPr="00EB02C0" w:rsidRDefault="00EB02C0" w:rsidP="004B18DE">
            <w:pPr>
              <w:pStyle w:val="Sraopastraipa"/>
              <w:widowControl w:val="0"/>
              <w:numPr>
                <w:ilvl w:val="0"/>
                <w:numId w:val="9"/>
              </w:numPr>
              <w:ind w:left="0" w:firstLine="0"/>
              <w:rPr>
                <w:rFonts w:eastAsia="Calibri"/>
                <w:szCs w:val="22"/>
                <w:lang w:eastAsia="en-US"/>
              </w:rPr>
            </w:pPr>
            <w:r>
              <w:rPr>
                <w:rFonts w:eastAsia="Calibri"/>
                <w:szCs w:val="22"/>
                <w:lang w:eastAsia="en-US"/>
              </w:rPr>
              <w:t>Kiti avių pieno produktai</w:t>
            </w:r>
          </w:p>
        </w:tc>
      </w:tr>
      <w:tr w:rsidR="00D644EC" w:rsidRPr="00DA3A2B" w:rsidTr="00422749">
        <w:trPr>
          <w:trHeight w:val="57"/>
          <w:jc w:val="center"/>
        </w:trPr>
        <w:tc>
          <w:tcPr>
            <w:tcW w:w="947" w:type="pct"/>
            <w:vMerge w:val="restart"/>
            <w:shd w:val="clear" w:color="auto" w:fill="auto"/>
          </w:tcPr>
          <w:p w:rsidR="00D644EC" w:rsidRPr="00E51420" w:rsidRDefault="004F1074" w:rsidP="004B18DE">
            <w:pPr>
              <w:pStyle w:val="Betarp"/>
              <w:widowControl w:val="0"/>
            </w:pPr>
            <w:r>
              <w:t>5</w:t>
            </w:r>
            <w:r w:rsidR="004B18DE">
              <w:t>. Skersti avis.</w:t>
            </w:r>
          </w:p>
        </w:tc>
        <w:tc>
          <w:tcPr>
            <w:tcW w:w="1129" w:type="pct"/>
            <w:shd w:val="clear" w:color="auto" w:fill="auto"/>
          </w:tcPr>
          <w:p w:rsidR="00D644EC" w:rsidRPr="00E51420" w:rsidRDefault="004F1074" w:rsidP="004B18DE">
            <w:pPr>
              <w:pStyle w:val="Betarp"/>
              <w:widowControl w:val="0"/>
              <w:rPr>
                <w:bCs/>
                <w:iCs/>
              </w:rPr>
            </w:pPr>
            <w:r>
              <w:rPr>
                <w:bCs/>
                <w:iCs/>
              </w:rPr>
              <w:t>5</w:t>
            </w:r>
            <w:r w:rsidR="00D644EC" w:rsidRPr="00E51420">
              <w:rPr>
                <w:bCs/>
                <w:iCs/>
              </w:rPr>
              <w:t xml:space="preserve">.1. </w:t>
            </w:r>
            <w:r w:rsidR="00EB02C0" w:rsidRPr="00E51420">
              <w:rPr>
                <w:bCs/>
                <w:iCs/>
              </w:rPr>
              <w:t xml:space="preserve">Apibūdinti </w:t>
            </w:r>
            <w:r w:rsidR="00D644EC" w:rsidRPr="00E51420">
              <w:rPr>
                <w:bCs/>
                <w:iCs/>
              </w:rPr>
              <w:t>gyvūnų gerovės reikalavimus skerdžiant avis.</w:t>
            </w:r>
          </w:p>
        </w:tc>
        <w:tc>
          <w:tcPr>
            <w:tcW w:w="2924" w:type="pct"/>
            <w:shd w:val="clear" w:color="auto" w:fill="auto"/>
          </w:tcPr>
          <w:p w:rsidR="00F716AC" w:rsidRDefault="00D644EC" w:rsidP="004B18DE">
            <w:pPr>
              <w:pStyle w:val="Betarp"/>
              <w:widowControl w:val="0"/>
              <w:rPr>
                <w:b/>
                <w:i/>
              </w:rPr>
            </w:pPr>
            <w:r w:rsidRPr="00DA3A2B">
              <w:rPr>
                <w:b/>
              </w:rPr>
              <w:t>Tema.</w:t>
            </w:r>
            <w:r w:rsidRPr="00DA3A2B">
              <w:rPr>
                <w:b/>
                <w:i/>
              </w:rPr>
              <w:t xml:space="preserve"> Gyvūnų gerovės reikalavimai skerdžiant avis</w:t>
            </w:r>
          </w:p>
          <w:p w:rsidR="00F716AC" w:rsidRDefault="00D644EC" w:rsidP="004B18DE">
            <w:pPr>
              <w:pStyle w:val="Betarp"/>
              <w:widowControl w:val="0"/>
              <w:numPr>
                <w:ilvl w:val="0"/>
                <w:numId w:val="11"/>
              </w:numPr>
              <w:ind w:left="0" w:firstLine="0"/>
            </w:pPr>
            <w:r w:rsidRPr="00DA3A2B">
              <w:t>Tinkamas metas skersti avis</w:t>
            </w:r>
          </w:p>
          <w:p w:rsidR="00D644EC" w:rsidRDefault="00D644EC" w:rsidP="004B18DE">
            <w:pPr>
              <w:pStyle w:val="Betarp"/>
              <w:widowControl w:val="0"/>
              <w:numPr>
                <w:ilvl w:val="0"/>
                <w:numId w:val="11"/>
              </w:numPr>
              <w:ind w:left="0" w:firstLine="0"/>
            </w:pPr>
            <w:r w:rsidRPr="00DA3A2B">
              <w:t>Gyvūnų gerovės reikalavimai skerdžiant avis</w:t>
            </w:r>
          </w:p>
          <w:p w:rsidR="00F716AC" w:rsidRDefault="00EB02C0" w:rsidP="004B18DE">
            <w:pPr>
              <w:pStyle w:val="Betarp"/>
              <w:widowControl w:val="0"/>
              <w:rPr>
                <w:b/>
                <w:i/>
              </w:rPr>
            </w:pPr>
            <w:r w:rsidRPr="00DA3A2B">
              <w:rPr>
                <w:b/>
              </w:rPr>
              <w:t>Tema.</w:t>
            </w:r>
            <w:r w:rsidRPr="00DA3A2B">
              <w:rPr>
                <w:b/>
                <w:i/>
              </w:rPr>
              <w:t xml:space="preserve"> </w:t>
            </w:r>
            <w:r>
              <w:rPr>
                <w:b/>
                <w:i/>
              </w:rPr>
              <w:t>Avių skerdimo įranga</w:t>
            </w:r>
          </w:p>
          <w:p w:rsidR="00F716AC" w:rsidRDefault="00ED413E" w:rsidP="004B18DE">
            <w:pPr>
              <w:pStyle w:val="Betarp"/>
              <w:widowControl w:val="0"/>
              <w:numPr>
                <w:ilvl w:val="0"/>
                <w:numId w:val="11"/>
              </w:numPr>
              <w:ind w:left="0" w:firstLine="0"/>
            </w:pPr>
            <w:r w:rsidRPr="00DA3A2B">
              <w:t>Avių skerdimo įranga</w:t>
            </w:r>
          </w:p>
          <w:p w:rsidR="00D644EC" w:rsidRPr="00DA3A2B" w:rsidRDefault="00ED413E" w:rsidP="004B18DE">
            <w:pPr>
              <w:pStyle w:val="Betarp"/>
              <w:widowControl w:val="0"/>
              <w:numPr>
                <w:ilvl w:val="0"/>
                <w:numId w:val="11"/>
              </w:numPr>
              <w:ind w:left="0" w:firstLine="0"/>
            </w:pPr>
            <w:r w:rsidRPr="00C04DD3">
              <w:t>Saugaus darbo reikalav</w:t>
            </w:r>
            <w:r>
              <w:t>imai dirbant su avių skerdimo įranga</w:t>
            </w:r>
          </w:p>
        </w:tc>
      </w:tr>
      <w:tr w:rsidR="00D644EC" w:rsidRPr="00DA3A2B" w:rsidTr="00422749">
        <w:trPr>
          <w:trHeight w:val="57"/>
          <w:jc w:val="center"/>
        </w:trPr>
        <w:tc>
          <w:tcPr>
            <w:tcW w:w="947" w:type="pct"/>
            <w:vMerge/>
            <w:shd w:val="clear" w:color="auto" w:fill="auto"/>
          </w:tcPr>
          <w:p w:rsidR="00D644EC" w:rsidRPr="00E51420" w:rsidRDefault="00D644EC" w:rsidP="004B18DE">
            <w:pPr>
              <w:pStyle w:val="Betarp"/>
              <w:widowControl w:val="0"/>
            </w:pPr>
          </w:p>
        </w:tc>
        <w:tc>
          <w:tcPr>
            <w:tcW w:w="1129" w:type="pct"/>
            <w:shd w:val="clear" w:color="auto" w:fill="auto"/>
          </w:tcPr>
          <w:p w:rsidR="00D644EC" w:rsidRPr="00E51420" w:rsidRDefault="004F1074" w:rsidP="004B18DE">
            <w:pPr>
              <w:pStyle w:val="Betarp"/>
              <w:widowControl w:val="0"/>
              <w:rPr>
                <w:bCs/>
                <w:iCs/>
              </w:rPr>
            </w:pPr>
            <w:r>
              <w:rPr>
                <w:bCs/>
                <w:iCs/>
              </w:rPr>
              <w:t>5</w:t>
            </w:r>
            <w:r w:rsidR="00D644EC" w:rsidRPr="00E51420">
              <w:rPr>
                <w:bCs/>
                <w:iCs/>
              </w:rPr>
              <w:t>.2. Pa</w:t>
            </w:r>
            <w:r w:rsidR="006A5F98" w:rsidRPr="00E51420">
              <w:rPr>
                <w:bCs/>
                <w:iCs/>
              </w:rPr>
              <w:t>rinkti avies skerdimo priemones, vadovaujantis gyvūnų gerovės reikalavimais.</w:t>
            </w:r>
          </w:p>
        </w:tc>
        <w:tc>
          <w:tcPr>
            <w:tcW w:w="2924" w:type="pct"/>
            <w:shd w:val="clear" w:color="auto" w:fill="auto"/>
          </w:tcPr>
          <w:p w:rsidR="00D644EC" w:rsidRDefault="00D644EC" w:rsidP="004B18DE">
            <w:pPr>
              <w:pStyle w:val="Betarp"/>
              <w:widowControl w:val="0"/>
              <w:rPr>
                <w:b/>
                <w:i/>
              </w:rPr>
            </w:pPr>
            <w:r w:rsidRPr="00DA3A2B">
              <w:rPr>
                <w:b/>
              </w:rPr>
              <w:t>Tema.</w:t>
            </w:r>
            <w:r w:rsidRPr="00DA3A2B">
              <w:rPr>
                <w:b/>
                <w:i/>
              </w:rPr>
              <w:t xml:space="preserve"> Avių skerdimas</w:t>
            </w:r>
          </w:p>
          <w:p w:rsidR="00D644EC" w:rsidRDefault="00D644EC" w:rsidP="004B18DE">
            <w:pPr>
              <w:pStyle w:val="Betarp"/>
              <w:widowControl w:val="0"/>
              <w:numPr>
                <w:ilvl w:val="0"/>
                <w:numId w:val="11"/>
              </w:numPr>
              <w:ind w:left="0" w:firstLine="0"/>
            </w:pPr>
            <w:r w:rsidRPr="00DA3A2B">
              <w:t>Avių skerdimo metodai</w:t>
            </w:r>
          </w:p>
          <w:p w:rsidR="00D644EC" w:rsidRDefault="00D644EC" w:rsidP="004B18DE">
            <w:pPr>
              <w:pStyle w:val="Betarp"/>
              <w:widowControl w:val="0"/>
              <w:numPr>
                <w:ilvl w:val="0"/>
                <w:numId w:val="11"/>
              </w:numPr>
              <w:ind w:left="0" w:firstLine="0"/>
            </w:pPr>
            <w:r w:rsidRPr="00DA3A2B">
              <w:t>Avių skerdimui naudojami instrumentai ir priemonės</w:t>
            </w:r>
          </w:p>
          <w:p w:rsidR="006A5F98" w:rsidRDefault="006A5F98" w:rsidP="004B18DE">
            <w:pPr>
              <w:pStyle w:val="Betarp"/>
              <w:widowControl w:val="0"/>
              <w:rPr>
                <w:b/>
                <w:i/>
              </w:rPr>
            </w:pPr>
            <w:r w:rsidRPr="00DA3A2B">
              <w:rPr>
                <w:b/>
              </w:rPr>
              <w:t>Tema.</w:t>
            </w:r>
            <w:r w:rsidRPr="00DA3A2B">
              <w:rPr>
                <w:b/>
                <w:i/>
              </w:rPr>
              <w:t xml:space="preserve"> Avių skerdimas</w:t>
            </w:r>
          </w:p>
          <w:p w:rsidR="006A5F98" w:rsidRDefault="006A5F98" w:rsidP="004B18DE">
            <w:pPr>
              <w:pStyle w:val="Betarp"/>
              <w:widowControl w:val="0"/>
              <w:numPr>
                <w:ilvl w:val="0"/>
                <w:numId w:val="11"/>
              </w:numPr>
              <w:ind w:left="0" w:firstLine="0"/>
            </w:pPr>
            <w:r w:rsidRPr="00DA3A2B">
              <w:t>Avių skerdimo metodai</w:t>
            </w:r>
          </w:p>
          <w:p w:rsidR="006A5F98" w:rsidRDefault="006A5F98" w:rsidP="004B18DE">
            <w:pPr>
              <w:pStyle w:val="Betarp"/>
              <w:widowControl w:val="0"/>
              <w:numPr>
                <w:ilvl w:val="0"/>
                <w:numId w:val="11"/>
              </w:numPr>
              <w:ind w:left="0" w:firstLine="0"/>
            </w:pPr>
            <w:r w:rsidRPr="00DA3A2B">
              <w:t>Avių skerdimui naudojami instrumentai ir priemonės</w:t>
            </w:r>
          </w:p>
          <w:p w:rsidR="00D644EC" w:rsidRPr="00DA3A2B" w:rsidRDefault="006A5F98" w:rsidP="004B18DE">
            <w:pPr>
              <w:pStyle w:val="Betarp"/>
              <w:widowControl w:val="0"/>
              <w:numPr>
                <w:ilvl w:val="0"/>
                <w:numId w:val="11"/>
              </w:numPr>
              <w:ind w:left="0" w:firstLine="0"/>
            </w:pPr>
            <w:r>
              <w:t>Gyvūnų gerovės reikalavimai skerdžiant avis</w:t>
            </w:r>
          </w:p>
        </w:tc>
      </w:tr>
      <w:tr w:rsidR="00D644EC" w:rsidRPr="00DA3A2B" w:rsidTr="00422749">
        <w:trPr>
          <w:trHeight w:val="57"/>
          <w:jc w:val="center"/>
        </w:trPr>
        <w:tc>
          <w:tcPr>
            <w:tcW w:w="947" w:type="pct"/>
            <w:vMerge/>
            <w:shd w:val="clear" w:color="auto" w:fill="auto"/>
          </w:tcPr>
          <w:p w:rsidR="00D644EC" w:rsidRPr="00E51420" w:rsidRDefault="00D644EC" w:rsidP="004B18DE">
            <w:pPr>
              <w:pStyle w:val="Betarp"/>
              <w:widowControl w:val="0"/>
            </w:pPr>
          </w:p>
        </w:tc>
        <w:tc>
          <w:tcPr>
            <w:tcW w:w="1129" w:type="pct"/>
            <w:shd w:val="clear" w:color="auto" w:fill="auto"/>
          </w:tcPr>
          <w:p w:rsidR="00D644EC" w:rsidRPr="00E51420" w:rsidRDefault="00577DEA" w:rsidP="004B18DE">
            <w:pPr>
              <w:pStyle w:val="Betarp"/>
              <w:widowControl w:val="0"/>
              <w:rPr>
                <w:bCs/>
                <w:iCs/>
              </w:rPr>
            </w:pPr>
            <w:r>
              <w:rPr>
                <w:bCs/>
                <w:iCs/>
              </w:rPr>
              <w:t>5</w:t>
            </w:r>
            <w:r w:rsidR="00D644EC" w:rsidRPr="00E51420">
              <w:rPr>
                <w:bCs/>
                <w:iCs/>
              </w:rPr>
              <w:t xml:space="preserve">.3. Įvertinti avių mėsos mėsingumą, </w:t>
            </w:r>
            <w:r w:rsidR="00D644EC" w:rsidRPr="00E51420">
              <w:t xml:space="preserve">laikantis skerdenos </w:t>
            </w:r>
            <w:r w:rsidR="00D644EC" w:rsidRPr="00E51420">
              <w:lastRenderedPageBreak/>
              <w:t>kokybės reikalavimų.</w:t>
            </w:r>
          </w:p>
        </w:tc>
        <w:tc>
          <w:tcPr>
            <w:tcW w:w="2924" w:type="pct"/>
            <w:shd w:val="clear" w:color="auto" w:fill="auto"/>
          </w:tcPr>
          <w:p w:rsidR="00F716AC" w:rsidRDefault="00D644EC" w:rsidP="004B18DE">
            <w:pPr>
              <w:pStyle w:val="Betarp"/>
              <w:widowControl w:val="0"/>
              <w:rPr>
                <w:b/>
                <w:i/>
              </w:rPr>
            </w:pPr>
            <w:r w:rsidRPr="00DA3A2B">
              <w:rPr>
                <w:b/>
              </w:rPr>
              <w:lastRenderedPageBreak/>
              <w:t>Tema.</w:t>
            </w:r>
            <w:r w:rsidRPr="00DA3A2B">
              <w:rPr>
                <w:b/>
                <w:i/>
              </w:rPr>
              <w:t xml:space="preserve"> Avių mėsos rūšiavimas</w:t>
            </w:r>
          </w:p>
          <w:p w:rsidR="00D644EC" w:rsidRDefault="00D644EC" w:rsidP="004B18DE">
            <w:pPr>
              <w:pStyle w:val="Betarp"/>
              <w:widowControl w:val="0"/>
              <w:numPr>
                <w:ilvl w:val="0"/>
                <w:numId w:val="12"/>
              </w:numPr>
              <w:ind w:left="0" w:firstLine="0"/>
              <w:rPr>
                <w:bCs/>
                <w:iCs/>
              </w:rPr>
            </w:pPr>
            <w:r w:rsidRPr="00DA3A2B">
              <w:t>Skerdenos kokybės reikalavimai</w:t>
            </w:r>
          </w:p>
          <w:p w:rsidR="00D644EC" w:rsidRDefault="00D644EC" w:rsidP="004B18DE">
            <w:pPr>
              <w:pStyle w:val="Betarp"/>
              <w:widowControl w:val="0"/>
              <w:numPr>
                <w:ilvl w:val="0"/>
                <w:numId w:val="12"/>
              </w:numPr>
              <w:ind w:left="0" w:firstLine="0"/>
              <w:rPr>
                <w:bCs/>
                <w:iCs/>
              </w:rPr>
            </w:pPr>
            <w:r w:rsidRPr="00DA3A2B">
              <w:rPr>
                <w:bCs/>
                <w:iCs/>
              </w:rPr>
              <w:lastRenderedPageBreak/>
              <w:t>Avių mėsingumas ir jo vertinimo kriterijai</w:t>
            </w:r>
          </w:p>
          <w:p w:rsidR="006F329A" w:rsidRDefault="006F329A" w:rsidP="004B18DE">
            <w:pPr>
              <w:pStyle w:val="Betarp"/>
              <w:widowControl w:val="0"/>
              <w:numPr>
                <w:ilvl w:val="0"/>
                <w:numId w:val="12"/>
              </w:numPr>
              <w:ind w:left="0" w:firstLine="0"/>
              <w:rPr>
                <w:bCs/>
                <w:iCs/>
              </w:rPr>
            </w:pPr>
            <w:r w:rsidRPr="006F329A">
              <w:t xml:space="preserve">Šviežios </w:t>
            </w:r>
            <w:r w:rsidRPr="006F329A">
              <w:rPr>
                <w:iCs/>
              </w:rPr>
              <w:t>mėsos</w:t>
            </w:r>
            <w:r w:rsidRPr="006F329A">
              <w:t xml:space="preserve"> paruošimo ir tiekimo į rinką taisyklės</w:t>
            </w:r>
          </w:p>
          <w:p w:rsidR="006A5F98" w:rsidRDefault="006A5F98" w:rsidP="004B18DE">
            <w:pPr>
              <w:pStyle w:val="Betarp"/>
              <w:widowControl w:val="0"/>
              <w:rPr>
                <w:b/>
                <w:i/>
              </w:rPr>
            </w:pPr>
            <w:r w:rsidRPr="00DA3A2B">
              <w:rPr>
                <w:b/>
              </w:rPr>
              <w:t>Tema.</w:t>
            </w:r>
            <w:r w:rsidR="006F329A">
              <w:rPr>
                <w:b/>
                <w:i/>
              </w:rPr>
              <w:t xml:space="preserve"> Avių kailių produkcija</w:t>
            </w:r>
          </w:p>
          <w:p w:rsidR="00F716AC" w:rsidRDefault="006A5F98" w:rsidP="004B18DE">
            <w:pPr>
              <w:pStyle w:val="Betarp"/>
              <w:widowControl w:val="0"/>
              <w:numPr>
                <w:ilvl w:val="0"/>
                <w:numId w:val="12"/>
              </w:numPr>
              <w:ind w:left="0" w:firstLine="0"/>
              <w:rPr>
                <w:bCs/>
                <w:iCs/>
              </w:rPr>
            </w:pPr>
            <w:r w:rsidRPr="00DA3A2B">
              <w:rPr>
                <w:bCs/>
                <w:iCs/>
              </w:rPr>
              <w:t xml:space="preserve">Avių </w:t>
            </w:r>
            <w:r w:rsidR="006F329A">
              <w:rPr>
                <w:bCs/>
                <w:iCs/>
              </w:rPr>
              <w:t>kailių produkcijos paruošimas</w:t>
            </w:r>
          </w:p>
          <w:p w:rsidR="00D644EC" w:rsidRPr="006F329A" w:rsidRDefault="006F329A" w:rsidP="004B18DE">
            <w:pPr>
              <w:pStyle w:val="Betarp"/>
              <w:widowControl w:val="0"/>
              <w:numPr>
                <w:ilvl w:val="0"/>
                <w:numId w:val="12"/>
              </w:numPr>
              <w:ind w:left="0" w:firstLine="0"/>
              <w:rPr>
                <w:bCs/>
                <w:iCs/>
              </w:rPr>
            </w:pPr>
            <w:r>
              <w:rPr>
                <w:bCs/>
                <w:iCs/>
              </w:rPr>
              <w:t>Odų klasifikavimas pagal išdirbimą</w:t>
            </w:r>
          </w:p>
        </w:tc>
      </w:tr>
      <w:tr w:rsidR="00D644EC" w:rsidRPr="00DA3A2B" w:rsidTr="00422749">
        <w:trPr>
          <w:trHeight w:val="57"/>
          <w:jc w:val="center"/>
        </w:trPr>
        <w:tc>
          <w:tcPr>
            <w:tcW w:w="947" w:type="pct"/>
          </w:tcPr>
          <w:p w:rsidR="00D644EC" w:rsidRPr="00DA3A2B" w:rsidRDefault="00D644EC" w:rsidP="004B18DE">
            <w:pPr>
              <w:widowControl w:val="0"/>
              <w:rPr>
                <w:highlight w:val="yellow"/>
              </w:rPr>
            </w:pPr>
            <w:r w:rsidRPr="00DA3A2B">
              <w:t xml:space="preserve">Mokymosi pasiekimų vertinimo kriterijai </w:t>
            </w:r>
          </w:p>
        </w:tc>
        <w:tc>
          <w:tcPr>
            <w:tcW w:w="4053" w:type="pct"/>
            <w:gridSpan w:val="2"/>
          </w:tcPr>
          <w:p w:rsidR="00125DCD" w:rsidRDefault="006F329A" w:rsidP="004B18DE">
            <w:pPr>
              <w:widowControl w:val="0"/>
              <w:jc w:val="both"/>
            </w:pPr>
            <w:r>
              <w:t>Apibūdintos avių veislės ir produkcija. Sudarytas mitybos racionas mėsinėms avims, vadovaujantis pašarų privalomųjų saugos reikalavimų kontrolės įgyvendinimo taisyklėmis. Sudarytas mitybos racionas pieninėms avims, vadovaujantis pašarų privalomųjų saugos reikalavimų kontrolės įgyvendinimo taisyklėmis. Apibūdintos avių laikymo sąlygos vasarą ir žiemą. Pagirdyta mėsinių avių veislės avis, laikantis gyvūnų gerovės reikalavimų. Atlikta avių tvarto dezinfekcija, laikantis gyvūnų gerovės reikalavimų. Apibūdinti avių vilnos plaukų tipai. Apkirpta avis kirpimo aparatu, laikantis gyvūnų gerovės reikalavimų. Apibūdinti avių melžimo aparatai ir įrenginiai. Pamelžta pieninė avis, taikant avies melžimo aparatą ir laikantis gyvūnų gerovės reikalavimų. Atliktas pirminis pieno apdorojimas. Apibūdinti gyvūnų gerovės reikalavimai skerdžiant avis. Parinktos avies skerdimo priemonės, vadovaujantis gyvūnų gerovės reikalavimais. Įvertintas avių mėsos mėsingumas, laikantis skerdenos kokybės reikalavimų.</w:t>
            </w:r>
          </w:p>
          <w:p w:rsidR="00D644EC" w:rsidRPr="00DA3A2B" w:rsidRDefault="00D644EC" w:rsidP="004B18DE">
            <w:pPr>
              <w:widowControl w:val="0"/>
              <w:jc w:val="both"/>
              <w:rPr>
                <w:rFonts w:eastAsia="Calibri"/>
                <w:bCs/>
                <w:szCs w:val="22"/>
                <w:lang w:eastAsia="en-US"/>
              </w:rPr>
            </w:pPr>
            <w:r w:rsidRPr="00DA3A2B">
              <w:rPr>
                <w:rFonts w:eastAsia="Calibri"/>
                <w:bCs/>
                <w:szCs w:val="22"/>
                <w:lang w:eastAsia="en-US"/>
              </w:rPr>
              <w:t xml:space="preserve">Dėvėti tinkami darbo drabužiai ir avalynė, asmeninės apsaugos priemonės. Baigus darbą, darbo vieta išvalyta. Darbai atlikti kokybiškai, laikantis darbų technologijos bei </w:t>
            </w:r>
            <w:r w:rsidRPr="006F329A">
              <w:t>darbuotojų saugos ir sveikatos, ergonomikos, priešgaisrinės saugos ir aplinkosaugos reikalavimų</w:t>
            </w:r>
            <w:r w:rsidRPr="006F329A">
              <w:rPr>
                <w:rFonts w:eastAsia="Calibri"/>
                <w:bCs/>
                <w:szCs w:val="22"/>
                <w:lang w:eastAsia="en-US"/>
              </w:rPr>
              <w:t>. V</w:t>
            </w:r>
            <w:r w:rsidRPr="00DA3A2B">
              <w:rPr>
                <w:rFonts w:eastAsia="Calibri"/>
                <w:bCs/>
                <w:szCs w:val="22"/>
                <w:lang w:eastAsia="en-US"/>
              </w:rPr>
              <w:t>artoti tikslūs techniniai ir technologiniai terminai valstybine kalba, bendrauta laikantis darbo etikos ir kultūros principų.</w:t>
            </w:r>
          </w:p>
        </w:tc>
      </w:tr>
      <w:tr w:rsidR="00D644EC" w:rsidRPr="00DA3A2B" w:rsidTr="00422749">
        <w:trPr>
          <w:trHeight w:val="57"/>
          <w:jc w:val="center"/>
        </w:trPr>
        <w:tc>
          <w:tcPr>
            <w:tcW w:w="947" w:type="pct"/>
          </w:tcPr>
          <w:p w:rsidR="00D644EC" w:rsidRPr="00DA3A2B" w:rsidRDefault="00D644EC" w:rsidP="004B18DE">
            <w:pPr>
              <w:widowControl w:val="0"/>
            </w:pPr>
            <w:r w:rsidRPr="00DA3A2B">
              <w:t>Reikalavimai mokymui skirtiems metodiniams ir materialiesiems ištekliams</w:t>
            </w:r>
          </w:p>
        </w:tc>
        <w:tc>
          <w:tcPr>
            <w:tcW w:w="4053" w:type="pct"/>
            <w:gridSpan w:val="2"/>
          </w:tcPr>
          <w:p w:rsidR="00D644EC" w:rsidRDefault="00D644EC" w:rsidP="004B18DE">
            <w:pPr>
              <w:widowControl w:val="0"/>
              <w:jc w:val="both"/>
              <w:rPr>
                <w:rFonts w:eastAsia="Calibri"/>
                <w:i/>
              </w:rPr>
            </w:pPr>
            <w:r w:rsidRPr="00DA3A2B">
              <w:rPr>
                <w:rFonts w:eastAsia="Calibri"/>
                <w:i/>
              </w:rPr>
              <w:t>Mokymo(si) medžiaga:</w:t>
            </w:r>
          </w:p>
          <w:p w:rsidR="00D644EC" w:rsidRDefault="00D644EC" w:rsidP="004B18DE">
            <w:pPr>
              <w:widowControl w:val="0"/>
              <w:numPr>
                <w:ilvl w:val="0"/>
                <w:numId w:val="1"/>
              </w:numPr>
              <w:ind w:left="0" w:firstLine="0"/>
              <w:jc w:val="both"/>
              <w:rPr>
                <w:iCs/>
              </w:rPr>
            </w:pPr>
            <w:r w:rsidRPr="00DA3A2B">
              <w:rPr>
                <w:iCs/>
              </w:rPr>
              <w:t>Vadovėliai ir kita mokomoji medžiaga</w:t>
            </w:r>
          </w:p>
          <w:p w:rsidR="00D644EC" w:rsidRDefault="00D644EC" w:rsidP="004B18DE">
            <w:pPr>
              <w:widowControl w:val="0"/>
              <w:numPr>
                <w:ilvl w:val="0"/>
                <w:numId w:val="1"/>
              </w:numPr>
              <w:ind w:left="0" w:firstLine="0"/>
              <w:jc w:val="both"/>
              <w:rPr>
                <w:iCs/>
              </w:rPr>
            </w:pPr>
            <w:r w:rsidRPr="00DA3A2B">
              <w:rPr>
                <w:iCs/>
              </w:rPr>
              <w:t>Testas turimiems gebėjimams vertinti</w:t>
            </w:r>
          </w:p>
          <w:p w:rsidR="00D644EC" w:rsidRPr="00DA3A2B" w:rsidRDefault="00D644EC" w:rsidP="004B18DE">
            <w:pPr>
              <w:widowControl w:val="0"/>
              <w:numPr>
                <w:ilvl w:val="0"/>
                <w:numId w:val="1"/>
              </w:numPr>
              <w:ind w:left="0" w:firstLine="0"/>
              <w:jc w:val="both"/>
              <w:rPr>
                <w:rFonts w:eastAsia="Calibri"/>
                <w:i/>
              </w:rPr>
            </w:pPr>
            <w:r w:rsidRPr="00DA3A2B">
              <w:rPr>
                <w:iCs/>
              </w:rPr>
              <w:t>Avių laikymo, saugojimo ir gyvūnų gerovės užtikrinimo reikalavimai</w:t>
            </w:r>
          </w:p>
          <w:p w:rsidR="00D644EC" w:rsidRPr="00DA3A2B" w:rsidRDefault="00D644EC" w:rsidP="004B18DE">
            <w:pPr>
              <w:widowControl w:val="0"/>
              <w:jc w:val="both"/>
              <w:rPr>
                <w:rFonts w:eastAsia="Calibri"/>
                <w:i/>
              </w:rPr>
            </w:pPr>
            <w:r w:rsidRPr="00DA3A2B">
              <w:rPr>
                <w:rFonts w:eastAsia="Calibri"/>
                <w:i/>
              </w:rPr>
              <w:t>Mokymo(si) priemonės:</w:t>
            </w:r>
          </w:p>
          <w:p w:rsidR="00D644EC" w:rsidRDefault="00D644EC" w:rsidP="004B18DE">
            <w:pPr>
              <w:pStyle w:val="Betarp"/>
              <w:widowControl w:val="0"/>
              <w:numPr>
                <w:ilvl w:val="0"/>
                <w:numId w:val="1"/>
              </w:numPr>
              <w:ind w:left="0" w:firstLine="0"/>
              <w:jc w:val="both"/>
            </w:pPr>
            <w:r w:rsidRPr="00DA3A2B">
              <w:t>Techninės priemonės mokymo (si) medžiagai iliustruoti, vizualizuoti, pristatyti</w:t>
            </w:r>
          </w:p>
          <w:p w:rsidR="00D644EC" w:rsidRDefault="00D644EC" w:rsidP="004B18DE">
            <w:pPr>
              <w:pStyle w:val="Betarp"/>
              <w:widowControl w:val="0"/>
              <w:numPr>
                <w:ilvl w:val="0"/>
                <w:numId w:val="1"/>
              </w:numPr>
              <w:ind w:left="0" w:firstLine="0"/>
              <w:jc w:val="both"/>
            </w:pPr>
            <w:r w:rsidRPr="00DA3A2B">
              <w:t>Avies tešmens muliažas bei tešmens sandaros plakatai</w:t>
            </w:r>
          </w:p>
          <w:p w:rsidR="00D644EC" w:rsidRDefault="00D644EC" w:rsidP="004B18DE">
            <w:pPr>
              <w:pStyle w:val="Betarp"/>
              <w:widowControl w:val="0"/>
              <w:numPr>
                <w:ilvl w:val="0"/>
                <w:numId w:val="1"/>
              </w:numPr>
              <w:ind w:left="0" w:firstLine="0"/>
              <w:jc w:val="both"/>
            </w:pPr>
            <w:r w:rsidRPr="00DA3A2B">
              <w:t>Higienos ir sanitarijos priemonių pavyzdžiai</w:t>
            </w:r>
          </w:p>
          <w:p w:rsidR="00D644EC" w:rsidRDefault="00D644EC" w:rsidP="004B18DE">
            <w:pPr>
              <w:pStyle w:val="Betarp"/>
              <w:widowControl w:val="0"/>
              <w:numPr>
                <w:ilvl w:val="0"/>
                <w:numId w:val="1"/>
              </w:numPr>
              <w:ind w:left="0" w:firstLine="0"/>
              <w:jc w:val="both"/>
            </w:pPr>
            <w:r w:rsidRPr="00DA3A2B">
              <w:rPr>
                <w:rFonts w:eastAsia="Calibri"/>
                <w:lang w:eastAsia="en-US"/>
              </w:rPr>
              <w:t>Ūkinių gyvūnų higienos priemonės</w:t>
            </w:r>
          </w:p>
          <w:p w:rsidR="00D644EC" w:rsidRDefault="00D644EC" w:rsidP="004B18DE">
            <w:pPr>
              <w:pStyle w:val="Betarp"/>
              <w:widowControl w:val="0"/>
              <w:numPr>
                <w:ilvl w:val="0"/>
                <w:numId w:val="1"/>
              </w:numPr>
              <w:ind w:left="0" w:firstLine="0"/>
              <w:jc w:val="both"/>
            </w:pPr>
            <w:r w:rsidRPr="00DA3A2B">
              <w:t>Melžimo mašinos ir įrenginiai</w:t>
            </w:r>
          </w:p>
          <w:p w:rsidR="00F716AC" w:rsidRDefault="00D644EC" w:rsidP="004B18DE">
            <w:pPr>
              <w:pStyle w:val="Betarp"/>
              <w:widowControl w:val="0"/>
              <w:numPr>
                <w:ilvl w:val="0"/>
                <w:numId w:val="1"/>
              </w:numPr>
              <w:ind w:left="0" w:firstLine="0"/>
              <w:jc w:val="both"/>
              <w:rPr>
                <w:iCs/>
              </w:rPr>
            </w:pPr>
            <w:r w:rsidRPr="00DA3A2B">
              <w:rPr>
                <w:iCs/>
              </w:rPr>
              <w:t>Avių kirpimo įrankiai</w:t>
            </w:r>
          </w:p>
          <w:p w:rsidR="00D644EC" w:rsidRDefault="00D644EC" w:rsidP="004B18DE">
            <w:pPr>
              <w:widowControl w:val="0"/>
              <w:numPr>
                <w:ilvl w:val="0"/>
                <w:numId w:val="1"/>
              </w:numPr>
              <w:ind w:left="0" w:firstLine="0"/>
              <w:jc w:val="both"/>
              <w:rPr>
                <w:iCs/>
              </w:rPr>
            </w:pPr>
            <w:r w:rsidRPr="00DA3A2B">
              <w:rPr>
                <w:iCs/>
              </w:rPr>
              <w:t>Avių skerdimo instrumentai ir priemonės</w:t>
            </w:r>
          </w:p>
          <w:p w:rsidR="00D644EC" w:rsidRDefault="00D644EC" w:rsidP="004B18DE">
            <w:pPr>
              <w:widowControl w:val="0"/>
              <w:numPr>
                <w:ilvl w:val="0"/>
                <w:numId w:val="2"/>
              </w:numPr>
              <w:ind w:left="0" w:firstLine="0"/>
              <w:jc w:val="both"/>
              <w:rPr>
                <w:rFonts w:eastAsia="Calibri"/>
                <w:lang w:eastAsia="en-US"/>
              </w:rPr>
            </w:pPr>
            <w:r w:rsidRPr="00DA3A2B">
              <w:rPr>
                <w:rFonts w:eastAsia="Calibri"/>
                <w:iCs/>
                <w:lang w:eastAsia="en-US"/>
              </w:rPr>
              <w:t xml:space="preserve">Avių </w:t>
            </w:r>
            <w:r w:rsidRPr="00DA3A2B">
              <w:rPr>
                <w:rFonts w:eastAsia="Calibri"/>
                <w:lang w:eastAsia="en-US"/>
              </w:rPr>
              <w:t>higienos priemonės</w:t>
            </w:r>
          </w:p>
          <w:p w:rsidR="00D644EC" w:rsidRDefault="00D644EC" w:rsidP="004B18DE">
            <w:pPr>
              <w:widowControl w:val="0"/>
              <w:numPr>
                <w:ilvl w:val="0"/>
                <w:numId w:val="2"/>
              </w:numPr>
              <w:ind w:left="0" w:firstLine="0"/>
              <w:jc w:val="both"/>
              <w:rPr>
                <w:rFonts w:eastAsia="Calibri"/>
                <w:lang w:eastAsia="en-US"/>
              </w:rPr>
            </w:pPr>
            <w:r w:rsidRPr="00DA3A2B">
              <w:rPr>
                <w:rFonts w:eastAsia="Calibri"/>
                <w:lang w:eastAsia="en-US"/>
              </w:rPr>
              <w:t>Darbuotojų higienos priemonės</w:t>
            </w:r>
          </w:p>
          <w:p w:rsidR="00D644EC" w:rsidRPr="00DA3A2B" w:rsidRDefault="00D644EC" w:rsidP="004B18DE">
            <w:pPr>
              <w:widowControl w:val="0"/>
              <w:numPr>
                <w:ilvl w:val="0"/>
                <w:numId w:val="1"/>
              </w:numPr>
              <w:ind w:left="0" w:firstLine="0"/>
              <w:jc w:val="both"/>
            </w:pPr>
            <w:r w:rsidRPr="00DA3A2B">
              <w:rPr>
                <w:iCs/>
              </w:rPr>
              <w:t>Darbo drabužiai</w:t>
            </w:r>
            <w:r w:rsidRPr="00DA3A2B">
              <w:t>, apavas, asmeninės apsaugos priemonės</w:t>
            </w:r>
          </w:p>
        </w:tc>
      </w:tr>
      <w:tr w:rsidR="00D644EC" w:rsidRPr="00DA3A2B" w:rsidTr="00422749">
        <w:trPr>
          <w:trHeight w:val="57"/>
          <w:jc w:val="center"/>
        </w:trPr>
        <w:tc>
          <w:tcPr>
            <w:tcW w:w="947" w:type="pct"/>
          </w:tcPr>
          <w:p w:rsidR="00D644EC" w:rsidRPr="00DA3A2B" w:rsidRDefault="00D644EC" w:rsidP="004B18DE">
            <w:pPr>
              <w:widowControl w:val="0"/>
            </w:pPr>
            <w:r w:rsidRPr="00DA3A2B">
              <w:t>Reikalavimai teorinio ir praktinio mokymo vietai</w:t>
            </w:r>
          </w:p>
        </w:tc>
        <w:tc>
          <w:tcPr>
            <w:tcW w:w="4053" w:type="pct"/>
            <w:gridSpan w:val="2"/>
          </w:tcPr>
          <w:p w:rsidR="00D644EC" w:rsidRPr="00DA3A2B" w:rsidRDefault="00D644EC" w:rsidP="004B18DE">
            <w:pPr>
              <w:widowControl w:val="0"/>
              <w:jc w:val="both"/>
            </w:pPr>
            <w:r w:rsidRPr="00DA3A2B">
              <w:t>Klasė ar kita mokymui(si) pritaikyta patalpa su techninėmis priemonėmis (</w:t>
            </w:r>
            <w:r w:rsidRPr="00DA3A2B">
              <w:rPr>
                <w:noProof/>
              </w:rPr>
              <w:t xml:space="preserve">kompiuteriu, </w:t>
            </w:r>
            <w:r w:rsidRPr="00DA3A2B">
              <w:t>prieiga prie interneto, daugialypės terpės projektoriumi) mokymo(si) medžiagai pateikti.</w:t>
            </w:r>
          </w:p>
          <w:p w:rsidR="00D644EC" w:rsidRPr="00DA3A2B" w:rsidRDefault="00D644EC" w:rsidP="004B18DE">
            <w:pPr>
              <w:widowControl w:val="0"/>
              <w:autoSpaceDE w:val="0"/>
              <w:autoSpaceDN w:val="0"/>
              <w:adjustRightInd w:val="0"/>
              <w:jc w:val="both"/>
              <w:rPr>
                <w:rFonts w:eastAsia="Calibri"/>
                <w:lang w:eastAsia="en-US"/>
              </w:rPr>
            </w:pPr>
            <w:r w:rsidRPr="00DA3A2B">
              <w:rPr>
                <w:rFonts w:eastAsia="Calibri"/>
                <w:lang w:eastAsia="en-US"/>
              </w:rPr>
              <w:lastRenderedPageBreak/>
              <w:t>Praktinio mokymo klasė (patalpa), ap</w:t>
            </w:r>
            <w:r>
              <w:rPr>
                <w:rFonts w:eastAsia="Calibri"/>
                <w:lang w:eastAsia="en-US"/>
              </w:rPr>
              <w:t>rūpinta šėrimo, vandens tiekimo</w:t>
            </w:r>
            <w:r w:rsidRPr="00DA3A2B">
              <w:rPr>
                <w:rFonts w:eastAsia="Calibri"/>
                <w:lang w:eastAsia="en-US"/>
              </w:rPr>
              <w:t xml:space="preserve"> įrenginiais, žemės ūkio technika.</w:t>
            </w:r>
            <w:r w:rsidR="006F329A">
              <w:rPr>
                <w:rFonts w:eastAsia="Calibri"/>
                <w:lang w:eastAsia="en-US"/>
              </w:rPr>
              <w:t xml:space="preserve"> </w:t>
            </w:r>
            <w:r w:rsidRPr="00DA3A2B">
              <w:rPr>
                <w:rFonts w:eastAsia="Calibri"/>
                <w:lang w:eastAsia="en-US"/>
              </w:rPr>
              <w:t>Avių ūkis.</w:t>
            </w:r>
          </w:p>
        </w:tc>
      </w:tr>
      <w:tr w:rsidR="00D644EC" w:rsidRPr="00DA3A2B" w:rsidTr="00422749">
        <w:trPr>
          <w:trHeight w:val="57"/>
          <w:jc w:val="center"/>
        </w:trPr>
        <w:tc>
          <w:tcPr>
            <w:tcW w:w="947" w:type="pct"/>
          </w:tcPr>
          <w:p w:rsidR="00D644EC" w:rsidRPr="00DA3A2B" w:rsidRDefault="00D644EC" w:rsidP="004B18DE">
            <w:pPr>
              <w:widowControl w:val="0"/>
            </w:pPr>
            <w:r w:rsidRPr="00DA3A2B">
              <w:t>Reikalavimai mokytojų dalykiniam pasirengimui (dalykinei kvalifikacijai)</w:t>
            </w:r>
          </w:p>
        </w:tc>
        <w:tc>
          <w:tcPr>
            <w:tcW w:w="4053" w:type="pct"/>
            <w:gridSpan w:val="2"/>
          </w:tcPr>
          <w:p w:rsidR="00D644EC" w:rsidRPr="00DA3A2B" w:rsidRDefault="00D644EC" w:rsidP="004B18DE">
            <w:pPr>
              <w:widowControl w:val="0"/>
              <w:jc w:val="both"/>
            </w:pPr>
            <w:r w:rsidRPr="00DA3A2B">
              <w:t>Modulį gali vesti mokytojas, turintis:</w:t>
            </w:r>
          </w:p>
          <w:p w:rsidR="00D644EC" w:rsidRPr="00DA3A2B" w:rsidRDefault="00D644EC" w:rsidP="004B18DE">
            <w:pPr>
              <w:widowControl w:val="0"/>
              <w:jc w:val="both"/>
            </w:pPr>
            <w:r w:rsidRPr="00DA3A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44EC" w:rsidRPr="00DA3A2B" w:rsidRDefault="00D644EC" w:rsidP="004B18DE">
            <w:pPr>
              <w:widowControl w:val="0"/>
              <w:jc w:val="both"/>
              <w:rPr>
                <w:i/>
                <w:iCs/>
              </w:rPr>
            </w:pPr>
            <w:r w:rsidRPr="00DA3A2B">
              <w:t xml:space="preserve">2) </w:t>
            </w:r>
            <w:r w:rsidRPr="00DA3A2B">
              <w:rPr>
                <w:bCs/>
                <w:lang w:eastAsia="en-US"/>
              </w:rPr>
              <w:t>gyvulininkystės</w:t>
            </w:r>
            <w:r w:rsidRPr="00DA3A2B">
              <w:t xml:space="preserve"> studijų krypties ar lygiavertį išsilavinimą arba vidurinį išsilavinimą ir žemės ūkio /</w:t>
            </w:r>
            <w:proofErr w:type="spellStart"/>
            <w:r w:rsidRPr="00DA3A2B">
              <w:t>agroverslo</w:t>
            </w:r>
            <w:proofErr w:type="spellEnd"/>
            <w:r w:rsidRPr="00DA3A2B">
              <w:t xml:space="preserve"> darbuotojo ar lygiavertę kvalifikaciją, ne mažesnę kaip 3 metų žemės ūkio darbų profesinės veiklos patirtį </w:t>
            </w:r>
            <w:r w:rsidRPr="00DA3A2B">
              <w:rPr>
                <w:bCs/>
                <w:lang w:eastAsia="en-US"/>
              </w:rPr>
              <w:t xml:space="preserve">ir pedagoginių ir psichologinių žinių kurso </w:t>
            </w:r>
            <w:r w:rsidRPr="00DA3A2B">
              <w:t>baigimo pažymėjimą.</w:t>
            </w:r>
          </w:p>
        </w:tc>
      </w:tr>
    </w:tbl>
    <w:p w:rsidR="001C4EA4" w:rsidRDefault="001C4EA4" w:rsidP="004B18DE">
      <w:pPr>
        <w:widowControl w:val="0"/>
      </w:pPr>
    </w:p>
    <w:p w:rsidR="00642E6C" w:rsidRPr="00FE75D4" w:rsidRDefault="00642E6C" w:rsidP="00642E6C">
      <w:pPr>
        <w:widowControl w:val="0"/>
      </w:pPr>
    </w:p>
    <w:p w:rsidR="00642E6C" w:rsidRPr="00FE75D4" w:rsidRDefault="00642E6C" w:rsidP="00642E6C">
      <w:pPr>
        <w:widowControl w:val="0"/>
        <w:rPr>
          <w:b/>
        </w:rPr>
      </w:pPr>
      <w:r w:rsidRPr="00FE75D4">
        <w:rPr>
          <w:b/>
        </w:rPr>
        <w:t>Modulio pavadinimas – „</w:t>
      </w:r>
      <w:r w:rsidRPr="00FE75D4">
        <w:rPr>
          <w:b/>
          <w:iCs/>
        </w:rPr>
        <w:t>TR2 kategorijos traktorių vairavimas</w:t>
      </w:r>
      <w:r w:rsidRPr="00FE75D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2E6C" w:rsidRPr="00FE75D4" w:rsidTr="00743740">
        <w:trPr>
          <w:trHeight w:val="57"/>
          <w:jc w:val="center"/>
        </w:trPr>
        <w:tc>
          <w:tcPr>
            <w:tcW w:w="947" w:type="pct"/>
          </w:tcPr>
          <w:p w:rsidR="00642E6C" w:rsidRPr="00FE75D4" w:rsidRDefault="00642E6C" w:rsidP="00743740">
            <w:pPr>
              <w:pStyle w:val="Betarp"/>
              <w:widowControl w:val="0"/>
            </w:pPr>
            <w:r w:rsidRPr="00FE75D4">
              <w:t>Valstybinis kodas</w:t>
            </w:r>
          </w:p>
        </w:tc>
        <w:tc>
          <w:tcPr>
            <w:tcW w:w="4053" w:type="pct"/>
            <w:gridSpan w:val="2"/>
          </w:tcPr>
          <w:p w:rsidR="00642E6C" w:rsidRPr="00FE75D4" w:rsidRDefault="00642E6C" w:rsidP="00743740">
            <w:pPr>
              <w:pStyle w:val="Betarp"/>
              <w:widowControl w:val="0"/>
            </w:pPr>
            <w:r w:rsidRPr="00FE75D4">
              <w:t>308111131</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Modulio LTKS lygis</w:t>
            </w:r>
          </w:p>
        </w:tc>
        <w:tc>
          <w:tcPr>
            <w:tcW w:w="4053" w:type="pct"/>
            <w:gridSpan w:val="2"/>
          </w:tcPr>
          <w:p w:rsidR="00642E6C" w:rsidRPr="00FE75D4" w:rsidRDefault="00642E6C" w:rsidP="00743740">
            <w:pPr>
              <w:pStyle w:val="Betarp"/>
              <w:widowControl w:val="0"/>
            </w:pPr>
            <w:r w:rsidRPr="00FE75D4">
              <w:t>III</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Apimtis mokymosi kreditais</w:t>
            </w:r>
          </w:p>
        </w:tc>
        <w:tc>
          <w:tcPr>
            <w:tcW w:w="4053" w:type="pct"/>
            <w:gridSpan w:val="2"/>
          </w:tcPr>
          <w:p w:rsidR="00642E6C" w:rsidRPr="00FE75D4" w:rsidRDefault="00642E6C" w:rsidP="00743740">
            <w:pPr>
              <w:pStyle w:val="Betarp"/>
              <w:widowControl w:val="0"/>
            </w:pPr>
            <w:r w:rsidRPr="00FE75D4">
              <w:t>5</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Asmens pasirengimo mokytis modulyje reikalavimai</w:t>
            </w:r>
          </w:p>
        </w:tc>
        <w:tc>
          <w:tcPr>
            <w:tcW w:w="4053" w:type="pct"/>
            <w:gridSpan w:val="2"/>
          </w:tcPr>
          <w:p w:rsidR="00642E6C" w:rsidRPr="00FE75D4" w:rsidRDefault="00642E6C" w:rsidP="00743740">
            <w:pPr>
              <w:pStyle w:val="Betarp"/>
              <w:widowControl w:val="0"/>
              <w:jc w:val="both"/>
              <w:rPr>
                <w:i/>
              </w:rPr>
            </w:pPr>
            <w:r w:rsidRPr="00FE75D4">
              <w:rPr>
                <w:i/>
              </w:rPr>
              <w:t>Baigtas šis modulis:</w:t>
            </w:r>
          </w:p>
          <w:p w:rsidR="00642E6C" w:rsidRPr="00FE75D4" w:rsidRDefault="00642E6C" w:rsidP="00743740">
            <w:pPr>
              <w:pStyle w:val="Betarp"/>
              <w:widowControl w:val="0"/>
            </w:pPr>
            <w:r w:rsidRPr="00FE75D4">
              <w:t>TR1 kategorijos traktorių vairavimas</w:t>
            </w:r>
          </w:p>
        </w:tc>
      </w:tr>
      <w:tr w:rsidR="00642E6C" w:rsidRPr="00FE75D4" w:rsidTr="00743740">
        <w:trPr>
          <w:trHeight w:val="57"/>
          <w:jc w:val="center"/>
        </w:trPr>
        <w:tc>
          <w:tcPr>
            <w:tcW w:w="947" w:type="pct"/>
            <w:shd w:val="clear" w:color="auto" w:fill="F2F2F2"/>
          </w:tcPr>
          <w:p w:rsidR="00642E6C" w:rsidRPr="00FE75D4" w:rsidRDefault="00642E6C" w:rsidP="00743740">
            <w:pPr>
              <w:pStyle w:val="Betarp"/>
              <w:widowControl w:val="0"/>
              <w:rPr>
                <w:bCs/>
                <w:iCs/>
              </w:rPr>
            </w:pPr>
            <w:r w:rsidRPr="00FE75D4">
              <w:t>Kompetencijos</w:t>
            </w:r>
          </w:p>
        </w:tc>
        <w:tc>
          <w:tcPr>
            <w:tcW w:w="1129" w:type="pct"/>
            <w:shd w:val="clear" w:color="auto" w:fill="F2F2F2"/>
          </w:tcPr>
          <w:p w:rsidR="00642E6C" w:rsidRPr="00FE75D4" w:rsidRDefault="00642E6C" w:rsidP="00743740">
            <w:pPr>
              <w:pStyle w:val="Betarp"/>
              <w:widowControl w:val="0"/>
              <w:rPr>
                <w:bCs/>
                <w:iCs/>
              </w:rPr>
            </w:pPr>
            <w:r w:rsidRPr="00FE75D4">
              <w:rPr>
                <w:bCs/>
                <w:iCs/>
              </w:rPr>
              <w:t>Mokymosi rezultatai</w:t>
            </w:r>
          </w:p>
        </w:tc>
        <w:tc>
          <w:tcPr>
            <w:tcW w:w="2924" w:type="pct"/>
            <w:shd w:val="clear" w:color="auto" w:fill="F2F2F2"/>
          </w:tcPr>
          <w:p w:rsidR="00642E6C" w:rsidRPr="00FE75D4" w:rsidRDefault="00642E6C" w:rsidP="00743740">
            <w:pPr>
              <w:pStyle w:val="Betarp"/>
              <w:widowControl w:val="0"/>
              <w:rPr>
                <w:bCs/>
                <w:iCs/>
              </w:rPr>
            </w:pPr>
            <w:r w:rsidRPr="00FE75D4">
              <w:rPr>
                <w:bCs/>
                <w:iCs/>
              </w:rPr>
              <w:t>Rekomenduojamas turinys mokymosi rezultatams pasiekti</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1. Valdyti TR2 kategorijos traktorius.</w:t>
            </w:r>
          </w:p>
        </w:tc>
        <w:tc>
          <w:tcPr>
            <w:tcW w:w="1129" w:type="pct"/>
          </w:tcPr>
          <w:p w:rsidR="00642E6C" w:rsidRPr="00FE75D4" w:rsidRDefault="00642E6C" w:rsidP="00743740">
            <w:pPr>
              <w:pStyle w:val="Betarp"/>
              <w:widowControl w:val="0"/>
            </w:pPr>
            <w:r w:rsidRPr="00FE75D4">
              <w:t xml:space="preserve">1.1. </w:t>
            </w:r>
            <w:r w:rsidRPr="00FE75D4">
              <w:rPr>
                <w:lang w:eastAsia="en-US"/>
              </w:rPr>
              <w:t xml:space="preserve">Apibūdinti </w:t>
            </w:r>
            <w:r w:rsidRPr="00FE75D4">
              <w:t xml:space="preserve">TR2 kategorijos (60 kW galios ir daugiau) </w:t>
            </w:r>
            <w:r w:rsidRPr="00FE75D4">
              <w:rPr>
                <w:lang w:eastAsia="en-US"/>
              </w:rPr>
              <w:t>traktorių konstrukcijas ir veikimo principus,</w:t>
            </w:r>
            <w:r w:rsidRPr="00FE75D4">
              <w:t xml:space="preserve"> mechanizmų montavimo ant TR2 kategorijos traktorių (krautuvų, ekskavatorių, buldozerių ir kt.) principus</w:t>
            </w:r>
            <w:r w:rsidRPr="00FE75D4">
              <w:rPr>
                <w:lang w:eastAsia="en-US"/>
              </w:rPr>
              <w:t>.</w:t>
            </w:r>
          </w:p>
        </w:tc>
        <w:tc>
          <w:tcPr>
            <w:tcW w:w="2924" w:type="pct"/>
          </w:tcPr>
          <w:p w:rsidR="00642E6C" w:rsidRPr="00FE75D4" w:rsidRDefault="00642E6C" w:rsidP="00743740">
            <w:pPr>
              <w:widowControl w:val="0"/>
              <w:rPr>
                <w:rFonts w:eastAsia="Calibri"/>
              </w:rPr>
            </w:pPr>
            <w:r w:rsidRPr="00FE75D4">
              <w:rPr>
                <w:b/>
              </w:rPr>
              <w:t>Tema.</w:t>
            </w:r>
            <w:r w:rsidRPr="00FE75D4">
              <w:t xml:space="preserve"> </w:t>
            </w:r>
            <w:r w:rsidRPr="00FE75D4">
              <w:rPr>
                <w:b/>
                <w:bCs/>
                <w:i/>
              </w:rPr>
              <w:t>Traktorių 60 kW ir daugiau variklio galios konstrukcija, veikimas</w:t>
            </w:r>
          </w:p>
          <w:p w:rsidR="00642E6C" w:rsidRPr="00FE75D4" w:rsidRDefault="00642E6C" w:rsidP="00642E6C">
            <w:pPr>
              <w:pStyle w:val="Betarp"/>
              <w:widowControl w:val="0"/>
              <w:numPr>
                <w:ilvl w:val="0"/>
                <w:numId w:val="5"/>
              </w:numPr>
              <w:ind w:left="0" w:firstLine="0"/>
              <w:rPr>
                <w:rFonts w:eastAsia="Calibri"/>
                <w:lang w:eastAsia="en-US"/>
              </w:rPr>
            </w:pPr>
            <w:r w:rsidRPr="00FE75D4">
              <w:t xml:space="preserve">Traktorių </w:t>
            </w:r>
            <w:r w:rsidRPr="00FE75D4">
              <w:rPr>
                <w:rFonts w:eastAsia="Calibri"/>
                <w:lang w:eastAsia="en-US"/>
              </w:rPr>
              <w:t>60 kW ir daugiau variklio galios techninės charakteristikos, klasifikacija</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Variklių mechanizmai ir sistemos</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Elektros ir elektronikos įrenginiai</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Transmisija</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Važiuoklė ir valdymo įrenginiai</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Darbiniai ir hidraulikos įrenginiai</w:t>
            </w:r>
          </w:p>
          <w:p w:rsidR="00642E6C" w:rsidRPr="00FE75D4" w:rsidRDefault="00642E6C" w:rsidP="00743740">
            <w:pPr>
              <w:pStyle w:val="Betarp"/>
              <w:widowControl w:val="0"/>
              <w:rPr>
                <w:b/>
                <w:i/>
              </w:rPr>
            </w:pPr>
            <w:r w:rsidRPr="00FE75D4">
              <w:rPr>
                <w:b/>
              </w:rPr>
              <w:t xml:space="preserve">Tema. </w:t>
            </w:r>
            <w:r w:rsidRPr="00FE75D4">
              <w:rPr>
                <w:b/>
                <w:i/>
              </w:rPr>
              <w:t>Mechanizmų montavimo ant TR2 kategorijos traktorių (krautuvų, ekskavatorių, buldozerių ir kt.) principai</w:t>
            </w:r>
          </w:p>
          <w:p w:rsidR="00642E6C" w:rsidRPr="00FE75D4" w:rsidRDefault="00642E6C" w:rsidP="00743740">
            <w:pPr>
              <w:pStyle w:val="Betarp"/>
              <w:widowControl w:val="0"/>
              <w:numPr>
                <w:ilvl w:val="0"/>
                <w:numId w:val="1"/>
              </w:numPr>
              <w:ind w:left="0" w:firstLine="0"/>
            </w:pPr>
            <w:r w:rsidRPr="00FE75D4">
              <w:t>Krautuvų montavimo ant TR2 kategorijos traktorių principai</w:t>
            </w:r>
          </w:p>
          <w:p w:rsidR="00642E6C" w:rsidRPr="00FE75D4" w:rsidRDefault="00642E6C" w:rsidP="00743740">
            <w:pPr>
              <w:pStyle w:val="Betarp"/>
              <w:widowControl w:val="0"/>
              <w:numPr>
                <w:ilvl w:val="0"/>
                <w:numId w:val="1"/>
              </w:numPr>
              <w:ind w:left="0" w:firstLine="0"/>
            </w:pPr>
            <w:r w:rsidRPr="00FE75D4">
              <w:t>Ekskavatorių montavimo ant TR2 kategorijos traktorių principai</w:t>
            </w:r>
          </w:p>
          <w:p w:rsidR="00642E6C" w:rsidRPr="00FE75D4" w:rsidRDefault="00642E6C" w:rsidP="00743740">
            <w:pPr>
              <w:pStyle w:val="Betarp"/>
              <w:widowControl w:val="0"/>
              <w:numPr>
                <w:ilvl w:val="0"/>
                <w:numId w:val="1"/>
              </w:numPr>
              <w:ind w:left="0" w:firstLine="0"/>
            </w:pPr>
            <w:r w:rsidRPr="00FE75D4">
              <w:t>Buldozerių montavimo ant TR2 kategorijos traktorių principai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1.2. Išmanyti darbuotojų saugos ir sveikatos bei aplinkosaugos reikalavimus, taikomus valdant TR2 kategorijos traktorius, jų </w:t>
            </w:r>
            <w:r w:rsidRPr="00FE75D4">
              <w:lastRenderedPageBreak/>
              <w:t>junginius su priekabomis ir žemės ūkio mašinas</w:t>
            </w:r>
            <w:r w:rsidRPr="00FE75D4">
              <w:rPr>
                <w:lang w:eastAsia="en-US"/>
              </w:rPr>
              <w:t>.</w:t>
            </w:r>
          </w:p>
        </w:tc>
        <w:tc>
          <w:tcPr>
            <w:tcW w:w="2924" w:type="pct"/>
          </w:tcPr>
          <w:p w:rsidR="00642E6C" w:rsidRPr="00FE75D4" w:rsidRDefault="00642E6C" w:rsidP="00743740">
            <w:pPr>
              <w:widowControl w:val="0"/>
              <w:rPr>
                <w:rFonts w:eastAsia="Calibri"/>
                <w:szCs w:val="22"/>
                <w:lang w:eastAsia="en-US"/>
              </w:rPr>
            </w:pPr>
            <w:r w:rsidRPr="00FE75D4">
              <w:rPr>
                <w:b/>
              </w:rPr>
              <w:lastRenderedPageBreak/>
              <w:t>Tema.</w:t>
            </w:r>
            <w:r w:rsidRPr="00FE75D4">
              <w:t xml:space="preserve"> </w:t>
            </w:r>
            <w:r w:rsidRPr="00FE75D4">
              <w:rPr>
                <w:rFonts w:eastAsia="Calibri"/>
                <w:b/>
                <w:i/>
                <w:szCs w:val="22"/>
                <w:lang w:eastAsia="en-US"/>
              </w:rPr>
              <w:t>Darbuotojų saugos ir sveikatos reikalavimai</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Teisės aktai, kurie reglamentuoja darbo santykius, aplinkosaugos ir darbuotojų atsakomybės klausimus</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 xml:space="preserve">Darbuotojų saugos ir sveikatos reikalavimai dirbant su TR2 kategorijos traktoriais ir </w:t>
            </w:r>
            <w:r w:rsidRPr="00FE75D4">
              <w:rPr>
                <w:rFonts w:eastAsia="Calibri"/>
                <w:lang w:eastAsia="en-US"/>
              </w:rPr>
              <w:lastRenderedPageBreak/>
              <w:t>žemės ūkio mašinomis ir junginiais su priekabomis</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szCs w:val="22"/>
                <w:lang w:eastAsia="en-US"/>
              </w:rPr>
              <w:t>Asmeninės apsaugos priemonės</w:t>
            </w:r>
          </w:p>
          <w:p w:rsidR="00642E6C" w:rsidRPr="00FE75D4" w:rsidRDefault="00642E6C" w:rsidP="00642E6C">
            <w:pPr>
              <w:pStyle w:val="Betarp"/>
              <w:widowControl w:val="0"/>
              <w:numPr>
                <w:ilvl w:val="0"/>
                <w:numId w:val="5"/>
              </w:numPr>
              <w:ind w:left="0" w:firstLine="0"/>
              <w:rPr>
                <w:rFonts w:eastAsia="Calibri"/>
                <w:lang w:eastAsia="en-US"/>
              </w:rPr>
            </w:pPr>
            <w:r w:rsidRPr="00FE75D4">
              <w:rPr>
                <w:rFonts w:eastAsia="Calibri"/>
                <w:lang w:eastAsia="en-US"/>
              </w:rPr>
              <w:t>Gesintuvų ir gesinimo priemonių naudojimas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lang w:eastAsia="en-US"/>
              </w:rPr>
              <w:t>Pirmoji pagalba</w:t>
            </w:r>
            <w:r w:rsidRPr="00FE75D4">
              <w:rPr>
                <w:lang w:eastAsia="en-US"/>
              </w:rPr>
              <w:t xml:space="preserve"> susižeidus, patyrus kitus poveikius</w:t>
            </w:r>
          </w:p>
          <w:p w:rsidR="00642E6C" w:rsidRPr="00FE75D4" w:rsidRDefault="00642E6C" w:rsidP="00743740">
            <w:pPr>
              <w:pStyle w:val="Betarp"/>
              <w:widowControl w:val="0"/>
              <w:rPr>
                <w:b/>
                <w:i/>
              </w:rPr>
            </w:pPr>
            <w:r w:rsidRPr="00FE75D4">
              <w:rPr>
                <w:b/>
              </w:rPr>
              <w:t>Tema.</w:t>
            </w:r>
            <w:r w:rsidRPr="00FE75D4">
              <w:t xml:space="preserve"> </w:t>
            </w:r>
            <w:r w:rsidRPr="00FE75D4">
              <w:rPr>
                <w:b/>
                <w:i/>
              </w:rPr>
              <w:t>Saugus transportavimas ir transporto priemonės naudojimas</w:t>
            </w:r>
          </w:p>
          <w:p w:rsidR="00642E6C" w:rsidRPr="00FE75D4" w:rsidRDefault="00642E6C" w:rsidP="00642E6C">
            <w:pPr>
              <w:pStyle w:val="Betarp"/>
              <w:widowControl w:val="0"/>
              <w:numPr>
                <w:ilvl w:val="0"/>
                <w:numId w:val="6"/>
              </w:numPr>
              <w:ind w:left="0" w:firstLine="0"/>
            </w:pPr>
            <w:r w:rsidRPr="00FE75D4">
              <w:t>Saugus traktorių naudojimas</w:t>
            </w:r>
          </w:p>
          <w:p w:rsidR="00642E6C" w:rsidRPr="00FE75D4" w:rsidRDefault="00642E6C" w:rsidP="00743740">
            <w:pPr>
              <w:pStyle w:val="Betarp"/>
              <w:widowControl w:val="0"/>
              <w:numPr>
                <w:ilvl w:val="0"/>
                <w:numId w:val="1"/>
              </w:numPr>
              <w:ind w:left="0" w:firstLine="0"/>
            </w:pPr>
            <w:r w:rsidRPr="00FE75D4">
              <w:t>Kasdieninė patikra, atliekama prieš pradedant dirbti su traktoriumi</w:t>
            </w:r>
          </w:p>
          <w:p w:rsidR="00642E6C" w:rsidRPr="00FE75D4" w:rsidRDefault="00642E6C" w:rsidP="00743740">
            <w:pPr>
              <w:pStyle w:val="Betarp"/>
              <w:widowControl w:val="0"/>
              <w:numPr>
                <w:ilvl w:val="0"/>
                <w:numId w:val="1"/>
              </w:numPr>
              <w:ind w:left="0" w:firstLine="0"/>
            </w:pPr>
            <w:r w:rsidRPr="00FE75D4">
              <w:t>Pakrovimas ir iškrovimas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1.3. </w:t>
            </w:r>
            <w:r w:rsidRPr="00FE75D4">
              <w:rPr>
                <w:lang w:eastAsia="en-US"/>
              </w:rPr>
              <w:t>Apibūdinti žemės ūkio mašinų konstrukcijas, veikimo ypatumus.</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t xml:space="preserve">Tema. </w:t>
            </w:r>
            <w:r w:rsidRPr="00FE75D4">
              <w:rPr>
                <w:rFonts w:eastAsia="Calibri"/>
                <w:b/>
                <w:i/>
                <w:szCs w:val="22"/>
                <w:lang w:eastAsia="en-US"/>
              </w:rPr>
              <w:t>Žemės ūkio mašinų konstrukcijos</w:t>
            </w:r>
          </w:p>
          <w:p w:rsidR="00642E6C" w:rsidRPr="00FE75D4" w:rsidRDefault="00642E6C" w:rsidP="00743740">
            <w:pPr>
              <w:pStyle w:val="Betarp"/>
              <w:widowControl w:val="0"/>
              <w:numPr>
                <w:ilvl w:val="0"/>
                <w:numId w:val="1"/>
              </w:numPr>
              <w:ind w:left="0" w:firstLine="0"/>
            </w:pPr>
            <w:r w:rsidRPr="00FE75D4">
              <w:t>Dirvos dirbimo, tręšimo, sėjamųjų ir sodinamųjų, pasėlių ir augalų priežiūros mašinų, žolinių pašarų ruošimo mašinų konstrukcija agregatuose su TR2 kategorijos traktoriais</w:t>
            </w:r>
          </w:p>
          <w:p w:rsidR="00642E6C" w:rsidRPr="00FE75D4" w:rsidRDefault="00642E6C" w:rsidP="00743740">
            <w:pPr>
              <w:pStyle w:val="Betarp"/>
              <w:widowControl w:val="0"/>
              <w:numPr>
                <w:ilvl w:val="0"/>
                <w:numId w:val="1"/>
              </w:numPr>
              <w:ind w:left="0" w:firstLine="0"/>
            </w:pPr>
            <w:r w:rsidRPr="00FE75D4">
              <w:t>Bulvių, cukrinių runkelių, linų derliaus nuėmimo ir apdorojimo mašinų konstrukcija agregatuose su TR2 kategorijos traktoriais</w:t>
            </w:r>
          </w:p>
          <w:p w:rsidR="00642E6C" w:rsidRPr="00FE75D4" w:rsidRDefault="00642E6C" w:rsidP="00743740">
            <w:pPr>
              <w:pStyle w:val="Betarp"/>
              <w:widowControl w:val="0"/>
              <w:rPr>
                <w:rFonts w:eastAsia="Calibri"/>
                <w:lang w:eastAsia="en-US"/>
              </w:rPr>
            </w:pPr>
            <w:r w:rsidRPr="00FE75D4">
              <w:rPr>
                <w:rFonts w:eastAsia="Calibri"/>
                <w:b/>
                <w:lang w:eastAsia="en-US"/>
              </w:rPr>
              <w:t>Tema.</w:t>
            </w:r>
            <w:r w:rsidRPr="00FE75D4">
              <w:rPr>
                <w:rFonts w:eastAsia="Calibri"/>
                <w:lang w:eastAsia="en-US"/>
              </w:rPr>
              <w:t xml:space="preserve"> </w:t>
            </w:r>
            <w:r w:rsidRPr="00FE75D4">
              <w:rPr>
                <w:rFonts w:eastAsia="Calibri"/>
                <w:b/>
                <w:i/>
                <w:lang w:eastAsia="en-US"/>
              </w:rPr>
              <w:t>Žemės ūkio mašinų veikimo ypatumai</w:t>
            </w:r>
          </w:p>
          <w:p w:rsidR="00642E6C" w:rsidRPr="00FE75D4" w:rsidRDefault="00642E6C" w:rsidP="00743740">
            <w:pPr>
              <w:pStyle w:val="Betarp"/>
              <w:widowControl w:val="0"/>
              <w:numPr>
                <w:ilvl w:val="0"/>
                <w:numId w:val="1"/>
              </w:numPr>
              <w:ind w:left="0" w:firstLine="0"/>
            </w:pPr>
            <w:r w:rsidRPr="00FE75D4">
              <w:t>Dirvos dirbimo, tręšimo, sėjamųjų ir sodinamųjų, pasėlių ir augalų priežiūros mašinų, žolinių pašarų ruošimo mašinų veikimo ypatumai agregatuose su TR2 kategorijos traktoriais</w:t>
            </w:r>
          </w:p>
          <w:p w:rsidR="00642E6C" w:rsidRPr="00FE75D4" w:rsidRDefault="00642E6C" w:rsidP="00743740">
            <w:pPr>
              <w:pStyle w:val="Betarp"/>
              <w:widowControl w:val="0"/>
              <w:numPr>
                <w:ilvl w:val="0"/>
                <w:numId w:val="1"/>
              </w:numPr>
              <w:ind w:left="0" w:firstLine="0"/>
            </w:pPr>
            <w:r w:rsidRPr="00FE75D4">
              <w:t xml:space="preserve">Bulvių, cukrinių runkelių, linų derliaus nuėmimo ir apdorojimo mašinų veikimo ypatumai agregatuose su </w:t>
            </w:r>
            <w:proofErr w:type="spellStart"/>
            <w:r w:rsidRPr="00FE75D4">
              <w:t>TR</w:t>
            </w:r>
            <w:proofErr w:type="spellEnd"/>
            <w:r w:rsidRPr="00FE75D4">
              <w:t xml:space="preserve"> 2 kategorijos traktoriais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1.4. </w:t>
            </w:r>
            <w:r w:rsidRPr="00FE75D4">
              <w:rPr>
                <w:lang w:eastAsia="en-US"/>
              </w:rPr>
              <w:t>Apibūdinti pavojingų krovinių vežimo bendruosius reikalavimus, priekabas, skirtas pavojingiems kroviniams vežti, jų mazgų konstrukcijas ir veikimo ypatumus.</w:t>
            </w:r>
          </w:p>
        </w:tc>
        <w:tc>
          <w:tcPr>
            <w:tcW w:w="2924" w:type="pct"/>
          </w:tcPr>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b/>
                <w:i/>
                <w:lang w:eastAsia="en-US"/>
              </w:rPr>
              <w:t xml:space="preserve"> Pavojingų krovinių vežimo bendrieji reikalavimai</w:t>
            </w:r>
          </w:p>
          <w:p w:rsidR="00642E6C" w:rsidRPr="00FE75D4" w:rsidRDefault="00642E6C" w:rsidP="00743740">
            <w:pPr>
              <w:pStyle w:val="Betarp"/>
              <w:widowControl w:val="0"/>
              <w:numPr>
                <w:ilvl w:val="0"/>
                <w:numId w:val="1"/>
              </w:numPr>
              <w:ind w:left="0" w:firstLine="0"/>
            </w:pPr>
            <w:r w:rsidRPr="00FE75D4">
              <w:t>Pavojingų krovinių vežimo bendrosios nuostatos, vežamų pavojingų krovinių reikalavimai transporto priemonėms</w:t>
            </w:r>
          </w:p>
          <w:p w:rsidR="00642E6C" w:rsidRPr="00FE75D4" w:rsidRDefault="00642E6C" w:rsidP="00743740">
            <w:pPr>
              <w:pStyle w:val="Betarp"/>
              <w:widowControl w:val="0"/>
              <w:numPr>
                <w:ilvl w:val="0"/>
                <w:numId w:val="1"/>
              </w:numPr>
              <w:ind w:left="0" w:firstLine="0"/>
              <w:rPr>
                <w:rFonts w:eastAsia="Calibri"/>
                <w:lang w:eastAsia="en-US"/>
              </w:rPr>
            </w:pPr>
            <w:r w:rsidRPr="00FE75D4">
              <w:t>Pavojingų</w:t>
            </w:r>
            <w:r w:rsidRPr="00FE75D4">
              <w:rPr>
                <w:rFonts w:eastAsia="Calibri"/>
                <w:lang w:eastAsia="en-US"/>
              </w:rPr>
              <w:t xml:space="preserve"> krovinių ženklinimo, krovimo, tvarkymo ir vežimo reikalavimai</w:t>
            </w:r>
          </w:p>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lang w:eastAsia="en-US"/>
              </w:rPr>
              <w:t xml:space="preserve"> </w:t>
            </w:r>
            <w:r w:rsidRPr="00FE75D4">
              <w:rPr>
                <w:rFonts w:eastAsia="Calibri"/>
                <w:b/>
                <w:i/>
                <w:lang w:eastAsia="en-US"/>
              </w:rPr>
              <w:t>Traktorinių transporto priemonių konstrukcijos, veikimo ypatumai</w:t>
            </w:r>
          </w:p>
          <w:p w:rsidR="00642E6C" w:rsidRPr="00FE75D4" w:rsidRDefault="00642E6C" w:rsidP="00743740">
            <w:pPr>
              <w:pStyle w:val="Betarp"/>
              <w:widowControl w:val="0"/>
              <w:numPr>
                <w:ilvl w:val="0"/>
                <w:numId w:val="1"/>
              </w:numPr>
              <w:ind w:left="0" w:firstLine="0"/>
            </w:pPr>
            <w:r w:rsidRPr="00FE75D4">
              <w:t>Traktorinių priekabų ir kt. transporto mašinų konstrukcijos, jų veikimo ypatumai</w:t>
            </w:r>
          </w:p>
          <w:p w:rsidR="00642E6C" w:rsidRPr="00FE75D4" w:rsidRDefault="00642E6C" w:rsidP="00743740">
            <w:pPr>
              <w:pStyle w:val="Betarp"/>
              <w:widowControl w:val="0"/>
              <w:numPr>
                <w:ilvl w:val="0"/>
                <w:numId w:val="1"/>
              </w:numPr>
              <w:ind w:left="0" w:firstLine="0"/>
            </w:pPr>
            <w:r w:rsidRPr="00FE75D4">
              <w:t>Pakabinimo ir prikabinimo įtaisai, jų naudojimas sudarant priekabų junginius su TR2 kategorijos traktoriais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1.5. </w:t>
            </w:r>
            <w:r w:rsidRPr="00FE75D4">
              <w:rPr>
                <w:lang w:eastAsia="en-US"/>
              </w:rPr>
              <w:t xml:space="preserve">Valdyti, programuoti ir kontroliuoti </w:t>
            </w:r>
            <w:r w:rsidRPr="00FE75D4">
              <w:t>TR2 kategorijos traktorius ir jų junginius su priekabomis</w:t>
            </w:r>
            <w:r w:rsidRPr="00FE75D4">
              <w:rPr>
                <w:lang w:eastAsia="en-US"/>
              </w:rPr>
              <w:t>.</w:t>
            </w:r>
          </w:p>
        </w:tc>
        <w:tc>
          <w:tcPr>
            <w:tcW w:w="2924" w:type="pct"/>
          </w:tcPr>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TR2 kategorijos traktorių valdymas</w:t>
            </w:r>
          </w:p>
          <w:p w:rsidR="00642E6C" w:rsidRPr="00FE75D4" w:rsidRDefault="00642E6C" w:rsidP="00743740">
            <w:pPr>
              <w:pStyle w:val="Betarp"/>
              <w:widowControl w:val="0"/>
              <w:numPr>
                <w:ilvl w:val="0"/>
                <w:numId w:val="1"/>
              </w:numPr>
              <w:ind w:left="0" w:firstLine="0"/>
            </w:pPr>
            <w:r w:rsidRPr="00FE75D4">
              <w:t>Variklio</w:t>
            </w:r>
            <w:r w:rsidRPr="00FE75D4">
              <w:rPr>
                <w:rFonts w:eastAsia="Calibri"/>
                <w:szCs w:val="22"/>
                <w:lang w:eastAsia="en-US"/>
              </w:rPr>
              <w:t xml:space="preserve"> </w:t>
            </w:r>
            <w:r w:rsidRPr="00FE75D4">
              <w:t>paleidimas, pajudėjimas iš vietos, stabdymas</w:t>
            </w:r>
          </w:p>
          <w:p w:rsidR="00642E6C" w:rsidRPr="00FE75D4" w:rsidRDefault="00642E6C" w:rsidP="00743740">
            <w:pPr>
              <w:pStyle w:val="Betarp"/>
              <w:widowControl w:val="0"/>
              <w:numPr>
                <w:ilvl w:val="0"/>
                <w:numId w:val="1"/>
              </w:numPr>
              <w:ind w:left="0" w:firstLine="0"/>
            </w:pPr>
            <w:r w:rsidRPr="00FE75D4">
              <w:t>Traktoriaus judėjimas nesudėtingu maršrutu</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t>Vairavimas sudėtingu maršrutu</w:t>
            </w:r>
            <w:r w:rsidRPr="00FE75D4">
              <w:rPr>
                <w:rFonts w:eastAsia="Calibri"/>
                <w:szCs w:val="22"/>
                <w:lang w:eastAsia="en-US"/>
              </w:rPr>
              <w:t xml:space="preserve"> (aštuoniukė, vingiuotas kelias, sankryžos)</w:t>
            </w:r>
          </w:p>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Automatinių kontrolės ir programavimo sistemų valdymas</w:t>
            </w:r>
          </w:p>
          <w:p w:rsidR="00642E6C" w:rsidRPr="00FE75D4" w:rsidRDefault="00642E6C" w:rsidP="00743740">
            <w:pPr>
              <w:pStyle w:val="Betarp"/>
              <w:widowControl w:val="0"/>
              <w:numPr>
                <w:ilvl w:val="0"/>
                <w:numId w:val="1"/>
              </w:numPr>
              <w:ind w:left="0" w:firstLine="0"/>
            </w:pPr>
            <w:r w:rsidRPr="00FE75D4">
              <w:t>Veiksmų sekos sudarymo programos valdymas</w:t>
            </w:r>
          </w:p>
          <w:p w:rsidR="00642E6C" w:rsidRPr="00FE75D4" w:rsidRDefault="00642E6C" w:rsidP="00743740">
            <w:pPr>
              <w:pStyle w:val="Betarp"/>
              <w:widowControl w:val="0"/>
              <w:numPr>
                <w:ilvl w:val="0"/>
                <w:numId w:val="1"/>
              </w:numPr>
              <w:ind w:left="0" w:firstLine="0"/>
            </w:pPr>
            <w:r w:rsidRPr="00FE75D4">
              <w:t>Traktorių ir prie jų prikabinamų mašinų lygiagretaus važiavimo, automatinio vairavimo</w:t>
            </w:r>
            <w:r w:rsidRPr="00FE75D4">
              <w:rPr>
                <w:rFonts w:eastAsia="Calibri"/>
                <w:lang w:eastAsia="en-US"/>
              </w:rPr>
              <w:t>, nuotolinio duomenų perdavimo sistemų valdymas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1.6. </w:t>
            </w:r>
            <w:r w:rsidRPr="00FE75D4">
              <w:rPr>
                <w:lang w:eastAsia="en-US"/>
              </w:rPr>
              <w:t>Valdyti žemės ūkio mašinas.</w:t>
            </w:r>
          </w:p>
        </w:tc>
        <w:tc>
          <w:tcPr>
            <w:tcW w:w="2924" w:type="pct"/>
          </w:tcPr>
          <w:p w:rsidR="00642E6C" w:rsidRPr="00FE75D4" w:rsidRDefault="00642E6C" w:rsidP="00743740">
            <w:pPr>
              <w:pStyle w:val="2vidutinistinklelis1"/>
              <w:widowControl w:val="0"/>
              <w:rPr>
                <w:b/>
                <w:i/>
              </w:rPr>
            </w:pPr>
            <w:r w:rsidRPr="00FE75D4">
              <w:rPr>
                <w:rFonts w:eastAsia="Calibri"/>
                <w:b/>
                <w:szCs w:val="22"/>
                <w:lang w:eastAsia="en-US"/>
              </w:rPr>
              <w:t>Tema</w:t>
            </w:r>
            <w:r w:rsidRPr="00FE75D4">
              <w:rPr>
                <w:rFonts w:eastAsia="Calibri"/>
                <w:b/>
                <w:i/>
                <w:szCs w:val="22"/>
                <w:lang w:eastAsia="en-US"/>
              </w:rPr>
              <w:t>. TR2 kategorijos traktorinių agregatų</w:t>
            </w:r>
            <w:r w:rsidRPr="00FE75D4">
              <w:rPr>
                <w:b/>
                <w:i/>
              </w:rPr>
              <w:t xml:space="preserve"> su žemės ūkio mašinomis sudarymas</w:t>
            </w:r>
          </w:p>
          <w:p w:rsidR="00642E6C" w:rsidRPr="00FE75D4" w:rsidRDefault="00642E6C" w:rsidP="00743740">
            <w:pPr>
              <w:pStyle w:val="Betarp"/>
              <w:widowControl w:val="0"/>
              <w:numPr>
                <w:ilvl w:val="0"/>
                <w:numId w:val="1"/>
              </w:numPr>
              <w:ind w:left="0" w:firstLine="0"/>
            </w:pPr>
            <w:r w:rsidRPr="00FE75D4">
              <w:rPr>
                <w:rFonts w:eastAsia="Calibri"/>
                <w:lang w:eastAsia="en-US"/>
              </w:rPr>
              <w:t xml:space="preserve">Traktorinių </w:t>
            </w:r>
            <w:r w:rsidRPr="00FE75D4">
              <w:t>agregatų sudarymas su dirvos dirbimo, tręšimo, sėjos, sodinimo, pasėlių priežiūros, augalų priežiūros, žolinių pašarų ruošimo mašinomis</w:t>
            </w:r>
          </w:p>
          <w:p w:rsidR="00642E6C" w:rsidRPr="00FE75D4" w:rsidRDefault="00642E6C" w:rsidP="00743740">
            <w:pPr>
              <w:pStyle w:val="Betarp"/>
              <w:widowControl w:val="0"/>
              <w:numPr>
                <w:ilvl w:val="0"/>
                <w:numId w:val="1"/>
              </w:numPr>
              <w:ind w:left="0" w:firstLine="0"/>
              <w:rPr>
                <w:rFonts w:eastAsia="Calibri"/>
                <w:lang w:eastAsia="en-US"/>
              </w:rPr>
            </w:pPr>
            <w:r w:rsidRPr="00FE75D4">
              <w:t>Traktorinių agregatų sudarymas su bulvių, runkelių, linų derliaus nuėmimo ir apdorojimo</w:t>
            </w:r>
            <w:r w:rsidRPr="00FE75D4">
              <w:rPr>
                <w:rFonts w:eastAsia="Calibri"/>
                <w:lang w:eastAsia="en-US"/>
              </w:rPr>
              <w:t xml:space="preserve"> mašinomis</w:t>
            </w:r>
          </w:p>
          <w:p w:rsidR="00642E6C" w:rsidRPr="00FE75D4" w:rsidRDefault="00642E6C" w:rsidP="00743740">
            <w:pPr>
              <w:pStyle w:val="Betarp"/>
              <w:widowControl w:val="0"/>
              <w:rPr>
                <w:b/>
                <w:i/>
              </w:rPr>
            </w:pPr>
            <w:r w:rsidRPr="00FE75D4">
              <w:rPr>
                <w:rFonts w:eastAsia="Calibri"/>
                <w:b/>
                <w:lang w:eastAsia="en-US"/>
              </w:rPr>
              <w:t>Tema.</w:t>
            </w:r>
            <w:r w:rsidRPr="00FE75D4">
              <w:rPr>
                <w:rFonts w:eastAsia="Calibri"/>
                <w:b/>
                <w:i/>
                <w:szCs w:val="22"/>
                <w:lang w:eastAsia="en-US"/>
              </w:rPr>
              <w:t xml:space="preserve"> TR2 kategorijos traktorinių agregatų</w:t>
            </w:r>
            <w:r w:rsidRPr="00FE75D4">
              <w:rPr>
                <w:b/>
                <w:i/>
              </w:rPr>
              <w:t xml:space="preserve"> su žemės ūkio mašinomis darbas</w:t>
            </w:r>
          </w:p>
          <w:p w:rsidR="00642E6C" w:rsidRPr="00FE75D4" w:rsidRDefault="00642E6C" w:rsidP="00743740">
            <w:pPr>
              <w:pStyle w:val="Betarp"/>
              <w:widowControl w:val="0"/>
              <w:numPr>
                <w:ilvl w:val="0"/>
                <w:numId w:val="1"/>
              </w:numPr>
              <w:ind w:left="0" w:firstLine="0"/>
            </w:pPr>
            <w:r w:rsidRPr="00FE75D4">
              <w:rPr>
                <w:rFonts w:eastAsia="Calibri"/>
                <w:lang w:eastAsia="en-US"/>
              </w:rPr>
              <w:t>Darbas su d</w:t>
            </w:r>
            <w:r w:rsidRPr="00FE75D4">
              <w:t>irvos dirbimo, tręšimo, sėjos, sodinimo, pasėlių priežiūros, augalų priežiūros, žolinių pašarų ruošimo mašinomis</w:t>
            </w:r>
          </w:p>
          <w:p w:rsidR="00642E6C" w:rsidRPr="00FE75D4" w:rsidRDefault="00642E6C" w:rsidP="00743740">
            <w:pPr>
              <w:pStyle w:val="Betarp"/>
              <w:widowControl w:val="0"/>
              <w:numPr>
                <w:ilvl w:val="0"/>
                <w:numId w:val="1"/>
              </w:numPr>
              <w:ind w:left="0" w:firstLine="0"/>
            </w:pPr>
            <w:r w:rsidRPr="00FE75D4">
              <w:t>Darbas su bulvių, runkelių, linų derliaus nuėmimo ir apdorojimo</w:t>
            </w:r>
            <w:r w:rsidRPr="00FE75D4">
              <w:rPr>
                <w:rFonts w:eastAsia="Calibri"/>
                <w:lang w:eastAsia="en-US"/>
              </w:rPr>
              <w:t xml:space="preserve"> mašinomis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1.7. Transportuoti krovinius TR2 kategorijos traktoriais ir jų junginiais su priekabomis.</w:t>
            </w:r>
          </w:p>
        </w:tc>
        <w:tc>
          <w:tcPr>
            <w:tcW w:w="2924" w:type="pct"/>
          </w:tcPr>
          <w:p w:rsidR="00642E6C" w:rsidRPr="00FE75D4" w:rsidRDefault="00642E6C" w:rsidP="00743740">
            <w:pPr>
              <w:widowControl w:val="0"/>
              <w:rPr>
                <w:b/>
                <w:i/>
              </w:rPr>
            </w:pPr>
            <w:r w:rsidRPr="00FE75D4">
              <w:rPr>
                <w:b/>
              </w:rPr>
              <w:t>Tema.</w:t>
            </w:r>
            <w:r w:rsidRPr="00FE75D4">
              <w:rPr>
                <w:b/>
                <w:i/>
              </w:rPr>
              <w:t>TR2 kategorijos traktorinių junginių su priekabomis sudarymas, paruošimas darbui</w:t>
            </w:r>
          </w:p>
          <w:p w:rsidR="00642E6C" w:rsidRPr="00FE75D4" w:rsidRDefault="00642E6C" w:rsidP="00642E6C">
            <w:pPr>
              <w:pStyle w:val="Betarp"/>
              <w:widowControl w:val="0"/>
              <w:numPr>
                <w:ilvl w:val="0"/>
                <w:numId w:val="5"/>
              </w:numPr>
              <w:ind w:left="0" w:firstLine="0"/>
              <w:rPr>
                <w:lang w:eastAsia="en-US"/>
              </w:rPr>
            </w:pPr>
            <w:r w:rsidRPr="00FE75D4">
              <w:rPr>
                <w:lang w:eastAsia="en-US"/>
              </w:rPr>
              <w:t>Traktorių junginius su priekabomis sudarymas</w:t>
            </w:r>
          </w:p>
          <w:p w:rsidR="00642E6C" w:rsidRPr="00FE75D4" w:rsidRDefault="00642E6C" w:rsidP="00642E6C">
            <w:pPr>
              <w:pStyle w:val="Betarp"/>
              <w:widowControl w:val="0"/>
              <w:numPr>
                <w:ilvl w:val="0"/>
                <w:numId w:val="5"/>
              </w:numPr>
              <w:ind w:left="0" w:firstLine="0"/>
              <w:rPr>
                <w:lang w:eastAsia="en-US"/>
              </w:rPr>
            </w:pPr>
            <w:r w:rsidRPr="00FE75D4">
              <w:rPr>
                <w:lang w:eastAsia="en-US"/>
              </w:rPr>
              <w:t>Traktorinio junginio su priekaba paruošimas darbui</w:t>
            </w:r>
          </w:p>
          <w:p w:rsidR="00642E6C" w:rsidRPr="00FE75D4" w:rsidRDefault="00642E6C" w:rsidP="00743740">
            <w:pPr>
              <w:pStyle w:val="Betarp"/>
              <w:widowControl w:val="0"/>
            </w:pPr>
            <w:r w:rsidRPr="00FE75D4">
              <w:rPr>
                <w:b/>
                <w:lang w:eastAsia="en-US"/>
              </w:rPr>
              <w:t>Tema</w:t>
            </w:r>
            <w:r w:rsidRPr="00FE75D4">
              <w:rPr>
                <w:b/>
                <w:i/>
                <w:lang w:eastAsia="en-US"/>
              </w:rPr>
              <w:t>. Krovinių</w:t>
            </w:r>
            <w:r w:rsidRPr="00FE75D4">
              <w:rPr>
                <w:b/>
                <w:i/>
              </w:rPr>
              <w:t xml:space="preserve"> transportavimas TR2 kategorijos traktoriais su priekabomis</w:t>
            </w:r>
          </w:p>
          <w:p w:rsidR="00642E6C" w:rsidRPr="00FE75D4" w:rsidRDefault="00642E6C" w:rsidP="00642E6C">
            <w:pPr>
              <w:pStyle w:val="Betarp"/>
              <w:widowControl w:val="0"/>
              <w:numPr>
                <w:ilvl w:val="0"/>
                <w:numId w:val="5"/>
              </w:numPr>
              <w:ind w:left="0" w:firstLine="0"/>
              <w:rPr>
                <w:lang w:eastAsia="en-US"/>
              </w:rPr>
            </w:pPr>
            <w:r w:rsidRPr="00FE75D4">
              <w:rPr>
                <w:lang w:eastAsia="en-US"/>
              </w:rPr>
              <w:t>Birių krovinių transportavimas</w:t>
            </w:r>
          </w:p>
          <w:p w:rsidR="00642E6C" w:rsidRPr="00FE75D4" w:rsidRDefault="00642E6C" w:rsidP="00642E6C">
            <w:pPr>
              <w:pStyle w:val="Betarp"/>
              <w:widowControl w:val="0"/>
              <w:numPr>
                <w:ilvl w:val="0"/>
                <w:numId w:val="5"/>
              </w:numPr>
              <w:ind w:left="0" w:firstLine="0"/>
              <w:rPr>
                <w:lang w:eastAsia="en-US"/>
              </w:rPr>
            </w:pPr>
            <w:r w:rsidRPr="00FE75D4">
              <w:rPr>
                <w:lang w:eastAsia="en-US"/>
              </w:rPr>
              <w:t>Skystų krovinių transportavimas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1.8. </w:t>
            </w:r>
            <w:r w:rsidRPr="00FE75D4">
              <w:rPr>
                <w:lang w:eastAsia="en-US"/>
              </w:rPr>
              <w:t xml:space="preserve">Valdyti </w:t>
            </w:r>
            <w:r w:rsidRPr="00FE75D4">
              <w:t>TR2 kategorijos traktorių su sumontuotais mechanizmais</w:t>
            </w:r>
            <w:r w:rsidRPr="00FE75D4">
              <w:rPr>
                <w:lang w:eastAsia="en-US"/>
              </w:rPr>
              <w:t>.</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t xml:space="preserve">Tema. </w:t>
            </w:r>
            <w:r w:rsidRPr="00FE75D4">
              <w:rPr>
                <w:rFonts w:eastAsia="Calibri"/>
                <w:b/>
                <w:i/>
                <w:szCs w:val="22"/>
                <w:lang w:eastAsia="en-US"/>
              </w:rPr>
              <w:t>Ekskavatorių, buldozerių, krautuvų ir kt. specialios paskirties mechanizmų sumontuotų ant TR2 kategorijos traktorių paruošimas darbui</w:t>
            </w:r>
          </w:p>
          <w:p w:rsidR="00642E6C" w:rsidRPr="00FE75D4" w:rsidRDefault="00642E6C" w:rsidP="00743740">
            <w:pPr>
              <w:pStyle w:val="Betarp"/>
              <w:widowControl w:val="0"/>
              <w:numPr>
                <w:ilvl w:val="0"/>
                <w:numId w:val="1"/>
              </w:numPr>
              <w:ind w:left="0" w:firstLine="0"/>
            </w:pPr>
            <w:r w:rsidRPr="00FE75D4">
              <w:rPr>
                <w:rFonts w:eastAsia="Calibri"/>
                <w:szCs w:val="22"/>
                <w:lang w:eastAsia="en-US"/>
              </w:rPr>
              <w:t>Darbinių dalių parinkimas</w:t>
            </w:r>
            <w:r w:rsidRPr="00FE75D4">
              <w:t xml:space="preserve"> ekskavatoriams, buldozeriams, krautuvams ir kitiems specialios paskirties mechanizmams sumontuotiems ant TR2 kategorijos traktorių</w:t>
            </w:r>
          </w:p>
          <w:p w:rsidR="00642E6C" w:rsidRPr="00FE75D4" w:rsidRDefault="00642E6C" w:rsidP="00743740">
            <w:pPr>
              <w:pStyle w:val="Betarp"/>
              <w:widowControl w:val="0"/>
              <w:numPr>
                <w:ilvl w:val="0"/>
                <w:numId w:val="1"/>
              </w:numPr>
              <w:ind w:left="0" w:firstLine="0"/>
            </w:pPr>
            <w:r w:rsidRPr="00FE75D4">
              <w:t>Ekskavatorių, buldozerių, krautuvų ir kitų specialios paskirties mechanizmų sumontuotų TR2 kategorijos traktorių paruošimas darbui</w:t>
            </w:r>
          </w:p>
          <w:p w:rsidR="00642E6C" w:rsidRPr="00FE75D4" w:rsidRDefault="00642E6C" w:rsidP="00743740">
            <w:pPr>
              <w:pStyle w:val="Betarp"/>
              <w:widowControl w:val="0"/>
            </w:pPr>
            <w:r w:rsidRPr="00FE75D4">
              <w:rPr>
                <w:rFonts w:eastAsia="Calibri"/>
                <w:b/>
                <w:szCs w:val="22"/>
                <w:lang w:eastAsia="en-US"/>
              </w:rPr>
              <w:t>Tema.</w:t>
            </w:r>
            <w:r w:rsidRPr="00FE75D4">
              <w:rPr>
                <w:rFonts w:eastAsia="Calibri"/>
                <w:b/>
                <w:i/>
                <w:szCs w:val="22"/>
                <w:lang w:eastAsia="en-US"/>
              </w:rPr>
              <w:t xml:space="preserve"> Krautuvų ekskavatorių, buldozerių, krautuvų ir kt. specialios paskirties mechanizmų sumontuotų ant TR2 kategorijos traktorių valdymas</w:t>
            </w:r>
          </w:p>
          <w:p w:rsidR="00642E6C" w:rsidRPr="00FE75D4" w:rsidRDefault="00642E6C" w:rsidP="00743740">
            <w:pPr>
              <w:pStyle w:val="Betarp"/>
              <w:widowControl w:val="0"/>
              <w:numPr>
                <w:ilvl w:val="0"/>
                <w:numId w:val="1"/>
              </w:numPr>
              <w:ind w:left="0" w:firstLine="0"/>
            </w:pPr>
            <w:r w:rsidRPr="00FE75D4">
              <w:rPr>
                <w:rFonts w:eastAsia="Calibri"/>
                <w:szCs w:val="22"/>
                <w:lang w:eastAsia="en-US"/>
              </w:rPr>
              <w:t>Krautuvų ekskavatorių, buldozerių, krautuvų ir kt. specialios paskirties mechanizmų sumontuotų ant TR2 kategorijos traktorių vairavimas</w:t>
            </w:r>
          </w:p>
          <w:p w:rsidR="00642E6C" w:rsidRPr="00FE75D4" w:rsidRDefault="00642E6C" w:rsidP="00743740">
            <w:pPr>
              <w:pStyle w:val="Betarp"/>
              <w:widowControl w:val="0"/>
              <w:numPr>
                <w:ilvl w:val="0"/>
                <w:numId w:val="1"/>
              </w:numPr>
              <w:ind w:left="0" w:firstLine="0"/>
            </w:pPr>
            <w:r w:rsidRPr="00FE75D4">
              <w:t>Darbas su sumontuotais ant TR2 kategorijos traktorių mechanizmais (krautuvais, ekskavatoriais</w:t>
            </w:r>
            <w:r w:rsidRPr="00FE75D4">
              <w:rPr>
                <w:rFonts w:eastAsia="Calibri"/>
                <w:szCs w:val="22"/>
                <w:lang w:eastAsia="en-US"/>
              </w:rPr>
              <w:t>, buldozeriais)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1.9. </w:t>
            </w:r>
            <w:r w:rsidRPr="00FE75D4">
              <w:rPr>
                <w:lang w:eastAsia="en-US"/>
              </w:rPr>
              <w:t>Transportuoti pavojingus krovinius.</w:t>
            </w:r>
          </w:p>
        </w:tc>
        <w:tc>
          <w:tcPr>
            <w:tcW w:w="2924" w:type="pct"/>
          </w:tcPr>
          <w:p w:rsidR="00642E6C" w:rsidRPr="00FE75D4" w:rsidRDefault="00642E6C" w:rsidP="00743740">
            <w:pPr>
              <w:widowControl w:val="0"/>
              <w:rPr>
                <w:rFonts w:eastAsia="Calibri"/>
                <w:b/>
                <w:i/>
                <w:szCs w:val="22"/>
                <w:lang w:eastAsia="en-US"/>
              </w:rPr>
            </w:pPr>
            <w:r w:rsidRPr="00FE75D4">
              <w:rPr>
                <w:rFonts w:eastAsia="Calibri"/>
                <w:b/>
                <w:szCs w:val="22"/>
                <w:lang w:eastAsia="en-US"/>
              </w:rPr>
              <w:t>Tema</w:t>
            </w:r>
            <w:r w:rsidRPr="00FE75D4">
              <w:rPr>
                <w:rFonts w:eastAsia="Calibri"/>
                <w:b/>
                <w:i/>
                <w:szCs w:val="22"/>
                <w:lang w:eastAsia="en-US"/>
              </w:rPr>
              <w:t>. TR2 traktorinių junginių su priekabomis paruošimas pavojingų krovinių transportavimui</w:t>
            </w:r>
          </w:p>
          <w:p w:rsidR="00642E6C" w:rsidRPr="00FE75D4" w:rsidRDefault="00642E6C" w:rsidP="00743740">
            <w:pPr>
              <w:pStyle w:val="Betarp"/>
              <w:widowControl w:val="0"/>
              <w:numPr>
                <w:ilvl w:val="0"/>
                <w:numId w:val="1"/>
              </w:numPr>
              <w:ind w:left="0" w:firstLine="0"/>
            </w:pPr>
            <w:r w:rsidRPr="00FE75D4">
              <w:t>Traktorinių junginių su priekabomis sukomplektavimas pavojingų krovinių vežimui</w:t>
            </w:r>
          </w:p>
          <w:p w:rsidR="00642E6C" w:rsidRPr="00FE75D4" w:rsidRDefault="00642E6C" w:rsidP="00743740">
            <w:pPr>
              <w:pStyle w:val="Betarp"/>
              <w:widowControl w:val="0"/>
              <w:numPr>
                <w:ilvl w:val="0"/>
                <w:numId w:val="1"/>
              </w:numPr>
              <w:ind w:left="0" w:firstLine="0"/>
            </w:pPr>
            <w:r w:rsidRPr="00FE75D4">
              <w:t>Traktorinių junginių su priekabomis paruošimas pavojingų krovinių vežimui</w:t>
            </w:r>
          </w:p>
          <w:p w:rsidR="00642E6C" w:rsidRPr="00FE75D4" w:rsidRDefault="00642E6C" w:rsidP="00743740">
            <w:pPr>
              <w:widowControl w:val="0"/>
              <w:rPr>
                <w:rFonts w:eastAsia="Calibri"/>
                <w:b/>
                <w:i/>
                <w:szCs w:val="22"/>
                <w:lang w:eastAsia="en-US"/>
              </w:rPr>
            </w:pPr>
            <w:r w:rsidRPr="00FE75D4">
              <w:rPr>
                <w:b/>
              </w:rPr>
              <w:t>Tema.</w:t>
            </w:r>
            <w:r w:rsidRPr="00FE75D4">
              <w:rPr>
                <w:rFonts w:eastAsia="Calibri"/>
                <w:b/>
                <w:i/>
                <w:szCs w:val="22"/>
                <w:lang w:eastAsia="en-US"/>
              </w:rPr>
              <w:t xml:space="preserve"> Pavojingų krovinių transportavimas TR2 kategorijos traktorių junginiais su priekabomis</w:t>
            </w:r>
          </w:p>
          <w:p w:rsidR="00642E6C" w:rsidRPr="00FE75D4" w:rsidRDefault="00642E6C" w:rsidP="00743740">
            <w:pPr>
              <w:pStyle w:val="Betarp"/>
              <w:widowControl w:val="0"/>
              <w:numPr>
                <w:ilvl w:val="0"/>
                <w:numId w:val="1"/>
              </w:numPr>
              <w:ind w:left="0" w:firstLine="0"/>
            </w:pPr>
            <w:r w:rsidRPr="00FE75D4">
              <w:t>Pavojingų krovinių transportavimas vidutinės talpos konteineriais</w:t>
            </w:r>
          </w:p>
          <w:p w:rsidR="00642E6C" w:rsidRPr="00FE75D4" w:rsidRDefault="00642E6C" w:rsidP="00743740">
            <w:pPr>
              <w:pStyle w:val="Betarp"/>
              <w:widowControl w:val="0"/>
              <w:numPr>
                <w:ilvl w:val="0"/>
                <w:numId w:val="1"/>
              </w:numPr>
              <w:ind w:left="0" w:firstLine="0"/>
            </w:pPr>
            <w:r w:rsidRPr="00FE75D4">
              <w:lastRenderedPageBreak/>
              <w:t>Pavojingų</w:t>
            </w:r>
            <w:r w:rsidRPr="00FE75D4">
              <w:rPr>
                <w:rFonts w:eastAsia="Calibri"/>
                <w:szCs w:val="22"/>
                <w:lang w:eastAsia="en-US"/>
              </w:rPr>
              <w:t xml:space="preserve"> krovinių transportavimas suverstinai</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2. Prižiūrėti TR2 kategorijos traktorius.</w:t>
            </w:r>
          </w:p>
        </w:tc>
        <w:tc>
          <w:tcPr>
            <w:tcW w:w="1129" w:type="pct"/>
          </w:tcPr>
          <w:p w:rsidR="00642E6C" w:rsidRPr="00FE75D4" w:rsidRDefault="00642E6C" w:rsidP="00743740">
            <w:pPr>
              <w:pStyle w:val="Betarp"/>
              <w:widowControl w:val="0"/>
            </w:pPr>
            <w:r w:rsidRPr="00FE75D4">
              <w:t>2.1.</w:t>
            </w:r>
            <w:r w:rsidRPr="00FE75D4">
              <w:rPr>
                <w:lang w:eastAsia="en-US"/>
              </w:rPr>
              <w:t xml:space="preserve"> Paaiškinti </w:t>
            </w:r>
            <w:r w:rsidRPr="00FE75D4">
              <w:t>TR2 kategorijos traktorių, priekabų, montuojamų mechanizmų ir žemės ūkio mašinų priežiūrą</w:t>
            </w:r>
            <w:r w:rsidRPr="00FE75D4">
              <w:rPr>
                <w:lang w:eastAsia="en-US"/>
              </w:rPr>
              <w:t>, pagal gamintojo reikalavimus.</w:t>
            </w:r>
          </w:p>
        </w:tc>
        <w:tc>
          <w:tcPr>
            <w:tcW w:w="2924" w:type="pct"/>
          </w:tcPr>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TR2 kategorijos traktorių ir jų mazgų priežiūros darbai</w:t>
            </w:r>
          </w:p>
          <w:p w:rsidR="00642E6C" w:rsidRPr="00FE75D4" w:rsidRDefault="00642E6C" w:rsidP="00743740">
            <w:pPr>
              <w:pStyle w:val="Betarp"/>
              <w:widowControl w:val="0"/>
              <w:numPr>
                <w:ilvl w:val="0"/>
                <w:numId w:val="1"/>
              </w:numPr>
              <w:ind w:left="0" w:firstLine="0"/>
            </w:pPr>
            <w:r w:rsidRPr="00FE75D4">
              <w:t>Kasdieninės techninės priežiūros darbai eksploatuojant TR1 kategorijos traktorius</w:t>
            </w:r>
          </w:p>
          <w:p w:rsidR="00642E6C" w:rsidRPr="00FE75D4" w:rsidRDefault="00642E6C" w:rsidP="00743740">
            <w:pPr>
              <w:pStyle w:val="Betarp"/>
              <w:widowControl w:val="0"/>
              <w:numPr>
                <w:ilvl w:val="0"/>
                <w:numId w:val="1"/>
              </w:numPr>
              <w:ind w:left="0" w:firstLine="0"/>
            </w:pPr>
            <w:r w:rsidRPr="00FE75D4">
              <w:t>Periodinės techninės priežiūros darbai pagal gamintojo reikalavimus, eksploatuojant TR1 kategorijos traktorius</w:t>
            </w:r>
          </w:p>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Priekabų ir jų mazgų konstrukcijų priežiūros darbai</w:t>
            </w:r>
          </w:p>
          <w:p w:rsidR="00642E6C" w:rsidRPr="00FE75D4" w:rsidRDefault="00642E6C" w:rsidP="00743740">
            <w:pPr>
              <w:pStyle w:val="Betarp"/>
              <w:widowControl w:val="0"/>
              <w:numPr>
                <w:ilvl w:val="0"/>
                <w:numId w:val="1"/>
              </w:numPr>
              <w:ind w:left="0" w:firstLine="0"/>
            </w:pPr>
            <w:r w:rsidRPr="00FE75D4">
              <w:t>Kasdieninė priekabų techninė priežiūra</w:t>
            </w:r>
          </w:p>
          <w:p w:rsidR="00642E6C" w:rsidRPr="00FE75D4" w:rsidRDefault="00642E6C" w:rsidP="00743740">
            <w:pPr>
              <w:pStyle w:val="Betarp"/>
              <w:widowControl w:val="0"/>
              <w:numPr>
                <w:ilvl w:val="0"/>
                <w:numId w:val="1"/>
              </w:numPr>
              <w:ind w:left="0" w:firstLine="0"/>
              <w:rPr>
                <w:b/>
              </w:rPr>
            </w:pPr>
            <w:r w:rsidRPr="00FE75D4">
              <w:t>Techninės priežiūros darbai priekaboms, atliekant periodinį techninį aptarnavimą, pagal gamintojo reikalavimus</w:t>
            </w:r>
          </w:p>
          <w:p w:rsidR="00642E6C" w:rsidRPr="00FE75D4" w:rsidRDefault="00642E6C" w:rsidP="00743740">
            <w:pPr>
              <w:widowControl w:val="0"/>
              <w:rPr>
                <w:b/>
                <w:i/>
                <w:lang w:eastAsia="en-US"/>
              </w:rPr>
            </w:pPr>
            <w:r w:rsidRPr="00FE75D4">
              <w:rPr>
                <w:b/>
                <w:lang w:eastAsia="en-US"/>
              </w:rPr>
              <w:t>Tema.</w:t>
            </w:r>
            <w:r w:rsidRPr="00FE75D4">
              <w:rPr>
                <w:lang w:eastAsia="en-US"/>
              </w:rPr>
              <w:t xml:space="preserve"> </w:t>
            </w:r>
            <w:r w:rsidRPr="00FE75D4">
              <w:rPr>
                <w:b/>
                <w:i/>
                <w:lang w:eastAsia="en-US"/>
              </w:rPr>
              <w:t>Žemės ūkio mašinų agregatų su TR2 kategorijos traktoriais priežiūros darbai</w:t>
            </w:r>
          </w:p>
          <w:p w:rsidR="00642E6C" w:rsidRPr="00FE75D4" w:rsidRDefault="00642E6C" w:rsidP="00743740">
            <w:pPr>
              <w:pStyle w:val="Betarp"/>
              <w:widowControl w:val="0"/>
              <w:numPr>
                <w:ilvl w:val="0"/>
                <w:numId w:val="1"/>
              </w:numPr>
              <w:ind w:left="0" w:firstLine="0"/>
            </w:pPr>
            <w:r w:rsidRPr="00FE75D4">
              <w:t>Kasdieninės techninės priežiūros darbai eksploatuojant TR1 kategorijos traktorių agregatus su žemės ūkio mašinomis</w:t>
            </w:r>
          </w:p>
          <w:p w:rsidR="00642E6C" w:rsidRPr="00FE75D4" w:rsidRDefault="00642E6C" w:rsidP="00743740">
            <w:pPr>
              <w:pStyle w:val="Betarp"/>
              <w:widowControl w:val="0"/>
              <w:numPr>
                <w:ilvl w:val="0"/>
                <w:numId w:val="1"/>
              </w:numPr>
              <w:ind w:left="0" w:firstLine="0"/>
              <w:rPr>
                <w:rFonts w:eastAsia="Calibri"/>
              </w:rPr>
            </w:pPr>
            <w:r w:rsidRPr="00FE75D4">
              <w:t>Traktorinių agregatų su žemės ūkio mašinomis techninės priežiūros darbai atliekant periodinį</w:t>
            </w:r>
            <w:r w:rsidRPr="00FE75D4">
              <w:rPr>
                <w:rFonts w:eastAsia="Calibri"/>
              </w:rPr>
              <w:t xml:space="preserve"> techninį aptarnavimą, pagal gamintojo reikalavimus</w:t>
            </w:r>
          </w:p>
          <w:p w:rsidR="00642E6C" w:rsidRPr="00FE75D4" w:rsidRDefault="00642E6C" w:rsidP="00743740">
            <w:pPr>
              <w:widowControl w:val="0"/>
              <w:rPr>
                <w:b/>
                <w:lang w:eastAsia="en-US"/>
              </w:rPr>
            </w:pPr>
            <w:r w:rsidRPr="00FE75D4">
              <w:rPr>
                <w:b/>
                <w:lang w:eastAsia="en-US"/>
              </w:rPr>
              <w:t xml:space="preserve">Tema. </w:t>
            </w:r>
            <w:r w:rsidRPr="00FE75D4">
              <w:rPr>
                <w:b/>
                <w:i/>
                <w:lang w:eastAsia="en-US"/>
              </w:rPr>
              <w:t>Sumontuotų ant TR2 kategorijos traktorių (krautuvų, ekskavatorių, buldozerių ir kt.) mechanizmų priežiūros darbai</w:t>
            </w:r>
          </w:p>
          <w:p w:rsidR="00642E6C" w:rsidRPr="00FE75D4" w:rsidRDefault="00642E6C" w:rsidP="00743740">
            <w:pPr>
              <w:pStyle w:val="Betarp"/>
              <w:widowControl w:val="0"/>
              <w:numPr>
                <w:ilvl w:val="0"/>
                <w:numId w:val="1"/>
              </w:numPr>
              <w:ind w:left="0" w:firstLine="0"/>
            </w:pPr>
            <w:r w:rsidRPr="00FE75D4">
              <w:t>Kasdieninės techninės priežiūros darbai eksploatuojant sumontuotus ant TR1 kategorijos traktorių mechanizmus</w:t>
            </w:r>
          </w:p>
          <w:p w:rsidR="00642E6C" w:rsidRPr="00FE75D4" w:rsidRDefault="00642E6C" w:rsidP="00743740">
            <w:pPr>
              <w:pStyle w:val="Betarp"/>
              <w:widowControl w:val="0"/>
              <w:numPr>
                <w:ilvl w:val="0"/>
                <w:numId w:val="1"/>
              </w:numPr>
              <w:ind w:left="0" w:firstLine="0"/>
            </w:pPr>
            <w:r w:rsidRPr="00FE75D4">
              <w:t>Periodinės techninės priežiūros darbai pagal gamintojų reikalavimus eksploatuojant sumontuotus</w:t>
            </w:r>
            <w:r w:rsidRPr="00FE75D4">
              <w:rPr>
                <w:rFonts w:eastAsia="Calibri"/>
              </w:rPr>
              <w:t xml:space="preserve"> ant TR1 kategorijos traktorių mechanizmus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2.2. </w:t>
            </w:r>
            <w:r w:rsidRPr="00FE75D4">
              <w:rPr>
                <w:lang w:eastAsia="en-US"/>
              </w:rPr>
              <w:t>Paaiškinti TR2 kategorijos traktorių, žemės ūkio mašinų diagnostikos ypatumus, gedimų šalinimo būdus.</w:t>
            </w:r>
          </w:p>
        </w:tc>
        <w:tc>
          <w:tcPr>
            <w:tcW w:w="2924" w:type="pct"/>
          </w:tcPr>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lang w:eastAsia="en-US"/>
              </w:rPr>
              <w:t xml:space="preserve"> </w:t>
            </w:r>
            <w:r w:rsidRPr="00FE75D4">
              <w:rPr>
                <w:b/>
                <w:i/>
                <w:lang w:eastAsia="en-US"/>
              </w:rPr>
              <w:t xml:space="preserve">TR2 kategorijos traktorių </w:t>
            </w:r>
            <w:r w:rsidRPr="00FE75D4">
              <w:rPr>
                <w:rFonts w:eastAsia="Calibri"/>
                <w:b/>
                <w:i/>
                <w:lang w:eastAsia="en-US"/>
              </w:rPr>
              <w:t>diagnostikos ypatumai,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Variklio diagnostika, dažniausiai pasitaikantys gedimai ir jų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Transmisijos ir važiuoklės diagnostika, dažniausiai pasitaikantys gedimai ir jų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Hidraulinės sistemos ir valdymo mechanizmų diagnostika, dažniausiai pasitaikantys gedimai ir jų šalinimo būdai</w:t>
            </w:r>
          </w:p>
          <w:p w:rsidR="00642E6C" w:rsidRPr="00FE75D4" w:rsidRDefault="00642E6C" w:rsidP="00743740">
            <w:pPr>
              <w:pStyle w:val="Betarp"/>
              <w:widowControl w:val="0"/>
              <w:rPr>
                <w:rFonts w:eastAsia="Calibri"/>
                <w:b/>
                <w:szCs w:val="22"/>
                <w:lang w:eastAsia="en-US"/>
              </w:rPr>
            </w:pPr>
            <w:r w:rsidRPr="00FE75D4">
              <w:rPr>
                <w:rFonts w:eastAsia="Calibri"/>
                <w:b/>
                <w:szCs w:val="22"/>
                <w:lang w:eastAsia="en-US"/>
              </w:rPr>
              <w:t xml:space="preserve">Tema. </w:t>
            </w:r>
            <w:r w:rsidRPr="00FE75D4">
              <w:rPr>
                <w:rFonts w:eastAsia="Calibri"/>
                <w:b/>
                <w:i/>
                <w:lang w:eastAsia="en-US"/>
              </w:rPr>
              <w:t>Transporto priemonių junginių ir žemės ūkio mašinų agregatų su TR2 kategorijos traktoriais diagnostikos ypatumai,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priekabų, junginiuose su TR2 kategorijos traktoriais nesudėtingų gedimų šalinimo būdai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TR2 kategorijos traktorinių agregatų su žemės ūkio mašinomis diagnostika, nesudėtingų gedimų šalinimo būdai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2.3. </w:t>
            </w:r>
            <w:r w:rsidRPr="00FE75D4">
              <w:rPr>
                <w:lang w:eastAsia="en-US"/>
              </w:rPr>
              <w:t xml:space="preserve">Prižiūrėti </w:t>
            </w:r>
            <w:r w:rsidRPr="00FE75D4">
              <w:t xml:space="preserve">TR2 kategorijos </w:t>
            </w:r>
            <w:r w:rsidRPr="00FE75D4">
              <w:rPr>
                <w:lang w:eastAsia="en-US"/>
              </w:rPr>
              <w:t xml:space="preserve">traktorius, priekabas, </w:t>
            </w:r>
            <w:r w:rsidRPr="00FE75D4">
              <w:rPr>
                <w:lang w:eastAsia="en-US"/>
              </w:rPr>
              <w:lastRenderedPageBreak/>
              <w:t>montuojamus mechanizmus ir žemės ūkio mašinas, pagal gamintojo reikalavimus.</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lastRenderedPageBreak/>
              <w:t>Tema.</w:t>
            </w:r>
            <w:r w:rsidRPr="00FE75D4">
              <w:rPr>
                <w:rFonts w:eastAsia="Calibri"/>
                <w:bCs/>
                <w:szCs w:val="22"/>
                <w:lang w:eastAsia="en-US"/>
              </w:rPr>
              <w:t xml:space="preserve"> </w:t>
            </w:r>
            <w:r w:rsidRPr="00FE75D4">
              <w:rPr>
                <w:rFonts w:eastAsia="Calibri"/>
                <w:b/>
                <w:bCs/>
                <w:i/>
                <w:szCs w:val="22"/>
                <w:lang w:eastAsia="en-US"/>
              </w:rPr>
              <w:t>TR2 kategorijos traktorių ir jų mazgų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Traktorių variklių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lastRenderedPageBreak/>
              <w:t>Traktorių transmisijos, važiuoklių ir valdymo įrenginių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Traktorių darbinių ir hidraulikos įrenginių priežiūra</w:t>
            </w:r>
          </w:p>
          <w:p w:rsidR="00642E6C" w:rsidRPr="00FE75D4" w:rsidRDefault="00642E6C" w:rsidP="00743740">
            <w:pPr>
              <w:widowControl w:val="0"/>
              <w:rPr>
                <w:b/>
                <w:i/>
                <w:lang w:eastAsia="en-US"/>
              </w:rPr>
            </w:pPr>
            <w:r w:rsidRPr="00FE75D4">
              <w:rPr>
                <w:b/>
                <w:lang w:eastAsia="en-US"/>
              </w:rPr>
              <w:t xml:space="preserve">Tema. </w:t>
            </w:r>
            <w:r w:rsidRPr="00FE75D4">
              <w:rPr>
                <w:b/>
                <w:i/>
                <w:lang w:eastAsia="en-US"/>
              </w:rPr>
              <w:t>Priekabų ir jų mazgų priežiūros darbai</w:t>
            </w:r>
          </w:p>
          <w:p w:rsidR="00642E6C" w:rsidRPr="00FE75D4" w:rsidRDefault="00642E6C" w:rsidP="00642E6C">
            <w:pPr>
              <w:pStyle w:val="Betarp"/>
              <w:widowControl w:val="0"/>
              <w:numPr>
                <w:ilvl w:val="0"/>
                <w:numId w:val="5"/>
              </w:numPr>
              <w:ind w:left="0" w:firstLine="0"/>
              <w:rPr>
                <w:lang w:eastAsia="en-US"/>
              </w:rPr>
            </w:pPr>
            <w:r w:rsidRPr="00FE75D4">
              <w:rPr>
                <w:rFonts w:eastAsia="Calibri"/>
                <w:szCs w:val="22"/>
                <w:lang w:eastAsia="en-US"/>
              </w:rPr>
              <w:t>Priek</w:t>
            </w:r>
            <w:r w:rsidRPr="00FE75D4">
              <w:rPr>
                <w:lang w:eastAsia="en-US"/>
              </w:rPr>
              <w:t>abų važiuoklės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Priekabų hidraulikos ir pneumatikos priežiūros darbai</w:t>
            </w:r>
          </w:p>
          <w:p w:rsidR="00642E6C" w:rsidRPr="00FE75D4" w:rsidRDefault="00642E6C" w:rsidP="00743740">
            <w:pPr>
              <w:widowControl w:val="0"/>
              <w:rPr>
                <w:b/>
                <w:i/>
                <w:lang w:eastAsia="en-US"/>
              </w:rPr>
            </w:pPr>
            <w:r w:rsidRPr="00FE75D4">
              <w:rPr>
                <w:b/>
                <w:lang w:eastAsia="en-US"/>
              </w:rPr>
              <w:t>Tema.</w:t>
            </w:r>
            <w:r w:rsidRPr="00FE75D4">
              <w:rPr>
                <w:lang w:eastAsia="en-US"/>
              </w:rPr>
              <w:t xml:space="preserve"> </w:t>
            </w:r>
            <w:r w:rsidRPr="00FE75D4">
              <w:rPr>
                <w:b/>
                <w:i/>
                <w:lang w:eastAsia="en-US"/>
              </w:rPr>
              <w:t>Žemės ūkio mašinų agregatų su TR2 kategorijos traktoriais priežiūros darbai</w:t>
            </w:r>
          </w:p>
          <w:p w:rsidR="00642E6C" w:rsidRPr="00FE75D4" w:rsidRDefault="00642E6C" w:rsidP="00642E6C">
            <w:pPr>
              <w:pStyle w:val="Betarp"/>
              <w:widowControl w:val="0"/>
              <w:numPr>
                <w:ilvl w:val="0"/>
                <w:numId w:val="5"/>
              </w:numPr>
              <w:ind w:left="0" w:firstLine="0"/>
              <w:rPr>
                <w:lang w:eastAsia="en-US"/>
              </w:rPr>
            </w:pPr>
            <w:r w:rsidRPr="00FE75D4">
              <w:rPr>
                <w:rFonts w:eastAsia="Calibri"/>
                <w:szCs w:val="22"/>
                <w:lang w:eastAsia="en-US"/>
              </w:rPr>
              <w:t xml:space="preserve">Dirvos </w:t>
            </w:r>
            <w:r w:rsidRPr="00FE75D4">
              <w:rPr>
                <w:lang w:eastAsia="en-US"/>
              </w:rPr>
              <w:t>dirbimo agregatų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Tręšimo mašinų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Sėjos ir sodinimo mašinų priežiūros darbai</w:t>
            </w:r>
          </w:p>
          <w:p w:rsidR="00642E6C" w:rsidRPr="00FE75D4" w:rsidRDefault="00642E6C" w:rsidP="00642E6C">
            <w:pPr>
              <w:pStyle w:val="Betarp"/>
              <w:widowControl w:val="0"/>
              <w:numPr>
                <w:ilvl w:val="0"/>
                <w:numId w:val="5"/>
              </w:numPr>
              <w:ind w:left="0" w:firstLine="0"/>
              <w:rPr>
                <w:lang w:eastAsia="en-US"/>
              </w:rPr>
            </w:pPr>
            <w:r w:rsidRPr="00FE75D4">
              <w:rPr>
                <w:lang w:eastAsia="en-US"/>
              </w:rPr>
              <w:t>Pasėlių ir augalų priežiūros mašinų agregatų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lang w:eastAsia="en-US"/>
              </w:rPr>
              <w:t>Žolinių pašarų ruošimo</w:t>
            </w:r>
            <w:r w:rsidRPr="00FE75D4">
              <w:rPr>
                <w:rFonts w:eastAsia="Calibri"/>
                <w:szCs w:val="22"/>
                <w:lang w:eastAsia="en-US"/>
              </w:rPr>
              <w:t xml:space="preserve"> mašinų priežiūros darbai</w:t>
            </w:r>
          </w:p>
          <w:p w:rsidR="00642E6C" w:rsidRPr="00FE75D4" w:rsidRDefault="00642E6C" w:rsidP="00642E6C">
            <w:pPr>
              <w:pStyle w:val="Betarp"/>
              <w:widowControl w:val="0"/>
              <w:numPr>
                <w:ilvl w:val="0"/>
                <w:numId w:val="5"/>
              </w:numPr>
              <w:ind w:left="0" w:firstLine="0"/>
              <w:rPr>
                <w:lang w:eastAsia="en-US"/>
              </w:rPr>
            </w:pPr>
            <w:r w:rsidRPr="00FE75D4">
              <w:rPr>
                <w:rFonts w:eastAsia="Calibri"/>
                <w:szCs w:val="22"/>
                <w:lang w:eastAsia="en-US"/>
              </w:rPr>
              <w:t>Derliaus</w:t>
            </w:r>
            <w:r w:rsidRPr="00FE75D4">
              <w:rPr>
                <w:lang w:eastAsia="en-US"/>
              </w:rPr>
              <w:t xml:space="preserve"> nuėmimo ir apdorojimo mašinų agregatų priežiūros darbai</w:t>
            </w:r>
          </w:p>
          <w:p w:rsidR="00642E6C" w:rsidRPr="00FE75D4" w:rsidRDefault="00642E6C" w:rsidP="00743740">
            <w:pPr>
              <w:widowControl w:val="0"/>
              <w:rPr>
                <w:b/>
                <w:lang w:eastAsia="en-US"/>
              </w:rPr>
            </w:pPr>
            <w:r w:rsidRPr="00FE75D4">
              <w:rPr>
                <w:b/>
                <w:lang w:eastAsia="en-US"/>
              </w:rPr>
              <w:t xml:space="preserve">Tema. </w:t>
            </w:r>
            <w:r w:rsidRPr="00FE75D4">
              <w:rPr>
                <w:b/>
                <w:i/>
                <w:lang w:eastAsia="en-US"/>
              </w:rPr>
              <w:t>Sumontuotų ant TR2 kategorijos traktorių (krautuvų, ekskavatorių, buldozerių ir kt.) mechanizmų priežiūros darbai</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lang w:eastAsia="en-US"/>
              </w:rPr>
              <w:t xml:space="preserve">Sumontuotų </w:t>
            </w:r>
            <w:r w:rsidRPr="00FE75D4">
              <w:rPr>
                <w:rFonts w:eastAsia="Calibri"/>
                <w:szCs w:val="22"/>
                <w:u w:val="wave" w:color="FFFFFF"/>
                <w:lang w:eastAsia="en-US"/>
              </w:rPr>
              <w:t>ant TR2 kategorijos traktorių krautuvų priežiūros darbai</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Sumontuotų ant TR2 kategorijos traktorių ekskavatorių priežiūros darbai</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Sumontuotų ant</w:t>
            </w:r>
            <w:r w:rsidRPr="00FE75D4">
              <w:rPr>
                <w:rFonts w:eastAsia="Calibri"/>
                <w:szCs w:val="22"/>
                <w:lang w:eastAsia="en-US"/>
              </w:rPr>
              <w:t xml:space="preserve"> TR2 kategorijos traktorių buldozerių priežiūros darbai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2.4. Naudoti eksploatacines ir chemines medžiagas, laikantis darbuotojų saugos ir sveikatos bei aplinkosaugos reikalavimų.</w:t>
            </w:r>
          </w:p>
        </w:tc>
        <w:tc>
          <w:tcPr>
            <w:tcW w:w="2924" w:type="pct"/>
          </w:tcPr>
          <w:p w:rsidR="00642E6C" w:rsidRPr="00FE75D4" w:rsidRDefault="00642E6C" w:rsidP="00743740">
            <w:pPr>
              <w:widowControl w:val="0"/>
              <w:rPr>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Mašinų eksploatacinių medžiagų parinkimas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ir su jais jungiamų mašinų eksploatacinės medžiagos</w:t>
            </w:r>
          </w:p>
          <w:p w:rsidR="00642E6C" w:rsidRPr="00FE75D4" w:rsidRDefault="00642E6C" w:rsidP="00743740">
            <w:pPr>
              <w:pStyle w:val="Betarp"/>
              <w:widowControl w:val="0"/>
              <w:numPr>
                <w:ilvl w:val="0"/>
                <w:numId w:val="1"/>
              </w:numPr>
              <w:ind w:left="0" w:firstLine="0"/>
              <w:rPr>
                <w:rFonts w:eastAsia="Calibri"/>
                <w:szCs w:val="22"/>
                <w:u w:val="wave" w:color="FFFFFF"/>
                <w:lang w:eastAsia="en-US"/>
              </w:rPr>
            </w:pPr>
            <w:r w:rsidRPr="00FE75D4">
              <w:rPr>
                <w:rFonts w:eastAsia="Calibri"/>
                <w:szCs w:val="22"/>
                <w:lang w:eastAsia="en-US"/>
              </w:rPr>
              <w:t>Eksploatacinių medžiagų parinkimas</w:t>
            </w:r>
          </w:p>
          <w:p w:rsidR="00642E6C" w:rsidRPr="00FE75D4" w:rsidRDefault="00642E6C" w:rsidP="00743740">
            <w:pPr>
              <w:pStyle w:val="Betarp"/>
              <w:widowControl w:val="0"/>
              <w:rPr>
                <w:rFonts w:eastAsia="Calibri"/>
                <w:szCs w:val="22"/>
                <w:u w:val="wave" w:color="FFFFFF"/>
                <w:lang w:eastAsia="en-US"/>
              </w:rPr>
            </w:pPr>
            <w:r w:rsidRPr="00FE75D4">
              <w:rPr>
                <w:rFonts w:eastAsia="Calibri"/>
                <w:b/>
                <w:szCs w:val="22"/>
                <w:u w:val="wave" w:color="FFFFFF"/>
                <w:lang w:eastAsia="en-US"/>
              </w:rPr>
              <w:t>Tema.</w:t>
            </w:r>
            <w:r w:rsidRPr="00FE75D4">
              <w:rPr>
                <w:rFonts w:eastAsia="Calibri"/>
                <w:szCs w:val="22"/>
                <w:u w:val="wave" w:color="FFFFFF"/>
                <w:lang w:eastAsia="en-US"/>
              </w:rPr>
              <w:t xml:space="preserve"> </w:t>
            </w:r>
            <w:r w:rsidRPr="00FE75D4">
              <w:rPr>
                <w:rFonts w:eastAsia="Calibri"/>
                <w:b/>
                <w:bCs/>
                <w:i/>
                <w:szCs w:val="22"/>
                <w:lang w:eastAsia="en-US"/>
              </w:rPr>
              <w:t>Mašinų eksploatacinių medžiagų tinkamas naudojimas, laikymas ir utilizavimas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Eksploatacinių medžiagų tinkamas naudojimas ir laikymas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Panaudotų techninių, cheminių ir kitokių eksploatacinių medžiagų utilizavimas, laikantis</w:t>
            </w:r>
            <w:r w:rsidRPr="00FE75D4">
              <w:rPr>
                <w:rFonts w:eastAsia="Calibri"/>
                <w:szCs w:val="22"/>
                <w:u w:val="wave" w:color="FFFFFF"/>
                <w:lang w:eastAsia="en-US"/>
              </w:rPr>
              <w:t xml:space="preserve"> aplinkosaugos reikalavimų</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2.5. </w:t>
            </w:r>
            <w:r w:rsidRPr="00FE75D4">
              <w:rPr>
                <w:lang w:eastAsia="en-US"/>
              </w:rPr>
              <w:t xml:space="preserve">Nustatyti ir šalinti nesudėtingus </w:t>
            </w:r>
            <w:r w:rsidRPr="00FE75D4">
              <w:t xml:space="preserve">TR2 kategorijos traktorių ir žemės ūkio mašinų </w:t>
            </w:r>
            <w:r w:rsidRPr="00FE75D4">
              <w:rPr>
                <w:lang w:eastAsia="en-US"/>
              </w:rPr>
              <w:t>gedimus.</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TR2 kategorijos traktorių ir jų mazgų nesudėtingų gedimų nustatymas ir 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lang w:eastAsia="en-US"/>
              </w:rPr>
              <w:t>Trakto</w:t>
            </w:r>
            <w:r w:rsidRPr="00FE75D4">
              <w:rPr>
                <w:rFonts w:eastAsia="Calibri"/>
                <w:szCs w:val="22"/>
                <w:u w:val="wave" w:color="FFFFFF"/>
                <w:lang w:eastAsia="en-US"/>
              </w:rPr>
              <w:t>rių variklių gedimų nustatymas ir jų 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Traktorių transmisijos, važiuoklių ir valdymo įrenginių gedimų nustatymas ir jų pašalinimas</w:t>
            </w:r>
          </w:p>
          <w:p w:rsidR="00642E6C" w:rsidRPr="00FE75D4" w:rsidRDefault="00642E6C" w:rsidP="00642E6C">
            <w:pPr>
              <w:pStyle w:val="Betarp"/>
              <w:widowControl w:val="0"/>
              <w:numPr>
                <w:ilvl w:val="0"/>
                <w:numId w:val="5"/>
              </w:numPr>
              <w:ind w:left="0" w:firstLine="0"/>
              <w:rPr>
                <w:lang w:eastAsia="en-US"/>
              </w:rPr>
            </w:pPr>
            <w:r w:rsidRPr="00FE75D4">
              <w:rPr>
                <w:rFonts w:eastAsia="Calibri"/>
                <w:szCs w:val="22"/>
                <w:u w:val="wave" w:color="FFFFFF"/>
                <w:lang w:eastAsia="en-US"/>
              </w:rPr>
              <w:t xml:space="preserve">Traktorių </w:t>
            </w:r>
            <w:r w:rsidRPr="00FE75D4">
              <w:rPr>
                <w:lang w:eastAsia="en-US"/>
              </w:rPr>
              <w:t>darbinių ir hidraulikos įrenginių gedimų nustatymas ir jų pašalinimas</w:t>
            </w:r>
          </w:p>
          <w:p w:rsidR="00642E6C" w:rsidRPr="00FE75D4" w:rsidRDefault="00642E6C" w:rsidP="00743740">
            <w:pPr>
              <w:widowControl w:val="0"/>
              <w:rPr>
                <w:lang w:eastAsia="en-US"/>
              </w:rPr>
            </w:pPr>
            <w:r w:rsidRPr="00FE75D4">
              <w:rPr>
                <w:b/>
                <w:lang w:eastAsia="en-US"/>
              </w:rPr>
              <w:t>Tema.</w:t>
            </w:r>
            <w:r w:rsidRPr="00FE75D4">
              <w:rPr>
                <w:lang w:eastAsia="en-US"/>
              </w:rPr>
              <w:t xml:space="preserve"> </w:t>
            </w:r>
            <w:r w:rsidRPr="00FE75D4">
              <w:rPr>
                <w:b/>
                <w:i/>
                <w:lang w:eastAsia="en-US"/>
              </w:rPr>
              <w:t>TR2 kategorijos traktorinių agregatų su žemės ūkio mašinomis nesudėtingų gedimų nustatymas ir 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Dirvos dirbimo agregatų gedimų nustatymas ir jų pašalinimas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Tręšimo mašinų agregatų gedimų nustatymas ir jų pašalinimas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Sėjos ir sodinimo mašinų agregatų gedimų nustatymas ir jų pašalinimas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lastRenderedPageBreak/>
              <w:t>Pasėlių ir augalų priežiūros mašinų agregatų gedimų nustatymas ir jų pašalinimas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Žolinių pašarų ruošimo mašinų agregatų gedimų nustatymas ir jų pašalinimas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rPr>
                <w:rFonts w:eastAsia="Calibri"/>
                <w:szCs w:val="22"/>
                <w:u w:val="wave" w:color="FFFFFF"/>
                <w:lang w:eastAsia="en-US"/>
              </w:rPr>
              <w:t>Derliaus nuėmimo ir apdorojimo mašinų agregatų gedimų nustatymas ir jų pašalinimas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2.6. </w:t>
            </w:r>
            <w:r w:rsidRPr="00FE75D4">
              <w:rPr>
                <w:lang w:eastAsia="en-US"/>
              </w:rPr>
              <w:t xml:space="preserve">Paruošti </w:t>
            </w:r>
            <w:r w:rsidRPr="00FE75D4">
              <w:t>TR2 kategorijos traktorius, priekabas, montuojamus mechanizmus ir žemės ūkio mašinas</w:t>
            </w:r>
            <w:r w:rsidRPr="00FE75D4">
              <w:rPr>
                <w:lang w:eastAsia="en-US"/>
              </w:rPr>
              <w:t xml:space="preserve"> transportuoti ir saugoti</w:t>
            </w:r>
            <w:r w:rsidRPr="00FE75D4">
              <w:t>.</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TR2 kategorijos traktorių ir su jais komplektuojamų agregatų paruošimas transportuoti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ir ant jų sumontuotų mechanizmų paruošimas transportuoti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žemės ūkio agregatų paruošimas transportuoti</w:t>
            </w:r>
          </w:p>
          <w:p w:rsidR="00642E6C" w:rsidRPr="00FE75D4" w:rsidRDefault="00642E6C" w:rsidP="00743740">
            <w:pPr>
              <w:pStyle w:val="Betarp"/>
              <w:widowControl w:val="0"/>
              <w:numPr>
                <w:ilvl w:val="0"/>
                <w:numId w:val="1"/>
              </w:numPr>
              <w:ind w:left="0" w:firstLine="0"/>
              <w:rPr>
                <w:rFonts w:eastAsia="Calibri"/>
                <w:szCs w:val="22"/>
                <w:u w:val="wave" w:color="FFFFFF"/>
                <w:lang w:eastAsia="en-US"/>
              </w:rPr>
            </w:pPr>
            <w:r w:rsidRPr="00FE75D4">
              <w:rPr>
                <w:rFonts w:eastAsia="Calibri"/>
                <w:szCs w:val="22"/>
                <w:lang w:eastAsia="en-US"/>
              </w:rPr>
              <w:t>Traktorinių</w:t>
            </w:r>
            <w:r w:rsidRPr="00FE75D4">
              <w:rPr>
                <w:rFonts w:eastAsia="Calibri"/>
                <w:szCs w:val="22"/>
                <w:u w:val="wave" w:color="FFFFFF"/>
                <w:lang w:eastAsia="en-US"/>
              </w:rPr>
              <w:t xml:space="preserve"> junginių su priekabomis paruošimas transportuoti</w:t>
            </w:r>
          </w:p>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TR2 kategorijos traktorių ir su jais komplektuojamų agregatų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Traktorių ir ant jų sumontuotų mechanizmų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 žemės ūkio agregatų paruošimas saugoti</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Traktorinių</w:t>
            </w:r>
            <w:r w:rsidRPr="00FE75D4">
              <w:rPr>
                <w:rFonts w:eastAsia="Calibri"/>
                <w:szCs w:val="22"/>
                <w:u w:val="wave" w:color="FFFFFF"/>
                <w:lang w:eastAsia="en-US"/>
              </w:rPr>
              <w:t xml:space="preserve"> junginių su priekabomis paruošimas saugoti</w:t>
            </w:r>
          </w:p>
        </w:tc>
      </w:tr>
      <w:tr w:rsidR="00642E6C" w:rsidRPr="00FE75D4" w:rsidTr="00743740">
        <w:trPr>
          <w:trHeight w:val="57"/>
          <w:jc w:val="center"/>
        </w:trPr>
        <w:tc>
          <w:tcPr>
            <w:tcW w:w="947" w:type="pct"/>
          </w:tcPr>
          <w:p w:rsidR="00642E6C" w:rsidRPr="00FE75D4" w:rsidRDefault="00642E6C" w:rsidP="00743740">
            <w:pPr>
              <w:pStyle w:val="Betarp"/>
              <w:widowControl w:val="0"/>
              <w:rPr>
                <w:highlight w:val="yellow"/>
              </w:rPr>
            </w:pPr>
            <w:r w:rsidRPr="00FE75D4">
              <w:t xml:space="preserve">Mokymosi pasiekimų vertinimo kriterijai </w:t>
            </w:r>
          </w:p>
        </w:tc>
        <w:tc>
          <w:tcPr>
            <w:tcW w:w="4053" w:type="pct"/>
            <w:gridSpan w:val="2"/>
          </w:tcPr>
          <w:p w:rsidR="00642E6C" w:rsidRPr="00FE75D4" w:rsidRDefault="00642E6C" w:rsidP="00743740">
            <w:pPr>
              <w:widowControl w:val="0"/>
              <w:jc w:val="both"/>
              <w:rPr>
                <w:rFonts w:eastAsia="Calibri"/>
                <w:lang w:eastAsia="en-US"/>
              </w:rPr>
            </w:pPr>
            <w:r w:rsidRPr="00FE75D4">
              <w:rPr>
                <w:rFonts w:eastAsia="Calibri"/>
                <w:lang w:eastAsia="en-US"/>
              </w:rPr>
              <w:t>Apibūdinti TR2 kategorijos traktorių konstrukcijos ir veikimo principai, mechanizmų montavimo ant TR2 kategorijos traktorių (krautuvų, ekskavatorių, buldozerių ir kt.) principai. Apibūdintos kelių eismo taisyklės, saugaus eismo ir darbuotojų saugos ir sveikatos reikalavimai, dirbant su TR2 kategorijos traktoriais. Apibūdintos dirvos dirbimo, sėjos, sodinimo mašinų, pasėlių ir augalų priežiūros mašinų, žolinių pašarų ruošimo mašinų, derliaus nuėmimo ir apdorojimo mašinų konstrukcijos, veikimo ypatumai. Apibūdinti pavojingų krovinių vežimo bendrieji reikalavimai, priekabų ir jų mazgų konstrukcijos ir veikimo ypatumai. Valdyti, programuoti ir kontroliuoti traktorių ir jų agregatų, junginių su priekabomis darbai. Dirbta su dirvos dirbimo, sėjos, sodinimo mašinomis, pasėlių ir augalų priežiūros mašinomis, žolinių pašarų ruošimo mašinomis, derliaus nuėmimo ir apdorojimo mašinomis. Dirbta su sumontuotais ant TR2 kategorijos traktorių (krautuvų, ekskavatorių, buldozerių ir kt.) mechanizmais. Transportuotas pavojingas krovinys TR2 kategorijos traktoriumi su priekaba. Paaiškinta TR2 kategorijos traktorių, priekabų, montuojamų mechanizmų ir žemės ūkio mašinų priežiūra, laikantis gamintojų reikalavimų. Paaiškinti TR2 kategorijos traktorių, žemės ūkio mašinų diagnostikos ypatumai, gedimų šalinimo būdai. Prižiūrėti TR2 kategorijos traktoriai, priekabos, montuojamieji mechanizmai ir žemės ūkio mašinos, laikantis gamintojų reikalavimų. Parinktos naudoti, laikyti ir utilizuoti eksploatacinės ir cheminės medžiagos, laikantis darbuotojų saugos ir sveikatos reikalavimų. Nustatyti ir pašalinti nesudėtingi TR2 kategorijos traktorių, žemės ūkio mašinų gedimai. Paruošti TR2 kategorijos traktoriai, priekabos, montuojamieji mechanizmai ir žemės ūkio mašinos transportuoti ir saugoti.</w:t>
            </w:r>
          </w:p>
          <w:p w:rsidR="00642E6C" w:rsidRPr="00FE75D4" w:rsidRDefault="00642E6C" w:rsidP="00743740">
            <w:pPr>
              <w:widowControl w:val="0"/>
              <w:jc w:val="both"/>
              <w:rPr>
                <w:rFonts w:eastAsia="Calibri"/>
                <w:i/>
              </w:rPr>
            </w:pPr>
            <w:r w:rsidRPr="00FE75D4">
              <w:rPr>
                <w:rFonts w:eastAsia="Calibri"/>
                <w:lang w:eastAsia="en-US"/>
              </w:rPr>
              <w:t>Dėvėti tinkami darbo drabužiai ir avalynė, asmeninės apsaugos priemonės. Baigus darbą, darbo vieta išvalyta, sutvarkyta, nuvalyti įrankiai ir likusios medžiagos sudėtos į jų saugojimo vietą. Darbai atlikti kokybiškai, laikantis darbų technologijos bei darbuotojų saugos ir sveikatos reikalavimų; medžiagos ir įranga parinktos, paruoštos darbui bei naudotos tikslingai. Vartoti tikslūs techniniai ir technologiniai terminai valstybine kalba, bendrauta laikantis darbo etikos ir kultūros principų.</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mokymui skirtiems metodiniams ir materialiesiems ištekliams</w:t>
            </w:r>
          </w:p>
        </w:tc>
        <w:tc>
          <w:tcPr>
            <w:tcW w:w="4053" w:type="pct"/>
            <w:gridSpan w:val="2"/>
          </w:tcPr>
          <w:p w:rsidR="00642E6C" w:rsidRPr="00FE75D4" w:rsidRDefault="00642E6C" w:rsidP="00743740">
            <w:pPr>
              <w:widowControl w:val="0"/>
              <w:jc w:val="both"/>
              <w:rPr>
                <w:rFonts w:eastAsia="Calibri"/>
                <w:i/>
              </w:rPr>
            </w:pPr>
            <w:r w:rsidRPr="00FE75D4">
              <w:rPr>
                <w:rFonts w:eastAsia="Calibri"/>
                <w:i/>
              </w:rPr>
              <w:t>Mokymo(si) medžiaga:</w:t>
            </w:r>
          </w:p>
          <w:p w:rsidR="00642E6C" w:rsidRPr="00FE75D4" w:rsidRDefault="00642E6C" w:rsidP="00743740">
            <w:pPr>
              <w:pStyle w:val="Betarp"/>
              <w:widowControl w:val="0"/>
              <w:numPr>
                <w:ilvl w:val="0"/>
                <w:numId w:val="1"/>
              </w:numPr>
              <w:ind w:left="0" w:firstLine="0"/>
              <w:jc w:val="both"/>
              <w:rPr>
                <w:iCs/>
              </w:rPr>
            </w:pPr>
            <w:r w:rsidRPr="00FE75D4">
              <w:rPr>
                <w:iCs/>
              </w:rPr>
              <w:t>Vadovėliai ir kita mokomoji medžiaga</w:t>
            </w:r>
          </w:p>
          <w:p w:rsidR="00642E6C" w:rsidRPr="00FE75D4" w:rsidRDefault="00642E6C" w:rsidP="00743740">
            <w:pPr>
              <w:pStyle w:val="Betarp"/>
              <w:widowControl w:val="0"/>
              <w:numPr>
                <w:ilvl w:val="0"/>
                <w:numId w:val="1"/>
              </w:numPr>
              <w:ind w:left="0" w:firstLine="0"/>
              <w:jc w:val="both"/>
              <w:rPr>
                <w:iCs/>
              </w:rPr>
            </w:pPr>
            <w:r w:rsidRPr="00FE75D4">
              <w:rPr>
                <w:iCs/>
              </w:rPr>
              <w:t>Testas turimiems gebėjimams vertinti</w:t>
            </w:r>
          </w:p>
          <w:p w:rsidR="00642E6C" w:rsidRPr="00FE75D4" w:rsidRDefault="00642E6C" w:rsidP="00642E6C">
            <w:pPr>
              <w:pStyle w:val="Betarp"/>
              <w:widowControl w:val="0"/>
              <w:numPr>
                <w:ilvl w:val="0"/>
                <w:numId w:val="3"/>
              </w:numPr>
              <w:ind w:left="0" w:firstLine="0"/>
              <w:jc w:val="both"/>
              <w:rPr>
                <w:rFonts w:eastAsia="Calibri"/>
              </w:rPr>
            </w:pPr>
            <w:r w:rsidRPr="00FE75D4">
              <w:rPr>
                <w:rFonts w:eastAsia="Calibri"/>
              </w:rPr>
              <w:t>Darbuotojų saugos ir sveikatos reikalavimai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lastRenderedPageBreak/>
              <w:t>Traktorių 60 kW ir daugiau variklio galios eksploatacijos instrukcijos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Žemės ūkio mašinų eksploatacijos instrukcijos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Praktinių užduočių aprašai</w:t>
            </w:r>
          </w:p>
          <w:p w:rsidR="00642E6C" w:rsidRPr="00FE75D4" w:rsidRDefault="00642E6C" w:rsidP="00743740">
            <w:pPr>
              <w:pStyle w:val="Betarp"/>
              <w:widowControl w:val="0"/>
              <w:jc w:val="both"/>
              <w:rPr>
                <w:rFonts w:eastAsia="Calibri"/>
                <w:i/>
              </w:rPr>
            </w:pPr>
            <w:r w:rsidRPr="00FE75D4">
              <w:rPr>
                <w:rFonts w:eastAsia="Calibri"/>
                <w:i/>
              </w:rPr>
              <w:t>Mokymo(si) priemonės: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Techninės priemonės mokymo(si) medžiagai iliustruoti, vizualizuoti, pristatyti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Traktorių 60 kW ir daugiau variklio galios mazgai, detalės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Traktoriai 60 kW ir daugiau variklio galios (ratiniai, vikšriniai, miškų ūkio) bei junginiai su priekabomis, agregatai su žemės ūkio mašinomis, traktoriai su sumontuotais mechanizmais 60 kW ir daugiau variklio galios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Įrenginiai ir priemonės mašinų techninei priežiūrai atlikti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eksploatacinės medžiagos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techninei priežiūrai, diagnostikai ir gedimams pašalinti reikalingi įrankiai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teorinio ir praktinio mokymo vietai</w:t>
            </w:r>
          </w:p>
        </w:tc>
        <w:tc>
          <w:tcPr>
            <w:tcW w:w="4053" w:type="pct"/>
            <w:gridSpan w:val="2"/>
          </w:tcPr>
          <w:p w:rsidR="00642E6C" w:rsidRPr="00FE75D4" w:rsidRDefault="00642E6C" w:rsidP="00743740">
            <w:pPr>
              <w:widowControl w:val="0"/>
              <w:jc w:val="both"/>
            </w:pPr>
            <w:r w:rsidRPr="00FE75D4">
              <w:t>Klasė ar kita mokymui (si) pritaikyta patalpa su techninėmis priemonėmis (kompiuteriu, prieiga prie interneto, daugialypės terpės projektoriumi) mokymo (si) medžiagai pateikti.</w:t>
            </w:r>
          </w:p>
          <w:p w:rsidR="00642E6C" w:rsidRPr="00FE75D4" w:rsidRDefault="00642E6C" w:rsidP="00743740">
            <w:pPr>
              <w:pStyle w:val="Betarp"/>
              <w:widowControl w:val="0"/>
              <w:jc w:val="both"/>
              <w:rPr>
                <w:rFonts w:eastAsia="Calibri"/>
                <w:szCs w:val="22"/>
                <w:lang w:eastAsia="en-US"/>
              </w:rPr>
            </w:pPr>
            <w:r w:rsidRPr="00FE75D4">
              <w:t>Praktinio mokymo klasė (patalpa), aprūpinta t</w:t>
            </w:r>
            <w:r w:rsidRPr="00FE75D4">
              <w:rPr>
                <w:rFonts w:eastAsia="Calibri"/>
                <w:szCs w:val="22"/>
                <w:lang w:eastAsia="en-US"/>
              </w:rPr>
              <w:t xml:space="preserve">raktoriais (ratiniais, vikšriniais, miškų ūkio) 60 kW ir daugiau variklio galios bei junginiais su priekabomis, agregatais su žemės ūkio mašinomis, traktoriais su sumontuotais mechanizmais 60 kW ir daugiau variklio galios, </w:t>
            </w:r>
            <w:r w:rsidRPr="00FE75D4">
              <w:rPr>
                <w:rFonts w:eastAsia="Calibri"/>
              </w:rPr>
              <w:t>įrenginiais ir priemonėmis, mašinų eksploatacinėmis medžiagomis, įrankiais mašinų techninei priežiūrai, diagnostikai, smulkių gedimų šalinimui atlikti.</w:t>
            </w:r>
          </w:p>
          <w:p w:rsidR="00642E6C" w:rsidRPr="00FE75D4" w:rsidRDefault="00642E6C" w:rsidP="00743740">
            <w:pPr>
              <w:widowControl w:val="0"/>
              <w:jc w:val="both"/>
              <w:rPr>
                <w:rFonts w:eastAsia="Calibri"/>
              </w:rPr>
            </w:pPr>
            <w:r w:rsidRPr="00FE75D4">
              <w:t>Žemės ūkio mašinos (dirvos dirbimo, tręšimo, sėjos, sodinimo mašinų, pasėlių ir augalų priežiūros, žolinių pašarų ruošimo, derliaus nuėmimo ir apdorojimo).</w:t>
            </w:r>
          </w:p>
          <w:p w:rsidR="00642E6C" w:rsidRPr="00FE75D4" w:rsidRDefault="00642E6C" w:rsidP="00743740">
            <w:pPr>
              <w:widowControl w:val="0"/>
              <w:rPr>
                <w:rFonts w:eastAsia="Calibri"/>
              </w:rPr>
            </w:pPr>
            <w:r w:rsidRPr="00FE75D4">
              <w:rPr>
                <w:rFonts w:eastAsia="Calibri"/>
              </w:rPr>
              <w:t>Praktinio vairavimo mokomoji aikštelė.</w:t>
            </w:r>
          </w:p>
          <w:p w:rsidR="00642E6C" w:rsidRPr="00FE75D4" w:rsidRDefault="00642E6C" w:rsidP="00743740">
            <w:pPr>
              <w:widowControl w:val="0"/>
              <w:rPr>
                <w:rFonts w:eastAsia="Calibri"/>
              </w:rPr>
            </w:pPr>
            <w:r w:rsidRPr="00FE75D4">
              <w:rPr>
                <w:rFonts w:eastAsia="Calibri"/>
              </w:rPr>
              <w:t>Laukas dirbti su traktoriniais agregatais.</w:t>
            </w:r>
          </w:p>
          <w:p w:rsidR="00642E6C" w:rsidRPr="00FE75D4" w:rsidRDefault="00642E6C" w:rsidP="00743740">
            <w:pPr>
              <w:widowControl w:val="0"/>
              <w:rPr>
                <w:rFonts w:eastAsia="Calibri"/>
              </w:rPr>
            </w:pPr>
            <w:r w:rsidRPr="00FE75D4">
              <w:rPr>
                <w:rFonts w:eastAsia="Calibri"/>
              </w:rPr>
              <w:t>Žemės ūkio technikos remonto dirbtuvės.</w:t>
            </w:r>
          </w:p>
          <w:p w:rsidR="00642E6C" w:rsidRPr="00FE75D4" w:rsidRDefault="00642E6C" w:rsidP="00743740">
            <w:pPr>
              <w:widowControl w:val="0"/>
              <w:jc w:val="both"/>
            </w:pPr>
            <w:r w:rsidRPr="00FE75D4">
              <w:rPr>
                <w:rFonts w:eastAsia="Calibri"/>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mokytojų dalykiniam pasirengimui (dalykinei kvalifikacijai)</w:t>
            </w:r>
          </w:p>
        </w:tc>
        <w:tc>
          <w:tcPr>
            <w:tcW w:w="4053" w:type="pct"/>
            <w:gridSpan w:val="2"/>
          </w:tcPr>
          <w:p w:rsidR="00642E6C" w:rsidRPr="00FE75D4" w:rsidRDefault="00642E6C" w:rsidP="00743740">
            <w:pPr>
              <w:widowControl w:val="0"/>
              <w:jc w:val="both"/>
            </w:pPr>
            <w:r w:rsidRPr="00FE75D4">
              <w:t>Modulį gali vesti mokytojas, turintis:</w:t>
            </w:r>
          </w:p>
          <w:p w:rsidR="00642E6C" w:rsidRPr="00FE75D4" w:rsidRDefault="00642E6C" w:rsidP="00743740">
            <w:pPr>
              <w:widowControl w:val="0"/>
              <w:jc w:val="both"/>
            </w:pPr>
            <w:r w:rsidRPr="00FE75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2E6C" w:rsidRPr="00FE75D4" w:rsidRDefault="00642E6C" w:rsidP="00743740">
            <w:pPr>
              <w:pStyle w:val="2vidutinistinklelis1"/>
              <w:widowControl w:val="0"/>
              <w:jc w:val="both"/>
              <w:rPr>
                <w:i/>
                <w:iCs/>
              </w:rPr>
            </w:pPr>
            <w:r w:rsidRPr="00FE75D4">
              <w:rPr>
                <w:rFonts w:eastAsia="Calibri"/>
                <w:lang w:eastAsia="en-US"/>
              </w:rPr>
              <w:t>2) aukštąjį žemės ūkio technikos mechaniko išsilavinimą ar lygiavertę kvalifikaciją arba mechanikos inžinerijos studijų krypties (žemės ūkio) ar lygiavertį išsilavinimą arba vidurinį išsilavinimą, ne mažesnę kaip 3 metų profesinę patirtį modulio kompetencijas atitinkančioje veiklos srityje</w:t>
            </w:r>
            <w:r w:rsidRPr="00FE75D4">
              <w:rPr>
                <w:bCs/>
                <w:lang w:eastAsia="en-US"/>
              </w:rPr>
              <w:t xml:space="preserve"> ir pedagoginių ir psichologinių žinių kurso </w:t>
            </w:r>
            <w:r w:rsidRPr="00FE75D4">
              <w:t>baigimo pažymėjimą</w:t>
            </w:r>
            <w:r w:rsidRPr="00FE75D4">
              <w:rPr>
                <w:rFonts w:eastAsia="Calibri"/>
                <w:lang w:eastAsia="en-US"/>
              </w:rPr>
              <w:t>.</w:t>
            </w:r>
          </w:p>
        </w:tc>
      </w:tr>
    </w:tbl>
    <w:p w:rsidR="00642E6C" w:rsidRDefault="00642E6C" w:rsidP="00642E6C">
      <w:pPr>
        <w:widowControl w:val="0"/>
      </w:pPr>
    </w:p>
    <w:p w:rsidR="00642E6C" w:rsidRPr="00FE75D4" w:rsidRDefault="00642E6C" w:rsidP="00642E6C">
      <w:pPr>
        <w:widowControl w:val="0"/>
      </w:pPr>
    </w:p>
    <w:p w:rsidR="00642E6C" w:rsidRPr="00FE75D4" w:rsidRDefault="00642E6C" w:rsidP="00642E6C">
      <w:pPr>
        <w:widowControl w:val="0"/>
        <w:rPr>
          <w:b/>
        </w:rPr>
      </w:pPr>
      <w:r w:rsidRPr="00FE75D4">
        <w:rPr>
          <w:b/>
        </w:rPr>
        <w:t>Modulio pavadinimas – „</w:t>
      </w:r>
      <w:proofErr w:type="spellStart"/>
      <w:r w:rsidRPr="00FE75D4">
        <w:rPr>
          <w:b/>
        </w:rPr>
        <w:t>SZ</w:t>
      </w:r>
      <w:proofErr w:type="spellEnd"/>
      <w:r w:rsidRPr="00FE75D4">
        <w:rPr>
          <w:b/>
        </w:rPr>
        <w:t xml:space="preserve"> kategorijos savaeigių žemės ūkio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2E6C" w:rsidRPr="00FE75D4" w:rsidTr="00743740">
        <w:trPr>
          <w:trHeight w:val="57"/>
          <w:jc w:val="center"/>
        </w:trPr>
        <w:tc>
          <w:tcPr>
            <w:tcW w:w="947" w:type="pct"/>
          </w:tcPr>
          <w:p w:rsidR="00642E6C" w:rsidRPr="00FE75D4" w:rsidRDefault="00642E6C" w:rsidP="00743740">
            <w:pPr>
              <w:pStyle w:val="Betarp"/>
              <w:widowControl w:val="0"/>
            </w:pPr>
            <w:r w:rsidRPr="00FE75D4">
              <w:t>Valstybinis kodas</w:t>
            </w:r>
          </w:p>
        </w:tc>
        <w:tc>
          <w:tcPr>
            <w:tcW w:w="4053" w:type="pct"/>
            <w:gridSpan w:val="2"/>
          </w:tcPr>
          <w:p w:rsidR="00642E6C" w:rsidRPr="00FE75D4" w:rsidRDefault="00642E6C" w:rsidP="00743740">
            <w:pPr>
              <w:pStyle w:val="Betarp"/>
              <w:widowControl w:val="0"/>
            </w:pPr>
            <w:r w:rsidRPr="00FE75D4">
              <w:t>308111132</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lastRenderedPageBreak/>
              <w:t>Modulio LTKS lygis</w:t>
            </w:r>
          </w:p>
        </w:tc>
        <w:tc>
          <w:tcPr>
            <w:tcW w:w="4053" w:type="pct"/>
            <w:gridSpan w:val="2"/>
          </w:tcPr>
          <w:p w:rsidR="00642E6C" w:rsidRPr="00FE75D4" w:rsidRDefault="00642E6C" w:rsidP="00743740">
            <w:pPr>
              <w:pStyle w:val="Betarp"/>
              <w:widowControl w:val="0"/>
            </w:pPr>
            <w:r w:rsidRPr="00FE75D4">
              <w:t>III</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Apimtis mokymosi kreditais</w:t>
            </w:r>
          </w:p>
        </w:tc>
        <w:tc>
          <w:tcPr>
            <w:tcW w:w="4053" w:type="pct"/>
            <w:gridSpan w:val="2"/>
          </w:tcPr>
          <w:p w:rsidR="00642E6C" w:rsidRPr="00FE75D4" w:rsidRDefault="00642E6C" w:rsidP="00743740">
            <w:pPr>
              <w:pStyle w:val="Betarp"/>
              <w:widowControl w:val="0"/>
            </w:pPr>
            <w:r w:rsidRPr="00FE75D4">
              <w:t>5</w:t>
            </w:r>
          </w:p>
        </w:tc>
      </w:tr>
      <w:tr w:rsidR="00642E6C" w:rsidRPr="00FE75D4" w:rsidTr="00743740">
        <w:trPr>
          <w:trHeight w:val="57"/>
          <w:jc w:val="center"/>
        </w:trPr>
        <w:tc>
          <w:tcPr>
            <w:tcW w:w="947" w:type="pct"/>
          </w:tcPr>
          <w:p w:rsidR="00642E6C" w:rsidRPr="00FE75D4" w:rsidRDefault="00642E6C" w:rsidP="00743740">
            <w:pPr>
              <w:pStyle w:val="Betarp"/>
              <w:widowControl w:val="0"/>
            </w:pPr>
            <w:r w:rsidRPr="00FE75D4">
              <w:t>Asmens pasirengimo mokytis modulyje reikalavimai</w:t>
            </w:r>
          </w:p>
        </w:tc>
        <w:tc>
          <w:tcPr>
            <w:tcW w:w="4053" w:type="pct"/>
            <w:gridSpan w:val="2"/>
          </w:tcPr>
          <w:p w:rsidR="00642E6C" w:rsidRPr="00FE75D4" w:rsidRDefault="00642E6C" w:rsidP="00743740">
            <w:pPr>
              <w:widowControl w:val="0"/>
              <w:rPr>
                <w:i/>
              </w:rPr>
            </w:pPr>
            <w:r w:rsidRPr="00FE75D4">
              <w:rPr>
                <w:i/>
              </w:rPr>
              <w:t>Baigtas šis modulis:</w:t>
            </w:r>
          </w:p>
          <w:p w:rsidR="00642E6C" w:rsidRPr="00FE75D4" w:rsidRDefault="00642E6C" w:rsidP="00743740">
            <w:pPr>
              <w:pStyle w:val="Betarp"/>
              <w:widowControl w:val="0"/>
            </w:pPr>
            <w:r w:rsidRPr="00FE75D4">
              <w:t>TR1 kategorijos traktorių vairavimas</w:t>
            </w:r>
          </w:p>
        </w:tc>
      </w:tr>
      <w:tr w:rsidR="00642E6C" w:rsidRPr="00FE75D4" w:rsidTr="00743740">
        <w:trPr>
          <w:trHeight w:val="57"/>
          <w:jc w:val="center"/>
        </w:trPr>
        <w:tc>
          <w:tcPr>
            <w:tcW w:w="947" w:type="pct"/>
            <w:shd w:val="clear" w:color="auto" w:fill="F2F2F2"/>
          </w:tcPr>
          <w:p w:rsidR="00642E6C" w:rsidRPr="00FE75D4" w:rsidRDefault="00642E6C" w:rsidP="00743740">
            <w:pPr>
              <w:pStyle w:val="Betarp"/>
              <w:widowControl w:val="0"/>
              <w:rPr>
                <w:bCs/>
                <w:iCs/>
              </w:rPr>
            </w:pPr>
            <w:r w:rsidRPr="00FE75D4">
              <w:t>Kompetencijos</w:t>
            </w:r>
          </w:p>
        </w:tc>
        <w:tc>
          <w:tcPr>
            <w:tcW w:w="1129" w:type="pct"/>
            <w:shd w:val="clear" w:color="auto" w:fill="F2F2F2"/>
          </w:tcPr>
          <w:p w:rsidR="00642E6C" w:rsidRPr="00FE75D4" w:rsidRDefault="00642E6C" w:rsidP="00743740">
            <w:pPr>
              <w:pStyle w:val="Betarp"/>
              <w:widowControl w:val="0"/>
              <w:rPr>
                <w:bCs/>
                <w:iCs/>
              </w:rPr>
            </w:pPr>
            <w:r w:rsidRPr="00FE75D4">
              <w:rPr>
                <w:bCs/>
                <w:iCs/>
              </w:rPr>
              <w:t>Mokymosi rezultatai</w:t>
            </w:r>
          </w:p>
        </w:tc>
        <w:tc>
          <w:tcPr>
            <w:tcW w:w="2924" w:type="pct"/>
            <w:shd w:val="clear" w:color="auto" w:fill="F2F2F2"/>
          </w:tcPr>
          <w:p w:rsidR="00642E6C" w:rsidRPr="00FE75D4" w:rsidRDefault="00642E6C" w:rsidP="00743740">
            <w:pPr>
              <w:pStyle w:val="Betarp"/>
              <w:widowControl w:val="0"/>
              <w:rPr>
                <w:bCs/>
                <w:iCs/>
              </w:rPr>
            </w:pPr>
            <w:r w:rsidRPr="00FE75D4">
              <w:rPr>
                <w:bCs/>
                <w:iCs/>
              </w:rPr>
              <w:t>Rekomenduojamas turinys mokymosi rezultatams pasiekti</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 xml:space="preserve">1. Valdyti </w:t>
            </w:r>
            <w:proofErr w:type="spellStart"/>
            <w:r w:rsidRPr="00FE75D4">
              <w:t>SZ</w:t>
            </w:r>
            <w:proofErr w:type="spellEnd"/>
            <w:r w:rsidRPr="00FE75D4">
              <w:t xml:space="preserve"> kategorijos savaeiges žemės ūkio mašinas.</w:t>
            </w:r>
          </w:p>
        </w:tc>
        <w:tc>
          <w:tcPr>
            <w:tcW w:w="1129" w:type="pct"/>
          </w:tcPr>
          <w:p w:rsidR="00642E6C" w:rsidRPr="00FE75D4" w:rsidRDefault="00642E6C" w:rsidP="00743740">
            <w:pPr>
              <w:pStyle w:val="Betarp"/>
              <w:widowControl w:val="0"/>
            </w:pPr>
            <w:r w:rsidRPr="00FE75D4">
              <w:t xml:space="preserve">1.1. </w:t>
            </w:r>
            <w:r w:rsidRPr="00FE75D4">
              <w:rPr>
                <w:lang w:eastAsia="en-US"/>
              </w:rPr>
              <w:t xml:space="preserve">Apibūdinti </w:t>
            </w:r>
            <w:proofErr w:type="spellStart"/>
            <w:r w:rsidRPr="00FE75D4">
              <w:t>SZ</w:t>
            </w:r>
            <w:proofErr w:type="spellEnd"/>
            <w:r w:rsidRPr="00FE75D4">
              <w:t xml:space="preserve"> kategorijos savaeigių žemės ūkio mašinų</w:t>
            </w:r>
            <w:r w:rsidRPr="00FE75D4">
              <w:rPr>
                <w:lang w:eastAsia="en-US"/>
              </w:rPr>
              <w:t xml:space="preserve"> konstrukcijas ir veikimo principus.</w:t>
            </w:r>
          </w:p>
        </w:tc>
        <w:tc>
          <w:tcPr>
            <w:tcW w:w="2924" w:type="pct"/>
          </w:tcPr>
          <w:p w:rsidR="00642E6C" w:rsidRPr="00FE75D4" w:rsidRDefault="00642E6C" w:rsidP="00743740">
            <w:pPr>
              <w:pStyle w:val="Betarp"/>
              <w:widowControl w:val="0"/>
              <w:rPr>
                <w:b/>
                <w:i/>
              </w:rPr>
            </w:pPr>
            <w:r w:rsidRPr="00FE75D4">
              <w:rPr>
                <w:b/>
              </w:rPr>
              <w:t>Tema.</w:t>
            </w:r>
            <w:r w:rsidRPr="00FE75D4">
              <w:t xml:space="preserve"> </w:t>
            </w:r>
            <w:proofErr w:type="spellStart"/>
            <w:r w:rsidRPr="00FE75D4">
              <w:rPr>
                <w:b/>
                <w:i/>
              </w:rPr>
              <w:t>SZ</w:t>
            </w:r>
            <w:proofErr w:type="spellEnd"/>
            <w:r w:rsidRPr="00FE75D4">
              <w:rPr>
                <w:b/>
                <w:i/>
              </w:rPr>
              <w:t xml:space="preserve"> kategorijos žemės ūkio mašinų konstrukcijos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kombainų konstrukcija</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Cukrinių runkelių kombainų konstrukcija</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Bulvių kombainų konstrukcija</w:t>
            </w:r>
          </w:p>
          <w:p w:rsidR="00642E6C" w:rsidRPr="00FE75D4" w:rsidRDefault="00642E6C" w:rsidP="00642E6C">
            <w:pPr>
              <w:pStyle w:val="Betarp"/>
              <w:widowControl w:val="0"/>
              <w:numPr>
                <w:ilvl w:val="0"/>
                <w:numId w:val="5"/>
              </w:numPr>
              <w:ind w:left="0" w:firstLine="0"/>
            </w:pPr>
            <w:r w:rsidRPr="00FE75D4">
              <w:rPr>
                <w:rFonts w:eastAsia="Calibri"/>
                <w:szCs w:val="22"/>
                <w:lang w:eastAsia="en-US"/>
              </w:rPr>
              <w:t>Žalios</w:t>
            </w:r>
            <w:r w:rsidRPr="00FE75D4">
              <w:t xml:space="preserve"> masės savaeigių smulkintuvų konstrukcija</w:t>
            </w:r>
          </w:p>
          <w:p w:rsidR="00642E6C" w:rsidRPr="00FE75D4" w:rsidRDefault="00642E6C" w:rsidP="00743740">
            <w:pPr>
              <w:pStyle w:val="Betarp"/>
              <w:widowControl w:val="0"/>
              <w:rPr>
                <w:b/>
                <w:i/>
              </w:rPr>
            </w:pPr>
            <w:r w:rsidRPr="00FE75D4">
              <w:rPr>
                <w:b/>
              </w:rPr>
              <w:t>Tema.</w:t>
            </w:r>
            <w:r w:rsidRPr="00FE75D4">
              <w:t xml:space="preserve"> </w:t>
            </w:r>
            <w:proofErr w:type="spellStart"/>
            <w:r w:rsidRPr="00FE75D4">
              <w:rPr>
                <w:b/>
                <w:i/>
              </w:rPr>
              <w:t>SZ</w:t>
            </w:r>
            <w:proofErr w:type="spellEnd"/>
            <w:r w:rsidRPr="00FE75D4">
              <w:rPr>
                <w:b/>
                <w:i/>
              </w:rPr>
              <w:t xml:space="preserve"> kategorijos žemės ūkio mašinų technologiniai procesai ir veikimo principai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kombainų technologinis procesas ir veikimas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Cukrinių runkelių kombainų technologinis procesas ir veikimas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Bulvių kombainų technologinis procesas ir veikimas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Žalios</w:t>
            </w:r>
            <w:r w:rsidRPr="00FE75D4">
              <w:t xml:space="preserve"> masės savaeigių smulkintuvų </w:t>
            </w:r>
            <w:r w:rsidRPr="00FE75D4">
              <w:rPr>
                <w:rFonts w:eastAsia="Calibri"/>
                <w:szCs w:val="22"/>
                <w:lang w:eastAsia="en-US"/>
              </w:rPr>
              <w:t>technologinis procesas ir veikimas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1.2. Išmanyti darbuotojų saugos ir sveikatos bei aplinkosaugos reikalavimus, taikomus valdant </w:t>
            </w:r>
            <w:proofErr w:type="spellStart"/>
            <w:r w:rsidRPr="00FE75D4">
              <w:t>SZ</w:t>
            </w:r>
            <w:proofErr w:type="spellEnd"/>
            <w:r w:rsidRPr="00FE75D4">
              <w:t xml:space="preserve"> kategorijos savaeiges žemės ūkio mašinas</w:t>
            </w:r>
            <w:r w:rsidRPr="00FE75D4">
              <w:rPr>
                <w:lang w:eastAsia="en-US"/>
              </w:rPr>
              <w:t>.</w:t>
            </w:r>
          </w:p>
        </w:tc>
        <w:tc>
          <w:tcPr>
            <w:tcW w:w="2924" w:type="pct"/>
          </w:tcPr>
          <w:p w:rsidR="00642E6C" w:rsidRPr="00FE75D4" w:rsidRDefault="00642E6C" w:rsidP="00743740">
            <w:pPr>
              <w:widowControl w:val="0"/>
              <w:rPr>
                <w:rFonts w:eastAsia="Calibri"/>
                <w:b/>
                <w:i/>
                <w:szCs w:val="22"/>
                <w:lang w:eastAsia="en-US"/>
              </w:rPr>
            </w:pPr>
            <w:r w:rsidRPr="00FE75D4">
              <w:rPr>
                <w:b/>
              </w:rPr>
              <w:t>Tema.</w:t>
            </w:r>
            <w:r w:rsidRPr="00FE75D4">
              <w:t xml:space="preserve"> </w:t>
            </w:r>
            <w:r w:rsidRPr="00FE75D4">
              <w:rPr>
                <w:rFonts w:eastAsia="Calibri"/>
                <w:b/>
                <w:i/>
                <w:szCs w:val="22"/>
                <w:lang w:eastAsia="en-US"/>
              </w:rPr>
              <w:t>Darbuotojų saugos ir sveikatos reikalavimai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Teisės aktai, reglamentuojantys darbo santykius, aplinkosaugos ir darbuotojų atsakomybės klausimus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Asmeninės apsaugos priemonės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Pirmoji pagalba susižeidus</w:t>
            </w:r>
            <w:r w:rsidRPr="00FE75D4">
              <w:rPr>
                <w:lang w:eastAsia="en-US"/>
              </w:rPr>
              <w:t>, patyrus kitus poveikius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Gesintuvų ir gesinimo priemonių naudojimas</w:t>
            </w:r>
          </w:p>
          <w:p w:rsidR="00642E6C" w:rsidRPr="00FE75D4" w:rsidRDefault="00642E6C" w:rsidP="00743740">
            <w:pPr>
              <w:pStyle w:val="Betarp"/>
              <w:widowControl w:val="0"/>
              <w:rPr>
                <w:rFonts w:eastAsia="Calibri"/>
                <w:b/>
                <w:i/>
                <w:szCs w:val="22"/>
                <w:lang w:eastAsia="en-US"/>
              </w:rPr>
            </w:pPr>
            <w:r w:rsidRPr="00FE75D4">
              <w:rPr>
                <w:rFonts w:eastAsia="Calibri"/>
                <w:b/>
                <w:szCs w:val="22"/>
                <w:lang w:eastAsia="en-US"/>
              </w:rPr>
              <w:t xml:space="preserve">Tema. </w:t>
            </w:r>
            <w:r w:rsidRPr="00FE75D4">
              <w:rPr>
                <w:b/>
                <w:i/>
              </w:rPr>
              <w:t xml:space="preserve">Bendrieji darbuotojų saugos ir sveikatos reikalavimai dirbant su </w:t>
            </w:r>
            <w:proofErr w:type="spellStart"/>
            <w:r w:rsidRPr="00FE75D4">
              <w:rPr>
                <w:rFonts w:eastAsia="Calibri"/>
                <w:b/>
                <w:i/>
                <w:szCs w:val="22"/>
                <w:lang w:eastAsia="en-US"/>
              </w:rPr>
              <w:t>SZ</w:t>
            </w:r>
            <w:proofErr w:type="spellEnd"/>
            <w:r w:rsidRPr="00FE75D4">
              <w:rPr>
                <w:rFonts w:eastAsia="Calibri"/>
                <w:b/>
                <w:i/>
                <w:szCs w:val="22"/>
                <w:lang w:eastAsia="en-US"/>
              </w:rPr>
              <w:t xml:space="preserve"> kategorijos savaeigėmis žemės ūkio mašinomis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Saugos taisyklės dirbant su derliaus nuėmimo kombainais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Darbų saugos ir sveikatos apsaugos ženklai dirbant su derliaus nuėmimo kombainais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Saugaus darbo specifika dirbant su žalios masės savaeigiais smulkintuvais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Saugus kombainų vilkimas ir kėlimas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1.3. </w:t>
            </w:r>
            <w:r w:rsidRPr="00FE75D4">
              <w:rPr>
                <w:lang w:eastAsia="en-US"/>
              </w:rPr>
              <w:t xml:space="preserve">Valdyti, programuoti ir kontroliuoti </w:t>
            </w:r>
            <w:proofErr w:type="spellStart"/>
            <w:r w:rsidRPr="00FE75D4">
              <w:t>SZ</w:t>
            </w:r>
            <w:proofErr w:type="spellEnd"/>
            <w:r w:rsidRPr="00FE75D4">
              <w:t xml:space="preserve"> kategorijos savaeigių žemės ūkio mašinų ir jų agregatų darbą</w:t>
            </w:r>
            <w:r w:rsidRPr="00FE75D4">
              <w:rPr>
                <w:lang w:eastAsia="en-US"/>
              </w:rPr>
              <w:t>.</w:t>
            </w:r>
          </w:p>
        </w:tc>
        <w:tc>
          <w:tcPr>
            <w:tcW w:w="2924" w:type="pct"/>
          </w:tcPr>
          <w:p w:rsidR="00642E6C" w:rsidRPr="00FE75D4" w:rsidRDefault="00642E6C" w:rsidP="00743740">
            <w:pPr>
              <w:widowControl w:val="0"/>
              <w:rPr>
                <w:rFonts w:eastAsia="Calibri"/>
                <w:b/>
                <w:i/>
                <w:szCs w:val="22"/>
                <w:lang w:eastAsia="en-US"/>
              </w:rPr>
            </w:pPr>
            <w:r w:rsidRPr="00FE75D4">
              <w:rPr>
                <w:b/>
              </w:rPr>
              <w:t xml:space="preserve">Tema. </w:t>
            </w:r>
            <w:r w:rsidRPr="00FE75D4">
              <w:rPr>
                <w:rFonts w:eastAsia="Calibri"/>
                <w:b/>
                <w:i/>
              </w:rPr>
              <w:t>Saugus važiavimas keliais, bendrieji reikalavimai dirbant</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Leistini aukščiai, pločiai, leidimai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Bendrųjų reikalavimų ir saugaus važiavimo savaeigėmis mašinomis pratybos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Saugus važiavimas ypatingomis sąlygomis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 xml:space="preserve">Darbas su </w:t>
            </w:r>
            <w:proofErr w:type="spellStart"/>
            <w:r w:rsidRPr="00FE75D4">
              <w:rPr>
                <w:rFonts w:eastAsia="Calibri"/>
                <w:szCs w:val="22"/>
                <w:lang w:eastAsia="en-US"/>
              </w:rPr>
              <w:t>SZ</w:t>
            </w:r>
            <w:proofErr w:type="spellEnd"/>
            <w:r w:rsidRPr="00FE75D4">
              <w:rPr>
                <w:rFonts w:eastAsia="Calibri"/>
                <w:szCs w:val="22"/>
                <w:lang w:eastAsia="en-US"/>
              </w:rPr>
              <w:t xml:space="preserve"> kategorijos savaeigėmis žemės ūkio mašinomis</w:t>
            </w:r>
          </w:p>
          <w:p w:rsidR="00642E6C" w:rsidRPr="00FE75D4" w:rsidRDefault="00642E6C" w:rsidP="00743740">
            <w:pPr>
              <w:widowControl w:val="0"/>
              <w:rPr>
                <w:rFonts w:eastAsia="Calibri"/>
                <w:szCs w:val="22"/>
                <w:lang w:eastAsia="en-US"/>
              </w:rPr>
            </w:pPr>
            <w:r w:rsidRPr="00FE75D4">
              <w:rPr>
                <w:rFonts w:eastAsia="Calibri"/>
                <w:b/>
                <w:szCs w:val="22"/>
                <w:lang w:eastAsia="en-US"/>
              </w:rPr>
              <w:t>Tema.</w:t>
            </w:r>
            <w:r w:rsidRPr="00FE75D4">
              <w:rPr>
                <w:rFonts w:eastAsia="Calibri"/>
                <w:szCs w:val="22"/>
                <w:lang w:eastAsia="en-US"/>
              </w:rPr>
              <w:t xml:space="preserve"> </w:t>
            </w:r>
            <w:r w:rsidRPr="00FE75D4">
              <w:rPr>
                <w:rFonts w:eastAsia="Calibri"/>
                <w:b/>
                <w:i/>
                <w:szCs w:val="22"/>
                <w:lang w:eastAsia="en-US"/>
              </w:rPr>
              <w:t>Automatinių kontrolės ir programavimo sistemų valdymas</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lastRenderedPageBreak/>
              <w:t>Veiksmų sekos sudarymo programos valdymas</w:t>
            </w:r>
          </w:p>
          <w:p w:rsidR="00642E6C" w:rsidRPr="00FE75D4" w:rsidRDefault="00642E6C" w:rsidP="00642E6C">
            <w:pPr>
              <w:pStyle w:val="Betarp"/>
              <w:widowControl w:val="0"/>
              <w:numPr>
                <w:ilvl w:val="0"/>
                <w:numId w:val="5"/>
              </w:numPr>
              <w:ind w:left="0" w:firstLine="0"/>
              <w:rPr>
                <w:rFonts w:eastAsia="Calibri"/>
                <w:szCs w:val="22"/>
                <w:lang w:eastAsia="en-US"/>
              </w:rPr>
            </w:pPr>
            <w:proofErr w:type="spellStart"/>
            <w:r w:rsidRPr="00FE75D4">
              <w:rPr>
                <w:rFonts w:eastAsia="Calibri"/>
                <w:szCs w:val="22"/>
                <w:lang w:eastAsia="en-US"/>
              </w:rPr>
              <w:t>SZ</w:t>
            </w:r>
            <w:proofErr w:type="spellEnd"/>
            <w:r w:rsidRPr="00FE75D4">
              <w:rPr>
                <w:rFonts w:eastAsia="Calibri"/>
                <w:szCs w:val="22"/>
                <w:lang w:eastAsia="en-US"/>
              </w:rPr>
              <w:t xml:space="preserve"> kategorijos mašinų lygiagretaus važiavimo, automatinio vairavimo, nuotolinio duomenų perdavimo sistemų valdymas</w:t>
            </w:r>
          </w:p>
          <w:p w:rsidR="00642E6C" w:rsidRPr="00FE75D4" w:rsidRDefault="00642E6C" w:rsidP="00642E6C">
            <w:pPr>
              <w:pStyle w:val="Betarp"/>
              <w:widowControl w:val="0"/>
              <w:numPr>
                <w:ilvl w:val="0"/>
                <w:numId w:val="5"/>
              </w:numPr>
              <w:ind w:left="0" w:firstLine="0"/>
              <w:rPr>
                <w:rFonts w:eastAsia="Calibri"/>
                <w:szCs w:val="22"/>
                <w:lang w:eastAsia="en-US"/>
              </w:rPr>
            </w:pPr>
            <w:proofErr w:type="spellStart"/>
            <w:r w:rsidRPr="00FE75D4">
              <w:rPr>
                <w:rFonts w:eastAsia="Calibri"/>
                <w:szCs w:val="22"/>
                <w:lang w:eastAsia="en-US"/>
              </w:rPr>
              <w:t>SZ</w:t>
            </w:r>
            <w:proofErr w:type="spellEnd"/>
            <w:r w:rsidRPr="00FE75D4">
              <w:rPr>
                <w:rFonts w:eastAsia="Calibri"/>
                <w:szCs w:val="22"/>
                <w:lang w:eastAsia="en-US"/>
              </w:rPr>
              <w:t xml:space="preserve"> kategorijos mašinų automatinio reguliavimo sistemų valdymas</w:t>
            </w:r>
          </w:p>
          <w:p w:rsidR="00642E6C" w:rsidRPr="00FE75D4" w:rsidRDefault="00642E6C" w:rsidP="00642E6C">
            <w:pPr>
              <w:pStyle w:val="Betarp"/>
              <w:widowControl w:val="0"/>
              <w:numPr>
                <w:ilvl w:val="0"/>
                <w:numId w:val="5"/>
              </w:numPr>
              <w:ind w:left="0" w:firstLine="0"/>
              <w:rPr>
                <w:rFonts w:eastAsia="Calibri"/>
                <w:szCs w:val="22"/>
                <w:lang w:eastAsia="en-US"/>
              </w:rPr>
            </w:pPr>
            <w:proofErr w:type="spellStart"/>
            <w:r w:rsidRPr="00FE75D4">
              <w:rPr>
                <w:rFonts w:eastAsia="Calibri"/>
                <w:szCs w:val="22"/>
                <w:lang w:eastAsia="en-US"/>
              </w:rPr>
              <w:t>SZ</w:t>
            </w:r>
            <w:proofErr w:type="spellEnd"/>
            <w:r w:rsidRPr="00FE75D4">
              <w:rPr>
                <w:rFonts w:eastAsia="Calibri"/>
                <w:szCs w:val="22"/>
                <w:lang w:eastAsia="en-US"/>
              </w:rPr>
              <w:t xml:space="preserve"> kategorijos mašinų kalibravimo procedūros</w:t>
            </w:r>
          </w:p>
        </w:tc>
      </w:tr>
      <w:tr w:rsidR="00642E6C" w:rsidRPr="00FE75D4" w:rsidTr="00743740">
        <w:trPr>
          <w:trHeight w:val="57"/>
          <w:jc w:val="center"/>
        </w:trPr>
        <w:tc>
          <w:tcPr>
            <w:tcW w:w="947" w:type="pct"/>
            <w:vMerge w:val="restart"/>
          </w:tcPr>
          <w:p w:rsidR="00642E6C" w:rsidRPr="00FE75D4" w:rsidRDefault="00642E6C" w:rsidP="00743740">
            <w:pPr>
              <w:pStyle w:val="Betarp"/>
              <w:widowControl w:val="0"/>
            </w:pPr>
            <w:r w:rsidRPr="00FE75D4">
              <w:t xml:space="preserve">2. Prižiūrėti </w:t>
            </w:r>
            <w:proofErr w:type="spellStart"/>
            <w:r w:rsidRPr="00FE75D4">
              <w:t>SZ</w:t>
            </w:r>
            <w:proofErr w:type="spellEnd"/>
            <w:r w:rsidRPr="00FE75D4">
              <w:t xml:space="preserve"> kategorijos savaeiges žemės ūkio mašinas.</w:t>
            </w:r>
          </w:p>
        </w:tc>
        <w:tc>
          <w:tcPr>
            <w:tcW w:w="1129" w:type="pct"/>
          </w:tcPr>
          <w:p w:rsidR="00642E6C" w:rsidRPr="00FE75D4" w:rsidRDefault="00642E6C" w:rsidP="00743740">
            <w:pPr>
              <w:pStyle w:val="Betarp"/>
              <w:widowControl w:val="0"/>
            </w:pPr>
            <w:r w:rsidRPr="00FE75D4">
              <w:t>2.1.</w:t>
            </w:r>
            <w:r w:rsidRPr="00FE75D4">
              <w:rPr>
                <w:lang w:eastAsia="en-US"/>
              </w:rPr>
              <w:t xml:space="preserve"> Paaiškinti </w:t>
            </w:r>
            <w:proofErr w:type="spellStart"/>
            <w:r w:rsidRPr="00FE75D4">
              <w:t>SZ</w:t>
            </w:r>
            <w:proofErr w:type="spellEnd"/>
            <w:r w:rsidRPr="00FE75D4">
              <w:t xml:space="preserve"> kategorijos savaeigių žemės ūkio mašinų</w:t>
            </w:r>
            <w:r w:rsidRPr="00FE75D4">
              <w:rPr>
                <w:lang w:eastAsia="en-US"/>
              </w:rPr>
              <w:t xml:space="preserve"> </w:t>
            </w:r>
            <w:r w:rsidRPr="00FE75D4">
              <w:t>priežiūrą</w:t>
            </w:r>
            <w:r w:rsidRPr="00FE75D4">
              <w:rPr>
                <w:lang w:eastAsia="en-US"/>
              </w:rPr>
              <w:t>, pagal gamintojo reikalavimus.</w:t>
            </w:r>
          </w:p>
        </w:tc>
        <w:tc>
          <w:tcPr>
            <w:tcW w:w="2924" w:type="pct"/>
          </w:tcPr>
          <w:p w:rsidR="00642E6C" w:rsidRPr="00FE75D4" w:rsidRDefault="00642E6C" w:rsidP="00743740">
            <w:pPr>
              <w:widowControl w:val="0"/>
              <w:rPr>
                <w:b/>
                <w:i/>
                <w:lang w:eastAsia="en-US"/>
              </w:rPr>
            </w:pPr>
            <w:r w:rsidRPr="00FE75D4">
              <w:rPr>
                <w:b/>
                <w:lang w:eastAsia="en-US"/>
              </w:rPr>
              <w:t xml:space="preserve">Tema. </w:t>
            </w:r>
            <w:proofErr w:type="spellStart"/>
            <w:r w:rsidRPr="00FE75D4">
              <w:rPr>
                <w:b/>
                <w:i/>
                <w:lang w:eastAsia="en-US"/>
              </w:rPr>
              <w:t>SZ</w:t>
            </w:r>
            <w:proofErr w:type="spellEnd"/>
            <w:r w:rsidRPr="00FE75D4">
              <w:rPr>
                <w:b/>
                <w:i/>
                <w:lang w:eastAsia="en-US"/>
              </w:rPr>
              <w:t xml:space="preserve"> kategorijos žemės ūkio mašinų variklio, transmisijos, važiuoklės, elektros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cukrinių runkelių, linų, bulvių, kombainų, žalios masės savaeigių smulkintuvų kasdieninės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cukrinių runkelių, linų, bulvių, kombainų, žalios masės savaeigių smulkintuvų periodinės priežiūros darbai pagal gamintojo reikalavimus</w:t>
            </w:r>
          </w:p>
          <w:p w:rsidR="00642E6C" w:rsidRPr="00FE75D4" w:rsidRDefault="00642E6C" w:rsidP="00743740">
            <w:pPr>
              <w:pStyle w:val="Betarp"/>
              <w:widowControl w:val="0"/>
              <w:rPr>
                <w:rFonts w:eastAsia="Calibri"/>
                <w:b/>
                <w:i/>
                <w:szCs w:val="22"/>
                <w:lang w:eastAsia="en-US"/>
              </w:rPr>
            </w:pPr>
            <w:r w:rsidRPr="00FE75D4">
              <w:rPr>
                <w:rFonts w:eastAsia="Calibri"/>
                <w:b/>
                <w:szCs w:val="22"/>
                <w:lang w:eastAsia="en-US"/>
              </w:rPr>
              <w:t xml:space="preserve">Tema. </w:t>
            </w:r>
            <w:proofErr w:type="spellStart"/>
            <w:r w:rsidRPr="00FE75D4">
              <w:rPr>
                <w:rFonts w:eastAsia="Calibri"/>
                <w:b/>
                <w:i/>
                <w:szCs w:val="22"/>
                <w:lang w:eastAsia="en-US"/>
              </w:rPr>
              <w:t>SZ</w:t>
            </w:r>
            <w:proofErr w:type="spellEnd"/>
            <w:r w:rsidRPr="00FE75D4">
              <w:rPr>
                <w:rFonts w:eastAsia="Calibri"/>
                <w:b/>
                <w:i/>
                <w:szCs w:val="22"/>
                <w:lang w:eastAsia="en-US"/>
              </w:rPr>
              <w:t xml:space="preserve"> kategorijos žemės ūkio mašinų technologinio proceso mechanizmų,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cukrinių runkelių, linų, bulvių, kombainų, žalios masės savaeigių smulkintuvų technologinio proceso mechanizmų, įrengimų kasdieninės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cukrinių runkelių, linų, bulvių, kombainų, žalios masės savaeigių smulkintuvų technologinio proceso mechanizmų, įrengimų periodinės priežiūros darbai, pagal gamintojo reikalavimus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2.2. </w:t>
            </w:r>
            <w:r w:rsidRPr="00FE75D4">
              <w:rPr>
                <w:lang w:eastAsia="en-US"/>
              </w:rPr>
              <w:t xml:space="preserve">Paaiškinti </w:t>
            </w:r>
            <w:proofErr w:type="spellStart"/>
            <w:r w:rsidRPr="00FE75D4">
              <w:t>SZ</w:t>
            </w:r>
            <w:proofErr w:type="spellEnd"/>
            <w:r w:rsidRPr="00FE75D4">
              <w:t xml:space="preserve"> kategorijos savaeigių žemės ūkio mašinų</w:t>
            </w:r>
            <w:r w:rsidRPr="00FE75D4">
              <w:rPr>
                <w:lang w:eastAsia="en-US"/>
              </w:rPr>
              <w:t xml:space="preserve"> veikimo, reguliavimo, diagnostikos ypatumus, gedimų šalinimo būdus.</w:t>
            </w:r>
          </w:p>
        </w:tc>
        <w:tc>
          <w:tcPr>
            <w:tcW w:w="2924" w:type="pct"/>
          </w:tcPr>
          <w:p w:rsidR="00642E6C" w:rsidRPr="00FE75D4" w:rsidRDefault="00642E6C" w:rsidP="00743740">
            <w:pPr>
              <w:widowControl w:val="0"/>
              <w:rPr>
                <w:rFonts w:eastAsia="Calibri"/>
                <w:b/>
                <w:i/>
                <w:lang w:eastAsia="en-US"/>
              </w:rPr>
            </w:pPr>
            <w:r w:rsidRPr="00FE75D4">
              <w:rPr>
                <w:rFonts w:eastAsia="Calibri"/>
                <w:b/>
                <w:lang w:eastAsia="en-US"/>
              </w:rPr>
              <w:t>Tema.</w:t>
            </w:r>
            <w:r w:rsidRPr="00FE75D4">
              <w:rPr>
                <w:rFonts w:eastAsia="Calibri"/>
                <w:lang w:eastAsia="en-US"/>
              </w:rPr>
              <w:t xml:space="preserve"> </w:t>
            </w:r>
            <w:proofErr w:type="spellStart"/>
            <w:r w:rsidRPr="00FE75D4">
              <w:rPr>
                <w:rFonts w:eastAsia="Calibri"/>
                <w:b/>
                <w:i/>
                <w:lang w:eastAsia="en-US"/>
              </w:rPr>
              <w:t>SZ</w:t>
            </w:r>
            <w:proofErr w:type="spellEnd"/>
            <w:r w:rsidRPr="00FE75D4">
              <w:rPr>
                <w:rFonts w:eastAsia="Calibri"/>
                <w:b/>
                <w:i/>
                <w:lang w:eastAsia="en-US"/>
              </w:rPr>
              <w:t xml:space="preserve"> kategorijos savaeigių žemės ūkio mašinų veikimo, reguliavimo ypatumai</w:t>
            </w:r>
          </w:p>
          <w:p w:rsidR="00642E6C" w:rsidRPr="00FE75D4" w:rsidRDefault="00642E6C" w:rsidP="00642E6C">
            <w:pPr>
              <w:pStyle w:val="Betarp"/>
              <w:widowControl w:val="0"/>
              <w:numPr>
                <w:ilvl w:val="0"/>
                <w:numId w:val="5"/>
              </w:numPr>
              <w:ind w:left="0" w:firstLine="0"/>
            </w:pPr>
            <w:r w:rsidRPr="00FE75D4">
              <w:rPr>
                <w:rFonts w:eastAsia="Calibri"/>
                <w:szCs w:val="22"/>
                <w:lang w:eastAsia="en-US"/>
              </w:rPr>
              <w:t xml:space="preserve">Javų kombainų veikimo, </w:t>
            </w:r>
            <w:r w:rsidRPr="00FE75D4">
              <w:t>reguliavimo ypatumai</w:t>
            </w:r>
          </w:p>
          <w:p w:rsidR="00642E6C" w:rsidRPr="00FE75D4" w:rsidRDefault="00642E6C" w:rsidP="00642E6C">
            <w:pPr>
              <w:pStyle w:val="Betarp"/>
              <w:widowControl w:val="0"/>
              <w:numPr>
                <w:ilvl w:val="0"/>
                <w:numId w:val="5"/>
              </w:numPr>
              <w:ind w:left="0" w:firstLine="0"/>
            </w:pPr>
            <w:r w:rsidRPr="00FE75D4">
              <w:t>Cukrinių runkelių kombainų veikimo, reguliavimo ypatumai</w:t>
            </w:r>
          </w:p>
          <w:p w:rsidR="00642E6C" w:rsidRPr="00FE75D4" w:rsidRDefault="00642E6C" w:rsidP="00642E6C">
            <w:pPr>
              <w:pStyle w:val="Betarp"/>
              <w:widowControl w:val="0"/>
              <w:numPr>
                <w:ilvl w:val="0"/>
                <w:numId w:val="5"/>
              </w:numPr>
              <w:ind w:left="0" w:firstLine="0"/>
            </w:pPr>
            <w:r w:rsidRPr="00FE75D4">
              <w:t>Linų kombainų veikimo, reguliavimo ypatumai</w:t>
            </w:r>
          </w:p>
          <w:p w:rsidR="00642E6C" w:rsidRPr="00FE75D4" w:rsidRDefault="00642E6C" w:rsidP="00642E6C">
            <w:pPr>
              <w:pStyle w:val="Betarp"/>
              <w:widowControl w:val="0"/>
              <w:numPr>
                <w:ilvl w:val="0"/>
                <w:numId w:val="5"/>
              </w:numPr>
              <w:ind w:left="0" w:firstLine="0"/>
            </w:pPr>
            <w:r w:rsidRPr="00FE75D4">
              <w:t>Bulvių kombainų veikimo, reguliavimo ypatumai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t>Žalios masės savaeigių smulkintuvų veikimo, reguliavimo ypatumai</w:t>
            </w:r>
          </w:p>
          <w:p w:rsidR="00642E6C" w:rsidRPr="00FE75D4" w:rsidRDefault="00642E6C" w:rsidP="00743740">
            <w:pPr>
              <w:pStyle w:val="Betarp"/>
              <w:widowControl w:val="0"/>
              <w:rPr>
                <w:rFonts w:eastAsia="Calibri"/>
                <w:b/>
                <w:i/>
                <w:lang w:eastAsia="en-US"/>
              </w:rPr>
            </w:pPr>
            <w:r w:rsidRPr="00FE75D4">
              <w:rPr>
                <w:rFonts w:eastAsia="Calibri"/>
                <w:b/>
                <w:lang w:eastAsia="en-US"/>
              </w:rPr>
              <w:t>Tema.</w:t>
            </w:r>
            <w:r w:rsidRPr="00FE75D4">
              <w:rPr>
                <w:rFonts w:eastAsia="Calibri"/>
                <w:lang w:eastAsia="en-US"/>
              </w:rPr>
              <w:t xml:space="preserve"> </w:t>
            </w:r>
            <w:proofErr w:type="spellStart"/>
            <w:r w:rsidRPr="00FE75D4">
              <w:rPr>
                <w:rFonts w:eastAsia="Calibri"/>
                <w:b/>
                <w:i/>
                <w:lang w:eastAsia="en-US"/>
              </w:rPr>
              <w:t>SZ</w:t>
            </w:r>
            <w:proofErr w:type="spellEnd"/>
            <w:r w:rsidRPr="00FE75D4">
              <w:rPr>
                <w:rFonts w:eastAsia="Calibri"/>
                <w:b/>
                <w:i/>
                <w:lang w:eastAsia="en-US"/>
              </w:rPr>
              <w:t xml:space="preserve"> kategorijos savaeigių žemės ūkio mašinų diagnostika, gedimų šalinimo būdai</w:t>
            </w:r>
          </w:p>
          <w:p w:rsidR="00642E6C" w:rsidRPr="00FE75D4" w:rsidRDefault="00642E6C" w:rsidP="00642E6C">
            <w:pPr>
              <w:pStyle w:val="Betarp"/>
              <w:widowControl w:val="0"/>
              <w:numPr>
                <w:ilvl w:val="0"/>
                <w:numId w:val="5"/>
              </w:numPr>
              <w:ind w:left="0" w:firstLine="0"/>
            </w:pPr>
            <w:r w:rsidRPr="00FE75D4">
              <w:rPr>
                <w:rFonts w:eastAsia="Calibri"/>
                <w:szCs w:val="22"/>
                <w:lang w:eastAsia="en-US"/>
              </w:rPr>
              <w:t>Javų kombainų diagnostika, dažniausiai pasitaikantys gedimai ir jų šalinimo būdai</w:t>
            </w:r>
          </w:p>
          <w:p w:rsidR="00642E6C" w:rsidRPr="00FE75D4" w:rsidRDefault="00642E6C" w:rsidP="00642E6C">
            <w:pPr>
              <w:pStyle w:val="Betarp"/>
              <w:widowControl w:val="0"/>
              <w:numPr>
                <w:ilvl w:val="0"/>
                <w:numId w:val="5"/>
              </w:numPr>
              <w:ind w:left="0" w:firstLine="0"/>
            </w:pPr>
            <w:r w:rsidRPr="00FE75D4">
              <w:t xml:space="preserve">Cukrinių runkelių kombainų </w:t>
            </w:r>
            <w:r w:rsidRPr="00FE75D4">
              <w:rPr>
                <w:rFonts w:eastAsia="Calibri"/>
                <w:szCs w:val="22"/>
                <w:lang w:eastAsia="en-US"/>
              </w:rPr>
              <w:t>diagnostika, dažniausiai pasitaikantys gedimai ir jų šalinimo būdai</w:t>
            </w:r>
          </w:p>
          <w:p w:rsidR="00642E6C" w:rsidRPr="00FE75D4" w:rsidRDefault="00642E6C" w:rsidP="00642E6C">
            <w:pPr>
              <w:pStyle w:val="Betarp"/>
              <w:widowControl w:val="0"/>
              <w:numPr>
                <w:ilvl w:val="0"/>
                <w:numId w:val="5"/>
              </w:numPr>
              <w:ind w:left="0" w:firstLine="0"/>
            </w:pPr>
            <w:r w:rsidRPr="00FE75D4">
              <w:t xml:space="preserve">Linų kombainų </w:t>
            </w:r>
            <w:r w:rsidRPr="00FE75D4">
              <w:rPr>
                <w:rFonts w:eastAsia="Calibri"/>
                <w:szCs w:val="22"/>
                <w:lang w:eastAsia="en-US"/>
              </w:rPr>
              <w:t>diagnostika, dažniausiai pasitaikantys gedimai ir jų šalinimo būdai</w:t>
            </w:r>
          </w:p>
          <w:p w:rsidR="00642E6C" w:rsidRPr="00FE75D4" w:rsidRDefault="00642E6C" w:rsidP="00642E6C">
            <w:pPr>
              <w:pStyle w:val="Betarp"/>
              <w:widowControl w:val="0"/>
              <w:numPr>
                <w:ilvl w:val="0"/>
                <w:numId w:val="5"/>
              </w:numPr>
              <w:ind w:left="0" w:firstLine="0"/>
            </w:pPr>
            <w:r w:rsidRPr="00FE75D4">
              <w:t xml:space="preserve">Bulvių kombainų </w:t>
            </w:r>
            <w:r w:rsidRPr="00FE75D4">
              <w:rPr>
                <w:rFonts w:eastAsia="Calibri"/>
                <w:szCs w:val="22"/>
                <w:lang w:eastAsia="en-US"/>
              </w:rPr>
              <w:t>diagnostika, dažniausiai pasitaikantys gedimai ir jų šalinimo būdai</w:t>
            </w:r>
          </w:p>
          <w:p w:rsidR="00642E6C" w:rsidRPr="00FE75D4" w:rsidRDefault="00642E6C" w:rsidP="00642E6C">
            <w:pPr>
              <w:pStyle w:val="Betarp"/>
              <w:widowControl w:val="0"/>
              <w:numPr>
                <w:ilvl w:val="0"/>
                <w:numId w:val="5"/>
              </w:numPr>
              <w:ind w:left="0" w:firstLine="0"/>
            </w:pPr>
            <w:r w:rsidRPr="00FE75D4">
              <w:t xml:space="preserve">Žalios masės savaeigių smulkintuvų </w:t>
            </w:r>
            <w:r w:rsidRPr="00FE75D4">
              <w:rPr>
                <w:rFonts w:eastAsia="Calibri"/>
                <w:szCs w:val="22"/>
                <w:lang w:eastAsia="en-US"/>
              </w:rPr>
              <w:t>diagnostika, dažniausiai pasitaikantys gedimai ir jų šalinimo būdai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2.3.</w:t>
            </w:r>
            <w:r w:rsidRPr="00FE75D4">
              <w:rPr>
                <w:lang w:eastAsia="en-US"/>
              </w:rPr>
              <w:t xml:space="preserve"> Prižiūrėti </w:t>
            </w:r>
            <w:proofErr w:type="spellStart"/>
            <w:r w:rsidRPr="00FE75D4">
              <w:t>SZ</w:t>
            </w:r>
            <w:proofErr w:type="spellEnd"/>
            <w:r w:rsidRPr="00FE75D4">
              <w:t xml:space="preserve"> kategorijos savaeigių žemės ūkio mašinas</w:t>
            </w:r>
            <w:r w:rsidRPr="00FE75D4">
              <w:rPr>
                <w:lang w:eastAsia="en-US"/>
              </w:rPr>
              <w:t xml:space="preserve"> </w:t>
            </w:r>
            <w:r w:rsidRPr="00FE75D4">
              <w:rPr>
                <w:lang w:eastAsia="en-US"/>
              </w:rPr>
              <w:lastRenderedPageBreak/>
              <w:t>pagal gamintojo reikalavimus.</w:t>
            </w:r>
          </w:p>
        </w:tc>
        <w:tc>
          <w:tcPr>
            <w:tcW w:w="2924" w:type="pct"/>
          </w:tcPr>
          <w:p w:rsidR="00642E6C" w:rsidRPr="00FE75D4" w:rsidRDefault="00642E6C" w:rsidP="00743740">
            <w:pPr>
              <w:widowControl w:val="0"/>
              <w:rPr>
                <w:b/>
                <w:i/>
                <w:lang w:eastAsia="en-US"/>
              </w:rPr>
            </w:pPr>
            <w:r w:rsidRPr="00FE75D4">
              <w:rPr>
                <w:b/>
                <w:lang w:eastAsia="en-US"/>
              </w:rPr>
              <w:lastRenderedPageBreak/>
              <w:t xml:space="preserve">Tema. </w:t>
            </w:r>
            <w:proofErr w:type="spellStart"/>
            <w:r w:rsidRPr="00FE75D4">
              <w:rPr>
                <w:b/>
                <w:i/>
                <w:lang w:eastAsia="en-US"/>
              </w:rPr>
              <w:t>SZ</w:t>
            </w:r>
            <w:proofErr w:type="spellEnd"/>
            <w:r w:rsidRPr="00FE75D4">
              <w:rPr>
                <w:b/>
                <w:i/>
                <w:lang w:eastAsia="en-US"/>
              </w:rPr>
              <w:t xml:space="preserve"> kategorijos žemės ūkio mašinų variklio, transmisijos, važiuoklės, elektros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lastRenderedPageBreak/>
              <w:t>Javų kombainų variklio, transmisijos, važiuoklės, elektros ir hidraulinės sistemos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Cukrinių runkelių kombainų variklio, transmisijos, važiuoklės, elektros ir hidraulinės sistemos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Linų kombainų variklio, transmisijos, važiuoklės, elektros ir hidraulinės sistemos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Bulvių kombainų variklio, transmisijos, važiuoklės, elektros ir hidraulinės sistemos įrengimų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Žalios</w:t>
            </w:r>
            <w:r w:rsidRPr="00FE75D4">
              <w:rPr>
                <w:lang w:eastAsia="en-US"/>
              </w:rPr>
              <w:t xml:space="preserve"> masės savaeigių smulkintuvų</w:t>
            </w:r>
            <w:r w:rsidRPr="00FE75D4">
              <w:rPr>
                <w:rFonts w:eastAsia="Calibri"/>
                <w:szCs w:val="22"/>
                <w:lang w:eastAsia="en-US"/>
              </w:rPr>
              <w:t xml:space="preserve"> variklio, transmisijos, važiuoklės, elektros ir hidraulinės sistemos įrengimų priežiūros darbai</w:t>
            </w:r>
          </w:p>
          <w:p w:rsidR="00642E6C" w:rsidRPr="00FE75D4" w:rsidRDefault="00642E6C" w:rsidP="00743740">
            <w:pPr>
              <w:pStyle w:val="Betarp"/>
              <w:widowControl w:val="0"/>
              <w:rPr>
                <w:rFonts w:eastAsia="Calibri"/>
                <w:b/>
                <w:i/>
                <w:szCs w:val="22"/>
                <w:lang w:eastAsia="en-US"/>
              </w:rPr>
            </w:pPr>
            <w:r w:rsidRPr="00FE75D4">
              <w:rPr>
                <w:rFonts w:eastAsia="Calibri"/>
                <w:b/>
                <w:szCs w:val="22"/>
                <w:lang w:eastAsia="en-US"/>
              </w:rPr>
              <w:t xml:space="preserve">Tema. </w:t>
            </w:r>
            <w:proofErr w:type="spellStart"/>
            <w:r w:rsidRPr="00FE75D4">
              <w:rPr>
                <w:rFonts w:eastAsia="Calibri"/>
                <w:b/>
                <w:i/>
                <w:szCs w:val="22"/>
                <w:lang w:eastAsia="en-US"/>
              </w:rPr>
              <w:t>SZ</w:t>
            </w:r>
            <w:proofErr w:type="spellEnd"/>
            <w:r w:rsidRPr="00FE75D4">
              <w:rPr>
                <w:rFonts w:eastAsia="Calibri"/>
                <w:b/>
                <w:i/>
                <w:szCs w:val="22"/>
                <w:lang w:eastAsia="en-US"/>
              </w:rPr>
              <w:t xml:space="preserve"> kategorijos žemės ūkio mašinų technologinio proceso mechanizmų, įrengimų ir darbinių dalių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Javų kombainų technologinio proceso mechanizmų, įrengimų ir darbinių dalių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Cukrinių runkelių kombainų technologinio proceso mechanizmų, įrengimų ir darbinių dalių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Linų kombainų technologinio proceso mechanizmų, įrengimų ir darbinių dalių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Bulvių kombainų technologinio proceso mechanizmų, įrengimų ir darbinių dalių priežiūros darbai</w:t>
            </w:r>
          </w:p>
          <w:p w:rsidR="00642E6C" w:rsidRPr="00FE75D4" w:rsidRDefault="00642E6C" w:rsidP="00642E6C">
            <w:pPr>
              <w:pStyle w:val="Betarp"/>
              <w:widowControl w:val="0"/>
              <w:numPr>
                <w:ilvl w:val="0"/>
                <w:numId w:val="5"/>
              </w:numPr>
              <w:ind w:left="0" w:firstLine="0"/>
              <w:rPr>
                <w:rFonts w:eastAsia="Calibri"/>
                <w:szCs w:val="22"/>
                <w:lang w:eastAsia="en-US"/>
              </w:rPr>
            </w:pPr>
            <w:r w:rsidRPr="00FE75D4">
              <w:rPr>
                <w:rFonts w:eastAsia="Calibri"/>
                <w:szCs w:val="22"/>
                <w:lang w:eastAsia="en-US"/>
              </w:rPr>
              <w:t>Žalios masės savaeigių smulkintuvų technologinio proceso mechanizmų, įrengimų ir darbinių dalių priežiūros darbai</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2.4. Naudoti, laikyti ir utilizuoti eksploatacines ir chemines medžiagas, laikantis darbuotojų saugos ir sveikatos bei aplinkosaugos reikalavimų.</w:t>
            </w:r>
          </w:p>
        </w:tc>
        <w:tc>
          <w:tcPr>
            <w:tcW w:w="2924" w:type="pct"/>
          </w:tcPr>
          <w:p w:rsidR="00642E6C" w:rsidRPr="00FE75D4" w:rsidRDefault="00642E6C" w:rsidP="00743740">
            <w:pPr>
              <w:widowControl w:val="0"/>
              <w:rPr>
                <w:rFonts w:eastAsia="Calibri"/>
                <w:bCs/>
                <w:szCs w:val="22"/>
                <w:lang w:eastAsia="en-US"/>
              </w:rPr>
            </w:pPr>
            <w:r w:rsidRPr="00FE75D4">
              <w:rPr>
                <w:rFonts w:eastAsia="Calibri"/>
                <w:b/>
                <w:bCs/>
                <w:szCs w:val="22"/>
                <w:lang w:eastAsia="en-US"/>
              </w:rPr>
              <w:t>Tema.</w:t>
            </w:r>
            <w:r w:rsidRPr="00FE75D4">
              <w:rPr>
                <w:rFonts w:eastAsia="Calibri"/>
                <w:bCs/>
                <w:szCs w:val="22"/>
                <w:lang w:eastAsia="en-US"/>
              </w:rPr>
              <w:t xml:space="preserve"> </w:t>
            </w:r>
            <w:r w:rsidRPr="00FE75D4">
              <w:rPr>
                <w:rFonts w:eastAsia="Calibri"/>
                <w:b/>
                <w:bCs/>
                <w:i/>
                <w:szCs w:val="22"/>
                <w:lang w:eastAsia="en-US"/>
              </w:rPr>
              <w:t>Mašinų eksploatacinių medžiagų parinkimas</w:t>
            </w:r>
          </w:p>
          <w:p w:rsidR="00642E6C" w:rsidRPr="00FE75D4" w:rsidRDefault="00642E6C" w:rsidP="00642E6C">
            <w:pPr>
              <w:pStyle w:val="Betarp"/>
              <w:widowControl w:val="0"/>
              <w:numPr>
                <w:ilvl w:val="0"/>
                <w:numId w:val="5"/>
              </w:numPr>
              <w:ind w:left="0" w:firstLine="0"/>
            </w:pPr>
            <w:proofErr w:type="spellStart"/>
            <w:r w:rsidRPr="00FE75D4">
              <w:rPr>
                <w:rFonts w:eastAsia="Calibri"/>
                <w:szCs w:val="22"/>
                <w:u w:val="wave" w:color="FFFFFF"/>
                <w:lang w:eastAsia="en-US"/>
              </w:rPr>
              <w:t>SZ</w:t>
            </w:r>
            <w:proofErr w:type="spellEnd"/>
            <w:r w:rsidRPr="00FE75D4">
              <w:rPr>
                <w:rFonts w:eastAsia="Calibri"/>
                <w:szCs w:val="22"/>
                <w:u w:val="wave" w:color="FFFFFF"/>
                <w:lang w:eastAsia="en-US"/>
              </w:rPr>
              <w:t xml:space="preserve"> </w:t>
            </w:r>
            <w:r w:rsidRPr="00FE75D4">
              <w:t>kategorijos savaeigių žemės ūkio mašinų eksploatacinės medžiagos</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t>Eksploatacinių medžiagų parinkimas</w:t>
            </w:r>
          </w:p>
          <w:p w:rsidR="00642E6C" w:rsidRPr="00FE75D4" w:rsidRDefault="00642E6C" w:rsidP="00743740">
            <w:pPr>
              <w:pStyle w:val="Betarp"/>
              <w:widowControl w:val="0"/>
              <w:rPr>
                <w:rFonts w:eastAsia="Calibri"/>
                <w:szCs w:val="22"/>
                <w:u w:val="wave" w:color="FFFFFF"/>
                <w:lang w:eastAsia="en-US"/>
              </w:rPr>
            </w:pPr>
            <w:r w:rsidRPr="00FE75D4">
              <w:rPr>
                <w:rFonts w:eastAsia="Calibri"/>
                <w:b/>
                <w:szCs w:val="22"/>
                <w:u w:val="wave" w:color="FFFFFF"/>
                <w:lang w:eastAsia="en-US"/>
              </w:rPr>
              <w:t>Tema.</w:t>
            </w:r>
            <w:r w:rsidRPr="00FE75D4">
              <w:rPr>
                <w:rFonts w:eastAsia="Calibri"/>
                <w:szCs w:val="22"/>
                <w:u w:val="wave" w:color="FFFFFF"/>
                <w:lang w:eastAsia="en-US"/>
              </w:rPr>
              <w:t xml:space="preserve"> </w:t>
            </w:r>
            <w:r w:rsidRPr="00FE75D4">
              <w:rPr>
                <w:rFonts w:eastAsia="Calibri"/>
                <w:b/>
                <w:bCs/>
                <w:i/>
                <w:szCs w:val="22"/>
                <w:lang w:eastAsia="en-US"/>
              </w:rPr>
              <w:t>Mašinų eksploatacinių medžiagų tinkamas naudojimas, laikymas ir utilizavimas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rPr>
                <w:rFonts w:eastAsia="Calibri"/>
                <w:szCs w:val="22"/>
                <w:lang w:eastAsia="en-US"/>
              </w:rPr>
              <w:t>Eksploatacinių medžiagų tinkamas naudojimas ir laikymas</w:t>
            </w:r>
          </w:p>
          <w:p w:rsidR="00642E6C" w:rsidRPr="00FE75D4" w:rsidRDefault="00642E6C" w:rsidP="00743740">
            <w:pPr>
              <w:pStyle w:val="Betarp"/>
              <w:widowControl w:val="0"/>
              <w:numPr>
                <w:ilvl w:val="0"/>
                <w:numId w:val="1"/>
              </w:numPr>
              <w:ind w:left="0" w:firstLine="0"/>
              <w:rPr>
                <w:rFonts w:eastAsia="Calibri"/>
                <w:szCs w:val="22"/>
                <w:lang w:eastAsia="en-US"/>
              </w:rPr>
            </w:pPr>
            <w:r w:rsidRPr="00FE75D4">
              <w:t>Panaudotų techninių, cheminių ir kitokių eksploatacinių medžiagų utilizavimas, laikantis</w:t>
            </w:r>
            <w:r w:rsidRPr="00FE75D4">
              <w:rPr>
                <w:rFonts w:eastAsia="Calibri"/>
                <w:szCs w:val="22"/>
                <w:u w:val="wave" w:color="FFFFFF"/>
                <w:lang w:eastAsia="en-US"/>
              </w:rPr>
              <w:t xml:space="preserve"> aplinkosaugos reikalavimų</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2.5. </w:t>
            </w:r>
            <w:r w:rsidRPr="00FE75D4">
              <w:rPr>
                <w:lang w:eastAsia="en-US"/>
              </w:rPr>
              <w:t xml:space="preserve">Nustatyti ir šalinti nesudėtingus </w:t>
            </w:r>
            <w:proofErr w:type="spellStart"/>
            <w:r w:rsidRPr="00FE75D4">
              <w:t>SZ</w:t>
            </w:r>
            <w:proofErr w:type="spellEnd"/>
            <w:r w:rsidRPr="00FE75D4">
              <w:t xml:space="preserve"> kategorijos savaeigių žemės ūkio mašinų </w:t>
            </w:r>
            <w:r w:rsidRPr="00FE75D4">
              <w:rPr>
                <w:lang w:eastAsia="en-US"/>
              </w:rPr>
              <w:t>gedimus.</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proofErr w:type="spellStart"/>
            <w:r w:rsidRPr="00FE75D4">
              <w:rPr>
                <w:rFonts w:eastAsia="Calibri"/>
                <w:b/>
                <w:bCs/>
                <w:i/>
                <w:szCs w:val="22"/>
                <w:lang w:eastAsia="en-US"/>
              </w:rPr>
              <w:t>SZ</w:t>
            </w:r>
            <w:proofErr w:type="spellEnd"/>
            <w:r w:rsidRPr="00FE75D4">
              <w:rPr>
                <w:rFonts w:eastAsia="Calibri"/>
                <w:b/>
                <w:bCs/>
                <w:i/>
                <w:szCs w:val="22"/>
                <w:lang w:eastAsia="en-US"/>
              </w:rPr>
              <w:t xml:space="preserve"> kategorijos mašinų ir jų mazgų nesudėtingų gedimų nustatymas</w:t>
            </w:r>
          </w:p>
          <w:p w:rsidR="00642E6C" w:rsidRPr="00FE75D4" w:rsidRDefault="00642E6C" w:rsidP="00642E6C">
            <w:pPr>
              <w:pStyle w:val="Betarp"/>
              <w:widowControl w:val="0"/>
              <w:numPr>
                <w:ilvl w:val="0"/>
                <w:numId w:val="5"/>
              </w:numPr>
              <w:ind w:left="0" w:firstLine="0"/>
            </w:pPr>
            <w:r w:rsidRPr="00FE75D4">
              <w:t>Javų kombainų ir jų mazgų nesudėtingų gedimų nustatymas</w:t>
            </w:r>
          </w:p>
          <w:p w:rsidR="00642E6C" w:rsidRPr="00FE75D4" w:rsidRDefault="00642E6C" w:rsidP="00642E6C">
            <w:pPr>
              <w:pStyle w:val="Betarp"/>
              <w:widowControl w:val="0"/>
              <w:numPr>
                <w:ilvl w:val="0"/>
                <w:numId w:val="5"/>
              </w:numPr>
              <w:ind w:left="0" w:firstLine="0"/>
            </w:pPr>
            <w:r w:rsidRPr="00FE75D4">
              <w:t>Cukrinių runkelių kombainų ir jų mazgų nesudėtingų gedimų nustatymas</w:t>
            </w:r>
          </w:p>
          <w:p w:rsidR="00642E6C" w:rsidRPr="00FE75D4" w:rsidRDefault="00642E6C" w:rsidP="00642E6C">
            <w:pPr>
              <w:pStyle w:val="Betarp"/>
              <w:widowControl w:val="0"/>
              <w:numPr>
                <w:ilvl w:val="0"/>
                <w:numId w:val="5"/>
              </w:numPr>
              <w:ind w:left="0" w:firstLine="0"/>
            </w:pPr>
            <w:r w:rsidRPr="00FE75D4">
              <w:t>Linų kombainų ir jų mazgų nesudėtingų gedimų nustatymas</w:t>
            </w:r>
          </w:p>
          <w:p w:rsidR="00642E6C" w:rsidRPr="00FE75D4" w:rsidRDefault="00642E6C" w:rsidP="00642E6C">
            <w:pPr>
              <w:pStyle w:val="Betarp"/>
              <w:widowControl w:val="0"/>
              <w:numPr>
                <w:ilvl w:val="0"/>
                <w:numId w:val="5"/>
              </w:numPr>
              <w:ind w:left="0" w:firstLine="0"/>
            </w:pPr>
            <w:r w:rsidRPr="00FE75D4">
              <w:t>Bulvių kombainų ir jų mazgų nesudėtingų gedimų nustatymas</w:t>
            </w:r>
          </w:p>
          <w:p w:rsidR="00642E6C" w:rsidRPr="00FE75D4" w:rsidRDefault="00642E6C" w:rsidP="00642E6C">
            <w:pPr>
              <w:pStyle w:val="Betarp"/>
              <w:widowControl w:val="0"/>
              <w:numPr>
                <w:ilvl w:val="0"/>
                <w:numId w:val="5"/>
              </w:numPr>
              <w:ind w:left="0" w:firstLine="0"/>
              <w:rPr>
                <w:lang w:eastAsia="en-US"/>
              </w:rPr>
            </w:pPr>
            <w:r w:rsidRPr="00FE75D4">
              <w:lastRenderedPageBreak/>
              <w:t>Žalios</w:t>
            </w:r>
            <w:r w:rsidRPr="00FE75D4">
              <w:rPr>
                <w:lang w:eastAsia="en-US"/>
              </w:rPr>
              <w:t xml:space="preserve"> masės savaeigių smulkintuvų ir jų mazgų nesudėtingų gedimų nustatymas</w:t>
            </w:r>
          </w:p>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Cs/>
                <w:szCs w:val="22"/>
                <w:lang w:eastAsia="en-US"/>
              </w:rPr>
              <w:t xml:space="preserve"> </w:t>
            </w:r>
            <w:proofErr w:type="spellStart"/>
            <w:r w:rsidRPr="00FE75D4">
              <w:rPr>
                <w:rFonts w:eastAsia="Calibri"/>
                <w:b/>
                <w:bCs/>
                <w:i/>
                <w:szCs w:val="22"/>
                <w:lang w:eastAsia="en-US"/>
              </w:rPr>
              <w:t>SZ</w:t>
            </w:r>
            <w:proofErr w:type="spellEnd"/>
            <w:r w:rsidRPr="00FE75D4">
              <w:rPr>
                <w:rFonts w:eastAsia="Calibri"/>
                <w:b/>
                <w:bCs/>
                <w:i/>
                <w:szCs w:val="22"/>
                <w:lang w:eastAsia="en-US"/>
              </w:rPr>
              <w:t xml:space="preserve"> kategorijos mašinų ir jų mazgų nesudėtingų gedimų šalinimas</w:t>
            </w:r>
          </w:p>
          <w:p w:rsidR="00642E6C" w:rsidRPr="00FE75D4" w:rsidRDefault="00642E6C" w:rsidP="00642E6C">
            <w:pPr>
              <w:pStyle w:val="Betarp"/>
              <w:widowControl w:val="0"/>
              <w:numPr>
                <w:ilvl w:val="0"/>
                <w:numId w:val="5"/>
              </w:numPr>
              <w:ind w:left="0" w:firstLine="0"/>
            </w:pPr>
            <w:r w:rsidRPr="00FE75D4">
              <w:t xml:space="preserve">Javų kombainų ir jų mazgų </w:t>
            </w:r>
            <w:r w:rsidRPr="00FE75D4">
              <w:rPr>
                <w:lang w:eastAsia="en-US"/>
              </w:rPr>
              <w:t xml:space="preserve">nesudėtingų </w:t>
            </w:r>
            <w:r w:rsidRPr="00FE75D4">
              <w:t>gedimų šalinimas</w:t>
            </w:r>
          </w:p>
          <w:p w:rsidR="00642E6C" w:rsidRPr="00FE75D4" w:rsidRDefault="00642E6C" w:rsidP="00642E6C">
            <w:pPr>
              <w:pStyle w:val="Betarp"/>
              <w:widowControl w:val="0"/>
              <w:numPr>
                <w:ilvl w:val="0"/>
                <w:numId w:val="5"/>
              </w:numPr>
              <w:ind w:left="0" w:firstLine="0"/>
            </w:pPr>
            <w:r w:rsidRPr="00FE75D4">
              <w:t xml:space="preserve">Cukrinių runkelių kombainų ir jų </w:t>
            </w:r>
            <w:r w:rsidRPr="00FE75D4">
              <w:rPr>
                <w:lang w:eastAsia="en-US"/>
              </w:rPr>
              <w:t>nesudėtingų</w:t>
            </w:r>
            <w:r w:rsidRPr="00FE75D4">
              <w:t xml:space="preserve"> mazgų gedimų šalinimas</w:t>
            </w:r>
          </w:p>
          <w:p w:rsidR="00642E6C" w:rsidRPr="00FE75D4" w:rsidRDefault="00642E6C" w:rsidP="00642E6C">
            <w:pPr>
              <w:pStyle w:val="Betarp"/>
              <w:widowControl w:val="0"/>
              <w:numPr>
                <w:ilvl w:val="0"/>
                <w:numId w:val="5"/>
              </w:numPr>
              <w:ind w:left="0" w:firstLine="0"/>
            </w:pPr>
            <w:r w:rsidRPr="00FE75D4">
              <w:t xml:space="preserve">Linų kombainų ir jų mazgų </w:t>
            </w:r>
            <w:r w:rsidRPr="00FE75D4">
              <w:rPr>
                <w:lang w:eastAsia="en-US"/>
              </w:rPr>
              <w:t xml:space="preserve">nesudėtingų </w:t>
            </w:r>
            <w:r w:rsidRPr="00FE75D4">
              <w:t>gedimų šalinimas</w:t>
            </w:r>
          </w:p>
          <w:p w:rsidR="00642E6C" w:rsidRPr="00FE75D4" w:rsidRDefault="00642E6C" w:rsidP="00642E6C">
            <w:pPr>
              <w:pStyle w:val="Betarp"/>
              <w:widowControl w:val="0"/>
              <w:numPr>
                <w:ilvl w:val="0"/>
                <w:numId w:val="5"/>
              </w:numPr>
              <w:ind w:left="0" w:firstLine="0"/>
            </w:pPr>
            <w:r w:rsidRPr="00FE75D4">
              <w:t>Bulvių kombainų ir jų mazgų</w:t>
            </w:r>
            <w:r w:rsidRPr="00FE75D4">
              <w:rPr>
                <w:lang w:eastAsia="en-US"/>
              </w:rPr>
              <w:t xml:space="preserve"> nesudėtingų</w:t>
            </w:r>
            <w:r w:rsidRPr="00FE75D4">
              <w:t xml:space="preserve"> gedimų šalinimas</w:t>
            </w:r>
          </w:p>
          <w:p w:rsidR="00642E6C" w:rsidRPr="00FE75D4" w:rsidRDefault="00642E6C" w:rsidP="00642E6C">
            <w:pPr>
              <w:pStyle w:val="Betarp"/>
              <w:widowControl w:val="0"/>
              <w:numPr>
                <w:ilvl w:val="0"/>
                <w:numId w:val="5"/>
              </w:numPr>
              <w:ind w:left="0" w:firstLine="0"/>
            </w:pPr>
            <w:r w:rsidRPr="00FE75D4">
              <w:t>Žalios</w:t>
            </w:r>
            <w:r w:rsidRPr="00FE75D4">
              <w:rPr>
                <w:lang w:eastAsia="en-US"/>
              </w:rPr>
              <w:t xml:space="preserve"> masės savaeigių smulkintuvų ir jų mazgų nesudėtingų gedimų šalinimas</w:t>
            </w:r>
          </w:p>
        </w:tc>
      </w:tr>
      <w:tr w:rsidR="00642E6C" w:rsidRPr="00FE75D4" w:rsidTr="00743740">
        <w:trPr>
          <w:trHeight w:val="57"/>
          <w:jc w:val="center"/>
        </w:trPr>
        <w:tc>
          <w:tcPr>
            <w:tcW w:w="947" w:type="pct"/>
            <w:vMerge/>
          </w:tcPr>
          <w:p w:rsidR="00642E6C" w:rsidRPr="00FE75D4" w:rsidRDefault="00642E6C" w:rsidP="00743740">
            <w:pPr>
              <w:pStyle w:val="Betarp"/>
              <w:widowControl w:val="0"/>
            </w:pPr>
          </w:p>
        </w:tc>
        <w:tc>
          <w:tcPr>
            <w:tcW w:w="1129" w:type="pct"/>
          </w:tcPr>
          <w:p w:rsidR="00642E6C" w:rsidRPr="00FE75D4" w:rsidRDefault="00642E6C" w:rsidP="00743740">
            <w:pPr>
              <w:pStyle w:val="Betarp"/>
              <w:widowControl w:val="0"/>
            </w:pPr>
            <w:r w:rsidRPr="00FE75D4">
              <w:t xml:space="preserve">2.6. </w:t>
            </w:r>
            <w:r w:rsidRPr="00FE75D4">
              <w:rPr>
                <w:lang w:eastAsia="en-US"/>
              </w:rPr>
              <w:t xml:space="preserve">Paruošti </w:t>
            </w:r>
            <w:proofErr w:type="spellStart"/>
            <w:r w:rsidRPr="00FE75D4">
              <w:t>SZ</w:t>
            </w:r>
            <w:proofErr w:type="spellEnd"/>
            <w:r w:rsidRPr="00FE75D4">
              <w:t xml:space="preserve"> kategorijos savaeiges žemės ūkio mašinas</w:t>
            </w:r>
            <w:r w:rsidRPr="00FE75D4">
              <w:rPr>
                <w:lang w:eastAsia="en-US"/>
              </w:rPr>
              <w:t xml:space="preserve"> transportuoti ir saugoti</w:t>
            </w:r>
            <w:r w:rsidRPr="00FE75D4">
              <w:t>.</w:t>
            </w:r>
          </w:p>
        </w:tc>
        <w:tc>
          <w:tcPr>
            <w:tcW w:w="2924" w:type="pct"/>
          </w:tcPr>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
                <w:bCs/>
                <w:i/>
                <w:szCs w:val="22"/>
                <w:lang w:eastAsia="en-US"/>
              </w:rPr>
              <w:t xml:space="preserve">. </w:t>
            </w:r>
            <w:proofErr w:type="spellStart"/>
            <w:r w:rsidRPr="00FE75D4">
              <w:rPr>
                <w:rFonts w:eastAsia="Calibri"/>
                <w:b/>
                <w:bCs/>
                <w:i/>
                <w:szCs w:val="22"/>
                <w:lang w:eastAsia="en-US"/>
              </w:rPr>
              <w:t>SZ</w:t>
            </w:r>
            <w:proofErr w:type="spellEnd"/>
            <w:r w:rsidRPr="00FE75D4">
              <w:rPr>
                <w:rFonts w:eastAsia="Calibri"/>
                <w:b/>
                <w:bCs/>
                <w:i/>
                <w:szCs w:val="22"/>
                <w:lang w:eastAsia="en-US"/>
              </w:rPr>
              <w:t xml:space="preserve"> kategorijos savaeigių žemės ūkio mašinų paruošimas transportuoti</w:t>
            </w:r>
          </w:p>
          <w:p w:rsidR="00642E6C" w:rsidRPr="00FE75D4" w:rsidRDefault="00642E6C" w:rsidP="00642E6C">
            <w:pPr>
              <w:pStyle w:val="Betarp"/>
              <w:widowControl w:val="0"/>
              <w:numPr>
                <w:ilvl w:val="0"/>
                <w:numId w:val="5"/>
              </w:numPr>
              <w:ind w:left="0" w:firstLine="0"/>
            </w:pPr>
            <w:r w:rsidRPr="00FE75D4">
              <w:t>Javų kombainų paruošimas transportuoti</w:t>
            </w:r>
          </w:p>
          <w:p w:rsidR="00642E6C" w:rsidRPr="00FE75D4" w:rsidRDefault="00642E6C" w:rsidP="00642E6C">
            <w:pPr>
              <w:pStyle w:val="Betarp"/>
              <w:widowControl w:val="0"/>
              <w:numPr>
                <w:ilvl w:val="0"/>
                <w:numId w:val="5"/>
              </w:numPr>
              <w:ind w:left="0" w:firstLine="0"/>
            </w:pPr>
            <w:r w:rsidRPr="00FE75D4">
              <w:t>Cukrinių runkelių kombainų paruošimas transportuoti</w:t>
            </w:r>
          </w:p>
          <w:p w:rsidR="00642E6C" w:rsidRPr="00FE75D4" w:rsidRDefault="00642E6C" w:rsidP="00642E6C">
            <w:pPr>
              <w:pStyle w:val="Betarp"/>
              <w:widowControl w:val="0"/>
              <w:numPr>
                <w:ilvl w:val="0"/>
                <w:numId w:val="5"/>
              </w:numPr>
              <w:ind w:left="0" w:firstLine="0"/>
            </w:pPr>
            <w:r w:rsidRPr="00FE75D4">
              <w:t>Linų kombainų paruošimas transportuoti</w:t>
            </w:r>
          </w:p>
          <w:p w:rsidR="00642E6C" w:rsidRPr="00FE75D4" w:rsidRDefault="00642E6C" w:rsidP="00642E6C">
            <w:pPr>
              <w:pStyle w:val="Betarp"/>
              <w:widowControl w:val="0"/>
              <w:numPr>
                <w:ilvl w:val="0"/>
                <w:numId w:val="5"/>
              </w:numPr>
              <w:ind w:left="0" w:firstLine="0"/>
            </w:pPr>
            <w:r w:rsidRPr="00FE75D4">
              <w:t>Bulvių kombainų paruošimas transportuoti</w:t>
            </w:r>
          </w:p>
          <w:p w:rsidR="00642E6C" w:rsidRPr="00FE75D4" w:rsidRDefault="00642E6C" w:rsidP="00642E6C">
            <w:pPr>
              <w:pStyle w:val="Betarp"/>
              <w:widowControl w:val="0"/>
              <w:numPr>
                <w:ilvl w:val="0"/>
                <w:numId w:val="5"/>
              </w:numPr>
              <w:ind w:left="0" w:firstLine="0"/>
              <w:rPr>
                <w:rFonts w:eastAsia="Calibri"/>
                <w:szCs w:val="22"/>
                <w:u w:val="wave" w:color="FFFFFF"/>
                <w:lang w:eastAsia="en-US"/>
              </w:rPr>
            </w:pPr>
            <w:r w:rsidRPr="00FE75D4">
              <w:t>Žalios</w:t>
            </w:r>
            <w:r w:rsidRPr="00FE75D4">
              <w:rPr>
                <w:rFonts w:eastAsia="Calibri"/>
                <w:szCs w:val="22"/>
                <w:u w:val="wave" w:color="FFFFFF"/>
                <w:lang w:eastAsia="en-US"/>
              </w:rPr>
              <w:t xml:space="preserve"> masės savaeigių smulkintuvų paruošimas transportuoti</w:t>
            </w:r>
          </w:p>
          <w:p w:rsidR="00642E6C" w:rsidRPr="00FE75D4" w:rsidRDefault="00642E6C" w:rsidP="00743740">
            <w:pPr>
              <w:widowControl w:val="0"/>
              <w:rPr>
                <w:rFonts w:eastAsia="Calibri"/>
                <w:b/>
                <w:bCs/>
                <w:i/>
                <w:szCs w:val="22"/>
                <w:lang w:eastAsia="en-US"/>
              </w:rPr>
            </w:pPr>
            <w:r w:rsidRPr="00FE75D4">
              <w:rPr>
                <w:rFonts w:eastAsia="Calibri"/>
                <w:b/>
                <w:bCs/>
                <w:szCs w:val="22"/>
                <w:lang w:eastAsia="en-US"/>
              </w:rPr>
              <w:t>Tema</w:t>
            </w:r>
            <w:r w:rsidRPr="00FE75D4">
              <w:rPr>
                <w:rFonts w:eastAsia="Calibri"/>
                <w:b/>
                <w:bCs/>
                <w:i/>
                <w:szCs w:val="22"/>
                <w:lang w:eastAsia="en-US"/>
              </w:rPr>
              <w:t xml:space="preserve">. </w:t>
            </w:r>
            <w:proofErr w:type="spellStart"/>
            <w:r w:rsidRPr="00FE75D4">
              <w:rPr>
                <w:rFonts w:eastAsia="Calibri"/>
                <w:b/>
                <w:bCs/>
                <w:i/>
                <w:szCs w:val="22"/>
                <w:lang w:eastAsia="en-US"/>
              </w:rPr>
              <w:t>SZ</w:t>
            </w:r>
            <w:proofErr w:type="spellEnd"/>
            <w:r w:rsidRPr="00FE75D4">
              <w:rPr>
                <w:rFonts w:eastAsia="Calibri"/>
                <w:b/>
                <w:bCs/>
                <w:i/>
                <w:szCs w:val="22"/>
                <w:lang w:eastAsia="en-US"/>
              </w:rPr>
              <w:t xml:space="preserve"> kategorijos savaeigių žemės ūkio mašinų paruošimas saugoti</w:t>
            </w:r>
          </w:p>
          <w:p w:rsidR="00642E6C" w:rsidRPr="00FE75D4" w:rsidRDefault="00642E6C" w:rsidP="00642E6C">
            <w:pPr>
              <w:pStyle w:val="Betarp"/>
              <w:widowControl w:val="0"/>
              <w:numPr>
                <w:ilvl w:val="0"/>
                <w:numId w:val="5"/>
              </w:numPr>
              <w:ind w:left="0" w:firstLine="0"/>
            </w:pPr>
            <w:r w:rsidRPr="00FE75D4">
              <w:t>Javų kombainų paruošimas saugoti</w:t>
            </w:r>
          </w:p>
          <w:p w:rsidR="00642E6C" w:rsidRPr="00FE75D4" w:rsidRDefault="00642E6C" w:rsidP="00642E6C">
            <w:pPr>
              <w:pStyle w:val="Betarp"/>
              <w:widowControl w:val="0"/>
              <w:numPr>
                <w:ilvl w:val="0"/>
                <w:numId w:val="5"/>
              </w:numPr>
              <w:ind w:left="0" w:firstLine="0"/>
            </w:pPr>
            <w:r w:rsidRPr="00FE75D4">
              <w:t>Cukrinių runkelių kombainų paruošimas saugoti</w:t>
            </w:r>
          </w:p>
          <w:p w:rsidR="00642E6C" w:rsidRPr="00FE75D4" w:rsidRDefault="00642E6C" w:rsidP="00642E6C">
            <w:pPr>
              <w:pStyle w:val="Betarp"/>
              <w:widowControl w:val="0"/>
              <w:numPr>
                <w:ilvl w:val="0"/>
                <w:numId w:val="5"/>
              </w:numPr>
              <w:ind w:left="0" w:firstLine="0"/>
            </w:pPr>
            <w:r w:rsidRPr="00FE75D4">
              <w:t>Linų kombainų paruošimas saugoti</w:t>
            </w:r>
          </w:p>
          <w:p w:rsidR="00642E6C" w:rsidRPr="00FE75D4" w:rsidRDefault="00642E6C" w:rsidP="00642E6C">
            <w:pPr>
              <w:pStyle w:val="Betarp"/>
              <w:widowControl w:val="0"/>
              <w:numPr>
                <w:ilvl w:val="0"/>
                <w:numId w:val="5"/>
              </w:numPr>
              <w:ind w:left="0" w:firstLine="0"/>
            </w:pPr>
            <w:r w:rsidRPr="00FE75D4">
              <w:t>Bulvių kombainų paruošimas saugoti</w:t>
            </w:r>
          </w:p>
          <w:p w:rsidR="00642E6C" w:rsidRPr="00FE75D4" w:rsidRDefault="00642E6C" w:rsidP="00642E6C">
            <w:pPr>
              <w:pStyle w:val="Betarp"/>
              <w:widowControl w:val="0"/>
              <w:numPr>
                <w:ilvl w:val="0"/>
                <w:numId w:val="5"/>
              </w:numPr>
              <w:ind w:left="0" w:firstLine="0"/>
            </w:pPr>
            <w:r w:rsidRPr="00FE75D4">
              <w:t>Žalios</w:t>
            </w:r>
            <w:r w:rsidRPr="00FE75D4">
              <w:rPr>
                <w:rFonts w:eastAsia="Calibri"/>
                <w:szCs w:val="22"/>
                <w:u w:val="wave" w:color="FFFFFF"/>
                <w:lang w:eastAsia="en-US"/>
              </w:rPr>
              <w:t xml:space="preserve"> masės savaeigių smulkintuvų paruošimas saugoti</w:t>
            </w:r>
          </w:p>
        </w:tc>
      </w:tr>
      <w:tr w:rsidR="00642E6C" w:rsidRPr="00FE75D4" w:rsidTr="00743740">
        <w:trPr>
          <w:trHeight w:val="57"/>
          <w:jc w:val="center"/>
        </w:trPr>
        <w:tc>
          <w:tcPr>
            <w:tcW w:w="947" w:type="pct"/>
          </w:tcPr>
          <w:p w:rsidR="00642E6C" w:rsidRPr="00FE75D4" w:rsidRDefault="00642E6C" w:rsidP="00743740">
            <w:pPr>
              <w:pStyle w:val="Betarp"/>
              <w:widowControl w:val="0"/>
              <w:rPr>
                <w:highlight w:val="yellow"/>
              </w:rPr>
            </w:pPr>
            <w:r w:rsidRPr="00FE75D4">
              <w:t xml:space="preserve">Mokymosi pasiekimų vertinimo kriterijai </w:t>
            </w:r>
          </w:p>
        </w:tc>
        <w:tc>
          <w:tcPr>
            <w:tcW w:w="4053" w:type="pct"/>
            <w:gridSpan w:val="2"/>
          </w:tcPr>
          <w:p w:rsidR="00642E6C" w:rsidRPr="00FE75D4" w:rsidRDefault="00642E6C" w:rsidP="00743740">
            <w:pPr>
              <w:widowControl w:val="0"/>
              <w:jc w:val="both"/>
              <w:rPr>
                <w:rFonts w:eastAsia="Calibri"/>
              </w:rPr>
            </w:pPr>
            <w:r w:rsidRPr="00FE75D4">
              <w:rPr>
                <w:rFonts w:eastAsia="Calibri"/>
              </w:rPr>
              <w:t xml:space="preserve">Apibūdintos </w:t>
            </w:r>
            <w:proofErr w:type="spellStart"/>
            <w:r w:rsidRPr="00FE75D4">
              <w:rPr>
                <w:rFonts w:eastAsia="Calibri"/>
              </w:rPr>
              <w:t>SZ</w:t>
            </w:r>
            <w:proofErr w:type="spellEnd"/>
            <w:r w:rsidRPr="00FE75D4">
              <w:rPr>
                <w:rFonts w:eastAsia="Calibri"/>
              </w:rPr>
              <w:t xml:space="preserve"> kategorijos savaeigių žemės ūkio mašinų konstrukcijos ir veikimo principai. Apibūdinti darbuotojų saugos ir sveikatos reikalavimai, dirbant su </w:t>
            </w:r>
            <w:proofErr w:type="spellStart"/>
            <w:r w:rsidRPr="00FE75D4">
              <w:rPr>
                <w:rFonts w:eastAsia="Calibri"/>
              </w:rPr>
              <w:t>SZ</w:t>
            </w:r>
            <w:proofErr w:type="spellEnd"/>
            <w:r w:rsidRPr="00FE75D4">
              <w:rPr>
                <w:rFonts w:eastAsia="Calibri"/>
              </w:rPr>
              <w:t xml:space="preserve"> kategorijos savaeigėmis žemės ūkio mašinomis. Valdyta, programuota ir kontroliuota </w:t>
            </w:r>
            <w:proofErr w:type="spellStart"/>
            <w:r w:rsidRPr="00FE75D4">
              <w:rPr>
                <w:rFonts w:eastAsia="Calibri"/>
              </w:rPr>
              <w:t>SZ</w:t>
            </w:r>
            <w:proofErr w:type="spellEnd"/>
            <w:r w:rsidRPr="00FE75D4">
              <w:rPr>
                <w:rFonts w:eastAsia="Calibri"/>
              </w:rPr>
              <w:t xml:space="preserve"> kategorijos savaeigių žemės ūkio mašinų darbas. Dirbta su </w:t>
            </w:r>
            <w:proofErr w:type="spellStart"/>
            <w:r w:rsidRPr="00FE75D4">
              <w:rPr>
                <w:rFonts w:eastAsia="Calibri"/>
              </w:rPr>
              <w:t>SZ</w:t>
            </w:r>
            <w:proofErr w:type="spellEnd"/>
            <w:r w:rsidRPr="00FE75D4">
              <w:rPr>
                <w:rFonts w:eastAsia="Calibri"/>
              </w:rPr>
              <w:t xml:space="preserve"> kategorijos savaeigėmis žemės ūkio mašinomis. Paaiškinta </w:t>
            </w:r>
            <w:proofErr w:type="spellStart"/>
            <w:r w:rsidRPr="00FE75D4">
              <w:rPr>
                <w:rFonts w:eastAsia="Calibri"/>
              </w:rPr>
              <w:t>SZ</w:t>
            </w:r>
            <w:proofErr w:type="spellEnd"/>
            <w:r w:rsidRPr="00FE75D4">
              <w:rPr>
                <w:rFonts w:eastAsia="Calibri"/>
              </w:rPr>
              <w:t xml:space="preserve"> kategorijos savaeigių žemės ūkio mašinų priežiūra, pagal gamintojo reikalavimus. Paaiškinti </w:t>
            </w:r>
            <w:proofErr w:type="spellStart"/>
            <w:r w:rsidRPr="00FE75D4">
              <w:rPr>
                <w:rFonts w:eastAsia="Calibri"/>
              </w:rPr>
              <w:t>SZ</w:t>
            </w:r>
            <w:proofErr w:type="spellEnd"/>
            <w:r w:rsidRPr="00FE75D4">
              <w:rPr>
                <w:rFonts w:eastAsia="Calibri"/>
              </w:rPr>
              <w:t xml:space="preserve"> kategorijos savaeigių žemės ūkio mašinų veikimo, diagnostikos ypatumai, gedimų šalinimo būdai. Prižiūrėtos </w:t>
            </w:r>
            <w:proofErr w:type="spellStart"/>
            <w:r w:rsidRPr="00FE75D4">
              <w:rPr>
                <w:rFonts w:eastAsia="Calibri"/>
              </w:rPr>
              <w:t>SZ</w:t>
            </w:r>
            <w:proofErr w:type="spellEnd"/>
            <w:r w:rsidRPr="00FE75D4">
              <w:rPr>
                <w:rFonts w:eastAsia="Calibri"/>
              </w:rPr>
              <w:t xml:space="preserve"> kategorijos savaeigės žemės ūkio mašinos pagal gamintojo reikalavimus. Parinktos naudoti, laikyti ir utilizuoti eksploatacinės ir cheminės medžiagos, laikantis darbuotojų saugos ir sveikatos, aplinkosaugos reikalavimų. Nustatyti ir pašalinti nesudėtingi </w:t>
            </w:r>
            <w:proofErr w:type="spellStart"/>
            <w:r w:rsidRPr="00FE75D4">
              <w:rPr>
                <w:rFonts w:eastAsia="Calibri"/>
              </w:rPr>
              <w:t>SZ</w:t>
            </w:r>
            <w:proofErr w:type="spellEnd"/>
            <w:r w:rsidRPr="00FE75D4">
              <w:rPr>
                <w:rFonts w:eastAsia="Calibri"/>
              </w:rPr>
              <w:t xml:space="preserve"> kategorijos savaeigių žemės ūkio mašinų gedimai. Paruoštos </w:t>
            </w:r>
            <w:proofErr w:type="spellStart"/>
            <w:r w:rsidRPr="00FE75D4">
              <w:rPr>
                <w:rFonts w:eastAsia="Calibri"/>
              </w:rPr>
              <w:t>SZ</w:t>
            </w:r>
            <w:proofErr w:type="spellEnd"/>
            <w:r w:rsidRPr="00FE75D4">
              <w:rPr>
                <w:rFonts w:eastAsia="Calibri"/>
              </w:rPr>
              <w:t xml:space="preserve"> kategorijos savaeigės žemės ūkio mašinos transportuoti ir saugoti.</w:t>
            </w:r>
          </w:p>
          <w:p w:rsidR="00642E6C" w:rsidRPr="00FE75D4" w:rsidRDefault="00642E6C" w:rsidP="00743740">
            <w:pPr>
              <w:widowControl w:val="0"/>
              <w:jc w:val="both"/>
              <w:rPr>
                <w:rFonts w:eastAsia="Calibri"/>
                <w:i/>
              </w:rPr>
            </w:pPr>
            <w:r w:rsidRPr="00FE75D4">
              <w:rPr>
                <w:rFonts w:eastAsia="Calibri"/>
              </w:rPr>
              <w:t>Dėvėti tinkami darbo drabužiai ir avalynė, asmeninės apsaugos priemonės. Baigus darbą, darbo vieta išvalyta, sutvarkyta, nuvalyti įrankiai ir likusios medžiagos sudėtos į jų saugojimo vietą. Darbai atlikti kokybiškai, laikantis darbų technologijos bei darbuotojų saugos ir sveikatos reikalavimų; medžiagos ir įranga parinktos, paruoštos darbui bei naudotos tikslingai; Vartoti tikslūs techniniai ir technologiniai terminai valstybine kalba, bendrauta laikantis darbo etikos ir kultūros principų.</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mokymui skirtiems metodiniams ir materialiesiems ištekliams</w:t>
            </w:r>
          </w:p>
        </w:tc>
        <w:tc>
          <w:tcPr>
            <w:tcW w:w="4053" w:type="pct"/>
            <w:gridSpan w:val="2"/>
          </w:tcPr>
          <w:p w:rsidR="00642E6C" w:rsidRPr="00FE75D4" w:rsidRDefault="00642E6C" w:rsidP="00743740">
            <w:pPr>
              <w:widowControl w:val="0"/>
              <w:jc w:val="both"/>
              <w:rPr>
                <w:rFonts w:eastAsia="Calibri"/>
                <w:i/>
              </w:rPr>
            </w:pPr>
            <w:r w:rsidRPr="00FE75D4">
              <w:rPr>
                <w:rFonts w:eastAsia="Calibri"/>
                <w:i/>
              </w:rPr>
              <w:t>Mokymo(si) medžiaga:</w:t>
            </w:r>
          </w:p>
          <w:p w:rsidR="00642E6C" w:rsidRPr="00FE75D4" w:rsidRDefault="00642E6C" w:rsidP="00743740">
            <w:pPr>
              <w:pStyle w:val="Betarp"/>
              <w:widowControl w:val="0"/>
              <w:numPr>
                <w:ilvl w:val="0"/>
                <w:numId w:val="1"/>
              </w:numPr>
              <w:ind w:left="0" w:firstLine="0"/>
              <w:jc w:val="both"/>
              <w:rPr>
                <w:iCs/>
              </w:rPr>
            </w:pPr>
            <w:r w:rsidRPr="00FE75D4">
              <w:rPr>
                <w:iCs/>
              </w:rPr>
              <w:t>Vadovėliai ir kita mokomoji medžiaga</w:t>
            </w:r>
          </w:p>
          <w:p w:rsidR="00642E6C" w:rsidRPr="00FE75D4" w:rsidRDefault="00642E6C" w:rsidP="00743740">
            <w:pPr>
              <w:pStyle w:val="Betarp"/>
              <w:widowControl w:val="0"/>
              <w:numPr>
                <w:ilvl w:val="0"/>
                <w:numId w:val="1"/>
              </w:numPr>
              <w:ind w:left="0" w:firstLine="0"/>
              <w:jc w:val="both"/>
              <w:rPr>
                <w:iCs/>
              </w:rPr>
            </w:pPr>
            <w:r w:rsidRPr="00FE75D4">
              <w:rPr>
                <w:iCs/>
              </w:rPr>
              <w:t>Testas turimiems gebėjimams vertinti</w:t>
            </w:r>
          </w:p>
          <w:p w:rsidR="00642E6C" w:rsidRPr="00FE75D4" w:rsidRDefault="00642E6C" w:rsidP="00743740">
            <w:pPr>
              <w:pStyle w:val="Betarp"/>
              <w:widowControl w:val="0"/>
              <w:numPr>
                <w:ilvl w:val="0"/>
                <w:numId w:val="3"/>
              </w:numPr>
              <w:ind w:left="0" w:firstLine="0"/>
              <w:jc w:val="both"/>
              <w:rPr>
                <w:rFonts w:eastAsia="Calibri"/>
              </w:rPr>
            </w:pPr>
            <w:r w:rsidRPr="00FE75D4">
              <w:rPr>
                <w:rFonts w:eastAsia="Calibri"/>
              </w:rPr>
              <w:lastRenderedPageBreak/>
              <w:t>Darbuotojų saugos ir sveikatos reikalavimai</w:t>
            </w:r>
          </w:p>
          <w:p w:rsidR="00642E6C" w:rsidRPr="00FE75D4" w:rsidRDefault="00642E6C" w:rsidP="00743740">
            <w:pPr>
              <w:pStyle w:val="Betarp"/>
              <w:widowControl w:val="0"/>
              <w:numPr>
                <w:ilvl w:val="0"/>
                <w:numId w:val="1"/>
              </w:numPr>
              <w:ind w:left="0" w:firstLine="0"/>
              <w:jc w:val="both"/>
              <w:rPr>
                <w:rFonts w:eastAsia="Calibri"/>
                <w:szCs w:val="22"/>
                <w:lang w:eastAsia="en-US"/>
              </w:rPr>
            </w:pPr>
            <w:proofErr w:type="spellStart"/>
            <w:r w:rsidRPr="00FE75D4">
              <w:rPr>
                <w:rFonts w:eastAsia="Calibri"/>
                <w:szCs w:val="22"/>
                <w:lang w:eastAsia="en-US"/>
              </w:rPr>
              <w:t>SZ</w:t>
            </w:r>
            <w:proofErr w:type="spellEnd"/>
            <w:r w:rsidRPr="00FE75D4">
              <w:rPr>
                <w:rFonts w:eastAsia="Calibri"/>
                <w:szCs w:val="22"/>
                <w:lang w:eastAsia="en-US"/>
              </w:rPr>
              <w:t xml:space="preserve"> savaeigių žemės ūkio mašinų eksploatacijos instrukcijos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Praktinių užduočių aprašai</w:t>
            </w:r>
          </w:p>
          <w:p w:rsidR="00642E6C" w:rsidRPr="00FE75D4" w:rsidRDefault="00642E6C" w:rsidP="00743740">
            <w:pPr>
              <w:pStyle w:val="Betarp"/>
              <w:widowControl w:val="0"/>
              <w:jc w:val="both"/>
              <w:rPr>
                <w:rFonts w:eastAsia="Calibri"/>
                <w:i/>
              </w:rPr>
            </w:pPr>
            <w:r w:rsidRPr="00FE75D4">
              <w:rPr>
                <w:rFonts w:eastAsia="Calibri"/>
                <w:i/>
              </w:rPr>
              <w:t>Mokymo(si) priemonės: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Techninės priemonės mokymo(si) medžiagai iliustruoti, vizualizuoti, pristatyti</w:t>
            </w:r>
          </w:p>
          <w:p w:rsidR="00642E6C" w:rsidRPr="00FE75D4" w:rsidRDefault="00642E6C" w:rsidP="00743740">
            <w:pPr>
              <w:pStyle w:val="Betarp"/>
              <w:widowControl w:val="0"/>
              <w:numPr>
                <w:ilvl w:val="0"/>
                <w:numId w:val="1"/>
              </w:numPr>
              <w:ind w:left="0" w:firstLine="0"/>
              <w:jc w:val="both"/>
              <w:rPr>
                <w:rFonts w:eastAsia="Calibri"/>
                <w:szCs w:val="22"/>
                <w:lang w:eastAsia="en-US"/>
              </w:rPr>
            </w:pPr>
            <w:proofErr w:type="spellStart"/>
            <w:r w:rsidRPr="00FE75D4">
              <w:rPr>
                <w:rFonts w:eastAsia="Calibri"/>
                <w:szCs w:val="22"/>
                <w:lang w:eastAsia="en-US"/>
              </w:rPr>
              <w:t>SZ</w:t>
            </w:r>
            <w:proofErr w:type="spellEnd"/>
            <w:r w:rsidRPr="00FE75D4">
              <w:rPr>
                <w:rFonts w:eastAsia="Calibri"/>
                <w:szCs w:val="22"/>
                <w:lang w:eastAsia="en-US"/>
              </w:rPr>
              <w:t xml:space="preserve"> savaeigių žemės ūkio mašinų mazgai, detalės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Javų, cukrinių runkelių, linų, bulvių kombainai, žalios masės smulkintuvai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Įrenginiai ir priemonės mašinų techninei priežiūrai atlikti</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eksploatacinės medžiagos</w:t>
            </w:r>
          </w:p>
          <w:p w:rsidR="00642E6C" w:rsidRPr="00FE75D4" w:rsidRDefault="00642E6C" w:rsidP="00743740">
            <w:pPr>
              <w:pStyle w:val="Betarp"/>
              <w:widowControl w:val="0"/>
              <w:numPr>
                <w:ilvl w:val="0"/>
                <w:numId w:val="1"/>
              </w:numPr>
              <w:ind w:left="0" w:firstLine="0"/>
              <w:jc w:val="both"/>
              <w:rPr>
                <w:rFonts w:eastAsia="Calibri"/>
                <w:szCs w:val="22"/>
                <w:lang w:eastAsia="en-US"/>
              </w:rPr>
            </w:pPr>
            <w:r w:rsidRPr="00FE75D4">
              <w:rPr>
                <w:rFonts w:eastAsia="Calibri"/>
                <w:szCs w:val="22"/>
                <w:lang w:eastAsia="en-US"/>
              </w:rPr>
              <w:t>Mašinų techninei priežiūrai, diagnostikai ir gedimams pašalinti reikalingi įrankiai</w:t>
            </w:r>
          </w:p>
          <w:p w:rsidR="00642E6C" w:rsidRPr="00FE75D4" w:rsidRDefault="00642E6C" w:rsidP="00743740">
            <w:pPr>
              <w:pStyle w:val="Betarp"/>
              <w:widowControl w:val="0"/>
              <w:numPr>
                <w:ilvl w:val="0"/>
                <w:numId w:val="2"/>
              </w:numPr>
              <w:ind w:left="0" w:firstLine="0"/>
            </w:pPr>
            <w:r w:rsidRPr="00FE75D4">
              <w:rPr>
                <w:rFonts w:eastAsia="Calibri"/>
                <w:szCs w:val="22"/>
                <w:lang w:eastAsia="en-US"/>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teorinio ir praktinio mokymo vietai</w:t>
            </w:r>
          </w:p>
        </w:tc>
        <w:tc>
          <w:tcPr>
            <w:tcW w:w="4053" w:type="pct"/>
            <w:gridSpan w:val="2"/>
          </w:tcPr>
          <w:p w:rsidR="00642E6C" w:rsidRPr="00FE75D4" w:rsidRDefault="00642E6C" w:rsidP="00743740">
            <w:pPr>
              <w:widowControl w:val="0"/>
              <w:jc w:val="both"/>
            </w:pPr>
            <w:r w:rsidRPr="00FE75D4">
              <w:t>Klasė ar kita mokymui (si) pritaikyta patalpa su techninėmis priemonėmis (kompiuteriu, prieiga prie interneto, daugialypės terpės projektoriumi) mokymo (si) medžiagai pateikti.</w:t>
            </w:r>
          </w:p>
          <w:p w:rsidR="00642E6C" w:rsidRPr="00FE75D4" w:rsidRDefault="00642E6C" w:rsidP="00743740">
            <w:pPr>
              <w:widowControl w:val="0"/>
              <w:jc w:val="both"/>
              <w:rPr>
                <w:rFonts w:eastAsia="Calibri"/>
              </w:rPr>
            </w:pPr>
            <w:r w:rsidRPr="00FE75D4">
              <w:t>Praktinio mokymo klasė (patalpa), aprūpinta javų, cukrinių runkelių, linų, bulvių kombainais, žalios masės smulkintuvais,</w:t>
            </w:r>
            <w:r w:rsidRPr="00FE75D4">
              <w:rPr>
                <w:rFonts w:eastAsia="Calibri"/>
              </w:rPr>
              <w:t xml:space="preserve"> įrenginiais ir priemonėmis, mašinų eksploatacinėmis medžiagomis, įrankiais mašinų techninei priežiūrai, diagnostikai, smulkių gedimų šalinimui atlikti.</w:t>
            </w:r>
          </w:p>
          <w:p w:rsidR="00642E6C" w:rsidRPr="00FE75D4" w:rsidRDefault="00642E6C" w:rsidP="00743740">
            <w:pPr>
              <w:widowControl w:val="0"/>
              <w:jc w:val="both"/>
              <w:rPr>
                <w:rFonts w:eastAsia="Calibri"/>
              </w:rPr>
            </w:pPr>
            <w:r w:rsidRPr="00FE75D4">
              <w:rPr>
                <w:rFonts w:eastAsia="Calibri"/>
              </w:rPr>
              <w:t>Praktinio vairavimo mokomoji aikštelė.</w:t>
            </w:r>
          </w:p>
          <w:p w:rsidR="00642E6C" w:rsidRPr="00FE75D4" w:rsidRDefault="00642E6C" w:rsidP="00743740">
            <w:pPr>
              <w:widowControl w:val="0"/>
              <w:jc w:val="both"/>
              <w:rPr>
                <w:rFonts w:eastAsia="Calibri"/>
              </w:rPr>
            </w:pPr>
            <w:r w:rsidRPr="00FE75D4">
              <w:rPr>
                <w:rFonts w:eastAsia="Calibri"/>
              </w:rPr>
              <w:t xml:space="preserve">Laukas dirbti su </w:t>
            </w:r>
            <w:proofErr w:type="spellStart"/>
            <w:r w:rsidRPr="00FE75D4">
              <w:rPr>
                <w:rFonts w:eastAsia="Calibri"/>
              </w:rPr>
              <w:t>SZ</w:t>
            </w:r>
            <w:proofErr w:type="spellEnd"/>
            <w:r w:rsidRPr="00FE75D4">
              <w:rPr>
                <w:rFonts w:eastAsia="Calibri"/>
              </w:rPr>
              <w:t xml:space="preserve"> kategorijos žemės ūkio mašinomis.</w:t>
            </w:r>
          </w:p>
          <w:p w:rsidR="00642E6C" w:rsidRPr="00FE75D4" w:rsidRDefault="00642E6C" w:rsidP="00743740">
            <w:pPr>
              <w:widowControl w:val="0"/>
              <w:jc w:val="both"/>
              <w:rPr>
                <w:rFonts w:eastAsia="Calibri"/>
              </w:rPr>
            </w:pPr>
            <w:r w:rsidRPr="00FE75D4">
              <w:rPr>
                <w:rFonts w:eastAsia="Calibri"/>
              </w:rPr>
              <w:t>Žemės ūkio technikos remonto dirbtuvės.</w:t>
            </w:r>
          </w:p>
          <w:p w:rsidR="00642E6C" w:rsidRPr="00FE75D4" w:rsidRDefault="00642E6C" w:rsidP="00743740">
            <w:pPr>
              <w:widowControl w:val="0"/>
              <w:jc w:val="both"/>
            </w:pPr>
            <w:r w:rsidRPr="00FE75D4">
              <w:rPr>
                <w:rFonts w:eastAsia="Calibri"/>
              </w:rPr>
              <w:t>Asmeninės apsaugos priemonės.</w:t>
            </w:r>
          </w:p>
        </w:tc>
      </w:tr>
      <w:tr w:rsidR="00642E6C" w:rsidRPr="00FE75D4" w:rsidTr="00743740">
        <w:trPr>
          <w:trHeight w:val="57"/>
          <w:jc w:val="center"/>
        </w:trPr>
        <w:tc>
          <w:tcPr>
            <w:tcW w:w="947" w:type="pct"/>
          </w:tcPr>
          <w:p w:rsidR="00642E6C" w:rsidRPr="00FE75D4" w:rsidRDefault="00642E6C" w:rsidP="00743740">
            <w:pPr>
              <w:pStyle w:val="2vidutinistinklelis1"/>
              <w:widowControl w:val="0"/>
            </w:pPr>
            <w:r w:rsidRPr="00FE75D4">
              <w:t>Reikalavimai mokytojų dalykiniam pasirengimui (dalykinei kvalifikacijai)</w:t>
            </w:r>
          </w:p>
        </w:tc>
        <w:tc>
          <w:tcPr>
            <w:tcW w:w="4053" w:type="pct"/>
            <w:gridSpan w:val="2"/>
          </w:tcPr>
          <w:p w:rsidR="00642E6C" w:rsidRPr="00FE75D4" w:rsidRDefault="00642E6C" w:rsidP="00743740">
            <w:pPr>
              <w:widowControl w:val="0"/>
              <w:jc w:val="both"/>
            </w:pPr>
            <w:r w:rsidRPr="00FE75D4">
              <w:rPr>
                <w:i/>
                <w:iCs/>
              </w:rPr>
              <w:t xml:space="preserve"> </w:t>
            </w:r>
            <w:r w:rsidRPr="00FE75D4">
              <w:t>Modulį gali vesti mokytojas, turintis:</w:t>
            </w:r>
          </w:p>
          <w:p w:rsidR="00642E6C" w:rsidRPr="00FE75D4" w:rsidRDefault="00642E6C" w:rsidP="00743740">
            <w:pPr>
              <w:widowControl w:val="0"/>
              <w:jc w:val="both"/>
            </w:pPr>
            <w:r w:rsidRPr="00FE75D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2E6C" w:rsidRPr="00FE75D4" w:rsidRDefault="00642E6C" w:rsidP="00743740">
            <w:pPr>
              <w:pStyle w:val="2vidutinistinklelis1"/>
              <w:widowControl w:val="0"/>
              <w:jc w:val="both"/>
              <w:rPr>
                <w:i/>
                <w:iCs/>
              </w:rPr>
            </w:pPr>
            <w:r w:rsidRPr="00FE75D4">
              <w:rPr>
                <w:rFonts w:eastAsia="Calibri"/>
                <w:lang w:eastAsia="en-US"/>
              </w:rPr>
              <w:t>2) aukštąjį žemės ūkio technikos mechaniko išsilavinimą ar lygiavertę kvalifikaciją arba mechanikos inžinerijos studijų krypties (žemės ūkio) ar lygiavertį išsilavinimą arba vidurinį išsilavinimą, ne mažesnę kaip 3 metų profesinę patirtį modulio kompetencijas atitinkančioje veiklos srityje</w:t>
            </w:r>
            <w:r w:rsidRPr="00FE75D4">
              <w:rPr>
                <w:bCs/>
                <w:lang w:eastAsia="en-US"/>
              </w:rPr>
              <w:t xml:space="preserve"> ir pedagoginių ir psichologinių žinių kurso </w:t>
            </w:r>
            <w:r w:rsidRPr="00FE75D4">
              <w:t>baigimo pažymėjimą</w:t>
            </w:r>
            <w:r w:rsidRPr="00FE75D4">
              <w:rPr>
                <w:rFonts w:eastAsia="Calibri"/>
                <w:lang w:eastAsia="en-US"/>
              </w:rPr>
              <w:t>.</w:t>
            </w:r>
          </w:p>
        </w:tc>
      </w:tr>
    </w:tbl>
    <w:p w:rsidR="00642E6C" w:rsidRPr="00FE75D4" w:rsidRDefault="00642E6C" w:rsidP="00642E6C">
      <w:pPr>
        <w:widowControl w:val="0"/>
      </w:pPr>
    </w:p>
    <w:p w:rsidR="00B91275" w:rsidRPr="00DA3A2B" w:rsidRDefault="00B91275" w:rsidP="004B18DE">
      <w:pPr>
        <w:widowControl w:val="0"/>
        <w:rPr>
          <w:b/>
        </w:rPr>
      </w:pPr>
      <w:r w:rsidRPr="00DA3A2B">
        <w:rPr>
          <w:b/>
        </w:rPr>
        <w:br w:type="page"/>
      </w:r>
    </w:p>
    <w:p w:rsidR="00121DE7" w:rsidRPr="00A4651D" w:rsidRDefault="00121DE7" w:rsidP="004B18DE">
      <w:pPr>
        <w:widowControl w:val="0"/>
        <w:jc w:val="center"/>
        <w:rPr>
          <w:b/>
        </w:rPr>
      </w:pPr>
      <w:r w:rsidRPr="00A4651D">
        <w:rPr>
          <w:b/>
        </w:rPr>
        <w:lastRenderedPageBreak/>
        <w:t>6.4. BAIGIAMASIS MODULIS</w:t>
      </w:r>
    </w:p>
    <w:p w:rsidR="00121DE7" w:rsidRPr="00A4651D" w:rsidRDefault="00121DE7" w:rsidP="004B18DE">
      <w:pPr>
        <w:widowControl w:val="0"/>
      </w:pPr>
    </w:p>
    <w:p w:rsidR="00121DE7" w:rsidRPr="00A4651D" w:rsidRDefault="00121DE7" w:rsidP="004B18DE">
      <w:pPr>
        <w:widowControl w:val="0"/>
        <w:rPr>
          <w:b/>
        </w:rPr>
      </w:pPr>
      <w:r w:rsidRPr="00A4651D">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80855" w:rsidRPr="00A4651D" w:rsidTr="003926B3">
        <w:trPr>
          <w:trHeight w:val="57"/>
        </w:trPr>
        <w:tc>
          <w:tcPr>
            <w:tcW w:w="947" w:type="pct"/>
          </w:tcPr>
          <w:p w:rsidR="00D80855" w:rsidRPr="00A4651D" w:rsidRDefault="00D80855" w:rsidP="004B18DE">
            <w:pPr>
              <w:pStyle w:val="2vidutinistinklelis1"/>
              <w:widowControl w:val="0"/>
            </w:pPr>
            <w:r w:rsidRPr="00A4651D">
              <w:t>Valstybinis kodas</w:t>
            </w:r>
          </w:p>
        </w:tc>
        <w:tc>
          <w:tcPr>
            <w:tcW w:w="4053" w:type="pct"/>
          </w:tcPr>
          <w:p w:rsidR="00D80855" w:rsidRPr="00A4651D" w:rsidRDefault="004C7BC2" w:rsidP="004B18DE">
            <w:pPr>
              <w:pStyle w:val="2vidutinistinklelis1"/>
              <w:widowControl w:val="0"/>
            </w:pPr>
            <w:bookmarkStart w:id="3" w:name="_GoBack"/>
            <w:r w:rsidRPr="00964646">
              <w:rPr>
                <w:rFonts w:eastAsia="Calibri"/>
              </w:rPr>
              <w:t>4000002</w:t>
            </w:r>
            <w:bookmarkEnd w:id="3"/>
          </w:p>
        </w:tc>
      </w:tr>
      <w:tr w:rsidR="00D80855" w:rsidRPr="00A4651D" w:rsidTr="003926B3">
        <w:trPr>
          <w:trHeight w:val="57"/>
        </w:trPr>
        <w:tc>
          <w:tcPr>
            <w:tcW w:w="947" w:type="pct"/>
          </w:tcPr>
          <w:p w:rsidR="00D80855" w:rsidRPr="00A4651D" w:rsidRDefault="00D80855" w:rsidP="004B18DE">
            <w:pPr>
              <w:pStyle w:val="2vidutinistinklelis1"/>
              <w:widowControl w:val="0"/>
            </w:pPr>
            <w:r w:rsidRPr="00A4651D">
              <w:t>Modulio LTKS lygis</w:t>
            </w:r>
          </w:p>
        </w:tc>
        <w:tc>
          <w:tcPr>
            <w:tcW w:w="4053" w:type="pct"/>
          </w:tcPr>
          <w:p w:rsidR="00D80855" w:rsidRPr="00A4651D" w:rsidRDefault="00D80855" w:rsidP="004B18DE">
            <w:pPr>
              <w:pStyle w:val="2vidutinistinklelis1"/>
              <w:widowControl w:val="0"/>
            </w:pPr>
            <w:r w:rsidRPr="00A4651D">
              <w:t>IV</w:t>
            </w:r>
          </w:p>
        </w:tc>
      </w:tr>
      <w:tr w:rsidR="00D80855" w:rsidRPr="00A4651D" w:rsidTr="003926B3">
        <w:trPr>
          <w:trHeight w:val="57"/>
        </w:trPr>
        <w:tc>
          <w:tcPr>
            <w:tcW w:w="947" w:type="pct"/>
          </w:tcPr>
          <w:p w:rsidR="00D80855" w:rsidRPr="00A4651D" w:rsidRDefault="00D80855" w:rsidP="004B18DE">
            <w:pPr>
              <w:pStyle w:val="2vidutinistinklelis1"/>
              <w:widowControl w:val="0"/>
            </w:pPr>
            <w:r w:rsidRPr="00A4651D">
              <w:t>Apimtis mokymosi kreditais</w:t>
            </w:r>
          </w:p>
        </w:tc>
        <w:tc>
          <w:tcPr>
            <w:tcW w:w="4053" w:type="pct"/>
          </w:tcPr>
          <w:p w:rsidR="00D80855" w:rsidRPr="00A4651D" w:rsidRDefault="00D80855" w:rsidP="004B18DE">
            <w:pPr>
              <w:pStyle w:val="2vidutinistinklelis1"/>
              <w:widowControl w:val="0"/>
            </w:pPr>
            <w:r w:rsidRPr="00A4651D">
              <w:t>10</w:t>
            </w:r>
          </w:p>
        </w:tc>
      </w:tr>
      <w:tr w:rsidR="00D80855" w:rsidRPr="00A4651D" w:rsidTr="003926B3">
        <w:trPr>
          <w:trHeight w:val="57"/>
        </w:trPr>
        <w:tc>
          <w:tcPr>
            <w:tcW w:w="947" w:type="pct"/>
            <w:shd w:val="clear" w:color="auto" w:fill="F2F2F2"/>
          </w:tcPr>
          <w:p w:rsidR="00D80855" w:rsidRPr="00A4651D" w:rsidRDefault="00D80855" w:rsidP="004B18DE">
            <w:pPr>
              <w:pStyle w:val="2vidutinistinklelis1"/>
              <w:widowControl w:val="0"/>
            </w:pPr>
            <w:r w:rsidRPr="00A4651D">
              <w:t>Kompetencijos</w:t>
            </w:r>
          </w:p>
        </w:tc>
        <w:tc>
          <w:tcPr>
            <w:tcW w:w="4053" w:type="pct"/>
            <w:shd w:val="clear" w:color="auto" w:fill="F2F2F2"/>
          </w:tcPr>
          <w:p w:rsidR="00D80855" w:rsidRPr="00A4651D" w:rsidRDefault="00D80855" w:rsidP="004B18DE">
            <w:pPr>
              <w:pStyle w:val="2vidutinistinklelis1"/>
              <w:widowControl w:val="0"/>
            </w:pPr>
            <w:r w:rsidRPr="00A4651D">
              <w:t>Mokymosi rezultatai</w:t>
            </w:r>
          </w:p>
        </w:tc>
      </w:tr>
      <w:tr w:rsidR="00D80855" w:rsidRPr="00A4651D" w:rsidTr="003926B3">
        <w:trPr>
          <w:trHeight w:val="57"/>
        </w:trPr>
        <w:tc>
          <w:tcPr>
            <w:tcW w:w="947" w:type="pct"/>
          </w:tcPr>
          <w:p w:rsidR="00D80855" w:rsidRPr="00A4651D" w:rsidRDefault="00D80855" w:rsidP="004B18DE">
            <w:pPr>
              <w:widowControl w:val="0"/>
            </w:pPr>
            <w:r w:rsidRPr="00A4651D">
              <w:t>1. Formuoti darbinius įgūdžius realioje darbo vietoje.</w:t>
            </w:r>
          </w:p>
        </w:tc>
        <w:tc>
          <w:tcPr>
            <w:tcW w:w="4053" w:type="pct"/>
          </w:tcPr>
          <w:p w:rsidR="00D80855" w:rsidRPr="00A4651D" w:rsidRDefault="00D80855" w:rsidP="004B18DE">
            <w:pPr>
              <w:widowControl w:val="0"/>
              <w:jc w:val="both"/>
              <w:rPr>
                <w:iCs/>
              </w:rPr>
            </w:pPr>
            <w:r w:rsidRPr="00A4651D">
              <w:t xml:space="preserve">1.1. </w:t>
            </w:r>
            <w:r w:rsidRPr="00A4651D">
              <w:rPr>
                <w:iCs/>
              </w:rPr>
              <w:t>Įsivertinti ir realioje darbo vietoje demonstruoti įgytas kompetencijas.</w:t>
            </w:r>
          </w:p>
          <w:p w:rsidR="00D80855" w:rsidRPr="00A4651D" w:rsidRDefault="00D80855" w:rsidP="004B18DE">
            <w:pPr>
              <w:widowControl w:val="0"/>
              <w:jc w:val="both"/>
              <w:rPr>
                <w:iCs/>
              </w:rPr>
            </w:pPr>
            <w:r w:rsidRPr="00A4651D">
              <w:t xml:space="preserve">1.2. Susipažinti su būsimo darbo specifika ir </w:t>
            </w:r>
            <w:r w:rsidRPr="00A4651D">
              <w:rPr>
                <w:iCs/>
              </w:rPr>
              <w:t>adaptuotis realioje darbo vietoje.</w:t>
            </w:r>
          </w:p>
          <w:p w:rsidR="00D80855" w:rsidRPr="00A4651D" w:rsidRDefault="00D80855" w:rsidP="004B18DE">
            <w:pPr>
              <w:pStyle w:val="2vidutinistinklelis1"/>
              <w:widowControl w:val="0"/>
            </w:pPr>
            <w:r w:rsidRPr="00A4651D">
              <w:t>1.3. Įsivertinti asmenines integracijos į darbo rinką galimybes.</w:t>
            </w:r>
          </w:p>
        </w:tc>
      </w:tr>
      <w:tr w:rsidR="00D80855" w:rsidRPr="00A4651D" w:rsidTr="003926B3">
        <w:trPr>
          <w:trHeight w:val="57"/>
        </w:trPr>
        <w:tc>
          <w:tcPr>
            <w:tcW w:w="947" w:type="pct"/>
          </w:tcPr>
          <w:p w:rsidR="00D80855" w:rsidRPr="00A4651D" w:rsidRDefault="00D80855" w:rsidP="004B18DE">
            <w:pPr>
              <w:pStyle w:val="2vidutinistinklelis1"/>
              <w:widowControl w:val="0"/>
              <w:rPr>
                <w:highlight w:val="yellow"/>
              </w:rPr>
            </w:pPr>
            <w:r w:rsidRPr="00A4651D">
              <w:t>Mokymosi pasiekimų vertinimo kriterijai</w:t>
            </w:r>
          </w:p>
        </w:tc>
        <w:tc>
          <w:tcPr>
            <w:tcW w:w="4053" w:type="pct"/>
          </w:tcPr>
          <w:p w:rsidR="00D80855" w:rsidRPr="00A4651D" w:rsidRDefault="00D80855" w:rsidP="004B18DE">
            <w:pPr>
              <w:widowControl w:val="0"/>
              <w:rPr>
                <w:highlight w:val="green"/>
              </w:rPr>
            </w:pPr>
            <w:r w:rsidRPr="00A4651D">
              <w:t xml:space="preserve">Siūlomas baigiamojo modulio vertinimas – </w:t>
            </w:r>
            <w:r w:rsidRPr="00A4651D">
              <w:rPr>
                <w:i/>
              </w:rPr>
              <w:t>atlikta (neatlikta).</w:t>
            </w:r>
          </w:p>
        </w:tc>
      </w:tr>
      <w:tr w:rsidR="00D80855" w:rsidRPr="00A4651D" w:rsidTr="003926B3">
        <w:trPr>
          <w:trHeight w:val="57"/>
        </w:trPr>
        <w:tc>
          <w:tcPr>
            <w:tcW w:w="947" w:type="pct"/>
          </w:tcPr>
          <w:p w:rsidR="00D80855" w:rsidRPr="00A4651D" w:rsidRDefault="00D80855" w:rsidP="004B18DE">
            <w:pPr>
              <w:pStyle w:val="2vidutinistinklelis1"/>
              <w:widowControl w:val="0"/>
            </w:pPr>
            <w:r w:rsidRPr="00A4651D">
              <w:t>Reikalavimai mokymui skirtiems metodiniams ir materialiesiems ištekliams</w:t>
            </w:r>
          </w:p>
        </w:tc>
        <w:tc>
          <w:tcPr>
            <w:tcW w:w="4053" w:type="pct"/>
          </w:tcPr>
          <w:p w:rsidR="00D80855" w:rsidRPr="00A4651D" w:rsidRDefault="00D80855" w:rsidP="004B18DE">
            <w:pPr>
              <w:pStyle w:val="2vidutinistinklelis1"/>
              <w:widowControl w:val="0"/>
              <w:rPr>
                <w:i/>
              </w:rPr>
            </w:pPr>
            <w:r w:rsidRPr="00A4651D">
              <w:rPr>
                <w:i/>
              </w:rPr>
              <w:t>Nėra</w:t>
            </w:r>
          </w:p>
        </w:tc>
      </w:tr>
      <w:tr w:rsidR="00D80855" w:rsidRPr="00A4651D" w:rsidTr="003926B3">
        <w:trPr>
          <w:trHeight w:val="57"/>
        </w:trPr>
        <w:tc>
          <w:tcPr>
            <w:tcW w:w="947" w:type="pct"/>
          </w:tcPr>
          <w:p w:rsidR="00D80855" w:rsidRPr="00A4651D" w:rsidRDefault="00D80855" w:rsidP="004B18DE">
            <w:pPr>
              <w:pStyle w:val="2vidutinistinklelis1"/>
              <w:widowControl w:val="0"/>
            </w:pPr>
            <w:r w:rsidRPr="00A4651D">
              <w:t>Reikalavimai teorinio ir praktinio mokymo vietai</w:t>
            </w:r>
          </w:p>
        </w:tc>
        <w:tc>
          <w:tcPr>
            <w:tcW w:w="4053" w:type="pct"/>
          </w:tcPr>
          <w:p w:rsidR="00D80855" w:rsidRPr="00A4651D" w:rsidRDefault="00D80855" w:rsidP="004B18DE">
            <w:pPr>
              <w:pStyle w:val="2vidutinistinklelis1"/>
              <w:widowControl w:val="0"/>
            </w:pPr>
            <w:r w:rsidRPr="00A4651D">
              <w:t xml:space="preserve">Darbo vieta, leidžianti įtvirtinti įgytas </w:t>
            </w:r>
            <w:proofErr w:type="spellStart"/>
            <w:r w:rsidRPr="00A4651D">
              <w:t>agroverslo</w:t>
            </w:r>
            <w:proofErr w:type="spellEnd"/>
            <w:r w:rsidRPr="00A4651D">
              <w:t xml:space="preserve"> darbuotojo kvalifikaciją sudarančias kompetencijas.</w:t>
            </w:r>
          </w:p>
        </w:tc>
      </w:tr>
      <w:tr w:rsidR="00D80855" w:rsidRPr="00A4651D" w:rsidTr="003926B3">
        <w:trPr>
          <w:trHeight w:val="57"/>
        </w:trPr>
        <w:tc>
          <w:tcPr>
            <w:tcW w:w="947" w:type="pct"/>
          </w:tcPr>
          <w:p w:rsidR="00D80855" w:rsidRPr="00A4651D" w:rsidRDefault="00D80855" w:rsidP="004B18DE">
            <w:pPr>
              <w:pStyle w:val="2vidutinistinklelis1"/>
              <w:widowControl w:val="0"/>
            </w:pPr>
            <w:r w:rsidRPr="00A4651D">
              <w:t>Reikalavimai mokytojų dalykiniam pasirengimui (dalykinei kvalifikacijai)</w:t>
            </w:r>
          </w:p>
        </w:tc>
        <w:tc>
          <w:tcPr>
            <w:tcW w:w="4053" w:type="pct"/>
          </w:tcPr>
          <w:p w:rsidR="00D80855" w:rsidRPr="00A4651D" w:rsidRDefault="00D80855" w:rsidP="004B18DE">
            <w:pPr>
              <w:widowControl w:val="0"/>
              <w:jc w:val="both"/>
            </w:pPr>
            <w:r w:rsidRPr="00A4651D">
              <w:t>Mokinio mokymuisi modulio metu vadovauja mokytojas, turintis:</w:t>
            </w:r>
          </w:p>
          <w:p w:rsidR="00D80855" w:rsidRPr="00A4651D" w:rsidRDefault="00D80855" w:rsidP="004B18DE">
            <w:pPr>
              <w:widowControl w:val="0"/>
              <w:jc w:val="both"/>
            </w:pPr>
            <w:r w:rsidRPr="00A4651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80855" w:rsidRPr="00A4651D" w:rsidRDefault="00D80855" w:rsidP="004B18DE">
            <w:pPr>
              <w:pStyle w:val="2vidutinistinklelis1"/>
              <w:widowControl w:val="0"/>
              <w:jc w:val="both"/>
              <w:rPr>
                <w:i/>
                <w:iCs/>
              </w:rPr>
            </w:pPr>
            <w:r w:rsidRPr="00A4651D">
              <w:t xml:space="preserve">2) žemės ūkio studijų krypties ar lygiavertį išsilavinimą arba vidurinį išsilavinimą ir </w:t>
            </w:r>
            <w:proofErr w:type="spellStart"/>
            <w:r w:rsidRPr="00A4651D">
              <w:t>agroverslo</w:t>
            </w:r>
            <w:proofErr w:type="spellEnd"/>
            <w:r w:rsidRPr="00A4651D">
              <w:t xml:space="preserve"> darbuotojo ar lygiavertę kvalifikaciją, ne mažesnę kaip 3 metų žemės ūkio darbų profesinės veiklos patirtį ir pedagoginių ir psichologinių žinių kurso baigimo pažymėjimą.</w:t>
            </w:r>
          </w:p>
          <w:p w:rsidR="00D80855" w:rsidRPr="00A4651D" w:rsidRDefault="00D80855" w:rsidP="004B18DE">
            <w:pPr>
              <w:pStyle w:val="2vidutinistinklelis1"/>
              <w:widowControl w:val="0"/>
              <w:jc w:val="both"/>
            </w:pPr>
            <w:r w:rsidRPr="00A4651D">
              <w:t>Mokinio mokymuisi realioje darbo vietoje vadovaujantis praktikos vadovas turi turėti ne mažesnę kaip 3 metų žemės ūkio darbų profesinės veiklos patirtį.</w:t>
            </w:r>
          </w:p>
        </w:tc>
      </w:tr>
    </w:tbl>
    <w:p w:rsidR="00D80855" w:rsidRPr="00DA3A2B" w:rsidRDefault="00D80855" w:rsidP="004B18DE">
      <w:pPr>
        <w:widowControl w:val="0"/>
        <w:rPr>
          <w:b/>
        </w:rPr>
      </w:pPr>
    </w:p>
    <w:sectPr w:rsidR="00D80855" w:rsidRPr="00DA3A2B" w:rsidSect="00221787">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12" w:rsidRDefault="00763A12">
      <w:r>
        <w:separator/>
      </w:r>
    </w:p>
  </w:endnote>
  <w:endnote w:type="continuationSeparator" w:id="0">
    <w:p w:rsidR="00763A12" w:rsidRDefault="0076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New Roman,Bold">
    <w:altName w:val="Times New Roman"/>
    <w:panose1 w:val="00000000000000000000"/>
    <w:charset w:val="EE"/>
    <w:family w:val="auto"/>
    <w:notTrueType/>
    <w:pitch w:val="default"/>
    <w:sig w:usb0="00000005" w:usb1="00000000" w:usb2="00000000" w:usb3="00000000" w:csb0="00000002"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40" w:rsidRPr="004B18DE" w:rsidRDefault="00743740" w:rsidP="00A26AC5">
    <w:pPr>
      <w:pStyle w:val="Porat"/>
      <w:jc w:val="center"/>
    </w:pPr>
    <w:r>
      <w:fldChar w:fldCharType="begin"/>
    </w:r>
    <w:r>
      <w:instrText xml:space="preserve"> PAGE   \* MERGEFORMAT </w:instrText>
    </w:r>
    <w:r>
      <w:fldChar w:fldCharType="separate"/>
    </w:r>
    <w:r w:rsidR="004C7BC2">
      <w:rPr>
        <w:noProof/>
      </w:rPr>
      <w:t>96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740" w:rsidRPr="001311F4" w:rsidRDefault="00743740" w:rsidP="00BA4453">
    <w:pPr>
      <w:widowControl w:val="0"/>
      <w:rPr>
        <w:sz w:val="22"/>
      </w:rPr>
    </w:pPr>
    <w:bookmarkStart w:id="1" w:name="_Hlk174689441"/>
    <w:r w:rsidRPr="001311F4">
      <w:rPr>
        <w:sz w:val="22"/>
      </w:rPr>
      <w:t xml:space="preserve">Programa </w:t>
    </w:r>
    <w:r w:rsidRPr="00B12DA6">
      <w:rPr>
        <w:iCs/>
        <w:sz w:val="22"/>
      </w:rPr>
      <w:t>atnaujinta</w:t>
    </w:r>
    <w:r w:rsidRPr="001311F4">
      <w:rPr>
        <w:sz w:val="22"/>
      </w:rPr>
      <w:t xml:space="preserve"> įgyvendinant iš Ekonomikos gaivinimo ir atsparumo didinimo plano „Naujos kartos Lietuva“ lėšų finansuojamą projektą „Formaliojo profesinio mokymo programų atnaujinimas ir (ar) parengimas“ (projekto Nr. Nr. 10-022-P-0002).</w:t>
    </w:r>
  </w:p>
  <w:bookmarkEnd w:id="1"/>
  <w:p w:rsidR="00743740" w:rsidRDefault="0074374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12" w:rsidRDefault="00763A12">
      <w:r>
        <w:separator/>
      </w:r>
    </w:p>
  </w:footnote>
  <w:footnote w:type="continuationSeparator" w:id="0">
    <w:p w:rsidR="00763A12" w:rsidRDefault="0076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DBB"/>
    <w:multiLevelType w:val="hybridMultilevel"/>
    <w:tmpl w:val="9B14F6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873E00"/>
    <w:multiLevelType w:val="hybridMultilevel"/>
    <w:tmpl w:val="9E665C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E26087"/>
    <w:multiLevelType w:val="hybridMultilevel"/>
    <w:tmpl w:val="A7DAD1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E64613"/>
    <w:multiLevelType w:val="hybridMultilevel"/>
    <w:tmpl w:val="519E8D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7067D4"/>
    <w:multiLevelType w:val="hybridMultilevel"/>
    <w:tmpl w:val="1CFEBB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8F67DB9"/>
    <w:multiLevelType w:val="hybridMultilevel"/>
    <w:tmpl w:val="F3C0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96862"/>
    <w:multiLevelType w:val="hybridMultilevel"/>
    <w:tmpl w:val="58BED5EE"/>
    <w:lvl w:ilvl="0" w:tplc="B3FEB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D65DF"/>
    <w:multiLevelType w:val="hybridMultilevel"/>
    <w:tmpl w:val="6786F3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F9877E8"/>
    <w:multiLevelType w:val="hybridMultilevel"/>
    <w:tmpl w:val="ACA81ACC"/>
    <w:lvl w:ilvl="0" w:tplc="838CF124">
      <w:start w:val="1"/>
      <w:numFmt w:val="bullet"/>
      <w:lvlText w:val=""/>
      <w:lvlJc w:val="left"/>
      <w:pPr>
        <w:ind w:left="360" w:hanging="360"/>
      </w:pPr>
      <w:rPr>
        <w:rFonts w:ascii="Symbol" w:hAnsi="Symbol" w:hint="default"/>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1245895"/>
    <w:multiLevelType w:val="hybridMultilevel"/>
    <w:tmpl w:val="44E44C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1BB64B7"/>
    <w:multiLevelType w:val="hybridMultilevel"/>
    <w:tmpl w:val="C78E0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616095B"/>
    <w:multiLevelType w:val="hybridMultilevel"/>
    <w:tmpl w:val="01CE81DC"/>
    <w:lvl w:ilvl="0" w:tplc="047ECE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7B7FDB"/>
    <w:multiLevelType w:val="hybridMultilevel"/>
    <w:tmpl w:val="8458B09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17CC1FC5"/>
    <w:multiLevelType w:val="hybridMultilevel"/>
    <w:tmpl w:val="1B0E35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A096E25"/>
    <w:multiLevelType w:val="hybridMultilevel"/>
    <w:tmpl w:val="C602D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A2D5A69"/>
    <w:multiLevelType w:val="hybridMultilevel"/>
    <w:tmpl w:val="64822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CAB7F20"/>
    <w:multiLevelType w:val="hybridMultilevel"/>
    <w:tmpl w:val="893A0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0661651"/>
    <w:multiLevelType w:val="hybridMultilevel"/>
    <w:tmpl w:val="CC5EC9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0B02E44"/>
    <w:multiLevelType w:val="hybridMultilevel"/>
    <w:tmpl w:val="37448A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17423CF"/>
    <w:multiLevelType w:val="hybridMultilevel"/>
    <w:tmpl w:val="E84EA5FC"/>
    <w:lvl w:ilvl="0" w:tplc="04270001">
      <w:start w:val="1"/>
      <w:numFmt w:val="bullet"/>
      <w:lvlText w:val=""/>
      <w:lvlJc w:val="left"/>
      <w:pPr>
        <w:ind w:left="836" w:hanging="360"/>
      </w:pPr>
      <w:rPr>
        <w:rFonts w:ascii="Symbol" w:hAnsi="Symbol" w:hint="default"/>
      </w:rPr>
    </w:lvl>
    <w:lvl w:ilvl="1" w:tplc="04270003" w:tentative="1">
      <w:start w:val="1"/>
      <w:numFmt w:val="bullet"/>
      <w:lvlText w:val="o"/>
      <w:lvlJc w:val="left"/>
      <w:pPr>
        <w:ind w:left="1556" w:hanging="360"/>
      </w:pPr>
      <w:rPr>
        <w:rFonts w:ascii="Courier New" w:hAnsi="Courier New" w:cs="Courier New" w:hint="default"/>
      </w:rPr>
    </w:lvl>
    <w:lvl w:ilvl="2" w:tplc="04270005" w:tentative="1">
      <w:start w:val="1"/>
      <w:numFmt w:val="bullet"/>
      <w:lvlText w:val=""/>
      <w:lvlJc w:val="left"/>
      <w:pPr>
        <w:ind w:left="2276" w:hanging="360"/>
      </w:pPr>
      <w:rPr>
        <w:rFonts w:ascii="Wingdings" w:hAnsi="Wingdings" w:hint="default"/>
      </w:rPr>
    </w:lvl>
    <w:lvl w:ilvl="3" w:tplc="04270001" w:tentative="1">
      <w:start w:val="1"/>
      <w:numFmt w:val="bullet"/>
      <w:lvlText w:val=""/>
      <w:lvlJc w:val="left"/>
      <w:pPr>
        <w:ind w:left="2996" w:hanging="360"/>
      </w:pPr>
      <w:rPr>
        <w:rFonts w:ascii="Symbol" w:hAnsi="Symbol" w:hint="default"/>
      </w:rPr>
    </w:lvl>
    <w:lvl w:ilvl="4" w:tplc="04270003" w:tentative="1">
      <w:start w:val="1"/>
      <w:numFmt w:val="bullet"/>
      <w:lvlText w:val="o"/>
      <w:lvlJc w:val="left"/>
      <w:pPr>
        <w:ind w:left="3716" w:hanging="360"/>
      </w:pPr>
      <w:rPr>
        <w:rFonts w:ascii="Courier New" w:hAnsi="Courier New" w:cs="Courier New" w:hint="default"/>
      </w:rPr>
    </w:lvl>
    <w:lvl w:ilvl="5" w:tplc="04270005" w:tentative="1">
      <w:start w:val="1"/>
      <w:numFmt w:val="bullet"/>
      <w:lvlText w:val=""/>
      <w:lvlJc w:val="left"/>
      <w:pPr>
        <w:ind w:left="4436" w:hanging="360"/>
      </w:pPr>
      <w:rPr>
        <w:rFonts w:ascii="Wingdings" w:hAnsi="Wingdings" w:hint="default"/>
      </w:rPr>
    </w:lvl>
    <w:lvl w:ilvl="6" w:tplc="04270001" w:tentative="1">
      <w:start w:val="1"/>
      <w:numFmt w:val="bullet"/>
      <w:lvlText w:val=""/>
      <w:lvlJc w:val="left"/>
      <w:pPr>
        <w:ind w:left="5156" w:hanging="360"/>
      </w:pPr>
      <w:rPr>
        <w:rFonts w:ascii="Symbol" w:hAnsi="Symbol" w:hint="default"/>
      </w:rPr>
    </w:lvl>
    <w:lvl w:ilvl="7" w:tplc="04270003" w:tentative="1">
      <w:start w:val="1"/>
      <w:numFmt w:val="bullet"/>
      <w:lvlText w:val="o"/>
      <w:lvlJc w:val="left"/>
      <w:pPr>
        <w:ind w:left="5876" w:hanging="360"/>
      </w:pPr>
      <w:rPr>
        <w:rFonts w:ascii="Courier New" w:hAnsi="Courier New" w:cs="Courier New" w:hint="default"/>
      </w:rPr>
    </w:lvl>
    <w:lvl w:ilvl="8" w:tplc="04270005" w:tentative="1">
      <w:start w:val="1"/>
      <w:numFmt w:val="bullet"/>
      <w:lvlText w:val=""/>
      <w:lvlJc w:val="left"/>
      <w:pPr>
        <w:ind w:left="6596" w:hanging="360"/>
      </w:pPr>
      <w:rPr>
        <w:rFonts w:ascii="Wingdings" w:hAnsi="Wingdings" w:hint="default"/>
      </w:rPr>
    </w:lvl>
  </w:abstractNum>
  <w:abstractNum w:abstractNumId="20" w15:restartNumberingAfterBreak="0">
    <w:nsid w:val="23424A92"/>
    <w:multiLevelType w:val="hybridMultilevel"/>
    <w:tmpl w:val="048CEA6C"/>
    <w:lvl w:ilvl="0" w:tplc="04270001">
      <w:start w:val="1"/>
      <w:numFmt w:val="bullet"/>
      <w:lvlText w:val=""/>
      <w:lvlJc w:val="left"/>
      <w:pPr>
        <w:ind w:left="894" w:hanging="360"/>
      </w:pPr>
      <w:rPr>
        <w:rFonts w:ascii="Symbol" w:hAnsi="Symbol" w:hint="default"/>
      </w:rPr>
    </w:lvl>
    <w:lvl w:ilvl="1" w:tplc="04270003" w:tentative="1">
      <w:start w:val="1"/>
      <w:numFmt w:val="bullet"/>
      <w:lvlText w:val="o"/>
      <w:lvlJc w:val="left"/>
      <w:pPr>
        <w:ind w:left="1614" w:hanging="360"/>
      </w:pPr>
      <w:rPr>
        <w:rFonts w:ascii="Courier New" w:hAnsi="Courier New" w:cs="Courier New" w:hint="default"/>
      </w:rPr>
    </w:lvl>
    <w:lvl w:ilvl="2" w:tplc="04270005" w:tentative="1">
      <w:start w:val="1"/>
      <w:numFmt w:val="bullet"/>
      <w:lvlText w:val=""/>
      <w:lvlJc w:val="left"/>
      <w:pPr>
        <w:ind w:left="2334" w:hanging="360"/>
      </w:pPr>
      <w:rPr>
        <w:rFonts w:ascii="Wingdings" w:hAnsi="Wingdings" w:hint="default"/>
      </w:rPr>
    </w:lvl>
    <w:lvl w:ilvl="3" w:tplc="04270001" w:tentative="1">
      <w:start w:val="1"/>
      <w:numFmt w:val="bullet"/>
      <w:lvlText w:val=""/>
      <w:lvlJc w:val="left"/>
      <w:pPr>
        <w:ind w:left="3054" w:hanging="360"/>
      </w:pPr>
      <w:rPr>
        <w:rFonts w:ascii="Symbol" w:hAnsi="Symbol" w:hint="default"/>
      </w:rPr>
    </w:lvl>
    <w:lvl w:ilvl="4" w:tplc="04270003" w:tentative="1">
      <w:start w:val="1"/>
      <w:numFmt w:val="bullet"/>
      <w:lvlText w:val="o"/>
      <w:lvlJc w:val="left"/>
      <w:pPr>
        <w:ind w:left="3774" w:hanging="360"/>
      </w:pPr>
      <w:rPr>
        <w:rFonts w:ascii="Courier New" w:hAnsi="Courier New" w:cs="Courier New" w:hint="default"/>
      </w:rPr>
    </w:lvl>
    <w:lvl w:ilvl="5" w:tplc="04270005" w:tentative="1">
      <w:start w:val="1"/>
      <w:numFmt w:val="bullet"/>
      <w:lvlText w:val=""/>
      <w:lvlJc w:val="left"/>
      <w:pPr>
        <w:ind w:left="4494" w:hanging="360"/>
      </w:pPr>
      <w:rPr>
        <w:rFonts w:ascii="Wingdings" w:hAnsi="Wingdings" w:hint="default"/>
      </w:rPr>
    </w:lvl>
    <w:lvl w:ilvl="6" w:tplc="04270001" w:tentative="1">
      <w:start w:val="1"/>
      <w:numFmt w:val="bullet"/>
      <w:lvlText w:val=""/>
      <w:lvlJc w:val="left"/>
      <w:pPr>
        <w:ind w:left="5214" w:hanging="360"/>
      </w:pPr>
      <w:rPr>
        <w:rFonts w:ascii="Symbol" w:hAnsi="Symbol" w:hint="default"/>
      </w:rPr>
    </w:lvl>
    <w:lvl w:ilvl="7" w:tplc="04270003" w:tentative="1">
      <w:start w:val="1"/>
      <w:numFmt w:val="bullet"/>
      <w:lvlText w:val="o"/>
      <w:lvlJc w:val="left"/>
      <w:pPr>
        <w:ind w:left="5934" w:hanging="360"/>
      </w:pPr>
      <w:rPr>
        <w:rFonts w:ascii="Courier New" w:hAnsi="Courier New" w:cs="Courier New" w:hint="default"/>
      </w:rPr>
    </w:lvl>
    <w:lvl w:ilvl="8" w:tplc="04270005" w:tentative="1">
      <w:start w:val="1"/>
      <w:numFmt w:val="bullet"/>
      <w:lvlText w:val=""/>
      <w:lvlJc w:val="left"/>
      <w:pPr>
        <w:ind w:left="6654" w:hanging="360"/>
      </w:pPr>
      <w:rPr>
        <w:rFonts w:ascii="Wingdings" w:hAnsi="Wingdings" w:hint="default"/>
      </w:rPr>
    </w:lvl>
  </w:abstractNum>
  <w:abstractNum w:abstractNumId="21" w15:restartNumberingAfterBreak="0">
    <w:nsid w:val="235773AD"/>
    <w:multiLevelType w:val="hybridMultilevel"/>
    <w:tmpl w:val="1A464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4910FEC"/>
    <w:multiLevelType w:val="hybridMultilevel"/>
    <w:tmpl w:val="1350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922C89"/>
    <w:multiLevelType w:val="hybridMultilevel"/>
    <w:tmpl w:val="7924E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5E75B82"/>
    <w:multiLevelType w:val="hybridMultilevel"/>
    <w:tmpl w:val="AD4A8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7E7033A"/>
    <w:multiLevelType w:val="hybridMultilevel"/>
    <w:tmpl w:val="A63AA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8A2047E"/>
    <w:multiLevelType w:val="hybridMultilevel"/>
    <w:tmpl w:val="253E17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A233EA2"/>
    <w:multiLevelType w:val="hybridMultilevel"/>
    <w:tmpl w:val="1A0494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D8D4904"/>
    <w:multiLevelType w:val="hybridMultilevel"/>
    <w:tmpl w:val="A73A07CC"/>
    <w:lvl w:ilvl="0" w:tplc="5A4C8E4A">
      <w:start w:val="1"/>
      <w:numFmt w:val="bullet"/>
      <w:lvlText w:val=""/>
      <w:lvlJc w:val="left"/>
      <w:pPr>
        <w:ind w:left="360" w:hanging="360"/>
      </w:pPr>
      <w:rPr>
        <w:rFonts w:ascii="Symbol" w:hAnsi="Symbol" w:hint="default"/>
        <w:color w:val="000000"/>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E7C153B"/>
    <w:multiLevelType w:val="hybridMultilevel"/>
    <w:tmpl w:val="46E4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4A764D"/>
    <w:multiLevelType w:val="hybridMultilevel"/>
    <w:tmpl w:val="5EE881D8"/>
    <w:lvl w:ilvl="0" w:tplc="0EB221B8">
      <w:start w:val="1"/>
      <w:numFmt w:val="bullet"/>
      <w:lvlText w:val=""/>
      <w:lvlJc w:val="left"/>
      <w:pPr>
        <w:ind w:left="759" w:hanging="360"/>
      </w:pPr>
      <w:rPr>
        <w:rFonts w:ascii="Symbol" w:hAnsi="Symbol" w:hint="default"/>
        <w:sz w:val="24"/>
      </w:rPr>
    </w:lvl>
    <w:lvl w:ilvl="1" w:tplc="04270003" w:tentative="1">
      <w:start w:val="1"/>
      <w:numFmt w:val="bullet"/>
      <w:lvlText w:val="o"/>
      <w:lvlJc w:val="left"/>
      <w:pPr>
        <w:ind w:left="1479" w:hanging="360"/>
      </w:pPr>
      <w:rPr>
        <w:rFonts w:ascii="Courier New" w:hAnsi="Courier New" w:cs="Courier New" w:hint="default"/>
      </w:rPr>
    </w:lvl>
    <w:lvl w:ilvl="2" w:tplc="04270005" w:tentative="1">
      <w:start w:val="1"/>
      <w:numFmt w:val="bullet"/>
      <w:lvlText w:val=""/>
      <w:lvlJc w:val="left"/>
      <w:pPr>
        <w:ind w:left="2199" w:hanging="360"/>
      </w:pPr>
      <w:rPr>
        <w:rFonts w:ascii="Wingdings" w:hAnsi="Wingdings" w:hint="default"/>
      </w:rPr>
    </w:lvl>
    <w:lvl w:ilvl="3" w:tplc="04270001" w:tentative="1">
      <w:start w:val="1"/>
      <w:numFmt w:val="bullet"/>
      <w:lvlText w:val=""/>
      <w:lvlJc w:val="left"/>
      <w:pPr>
        <w:ind w:left="2919" w:hanging="360"/>
      </w:pPr>
      <w:rPr>
        <w:rFonts w:ascii="Symbol" w:hAnsi="Symbol" w:hint="default"/>
      </w:rPr>
    </w:lvl>
    <w:lvl w:ilvl="4" w:tplc="04270003" w:tentative="1">
      <w:start w:val="1"/>
      <w:numFmt w:val="bullet"/>
      <w:lvlText w:val="o"/>
      <w:lvlJc w:val="left"/>
      <w:pPr>
        <w:ind w:left="3639" w:hanging="360"/>
      </w:pPr>
      <w:rPr>
        <w:rFonts w:ascii="Courier New" w:hAnsi="Courier New" w:cs="Courier New" w:hint="default"/>
      </w:rPr>
    </w:lvl>
    <w:lvl w:ilvl="5" w:tplc="04270005" w:tentative="1">
      <w:start w:val="1"/>
      <w:numFmt w:val="bullet"/>
      <w:lvlText w:val=""/>
      <w:lvlJc w:val="left"/>
      <w:pPr>
        <w:ind w:left="4359" w:hanging="360"/>
      </w:pPr>
      <w:rPr>
        <w:rFonts w:ascii="Wingdings" w:hAnsi="Wingdings" w:hint="default"/>
      </w:rPr>
    </w:lvl>
    <w:lvl w:ilvl="6" w:tplc="04270001" w:tentative="1">
      <w:start w:val="1"/>
      <w:numFmt w:val="bullet"/>
      <w:lvlText w:val=""/>
      <w:lvlJc w:val="left"/>
      <w:pPr>
        <w:ind w:left="5079" w:hanging="360"/>
      </w:pPr>
      <w:rPr>
        <w:rFonts w:ascii="Symbol" w:hAnsi="Symbol" w:hint="default"/>
      </w:rPr>
    </w:lvl>
    <w:lvl w:ilvl="7" w:tplc="04270003" w:tentative="1">
      <w:start w:val="1"/>
      <w:numFmt w:val="bullet"/>
      <w:lvlText w:val="o"/>
      <w:lvlJc w:val="left"/>
      <w:pPr>
        <w:ind w:left="5799" w:hanging="360"/>
      </w:pPr>
      <w:rPr>
        <w:rFonts w:ascii="Courier New" w:hAnsi="Courier New" w:cs="Courier New" w:hint="default"/>
      </w:rPr>
    </w:lvl>
    <w:lvl w:ilvl="8" w:tplc="04270005" w:tentative="1">
      <w:start w:val="1"/>
      <w:numFmt w:val="bullet"/>
      <w:lvlText w:val=""/>
      <w:lvlJc w:val="left"/>
      <w:pPr>
        <w:ind w:left="6519" w:hanging="360"/>
      </w:pPr>
      <w:rPr>
        <w:rFonts w:ascii="Wingdings" w:hAnsi="Wingdings" w:hint="default"/>
      </w:rPr>
    </w:lvl>
  </w:abstractNum>
  <w:abstractNum w:abstractNumId="31" w15:restartNumberingAfterBreak="0">
    <w:nsid w:val="33230517"/>
    <w:multiLevelType w:val="hybridMultilevel"/>
    <w:tmpl w:val="C31CA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CE60997"/>
    <w:multiLevelType w:val="hybridMultilevel"/>
    <w:tmpl w:val="18AE2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0C4139"/>
    <w:multiLevelType w:val="hybridMultilevel"/>
    <w:tmpl w:val="B5CE115A"/>
    <w:lvl w:ilvl="0" w:tplc="0EB221B8">
      <w:start w:val="1"/>
      <w:numFmt w:val="bullet"/>
      <w:lvlText w:val=""/>
      <w:lvlJc w:val="left"/>
      <w:pPr>
        <w:ind w:left="759" w:hanging="360"/>
      </w:pPr>
      <w:rPr>
        <w:rFonts w:ascii="Symbol" w:hAnsi="Symbol" w:hint="default"/>
        <w:sz w:val="24"/>
      </w:rPr>
    </w:lvl>
    <w:lvl w:ilvl="1" w:tplc="04270003" w:tentative="1">
      <w:start w:val="1"/>
      <w:numFmt w:val="bullet"/>
      <w:lvlText w:val="o"/>
      <w:lvlJc w:val="left"/>
      <w:pPr>
        <w:ind w:left="1479" w:hanging="360"/>
      </w:pPr>
      <w:rPr>
        <w:rFonts w:ascii="Courier New" w:hAnsi="Courier New" w:cs="Courier New" w:hint="default"/>
      </w:rPr>
    </w:lvl>
    <w:lvl w:ilvl="2" w:tplc="04270005" w:tentative="1">
      <w:start w:val="1"/>
      <w:numFmt w:val="bullet"/>
      <w:lvlText w:val=""/>
      <w:lvlJc w:val="left"/>
      <w:pPr>
        <w:ind w:left="2199" w:hanging="360"/>
      </w:pPr>
      <w:rPr>
        <w:rFonts w:ascii="Wingdings" w:hAnsi="Wingdings" w:hint="default"/>
      </w:rPr>
    </w:lvl>
    <w:lvl w:ilvl="3" w:tplc="04270001" w:tentative="1">
      <w:start w:val="1"/>
      <w:numFmt w:val="bullet"/>
      <w:lvlText w:val=""/>
      <w:lvlJc w:val="left"/>
      <w:pPr>
        <w:ind w:left="2919" w:hanging="360"/>
      </w:pPr>
      <w:rPr>
        <w:rFonts w:ascii="Symbol" w:hAnsi="Symbol" w:hint="default"/>
      </w:rPr>
    </w:lvl>
    <w:lvl w:ilvl="4" w:tplc="04270003" w:tentative="1">
      <w:start w:val="1"/>
      <w:numFmt w:val="bullet"/>
      <w:lvlText w:val="o"/>
      <w:lvlJc w:val="left"/>
      <w:pPr>
        <w:ind w:left="3639" w:hanging="360"/>
      </w:pPr>
      <w:rPr>
        <w:rFonts w:ascii="Courier New" w:hAnsi="Courier New" w:cs="Courier New" w:hint="default"/>
      </w:rPr>
    </w:lvl>
    <w:lvl w:ilvl="5" w:tplc="04270005" w:tentative="1">
      <w:start w:val="1"/>
      <w:numFmt w:val="bullet"/>
      <w:lvlText w:val=""/>
      <w:lvlJc w:val="left"/>
      <w:pPr>
        <w:ind w:left="4359" w:hanging="360"/>
      </w:pPr>
      <w:rPr>
        <w:rFonts w:ascii="Wingdings" w:hAnsi="Wingdings" w:hint="default"/>
      </w:rPr>
    </w:lvl>
    <w:lvl w:ilvl="6" w:tplc="04270001" w:tentative="1">
      <w:start w:val="1"/>
      <w:numFmt w:val="bullet"/>
      <w:lvlText w:val=""/>
      <w:lvlJc w:val="left"/>
      <w:pPr>
        <w:ind w:left="5079" w:hanging="360"/>
      </w:pPr>
      <w:rPr>
        <w:rFonts w:ascii="Symbol" w:hAnsi="Symbol" w:hint="default"/>
      </w:rPr>
    </w:lvl>
    <w:lvl w:ilvl="7" w:tplc="04270003" w:tentative="1">
      <w:start w:val="1"/>
      <w:numFmt w:val="bullet"/>
      <w:lvlText w:val="o"/>
      <w:lvlJc w:val="left"/>
      <w:pPr>
        <w:ind w:left="5799" w:hanging="360"/>
      </w:pPr>
      <w:rPr>
        <w:rFonts w:ascii="Courier New" w:hAnsi="Courier New" w:cs="Courier New" w:hint="default"/>
      </w:rPr>
    </w:lvl>
    <w:lvl w:ilvl="8" w:tplc="04270005" w:tentative="1">
      <w:start w:val="1"/>
      <w:numFmt w:val="bullet"/>
      <w:lvlText w:val=""/>
      <w:lvlJc w:val="left"/>
      <w:pPr>
        <w:ind w:left="6519" w:hanging="360"/>
      </w:pPr>
      <w:rPr>
        <w:rFonts w:ascii="Wingdings" w:hAnsi="Wingdings" w:hint="default"/>
      </w:rPr>
    </w:lvl>
  </w:abstractNum>
  <w:abstractNum w:abstractNumId="35" w15:restartNumberingAfterBreak="0">
    <w:nsid w:val="43251331"/>
    <w:multiLevelType w:val="hybridMultilevel"/>
    <w:tmpl w:val="761443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48760E8E"/>
    <w:multiLevelType w:val="hybridMultilevel"/>
    <w:tmpl w:val="9320A2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8B32DB0"/>
    <w:multiLevelType w:val="hybridMultilevel"/>
    <w:tmpl w:val="01C2D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8C16276"/>
    <w:multiLevelType w:val="hybridMultilevel"/>
    <w:tmpl w:val="49AC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1E3EF6"/>
    <w:multiLevelType w:val="hybridMultilevel"/>
    <w:tmpl w:val="9A346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95C1824"/>
    <w:multiLevelType w:val="hybridMultilevel"/>
    <w:tmpl w:val="959AC5B2"/>
    <w:lvl w:ilvl="0" w:tplc="0EB221B8">
      <w:start w:val="1"/>
      <w:numFmt w:val="bullet"/>
      <w:lvlText w:val=""/>
      <w:lvlJc w:val="left"/>
      <w:pPr>
        <w:ind w:left="720" w:hanging="360"/>
      </w:pPr>
      <w:rPr>
        <w:rFonts w:ascii="Symbol" w:hAnsi="Symbol"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A7E7A03"/>
    <w:multiLevelType w:val="hybridMultilevel"/>
    <w:tmpl w:val="270C4A20"/>
    <w:lvl w:ilvl="0" w:tplc="04270001">
      <w:start w:val="1"/>
      <w:numFmt w:val="bullet"/>
      <w:lvlText w:val=""/>
      <w:lvlJc w:val="left"/>
      <w:pPr>
        <w:ind w:left="763" w:hanging="360"/>
      </w:pPr>
      <w:rPr>
        <w:rFonts w:ascii="Symbol" w:hAnsi="Symbol" w:hint="default"/>
      </w:rPr>
    </w:lvl>
    <w:lvl w:ilvl="1" w:tplc="04270003" w:tentative="1">
      <w:start w:val="1"/>
      <w:numFmt w:val="bullet"/>
      <w:lvlText w:val="o"/>
      <w:lvlJc w:val="left"/>
      <w:pPr>
        <w:ind w:left="1483" w:hanging="360"/>
      </w:pPr>
      <w:rPr>
        <w:rFonts w:ascii="Courier New" w:hAnsi="Courier New" w:cs="Courier New" w:hint="default"/>
      </w:rPr>
    </w:lvl>
    <w:lvl w:ilvl="2" w:tplc="04270005" w:tentative="1">
      <w:start w:val="1"/>
      <w:numFmt w:val="bullet"/>
      <w:lvlText w:val=""/>
      <w:lvlJc w:val="left"/>
      <w:pPr>
        <w:ind w:left="2203" w:hanging="360"/>
      </w:pPr>
      <w:rPr>
        <w:rFonts w:ascii="Wingdings" w:hAnsi="Wingdings" w:hint="default"/>
      </w:rPr>
    </w:lvl>
    <w:lvl w:ilvl="3" w:tplc="04270001" w:tentative="1">
      <w:start w:val="1"/>
      <w:numFmt w:val="bullet"/>
      <w:lvlText w:val=""/>
      <w:lvlJc w:val="left"/>
      <w:pPr>
        <w:ind w:left="2923" w:hanging="360"/>
      </w:pPr>
      <w:rPr>
        <w:rFonts w:ascii="Symbol" w:hAnsi="Symbol" w:hint="default"/>
      </w:rPr>
    </w:lvl>
    <w:lvl w:ilvl="4" w:tplc="04270003" w:tentative="1">
      <w:start w:val="1"/>
      <w:numFmt w:val="bullet"/>
      <w:lvlText w:val="o"/>
      <w:lvlJc w:val="left"/>
      <w:pPr>
        <w:ind w:left="3643" w:hanging="360"/>
      </w:pPr>
      <w:rPr>
        <w:rFonts w:ascii="Courier New" w:hAnsi="Courier New" w:cs="Courier New" w:hint="default"/>
      </w:rPr>
    </w:lvl>
    <w:lvl w:ilvl="5" w:tplc="04270005" w:tentative="1">
      <w:start w:val="1"/>
      <w:numFmt w:val="bullet"/>
      <w:lvlText w:val=""/>
      <w:lvlJc w:val="left"/>
      <w:pPr>
        <w:ind w:left="4363" w:hanging="360"/>
      </w:pPr>
      <w:rPr>
        <w:rFonts w:ascii="Wingdings" w:hAnsi="Wingdings" w:hint="default"/>
      </w:rPr>
    </w:lvl>
    <w:lvl w:ilvl="6" w:tplc="04270001" w:tentative="1">
      <w:start w:val="1"/>
      <w:numFmt w:val="bullet"/>
      <w:lvlText w:val=""/>
      <w:lvlJc w:val="left"/>
      <w:pPr>
        <w:ind w:left="5083" w:hanging="360"/>
      </w:pPr>
      <w:rPr>
        <w:rFonts w:ascii="Symbol" w:hAnsi="Symbol" w:hint="default"/>
      </w:rPr>
    </w:lvl>
    <w:lvl w:ilvl="7" w:tplc="04270003" w:tentative="1">
      <w:start w:val="1"/>
      <w:numFmt w:val="bullet"/>
      <w:lvlText w:val="o"/>
      <w:lvlJc w:val="left"/>
      <w:pPr>
        <w:ind w:left="5803" w:hanging="360"/>
      </w:pPr>
      <w:rPr>
        <w:rFonts w:ascii="Courier New" w:hAnsi="Courier New" w:cs="Courier New" w:hint="default"/>
      </w:rPr>
    </w:lvl>
    <w:lvl w:ilvl="8" w:tplc="04270005" w:tentative="1">
      <w:start w:val="1"/>
      <w:numFmt w:val="bullet"/>
      <w:lvlText w:val=""/>
      <w:lvlJc w:val="left"/>
      <w:pPr>
        <w:ind w:left="6523" w:hanging="360"/>
      </w:pPr>
      <w:rPr>
        <w:rFonts w:ascii="Wingdings" w:hAnsi="Wingdings" w:hint="default"/>
      </w:rPr>
    </w:lvl>
  </w:abstractNum>
  <w:abstractNum w:abstractNumId="42" w15:restartNumberingAfterBreak="0">
    <w:nsid w:val="4B9D024A"/>
    <w:multiLevelType w:val="hybridMultilevel"/>
    <w:tmpl w:val="1546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D9A6580"/>
    <w:multiLevelType w:val="hybridMultilevel"/>
    <w:tmpl w:val="6E18EE2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EC23486"/>
    <w:multiLevelType w:val="hybridMultilevel"/>
    <w:tmpl w:val="CBBED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8BB526D"/>
    <w:multiLevelType w:val="hybridMultilevel"/>
    <w:tmpl w:val="22E629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59223170"/>
    <w:multiLevelType w:val="hybridMultilevel"/>
    <w:tmpl w:val="A79A6DA2"/>
    <w:lvl w:ilvl="0" w:tplc="BF8CE5F8">
      <w:start w:val="1"/>
      <w:numFmt w:val="bullet"/>
      <w:lvlText w:val=""/>
      <w:lvlJc w:val="left"/>
      <w:pPr>
        <w:ind w:left="502" w:hanging="360"/>
      </w:pPr>
      <w:rPr>
        <w:rFonts w:ascii="Symbol" w:hAnsi="Symbol"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97D5D4E"/>
    <w:multiLevelType w:val="hybridMultilevel"/>
    <w:tmpl w:val="A9165C2A"/>
    <w:lvl w:ilvl="0" w:tplc="BF8CE5F8">
      <w:start w:val="1"/>
      <w:numFmt w:val="bullet"/>
      <w:lvlText w:val=""/>
      <w:lvlJc w:val="left"/>
      <w:pPr>
        <w:ind w:left="360" w:hanging="360"/>
      </w:pPr>
      <w:rPr>
        <w:rFonts w:ascii="Symbol" w:hAnsi="Symbol"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D5D03DA"/>
    <w:multiLevelType w:val="hybridMultilevel"/>
    <w:tmpl w:val="D108C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F0747E5"/>
    <w:multiLevelType w:val="hybridMultilevel"/>
    <w:tmpl w:val="34F276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60334830"/>
    <w:multiLevelType w:val="hybridMultilevel"/>
    <w:tmpl w:val="4C0CD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3296180"/>
    <w:multiLevelType w:val="hybridMultilevel"/>
    <w:tmpl w:val="B8842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55A093E"/>
    <w:multiLevelType w:val="hybridMultilevel"/>
    <w:tmpl w:val="A5402056"/>
    <w:lvl w:ilvl="0" w:tplc="0EB221B8">
      <w:start w:val="1"/>
      <w:numFmt w:val="bullet"/>
      <w:lvlText w:val=""/>
      <w:lvlJc w:val="left"/>
      <w:pPr>
        <w:ind w:left="720" w:hanging="360"/>
      </w:pPr>
      <w:rPr>
        <w:rFonts w:ascii="Symbol" w:hAnsi="Symbol"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6CD0D69"/>
    <w:multiLevelType w:val="hybridMultilevel"/>
    <w:tmpl w:val="3E1868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9BF0DC7"/>
    <w:multiLevelType w:val="hybridMultilevel"/>
    <w:tmpl w:val="4EE056E4"/>
    <w:lvl w:ilvl="0" w:tplc="04270001">
      <w:start w:val="1"/>
      <w:numFmt w:val="bullet"/>
      <w:lvlText w:val=""/>
      <w:lvlJc w:val="left"/>
      <w:pPr>
        <w:ind w:left="363" w:hanging="360"/>
      </w:pPr>
      <w:rPr>
        <w:rFonts w:ascii="Symbol" w:hAnsi="Symbol" w:hint="default"/>
      </w:rPr>
    </w:lvl>
    <w:lvl w:ilvl="1" w:tplc="04270003" w:tentative="1">
      <w:start w:val="1"/>
      <w:numFmt w:val="bullet"/>
      <w:lvlText w:val="o"/>
      <w:lvlJc w:val="left"/>
      <w:pPr>
        <w:ind w:left="1083" w:hanging="360"/>
      </w:pPr>
      <w:rPr>
        <w:rFonts w:ascii="Courier New" w:hAnsi="Courier New" w:cs="Courier New" w:hint="default"/>
      </w:rPr>
    </w:lvl>
    <w:lvl w:ilvl="2" w:tplc="04270005" w:tentative="1">
      <w:start w:val="1"/>
      <w:numFmt w:val="bullet"/>
      <w:lvlText w:val=""/>
      <w:lvlJc w:val="left"/>
      <w:pPr>
        <w:ind w:left="1803" w:hanging="360"/>
      </w:pPr>
      <w:rPr>
        <w:rFonts w:ascii="Wingdings" w:hAnsi="Wingdings" w:hint="default"/>
      </w:rPr>
    </w:lvl>
    <w:lvl w:ilvl="3" w:tplc="04270001" w:tentative="1">
      <w:start w:val="1"/>
      <w:numFmt w:val="bullet"/>
      <w:lvlText w:val=""/>
      <w:lvlJc w:val="left"/>
      <w:pPr>
        <w:ind w:left="2523" w:hanging="360"/>
      </w:pPr>
      <w:rPr>
        <w:rFonts w:ascii="Symbol" w:hAnsi="Symbol" w:hint="default"/>
      </w:rPr>
    </w:lvl>
    <w:lvl w:ilvl="4" w:tplc="04270003" w:tentative="1">
      <w:start w:val="1"/>
      <w:numFmt w:val="bullet"/>
      <w:lvlText w:val="o"/>
      <w:lvlJc w:val="left"/>
      <w:pPr>
        <w:ind w:left="3243" w:hanging="360"/>
      </w:pPr>
      <w:rPr>
        <w:rFonts w:ascii="Courier New" w:hAnsi="Courier New" w:cs="Courier New" w:hint="default"/>
      </w:rPr>
    </w:lvl>
    <w:lvl w:ilvl="5" w:tplc="04270005" w:tentative="1">
      <w:start w:val="1"/>
      <w:numFmt w:val="bullet"/>
      <w:lvlText w:val=""/>
      <w:lvlJc w:val="left"/>
      <w:pPr>
        <w:ind w:left="3963" w:hanging="360"/>
      </w:pPr>
      <w:rPr>
        <w:rFonts w:ascii="Wingdings" w:hAnsi="Wingdings" w:hint="default"/>
      </w:rPr>
    </w:lvl>
    <w:lvl w:ilvl="6" w:tplc="04270001" w:tentative="1">
      <w:start w:val="1"/>
      <w:numFmt w:val="bullet"/>
      <w:lvlText w:val=""/>
      <w:lvlJc w:val="left"/>
      <w:pPr>
        <w:ind w:left="4683" w:hanging="360"/>
      </w:pPr>
      <w:rPr>
        <w:rFonts w:ascii="Symbol" w:hAnsi="Symbol" w:hint="default"/>
      </w:rPr>
    </w:lvl>
    <w:lvl w:ilvl="7" w:tplc="04270003" w:tentative="1">
      <w:start w:val="1"/>
      <w:numFmt w:val="bullet"/>
      <w:lvlText w:val="o"/>
      <w:lvlJc w:val="left"/>
      <w:pPr>
        <w:ind w:left="5403" w:hanging="360"/>
      </w:pPr>
      <w:rPr>
        <w:rFonts w:ascii="Courier New" w:hAnsi="Courier New" w:cs="Courier New" w:hint="default"/>
      </w:rPr>
    </w:lvl>
    <w:lvl w:ilvl="8" w:tplc="04270005" w:tentative="1">
      <w:start w:val="1"/>
      <w:numFmt w:val="bullet"/>
      <w:lvlText w:val=""/>
      <w:lvlJc w:val="left"/>
      <w:pPr>
        <w:ind w:left="6123" w:hanging="360"/>
      </w:pPr>
      <w:rPr>
        <w:rFonts w:ascii="Wingdings" w:hAnsi="Wingdings" w:hint="default"/>
      </w:rPr>
    </w:lvl>
  </w:abstractNum>
  <w:abstractNum w:abstractNumId="55" w15:restartNumberingAfterBreak="0">
    <w:nsid w:val="69FD69E1"/>
    <w:multiLevelType w:val="hybridMultilevel"/>
    <w:tmpl w:val="4F88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B1A8B"/>
    <w:multiLevelType w:val="hybridMultilevel"/>
    <w:tmpl w:val="0B146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6C0A038F"/>
    <w:multiLevelType w:val="hybridMultilevel"/>
    <w:tmpl w:val="7FA2E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6D313CCE"/>
    <w:multiLevelType w:val="hybridMultilevel"/>
    <w:tmpl w:val="D9D4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3F2FB0"/>
    <w:multiLevelType w:val="hybridMultilevel"/>
    <w:tmpl w:val="44B8A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FAF5E06"/>
    <w:multiLevelType w:val="hybridMultilevel"/>
    <w:tmpl w:val="B686BA3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37804FF"/>
    <w:multiLevelType w:val="hybridMultilevel"/>
    <w:tmpl w:val="632AB4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5422400"/>
    <w:multiLevelType w:val="hybridMultilevel"/>
    <w:tmpl w:val="17521A02"/>
    <w:lvl w:ilvl="0" w:tplc="3C3EA7EC">
      <w:start w:val="1"/>
      <w:numFmt w:val="bullet"/>
      <w:lvlText w:val=""/>
      <w:lvlJc w:val="left"/>
      <w:pPr>
        <w:ind w:left="720" w:hanging="360"/>
      </w:pPr>
      <w:rPr>
        <w:rFonts w:ascii="Symbol" w:hAnsi="Symbol"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758249A2"/>
    <w:multiLevelType w:val="hybridMultilevel"/>
    <w:tmpl w:val="6E820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68C23E5"/>
    <w:multiLevelType w:val="hybridMultilevel"/>
    <w:tmpl w:val="01BA9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772C1337"/>
    <w:multiLevelType w:val="hybridMultilevel"/>
    <w:tmpl w:val="946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E141C8"/>
    <w:multiLevelType w:val="hybridMultilevel"/>
    <w:tmpl w:val="C960F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D614398"/>
    <w:multiLevelType w:val="hybridMultilevel"/>
    <w:tmpl w:val="41C479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7DEA4E0E"/>
    <w:multiLevelType w:val="hybridMultilevel"/>
    <w:tmpl w:val="8E90D2B2"/>
    <w:lvl w:ilvl="0" w:tplc="0EB221B8">
      <w:start w:val="1"/>
      <w:numFmt w:val="bullet"/>
      <w:lvlText w:val=""/>
      <w:lvlJc w:val="left"/>
      <w:pPr>
        <w:ind w:left="720" w:hanging="360"/>
      </w:pPr>
      <w:rPr>
        <w:rFonts w:ascii="Symbol" w:hAnsi="Symbol"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E986660"/>
    <w:multiLevelType w:val="hybridMultilevel"/>
    <w:tmpl w:val="49CA3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8"/>
  </w:num>
  <w:num w:numId="2">
    <w:abstractNumId w:val="62"/>
  </w:num>
  <w:num w:numId="3">
    <w:abstractNumId w:val="46"/>
  </w:num>
  <w:num w:numId="4">
    <w:abstractNumId w:val="33"/>
  </w:num>
  <w:num w:numId="5">
    <w:abstractNumId w:val="24"/>
  </w:num>
  <w:num w:numId="6">
    <w:abstractNumId w:val="12"/>
  </w:num>
  <w:num w:numId="7">
    <w:abstractNumId w:val="18"/>
  </w:num>
  <w:num w:numId="8">
    <w:abstractNumId w:val="61"/>
  </w:num>
  <w:num w:numId="9">
    <w:abstractNumId w:val="43"/>
  </w:num>
  <w:num w:numId="10">
    <w:abstractNumId w:val="8"/>
  </w:num>
  <w:num w:numId="11">
    <w:abstractNumId w:val="31"/>
  </w:num>
  <w:num w:numId="12">
    <w:abstractNumId w:val="14"/>
  </w:num>
  <w:num w:numId="13">
    <w:abstractNumId w:val="35"/>
  </w:num>
  <w:num w:numId="14">
    <w:abstractNumId w:val="49"/>
  </w:num>
  <w:num w:numId="15">
    <w:abstractNumId w:val="52"/>
  </w:num>
  <w:num w:numId="16">
    <w:abstractNumId w:val="40"/>
  </w:num>
  <w:num w:numId="17">
    <w:abstractNumId w:val="68"/>
  </w:num>
  <w:num w:numId="18">
    <w:abstractNumId w:val="37"/>
  </w:num>
  <w:num w:numId="19">
    <w:abstractNumId w:val="30"/>
  </w:num>
  <w:num w:numId="20">
    <w:abstractNumId w:val="34"/>
  </w:num>
  <w:num w:numId="21">
    <w:abstractNumId w:val="48"/>
  </w:num>
  <w:num w:numId="22">
    <w:abstractNumId w:val="16"/>
  </w:num>
  <w:num w:numId="23">
    <w:abstractNumId w:val="39"/>
  </w:num>
  <w:num w:numId="24">
    <w:abstractNumId w:val="51"/>
  </w:num>
  <w:num w:numId="25">
    <w:abstractNumId w:val="26"/>
  </w:num>
  <w:num w:numId="26">
    <w:abstractNumId w:val="41"/>
  </w:num>
  <w:num w:numId="27">
    <w:abstractNumId w:val="32"/>
  </w:num>
  <w:num w:numId="28">
    <w:abstractNumId w:val="59"/>
  </w:num>
  <w:num w:numId="29">
    <w:abstractNumId w:val="45"/>
  </w:num>
  <w:num w:numId="30">
    <w:abstractNumId w:val="64"/>
  </w:num>
  <w:num w:numId="31">
    <w:abstractNumId w:val="15"/>
  </w:num>
  <w:num w:numId="32">
    <w:abstractNumId w:val="42"/>
  </w:num>
  <w:num w:numId="33">
    <w:abstractNumId w:val="3"/>
  </w:num>
  <w:num w:numId="34">
    <w:abstractNumId w:val="19"/>
  </w:num>
  <w:num w:numId="35">
    <w:abstractNumId w:val="36"/>
  </w:num>
  <w:num w:numId="36">
    <w:abstractNumId w:val="54"/>
  </w:num>
  <w:num w:numId="37">
    <w:abstractNumId w:val="22"/>
  </w:num>
  <w:num w:numId="38">
    <w:abstractNumId w:val="50"/>
  </w:num>
  <w:num w:numId="39">
    <w:abstractNumId w:val="38"/>
  </w:num>
  <w:num w:numId="40">
    <w:abstractNumId w:val="57"/>
  </w:num>
  <w:num w:numId="41">
    <w:abstractNumId w:val="47"/>
  </w:num>
  <w:num w:numId="42">
    <w:abstractNumId w:val="1"/>
  </w:num>
  <w:num w:numId="43">
    <w:abstractNumId w:val="66"/>
  </w:num>
  <w:num w:numId="44">
    <w:abstractNumId w:val="6"/>
  </w:num>
  <w:num w:numId="45">
    <w:abstractNumId w:val="27"/>
  </w:num>
  <w:num w:numId="46">
    <w:abstractNumId w:val="11"/>
  </w:num>
  <w:num w:numId="47">
    <w:abstractNumId w:val="60"/>
  </w:num>
  <w:num w:numId="48">
    <w:abstractNumId w:val="10"/>
  </w:num>
  <w:num w:numId="49">
    <w:abstractNumId w:val="0"/>
  </w:num>
  <w:num w:numId="50">
    <w:abstractNumId w:val="2"/>
  </w:num>
  <w:num w:numId="51">
    <w:abstractNumId w:val="13"/>
  </w:num>
  <w:num w:numId="52">
    <w:abstractNumId w:val="20"/>
  </w:num>
  <w:num w:numId="53">
    <w:abstractNumId w:val="21"/>
  </w:num>
  <w:num w:numId="54">
    <w:abstractNumId w:val="23"/>
  </w:num>
  <w:num w:numId="55">
    <w:abstractNumId w:val="67"/>
  </w:num>
  <w:num w:numId="56">
    <w:abstractNumId w:val="63"/>
  </w:num>
  <w:num w:numId="57">
    <w:abstractNumId w:val="53"/>
  </w:num>
  <w:num w:numId="58">
    <w:abstractNumId w:val="44"/>
  </w:num>
  <w:num w:numId="59">
    <w:abstractNumId w:val="69"/>
  </w:num>
  <w:num w:numId="60">
    <w:abstractNumId w:val="4"/>
  </w:num>
  <w:num w:numId="61">
    <w:abstractNumId w:val="17"/>
  </w:num>
  <w:num w:numId="62">
    <w:abstractNumId w:val="56"/>
  </w:num>
  <w:num w:numId="63">
    <w:abstractNumId w:val="25"/>
  </w:num>
  <w:num w:numId="64">
    <w:abstractNumId w:val="7"/>
  </w:num>
  <w:num w:numId="65">
    <w:abstractNumId w:val="58"/>
  </w:num>
  <w:num w:numId="66">
    <w:abstractNumId w:val="55"/>
  </w:num>
  <w:num w:numId="67">
    <w:abstractNumId w:val="5"/>
  </w:num>
  <w:num w:numId="68">
    <w:abstractNumId w:val="29"/>
  </w:num>
  <w:num w:numId="69">
    <w:abstractNumId w:val="65"/>
  </w:num>
  <w:num w:numId="70">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7"/>
    <w:rsid w:val="000004BB"/>
    <w:rsid w:val="00000890"/>
    <w:rsid w:val="0000237F"/>
    <w:rsid w:val="00002C2E"/>
    <w:rsid w:val="00006439"/>
    <w:rsid w:val="00010465"/>
    <w:rsid w:val="00010880"/>
    <w:rsid w:val="00013654"/>
    <w:rsid w:val="000162B8"/>
    <w:rsid w:val="0001647D"/>
    <w:rsid w:val="000171E6"/>
    <w:rsid w:val="0002053B"/>
    <w:rsid w:val="00022384"/>
    <w:rsid w:val="0002266C"/>
    <w:rsid w:val="00025DA8"/>
    <w:rsid w:val="00032A8D"/>
    <w:rsid w:val="0003675B"/>
    <w:rsid w:val="0005252D"/>
    <w:rsid w:val="00054B55"/>
    <w:rsid w:val="00054C70"/>
    <w:rsid w:val="00070101"/>
    <w:rsid w:val="00076EE2"/>
    <w:rsid w:val="00080694"/>
    <w:rsid w:val="00081568"/>
    <w:rsid w:val="0008722B"/>
    <w:rsid w:val="00091240"/>
    <w:rsid w:val="00093D66"/>
    <w:rsid w:val="00094E63"/>
    <w:rsid w:val="00095504"/>
    <w:rsid w:val="000A134E"/>
    <w:rsid w:val="000A47E4"/>
    <w:rsid w:val="000A6A39"/>
    <w:rsid w:val="000A6D4C"/>
    <w:rsid w:val="000B586C"/>
    <w:rsid w:val="000B6294"/>
    <w:rsid w:val="000C1CB1"/>
    <w:rsid w:val="000C2366"/>
    <w:rsid w:val="000C6037"/>
    <w:rsid w:val="000D07F0"/>
    <w:rsid w:val="000D11B0"/>
    <w:rsid w:val="000D266D"/>
    <w:rsid w:val="000D385C"/>
    <w:rsid w:val="000E0C23"/>
    <w:rsid w:val="000E760D"/>
    <w:rsid w:val="000F10E6"/>
    <w:rsid w:val="000F2EE9"/>
    <w:rsid w:val="001011CC"/>
    <w:rsid w:val="001014F6"/>
    <w:rsid w:val="00101832"/>
    <w:rsid w:val="001019C2"/>
    <w:rsid w:val="0010758C"/>
    <w:rsid w:val="00107C1F"/>
    <w:rsid w:val="00117499"/>
    <w:rsid w:val="00117686"/>
    <w:rsid w:val="00120448"/>
    <w:rsid w:val="00120780"/>
    <w:rsid w:val="00121DE7"/>
    <w:rsid w:val="00124944"/>
    <w:rsid w:val="00125D4B"/>
    <w:rsid w:val="00125DCD"/>
    <w:rsid w:val="00131732"/>
    <w:rsid w:val="001327CB"/>
    <w:rsid w:val="00135227"/>
    <w:rsid w:val="0013611B"/>
    <w:rsid w:val="001435FF"/>
    <w:rsid w:val="001479E8"/>
    <w:rsid w:val="00147A89"/>
    <w:rsid w:val="0015002B"/>
    <w:rsid w:val="00153644"/>
    <w:rsid w:val="001563A5"/>
    <w:rsid w:val="001642EA"/>
    <w:rsid w:val="001708B2"/>
    <w:rsid w:val="00175844"/>
    <w:rsid w:val="001832E8"/>
    <w:rsid w:val="001836DB"/>
    <w:rsid w:val="0018479E"/>
    <w:rsid w:val="001854E8"/>
    <w:rsid w:val="001865E6"/>
    <w:rsid w:val="001877CB"/>
    <w:rsid w:val="00192734"/>
    <w:rsid w:val="00192FA6"/>
    <w:rsid w:val="0019478A"/>
    <w:rsid w:val="00194B37"/>
    <w:rsid w:val="001A01B8"/>
    <w:rsid w:val="001A3A31"/>
    <w:rsid w:val="001A7A56"/>
    <w:rsid w:val="001A7F78"/>
    <w:rsid w:val="001B1254"/>
    <w:rsid w:val="001B7C47"/>
    <w:rsid w:val="001C283E"/>
    <w:rsid w:val="001C3CC4"/>
    <w:rsid w:val="001C4EA4"/>
    <w:rsid w:val="001C7FEB"/>
    <w:rsid w:val="001D008E"/>
    <w:rsid w:val="001E0D40"/>
    <w:rsid w:val="001E7D9C"/>
    <w:rsid w:val="001F439B"/>
    <w:rsid w:val="001F588D"/>
    <w:rsid w:val="001F599B"/>
    <w:rsid w:val="00200E9F"/>
    <w:rsid w:val="00201D46"/>
    <w:rsid w:val="00202E2D"/>
    <w:rsid w:val="00202F1A"/>
    <w:rsid w:val="00204CC6"/>
    <w:rsid w:val="00205466"/>
    <w:rsid w:val="0021359A"/>
    <w:rsid w:val="0021574F"/>
    <w:rsid w:val="0021791E"/>
    <w:rsid w:val="0022099D"/>
    <w:rsid w:val="00221787"/>
    <w:rsid w:val="0022233C"/>
    <w:rsid w:val="0022738D"/>
    <w:rsid w:val="002314AB"/>
    <w:rsid w:val="002328D0"/>
    <w:rsid w:val="00234284"/>
    <w:rsid w:val="0023494C"/>
    <w:rsid w:val="0023652A"/>
    <w:rsid w:val="00237623"/>
    <w:rsid w:val="00243711"/>
    <w:rsid w:val="00246A24"/>
    <w:rsid w:val="00246DFA"/>
    <w:rsid w:val="00252A11"/>
    <w:rsid w:val="00253DD3"/>
    <w:rsid w:val="00255CEE"/>
    <w:rsid w:val="002664E0"/>
    <w:rsid w:val="00272D76"/>
    <w:rsid w:val="0028330F"/>
    <w:rsid w:val="00283AB5"/>
    <w:rsid w:val="00283BC3"/>
    <w:rsid w:val="00284A43"/>
    <w:rsid w:val="00284C71"/>
    <w:rsid w:val="002921F5"/>
    <w:rsid w:val="00295C76"/>
    <w:rsid w:val="002A2AC0"/>
    <w:rsid w:val="002B4065"/>
    <w:rsid w:val="002B4762"/>
    <w:rsid w:val="002B7B22"/>
    <w:rsid w:val="002D318C"/>
    <w:rsid w:val="002D6940"/>
    <w:rsid w:val="002D7EEB"/>
    <w:rsid w:val="002E0293"/>
    <w:rsid w:val="002E4A02"/>
    <w:rsid w:val="002F7823"/>
    <w:rsid w:val="00300D2F"/>
    <w:rsid w:val="003029D0"/>
    <w:rsid w:val="00306108"/>
    <w:rsid w:val="00315EE3"/>
    <w:rsid w:val="00316EB0"/>
    <w:rsid w:val="00317853"/>
    <w:rsid w:val="00317FBD"/>
    <w:rsid w:val="00320AAF"/>
    <w:rsid w:val="0032441F"/>
    <w:rsid w:val="00326AB7"/>
    <w:rsid w:val="0032772E"/>
    <w:rsid w:val="003311C1"/>
    <w:rsid w:val="00342FDA"/>
    <w:rsid w:val="00351F06"/>
    <w:rsid w:val="00352A02"/>
    <w:rsid w:val="003563A3"/>
    <w:rsid w:val="00363297"/>
    <w:rsid w:val="003652B8"/>
    <w:rsid w:val="00365581"/>
    <w:rsid w:val="0037061A"/>
    <w:rsid w:val="00370D6A"/>
    <w:rsid w:val="00371AFF"/>
    <w:rsid w:val="003748C0"/>
    <w:rsid w:val="00375379"/>
    <w:rsid w:val="003915C0"/>
    <w:rsid w:val="003926B3"/>
    <w:rsid w:val="003A1AEE"/>
    <w:rsid w:val="003A38AD"/>
    <w:rsid w:val="003A3F69"/>
    <w:rsid w:val="003B033D"/>
    <w:rsid w:val="003B3D31"/>
    <w:rsid w:val="003B43D2"/>
    <w:rsid w:val="003B43DB"/>
    <w:rsid w:val="003B473F"/>
    <w:rsid w:val="003C3723"/>
    <w:rsid w:val="003D38EB"/>
    <w:rsid w:val="003E04CE"/>
    <w:rsid w:val="003E200D"/>
    <w:rsid w:val="003E55B2"/>
    <w:rsid w:val="003E5FB4"/>
    <w:rsid w:val="003E791B"/>
    <w:rsid w:val="003F034C"/>
    <w:rsid w:val="003F13E8"/>
    <w:rsid w:val="003F2F58"/>
    <w:rsid w:val="003F4610"/>
    <w:rsid w:val="003F7D3F"/>
    <w:rsid w:val="004008CB"/>
    <w:rsid w:val="004040CF"/>
    <w:rsid w:val="00404702"/>
    <w:rsid w:val="00404B3C"/>
    <w:rsid w:val="004071E1"/>
    <w:rsid w:val="00407A25"/>
    <w:rsid w:val="00410678"/>
    <w:rsid w:val="00412720"/>
    <w:rsid w:val="00422749"/>
    <w:rsid w:val="00423144"/>
    <w:rsid w:val="0042314A"/>
    <w:rsid w:val="004268E6"/>
    <w:rsid w:val="0042774F"/>
    <w:rsid w:val="00437CFF"/>
    <w:rsid w:val="004405D9"/>
    <w:rsid w:val="00442E4F"/>
    <w:rsid w:val="00444DC3"/>
    <w:rsid w:val="00447EFB"/>
    <w:rsid w:val="0045235C"/>
    <w:rsid w:val="00456882"/>
    <w:rsid w:val="00461219"/>
    <w:rsid w:val="00461FC9"/>
    <w:rsid w:val="00462D31"/>
    <w:rsid w:val="00466C1C"/>
    <w:rsid w:val="0046732B"/>
    <w:rsid w:val="004708F8"/>
    <w:rsid w:val="0047319B"/>
    <w:rsid w:val="00474040"/>
    <w:rsid w:val="00474894"/>
    <w:rsid w:val="00475E59"/>
    <w:rsid w:val="004764D6"/>
    <w:rsid w:val="004942A1"/>
    <w:rsid w:val="00497840"/>
    <w:rsid w:val="004A1408"/>
    <w:rsid w:val="004B0A90"/>
    <w:rsid w:val="004B1330"/>
    <w:rsid w:val="004B18DE"/>
    <w:rsid w:val="004B5A8E"/>
    <w:rsid w:val="004C44C4"/>
    <w:rsid w:val="004C5188"/>
    <w:rsid w:val="004C7BC2"/>
    <w:rsid w:val="004D05E7"/>
    <w:rsid w:val="004D2810"/>
    <w:rsid w:val="004D4337"/>
    <w:rsid w:val="004D6B4C"/>
    <w:rsid w:val="004E252E"/>
    <w:rsid w:val="004E7BA6"/>
    <w:rsid w:val="004F1074"/>
    <w:rsid w:val="004F1B3F"/>
    <w:rsid w:val="004F5F81"/>
    <w:rsid w:val="004F7DBF"/>
    <w:rsid w:val="00501CE3"/>
    <w:rsid w:val="005076FF"/>
    <w:rsid w:val="0051106A"/>
    <w:rsid w:val="005148A4"/>
    <w:rsid w:val="0052052F"/>
    <w:rsid w:val="00524CC0"/>
    <w:rsid w:val="00525196"/>
    <w:rsid w:val="00534752"/>
    <w:rsid w:val="005356DC"/>
    <w:rsid w:val="00535E8A"/>
    <w:rsid w:val="0053652E"/>
    <w:rsid w:val="00537613"/>
    <w:rsid w:val="00542B54"/>
    <w:rsid w:val="0055015F"/>
    <w:rsid w:val="005612BE"/>
    <w:rsid w:val="0057194D"/>
    <w:rsid w:val="00572644"/>
    <w:rsid w:val="00573857"/>
    <w:rsid w:val="005773AE"/>
    <w:rsid w:val="00577DEA"/>
    <w:rsid w:val="005830F0"/>
    <w:rsid w:val="00584004"/>
    <w:rsid w:val="00592351"/>
    <w:rsid w:val="0059356C"/>
    <w:rsid w:val="005A42A7"/>
    <w:rsid w:val="005A57E3"/>
    <w:rsid w:val="005A6F74"/>
    <w:rsid w:val="005A7BAD"/>
    <w:rsid w:val="005B0EE9"/>
    <w:rsid w:val="005B394A"/>
    <w:rsid w:val="005B4E10"/>
    <w:rsid w:val="005B6F7C"/>
    <w:rsid w:val="005B74AB"/>
    <w:rsid w:val="005C60C4"/>
    <w:rsid w:val="005C6139"/>
    <w:rsid w:val="005C7F94"/>
    <w:rsid w:val="005D2836"/>
    <w:rsid w:val="005D5E97"/>
    <w:rsid w:val="005E1767"/>
    <w:rsid w:val="005E6751"/>
    <w:rsid w:val="005E6FA6"/>
    <w:rsid w:val="005E7B76"/>
    <w:rsid w:val="005F14C7"/>
    <w:rsid w:val="005F3361"/>
    <w:rsid w:val="005F5197"/>
    <w:rsid w:val="005F7894"/>
    <w:rsid w:val="00602715"/>
    <w:rsid w:val="00602746"/>
    <w:rsid w:val="0060341D"/>
    <w:rsid w:val="00604F15"/>
    <w:rsid w:val="0061643B"/>
    <w:rsid w:val="0062491B"/>
    <w:rsid w:val="00625907"/>
    <w:rsid w:val="0062711F"/>
    <w:rsid w:val="00627182"/>
    <w:rsid w:val="0063566E"/>
    <w:rsid w:val="00635E40"/>
    <w:rsid w:val="00636914"/>
    <w:rsid w:val="00637CCD"/>
    <w:rsid w:val="0064021D"/>
    <w:rsid w:val="0064034E"/>
    <w:rsid w:val="00642E6C"/>
    <w:rsid w:val="0064410C"/>
    <w:rsid w:val="00644784"/>
    <w:rsid w:val="00644C9C"/>
    <w:rsid w:val="0065460A"/>
    <w:rsid w:val="00661A4D"/>
    <w:rsid w:val="00661D6B"/>
    <w:rsid w:val="00662BE1"/>
    <w:rsid w:val="00664745"/>
    <w:rsid w:val="00666CDD"/>
    <w:rsid w:val="006672B4"/>
    <w:rsid w:val="0067223A"/>
    <w:rsid w:val="00676A50"/>
    <w:rsid w:val="00676B36"/>
    <w:rsid w:val="006779F5"/>
    <w:rsid w:val="00680AF0"/>
    <w:rsid w:val="0068374F"/>
    <w:rsid w:val="00685A32"/>
    <w:rsid w:val="00690ECF"/>
    <w:rsid w:val="00692DDA"/>
    <w:rsid w:val="00696CB1"/>
    <w:rsid w:val="006A227D"/>
    <w:rsid w:val="006A5F98"/>
    <w:rsid w:val="006B2682"/>
    <w:rsid w:val="006B4031"/>
    <w:rsid w:val="006B7526"/>
    <w:rsid w:val="006D0BC1"/>
    <w:rsid w:val="006D4BC8"/>
    <w:rsid w:val="006D4F63"/>
    <w:rsid w:val="006D7A9C"/>
    <w:rsid w:val="006E1CB0"/>
    <w:rsid w:val="006E52F9"/>
    <w:rsid w:val="006E5B61"/>
    <w:rsid w:val="006E6099"/>
    <w:rsid w:val="006E66C7"/>
    <w:rsid w:val="006E7D2A"/>
    <w:rsid w:val="006F025F"/>
    <w:rsid w:val="006F329A"/>
    <w:rsid w:val="006F5049"/>
    <w:rsid w:val="006F777B"/>
    <w:rsid w:val="0070180E"/>
    <w:rsid w:val="0070285A"/>
    <w:rsid w:val="00703A91"/>
    <w:rsid w:val="00714CCE"/>
    <w:rsid w:val="00715DB7"/>
    <w:rsid w:val="00716209"/>
    <w:rsid w:val="007172EB"/>
    <w:rsid w:val="007179F3"/>
    <w:rsid w:val="0072184A"/>
    <w:rsid w:val="00723182"/>
    <w:rsid w:val="00724777"/>
    <w:rsid w:val="0073048F"/>
    <w:rsid w:val="007342F0"/>
    <w:rsid w:val="00740E5C"/>
    <w:rsid w:val="00741D58"/>
    <w:rsid w:val="00743740"/>
    <w:rsid w:val="00743CE2"/>
    <w:rsid w:val="00743F70"/>
    <w:rsid w:val="007460E1"/>
    <w:rsid w:val="0075165C"/>
    <w:rsid w:val="00752A64"/>
    <w:rsid w:val="0075376A"/>
    <w:rsid w:val="00763A12"/>
    <w:rsid w:val="0076515A"/>
    <w:rsid w:val="00766FC0"/>
    <w:rsid w:val="00767668"/>
    <w:rsid w:val="007709DC"/>
    <w:rsid w:val="00771353"/>
    <w:rsid w:val="007717CD"/>
    <w:rsid w:val="00774E6F"/>
    <w:rsid w:val="007811FE"/>
    <w:rsid w:val="0079025E"/>
    <w:rsid w:val="007925F0"/>
    <w:rsid w:val="00792929"/>
    <w:rsid w:val="00796912"/>
    <w:rsid w:val="007B4BFC"/>
    <w:rsid w:val="007B62CC"/>
    <w:rsid w:val="007C03C1"/>
    <w:rsid w:val="007C100E"/>
    <w:rsid w:val="007D2E19"/>
    <w:rsid w:val="007E05CA"/>
    <w:rsid w:val="007E1505"/>
    <w:rsid w:val="007E16BA"/>
    <w:rsid w:val="007E3323"/>
    <w:rsid w:val="007E35F0"/>
    <w:rsid w:val="007E746B"/>
    <w:rsid w:val="007F60E0"/>
    <w:rsid w:val="00815FDA"/>
    <w:rsid w:val="00824F0E"/>
    <w:rsid w:val="0083200B"/>
    <w:rsid w:val="00837CFB"/>
    <w:rsid w:val="008457ED"/>
    <w:rsid w:val="00847333"/>
    <w:rsid w:val="00847535"/>
    <w:rsid w:val="0085000D"/>
    <w:rsid w:val="008517AA"/>
    <w:rsid w:val="00851D4D"/>
    <w:rsid w:val="00860434"/>
    <w:rsid w:val="00864053"/>
    <w:rsid w:val="0086541F"/>
    <w:rsid w:val="00867645"/>
    <w:rsid w:val="00885471"/>
    <w:rsid w:val="008876EF"/>
    <w:rsid w:val="00887850"/>
    <w:rsid w:val="00890D39"/>
    <w:rsid w:val="00890E16"/>
    <w:rsid w:val="008916B7"/>
    <w:rsid w:val="00891EC7"/>
    <w:rsid w:val="0089281C"/>
    <w:rsid w:val="00894CA0"/>
    <w:rsid w:val="008A02BE"/>
    <w:rsid w:val="008A765E"/>
    <w:rsid w:val="008B0CF4"/>
    <w:rsid w:val="008B41F6"/>
    <w:rsid w:val="008C1027"/>
    <w:rsid w:val="008C33E6"/>
    <w:rsid w:val="008C57A2"/>
    <w:rsid w:val="008D04D1"/>
    <w:rsid w:val="008D04DC"/>
    <w:rsid w:val="008D159E"/>
    <w:rsid w:val="008D583E"/>
    <w:rsid w:val="008D7963"/>
    <w:rsid w:val="008E2BC3"/>
    <w:rsid w:val="008E410C"/>
    <w:rsid w:val="008E5DF6"/>
    <w:rsid w:val="008F1A21"/>
    <w:rsid w:val="008F251F"/>
    <w:rsid w:val="008F2D9E"/>
    <w:rsid w:val="008F41DC"/>
    <w:rsid w:val="008F5D75"/>
    <w:rsid w:val="00911038"/>
    <w:rsid w:val="0091542D"/>
    <w:rsid w:val="00925490"/>
    <w:rsid w:val="00932A93"/>
    <w:rsid w:val="009334F3"/>
    <w:rsid w:val="009336E3"/>
    <w:rsid w:val="0093393E"/>
    <w:rsid w:val="0094106B"/>
    <w:rsid w:val="00941CB0"/>
    <w:rsid w:val="009511B9"/>
    <w:rsid w:val="00952509"/>
    <w:rsid w:val="00952F13"/>
    <w:rsid w:val="00955CB0"/>
    <w:rsid w:val="00957139"/>
    <w:rsid w:val="00965D3E"/>
    <w:rsid w:val="0097165A"/>
    <w:rsid w:val="00972C95"/>
    <w:rsid w:val="009761A9"/>
    <w:rsid w:val="0098191A"/>
    <w:rsid w:val="0098423D"/>
    <w:rsid w:val="00984C63"/>
    <w:rsid w:val="00994DA7"/>
    <w:rsid w:val="009A14BD"/>
    <w:rsid w:val="009A22FC"/>
    <w:rsid w:val="009A6701"/>
    <w:rsid w:val="009A77E7"/>
    <w:rsid w:val="009B227B"/>
    <w:rsid w:val="009D24C7"/>
    <w:rsid w:val="009D2CFD"/>
    <w:rsid w:val="009D59E4"/>
    <w:rsid w:val="009D7697"/>
    <w:rsid w:val="009D79EC"/>
    <w:rsid w:val="009E16BD"/>
    <w:rsid w:val="009E4627"/>
    <w:rsid w:val="009F0C97"/>
    <w:rsid w:val="009F4D71"/>
    <w:rsid w:val="009F5309"/>
    <w:rsid w:val="009F56F1"/>
    <w:rsid w:val="009F5818"/>
    <w:rsid w:val="00A013E4"/>
    <w:rsid w:val="00A050AD"/>
    <w:rsid w:val="00A07F6A"/>
    <w:rsid w:val="00A15175"/>
    <w:rsid w:val="00A16018"/>
    <w:rsid w:val="00A26AC5"/>
    <w:rsid w:val="00A3498E"/>
    <w:rsid w:val="00A42D3E"/>
    <w:rsid w:val="00A46477"/>
    <w:rsid w:val="00A4651D"/>
    <w:rsid w:val="00A545C9"/>
    <w:rsid w:val="00A54EA2"/>
    <w:rsid w:val="00A54F21"/>
    <w:rsid w:val="00A640B7"/>
    <w:rsid w:val="00A65889"/>
    <w:rsid w:val="00A72E77"/>
    <w:rsid w:val="00A74E53"/>
    <w:rsid w:val="00A81EE1"/>
    <w:rsid w:val="00A847DA"/>
    <w:rsid w:val="00A8685D"/>
    <w:rsid w:val="00A94107"/>
    <w:rsid w:val="00AA0B0E"/>
    <w:rsid w:val="00AA1214"/>
    <w:rsid w:val="00AA3836"/>
    <w:rsid w:val="00AA720F"/>
    <w:rsid w:val="00AB1B2C"/>
    <w:rsid w:val="00AB39B4"/>
    <w:rsid w:val="00AB6454"/>
    <w:rsid w:val="00AC2B01"/>
    <w:rsid w:val="00AC33E1"/>
    <w:rsid w:val="00AC5383"/>
    <w:rsid w:val="00AC5845"/>
    <w:rsid w:val="00AC5B6D"/>
    <w:rsid w:val="00AC713A"/>
    <w:rsid w:val="00AC732B"/>
    <w:rsid w:val="00AD04E7"/>
    <w:rsid w:val="00AD3A0D"/>
    <w:rsid w:val="00AE5F0D"/>
    <w:rsid w:val="00AE7AB8"/>
    <w:rsid w:val="00AF3EAE"/>
    <w:rsid w:val="00B04677"/>
    <w:rsid w:val="00B05921"/>
    <w:rsid w:val="00B06069"/>
    <w:rsid w:val="00B129EC"/>
    <w:rsid w:val="00B129ED"/>
    <w:rsid w:val="00B27BC3"/>
    <w:rsid w:val="00B30901"/>
    <w:rsid w:val="00B31292"/>
    <w:rsid w:val="00B3570A"/>
    <w:rsid w:val="00B36B61"/>
    <w:rsid w:val="00B36CD1"/>
    <w:rsid w:val="00B5127E"/>
    <w:rsid w:val="00B5219B"/>
    <w:rsid w:val="00B533FC"/>
    <w:rsid w:val="00B605B0"/>
    <w:rsid w:val="00B60D5D"/>
    <w:rsid w:val="00B612EA"/>
    <w:rsid w:val="00B63A1A"/>
    <w:rsid w:val="00B72E32"/>
    <w:rsid w:val="00B74E21"/>
    <w:rsid w:val="00B81F00"/>
    <w:rsid w:val="00B859CF"/>
    <w:rsid w:val="00B91275"/>
    <w:rsid w:val="00B91A07"/>
    <w:rsid w:val="00B97726"/>
    <w:rsid w:val="00BA2338"/>
    <w:rsid w:val="00BA4453"/>
    <w:rsid w:val="00BA63E1"/>
    <w:rsid w:val="00BB02D2"/>
    <w:rsid w:val="00BB5D2C"/>
    <w:rsid w:val="00BC00B4"/>
    <w:rsid w:val="00BC0D7F"/>
    <w:rsid w:val="00BC1CBC"/>
    <w:rsid w:val="00BC3F3C"/>
    <w:rsid w:val="00BC4DA9"/>
    <w:rsid w:val="00BD1A90"/>
    <w:rsid w:val="00BD2669"/>
    <w:rsid w:val="00BE4699"/>
    <w:rsid w:val="00BE6ACE"/>
    <w:rsid w:val="00BF12BD"/>
    <w:rsid w:val="00BF1898"/>
    <w:rsid w:val="00BF21BC"/>
    <w:rsid w:val="00BF6CFE"/>
    <w:rsid w:val="00C00077"/>
    <w:rsid w:val="00C02375"/>
    <w:rsid w:val="00C04057"/>
    <w:rsid w:val="00C04DD3"/>
    <w:rsid w:val="00C05F7F"/>
    <w:rsid w:val="00C06E01"/>
    <w:rsid w:val="00C06E7B"/>
    <w:rsid w:val="00C11727"/>
    <w:rsid w:val="00C12A4C"/>
    <w:rsid w:val="00C14BC9"/>
    <w:rsid w:val="00C21739"/>
    <w:rsid w:val="00C23B6C"/>
    <w:rsid w:val="00C27252"/>
    <w:rsid w:val="00C27DB2"/>
    <w:rsid w:val="00C302FF"/>
    <w:rsid w:val="00C44E1A"/>
    <w:rsid w:val="00C505FF"/>
    <w:rsid w:val="00C50EFF"/>
    <w:rsid w:val="00C579A8"/>
    <w:rsid w:val="00C606D3"/>
    <w:rsid w:val="00C623AE"/>
    <w:rsid w:val="00C63115"/>
    <w:rsid w:val="00C64F94"/>
    <w:rsid w:val="00C66043"/>
    <w:rsid w:val="00C718A0"/>
    <w:rsid w:val="00C7763A"/>
    <w:rsid w:val="00C777EE"/>
    <w:rsid w:val="00C80FF6"/>
    <w:rsid w:val="00C8253A"/>
    <w:rsid w:val="00C858E8"/>
    <w:rsid w:val="00C919BC"/>
    <w:rsid w:val="00C95D9D"/>
    <w:rsid w:val="00C97AFE"/>
    <w:rsid w:val="00CA5740"/>
    <w:rsid w:val="00CA5D44"/>
    <w:rsid w:val="00CB33E5"/>
    <w:rsid w:val="00CB39AE"/>
    <w:rsid w:val="00CB650F"/>
    <w:rsid w:val="00CC1E43"/>
    <w:rsid w:val="00CC5F25"/>
    <w:rsid w:val="00CC7EDA"/>
    <w:rsid w:val="00CD424B"/>
    <w:rsid w:val="00CD5773"/>
    <w:rsid w:val="00CD6DCE"/>
    <w:rsid w:val="00CD70FC"/>
    <w:rsid w:val="00CE6A5A"/>
    <w:rsid w:val="00CE7133"/>
    <w:rsid w:val="00CE7BDE"/>
    <w:rsid w:val="00CF2074"/>
    <w:rsid w:val="00CF27F8"/>
    <w:rsid w:val="00CF7240"/>
    <w:rsid w:val="00CF7880"/>
    <w:rsid w:val="00CF7B24"/>
    <w:rsid w:val="00D020D2"/>
    <w:rsid w:val="00D03567"/>
    <w:rsid w:val="00D064F9"/>
    <w:rsid w:val="00D1159B"/>
    <w:rsid w:val="00D14838"/>
    <w:rsid w:val="00D14AB6"/>
    <w:rsid w:val="00D153A9"/>
    <w:rsid w:val="00D21EA5"/>
    <w:rsid w:val="00D2565E"/>
    <w:rsid w:val="00D2687A"/>
    <w:rsid w:val="00D2744D"/>
    <w:rsid w:val="00D3049B"/>
    <w:rsid w:val="00D337F9"/>
    <w:rsid w:val="00D35341"/>
    <w:rsid w:val="00D3696E"/>
    <w:rsid w:val="00D4106C"/>
    <w:rsid w:val="00D43A81"/>
    <w:rsid w:val="00D444E9"/>
    <w:rsid w:val="00D514F8"/>
    <w:rsid w:val="00D52379"/>
    <w:rsid w:val="00D54540"/>
    <w:rsid w:val="00D54E7C"/>
    <w:rsid w:val="00D60684"/>
    <w:rsid w:val="00D644EC"/>
    <w:rsid w:val="00D65F31"/>
    <w:rsid w:val="00D71F24"/>
    <w:rsid w:val="00D73DB1"/>
    <w:rsid w:val="00D7796C"/>
    <w:rsid w:val="00D80855"/>
    <w:rsid w:val="00D85AF4"/>
    <w:rsid w:val="00D902FD"/>
    <w:rsid w:val="00D91E38"/>
    <w:rsid w:val="00D95CE6"/>
    <w:rsid w:val="00D9741B"/>
    <w:rsid w:val="00D97B1B"/>
    <w:rsid w:val="00DA06B8"/>
    <w:rsid w:val="00DA12F3"/>
    <w:rsid w:val="00DA3A2B"/>
    <w:rsid w:val="00DA7260"/>
    <w:rsid w:val="00DB08D3"/>
    <w:rsid w:val="00DB135B"/>
    <w:rsid w:val="00DB3C9B"/>
    <w:rsid w:val="00DC3CEA"/>
    <w:rsid w:val="00DD1BA8"/>
    <w:rsid w:val="00DD1F71"/>
    <w:rsid w:val="00DE0D3A"/>
    <w:rsid w:val="00DE342A"/>
    <w:rsid w:val="00DE4AB3"/>
    <w:rsid w:val="00DF244B"/>
    <w:rsid w:val="00DF3379"/>
    <w:rsid w:val="00DF6AB6"/>
    <w:rsid w:val="00DF72FE"/>
    <w:rsid w:val="00E02AAC"/>
    <w:rsid w:val="00E03BC2"/>
    <w:rsid w:val="00E05225"/>
    <w:rsid w:val="00E100CF"/>
    <w:rsid w:val="00E12208"/>
    <w:rsid w:val="00E13B94"/>
    <w:rsid w:val="00E16D6F"/>
    <w:rsid w:val="00E17585"/>
    <w:rsid w:val="00E17EC0"/>
    <w:rsid w:val="00E2348F"/>
    <w:rsid w:val="00E2479D"/>
    <w:rsid w:val="00E26D87"/>
    <w:rsid w:val="00E32E5E"/>
    <w:rsid w:val="00E371C1"/>
    <w:rsid w:val="00E40A70"/>
    <w:rsid w:val="00E4134B"/>
    <w:rsid w:val="00E51420"/>
    <w:rsid w:val="00E5431A"/>
    <w:rsid w:val="00E545C7"/>
    <w:rsid w:val="00E566B5"/>
    <w:rsid w:val="00E664C6"/>
    <w:rsid w:val="00E66E31"/>
    <w:rsid w:val="00E70604"/>
    <w:rsid w:val="00E728A3"/>
    <w:rsid w:val="00E72E94"/>
    <w:rsid w:val="00E744B7"/>
    <w:rsid w:val="00E8091D"/>
    <w:rsid w:val="00E8199B"/>
    <w:rsid w:val="00E83586"/>
    <w:rsid w:val="00E83F7F"/>
    <w:rsid w:val="00E84E15"/>
    <w:rsid w:val="00E87044"/>
    <w:rsid w:val="00E87F2C"/>
    <w:rsid w:val="00E90096"/>
    <w:rsid w:val="00E90522"/>
    <w:rsid w:val="00E94B10"/>
    <w:rsid w:val="00E964EE"/>
    <w:rsid w:val="00E965AD"/>
    <w:rsid w:val="00EA6BF7"/>
    <w:rsid w:val="00EB02C0"/>
    <w:rsid w:val="00EB5A35"/>
    <w:rsid w:val="00EB76D0"/>
    <w:rsid w:val="00EB7C75"/>
    <w:rsid w:val="00EC0C44"/>
    <w:rsid w:val="00EC0ED9"/>
    <w:rsid w:val="00EC2843"/>
    <w:rsid w:val="00EC5202"/>
    <w:rsid w:val="00EC5A3F"/>
    <w:rsid w:val="00ED413E"/>
    <w:rsid w:val="00ED43B1"/>
    <w:rsid w:val="00ED587D"/>
    <w:rsid w:val="00ED6C39"/>
    <w:rsid w:val="00ED772B"/>
    <w:rsid w:val="00EE053C"/>
    <w:rsid w:val="00EE08E0"/>
    <w:rsid w:val="00EE22E5"/>
    <w:rsid w:val="00EE3F1E"/>
    <w:rsid w:val="00EF312E"/>
    <w:rsid w:val="00EF3A49"/>
    <w:rsid w:val="00EF6EBD"/>
    <w:rsid w:val="00EF7F30"/>
    <w:rsid w:val="00F0105F"/>
    <w:rsid w:val="00F05707"/>
    <w:rsid w:val="00F112BE"/>
    <w:rsid w:val="00F11FBB"/>
    <w:rsid w:val="00F167A2"/>
    <w:rsid w:val="00F22372"/>
    <w:rsid w:val="00F26612"/>
    <w:rsid w:val="00F31817"/>
    <w:rsid w:val="00F3489D"/>
    <w:rsid w:val="00F35CD7"/>
    <w:rsid w:val="00F37FA3"/>
    <w:rsid w:val="00F400FD"/>
    <w:rsid w:val="00F44AC7"/>
    <w:rsid w:val="00F46FC0"/>
    <w:rsid w:val="00F5395A"/>
    <w:rsid w:val="00F57F29"/>
    <w:rsid w:val="00F62E1A"/>
    <w:rsid w:val="00F716AC"/>
    <w:rsid w:val="00F74106"/>
    <w:rsid w:val="00F75C9E"/>
    <w:rsid w:val="00F774A0"/>
    <w:rsid w:val="00F83929"/>
    <w:rsid w:val="00F84E8A"/>
    <w:rsid w:val="00F912E7"/>
    <w:rsid w:val="00F942D1"/>
    <w:rsid w:val="00F957D4"/>
    <w:rsid w:val="00FA384B"/>
    <w:rsid w:val="00FA41D1"/>
    <w:rsid w:val="00FA5425"/>
    <w:rsid w:val="00FB0F06"/>
    <w:rsid w:val="00FB1C12"/>
    <w:rsid w:val="00FB2470"/>
    <w:rsid w:val="00FB25AB"/>
    <w:rsid w:val="00FB3749"/>
    <w:rsid w:val="00FC00AB"/>
    <w:rsid w:val="00FC7DD4"/>
    <w:rsid w:val="00FD15B0"/>
    <w:rsid w:val="00FD72C8"/>
    <w:rsid w:val="00FE09B3"/>
    <w:rsid w:val="00FE32F1"/>
    <w:rsid w:val="00FF1E3D"/>
    <w:rsid w:val="00FF2799"/>
    <w:rsid w:val="00FF3110"/>
    <w:rsid w:val="00FF61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B3DB"/>
  <w15:chartTrackingRefBased/>
  <w15:docId w15:val="{3894AC1B-D7F7-45B5-A92C-CE9E8555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57ED"/>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121DE7"/>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rsid w:val="00121DE7"/>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rsid w:val="00121DE7"/>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
    <w:semiHidden/>
    <w:unhideWhenUsed/>
    <w:qFormat/>
    <w:rsid w:val="0051106A"/>
    <w:pPr>
      <w:keepNext/>
      <w:keepLines/>
      <w:spacing w:before="4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9"/>
    <w:qFormat/>
    <w:rsid w:val="00121DE7"/>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1DE7"/>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rsid w:val="00121DE7"/>
    <w:rPr>
      <w:rFonts w:ascii="Cambria" w:eastAsia="Times New Roman" w:hAnsi="Cambria" w:cs="Times New Roman"/>
      <w:b/>
      <w:bCs/>
      <w:i/>
      <w:iCs/>
      <w:sz w:val="28"/>
      <w:szCs w:val="28"/>
      <w:lang w:eastAsia="lt-LT"/>
    </w:rPr>
  </w:style>
  <w:style w:type="character" w:customStyle="1" w:styleId="Antrat3Diagrama">
    <w:name w:val="Antraštė 3 Diagrama"/>
    <w:basedOn w:val="Numatytasispastraiposriftas"/>
    <w:link w:val="Antrat3"/>
    <w:rsid w:val="00121DE7"/>
    <w:rPr>
      <w:rFonts w:ascii="Cambria" w:eastAsia="Times New Roman" w:hAnsi="Cambria" w:cs="Times New Roman"/>
      <w:b/>
      <w:bCs/>
      <w:sz w:val="26"/>
      <w:szCs w:val="26"/>
      <w:lang w:eastAsia="lt-LT"/>
    </w:rPr>
  </w:style>
  <w:style w:type="character" w:customStyle="1" w:styleId="Antrat7Diagrama">
    <w:name w:val="Antraštė 7 Diagrama"/>
    <w:basedOn w:val="Numatytasispastraiposriftas"/>
    <w:link w:val="Antrat7"/>
    <w:uiPriority w:val="99"/>
    <w:rsid w:val="00121DE7"/>
    <w:rPr>
      <w:rFonts w:ascii="Times New Roman" w:eastAsia="Times New Roman" w:hAnsi="Times New Roman" w:cs="Times New Roman"/>
      <w:sz w:val="28"/>
      <w:szCs w:val="28"/>
    </w:rPr>
  </w:style>
  <w:style w:type="paragraph" w:styleId="Sraopastraipa">
    <w:name w:val="List Paragraph"/>
    <w:basedOn w:val="prastasis"/>
    <w:uiPriority w:val="34"/>
    <w:qFormat/>
    <w:rsid w:val="00121DE7"/>
    <w:pPr>
      <w:ind w:left="720"/>
    </w:pPr>
  </w:style>
  <w:style w:type="paragraph" w:styleId="Puslapioinaostekstas">
    <w:name w:val="footnote text"/>
    <w:basedOn w:val="prastasis"/>
    <w:link w:val="PuslapioinaostekstasDiagrama"/>
    <w:uiPriority w:val="99"/>
    <w:semiHidden/>
    <w:rsid w:val="00121DE7"/>
    <w:rPr>
      <w:sz w:val="20"/>
      <w:szCs w:val="20"/>
    </w:rPr>
  </w:style>
  <w:style w:type="character" w:customStyle="1" w:styleId="PuslapioinaostekstasDiagrama">
    <w:name w:val="Puslapio išnašos tekstas Diagrama"/>
    <w:basedOn w:val="Numatytasispastraiposriftas"/>
    <w:link w:val="Puslapioinaostekstas"/>
    <w:uiPriority w:val="99"/>
    <w:semiHidden/>
    <w:rsid w:val="00121DE7"/>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121DE7"/>
    <w:rPr>
      <w:vertAlign w:val="superscript"/>
    </w:rPr>
  </w:style>
  <w:style w:type="paragraph" w:styleId="Pagrindinistekstas2">
    <w:name w:val="Body Text 2"/>
    <w:basedOn w:val="prastasis"/>
    <w:link w:val="Pagrindinistekstas2Diagrama"/>
    <w:uiPriority w:val="99"/>
    <w:rsid w:val="00121DE7"/>
    <w:rPr>
      <w:sz w:val="28"/>
      <w:szCs w:val="28"/>
      <w:lang w:val="en-AU" w:eastAsia="en-US"/>
    </w:rPr>
  </w:style>
  <w:style w:type="character" w:customStyle="1" w:styleId="Pagrindinistekstas2Diagrama">
    <w:name w:val="Pagrindinis tekstas 2 Diagrama"/>
    <w:basedOn w:val="Numatytasispastraiposriftas"/>
    <w:link w:val="Pagrindinistekstas2"/>
    <w:uiPriority w:val="99"/>
    <w:rsid w:val="00121DE7"/>
    <w:rPr>
      <w:rFonts w:ascii="Times New Roman" w:eastAsia="Times New Roman" w:hAnsi="Times New Roman" w:cs="Times New Roman"/>
      <w:sz w:val="28"/>
      <w:szCs w:val="28"/>
      <w:lang w:val="en-AU"/>
    </w:rPr>
  </w:style>
  <w:style w:type="paragraph" w:styleId="Antrats">
    <w:name w:val="header"/>
    <w:basedOn w:val="prastasis"/>
    <w:link w:val="AntratsDiagrama"/>
    <w:uiPriority w:val="99"/>
    <w:rsid w:val="00121DE7"/>
    <w:pPr>
      <w:tabs>
        <w:tab w:val="center" w:pos="4819"/>
        <w:tab w:val="right" w:pos="9638"/>
      </w:tabs>
    </w:pPr>
  </w:style>
  <w:style w:type="character" w:customStyle="1" w:styleId="AntratsDiagrama">
    <w:name w:val="Antraštės Diagrama"/>
    <w:basedOn w:val="Numatytasispastraiposriftas"/>
    <w:link w:val="Antrats"/>
    <w:uiPriority w:val="99"/>
    <w:rsid w:val="00121DE7"/>
    <w:rPr>
      <w:rFonts w:ascii="Times New Roman" w:eastAsia="Times New Roman" w:hAnsi="Times New Roman" w:cs="Times New Roman"/>
      <w:sz w:val="24"/>
      <w:szCs w:val="24"/>
      <w:lang w:eastAsia="lt-LT"/>
    </w:rPr>
  </w:style>
  <w:style w:type="paragraph" w:styleId="Porat">
    <w:name w:val="footer"/>
    <w:basedOn w:val="prastasis"/>
    <w:link w:val="PoratDiagrama"/>
    <w:uiPriority w:val="99"/>
    <w:rsid w:val="00121DE7"/>
    <w:pPr>
      <w:tabs>
        <w:tab w:val="center" w:pos="4819"/>
        <w:tab w:val="right" w:pos="9638"/>
      </w:tabs>
    </w:pPr>
  </w:style>
  <w:style w:type="character" w:customStyle="1" w:styleId="PoratDiagrama">
    <w:name w:val="Poraštė Diagrama"/>
    <w:basedOn w:val="Numatytasispastraiposriftas"/>
    <w:link w:val="Porat"/>
    <w:uiPriority w:val="99"/>
    <w:rsid w:val="00121DE7"/>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121DE7"/>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21D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itata">
    <w:name w:val="Quote"/>
    <w:basedOn w:val="prastasis"/>
    <w:next w:val="prastasis"/>
    <w:link w:val="CitataDiagrama"/>
    <w:uiPriority w:val="99"/>
    <w:qFormat/>
    <w:rsid w:val="00121DE7"/>
    <w:pPr>
      <w:spacing w:after="200" w:line="276" w:lineRule="auto"/>
    </w:pPr>
    <w:rPr>
      <w:rFonts w:ascii="Calibri" w:hAnsi="Calibri" w:cs="Calibri"/>
      <w:i/>
      <w:iCs/>
      <w:color w:val="4B4B4B"/>
      <w:sz w:val="22"/>
      <w:szCs w:val="22"/>
    </w:rPr>
  </w:style>
  <w:style w:type="character" w:customStyle="1" w:styleId="CitataDiagrama">
    <w:name w:val="Citata Diagrama"/>
    <w:basedOn w:val="Numatytasispastraiposriftas"/>
    <w:link w:val="Citata"/>
    <w:uiPriority w:val="99"/>
    <w:rsid w:val="00121DE7"/>
    <w:rPr>
      <w:rFonts w:ascii="Calibri" w:eastAsia="Times New Roman" w:hAnsi="Calibri" w:cs="Calibri"/>
      <w:i/>
      <w:iCs/>
      <w:color w:val="4B4B4B"/>
      <w:lang w:eastAsia="lt-LT"/>
    </w:rPr>
  </w:style>
  <w:style w:type="paragraph" w:styleId="Debesliotekstas">
    <w:name w:val="Balloon Text"/>
    <w:basedOn w:val="prastasis"/>
    <w:link w:val="DebesliotekstasDiagrama"/>
    <w:uiPriority w:val="99"/>
    <w:semiHidden/>
    <w:rsid w:val="00121D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1DE7"/>
    <w:rPr>
      <w:rFonts w:ascii="Tahoma" w:eastAsia="Times New Roman" w:hAnsi="Tahoma" w:cs="Tahoma"/>
      <w:sz w:val="16"/>
      <w:szCs w:val="16"/>
      <w:lang w:eastAsia="lt-LT"/>
    </w:rPr>
  </w:style>
  <w:style w:type="paragraph" w:customStyle="1" w:styleId="NumatytaLTGliederung1">
    <w:name w:val="Numatyta~LT~Gliederung 1"/>
    <w:uiPriority w:val="99"/>
    <w:rsid w:val="00121DE7"/>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prastasistinklapis1">
    <w:name w:val="Įprastasis (tinklapis)1"/>
    <w:basedOn w:val="prastasis"/>
    <w:uiPriority w:val="99"/>
    <w:semiHidden/>
    <w:rsid w:val="00121DE7"/>
    <w:pPr>
      <w:spacing w:before="100" w:beforeAutospacing="1" w:after="100" w:afterAutospacing="1"/>
    </w:pPr>
  </w:style>
  <w:style w:type="character" w:styleId="Puslapionumeris">
    <w:name w:val="page number"/>
    <w:basedOn w:val="Numatytasispastraiposriftas"/>
    <w:uiPriority w:val="99"/>
    <w:rsid w:val="00121DE7"/>
  </w:style>
  <w:style w:type="character" w:styleId="Komentaronuoroda">
    <w:name w:val="annotation reference"/>
    <w:uiPriority w:val="99"/>
    <w:semiHidden/>
    <w:rsid w:val="00121DE7"/>
    <w:rPr>
      <w:sz w:val="16"/>
      <w:szCs w:val="16"/>
    </w:rPr>
  </w:style>
  <w:style w:type="paragraph" w:styleId="Komentarotekstas">
    <w:name w:val="annotation text"/>
    <w:basedOn w:val="prastasis"/>
    <w:link w:val="KomentarotekstasDiagrama"/>
    <w:uiPriority w:val="99"/>
    <w:semiHidden/>
    <w:rsid w:val="00121DE7"/>
    <w:rPr>
      <w:sz w:val="20"/>
      <w:szCs w:val="20"/>
    </w:rPr>
  </w:style>
  <w:style w:type="character" w:customStyle="1" w:styleId="KomentarotekstasDiagrama">
    <w:name w:val="Komentaro tekstas Diagrama"/>
    <w:basedOn w:val="Numatytasispastraiposriftas"/>
    <w:link w:val="Komentarotekstas"/>
    <w:uiPriority w:val="99"/>
    <w:semiHidden/>
    <w:rsid w:val="00121DE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121DE7"/>
    <w:rPr>
      <w:b/>
      <w:bCs/>
    </w:rPr>
  </w:style>
  <w:style w:type="character" w:customStyle="1" w:styleId="KomentarotemaDiagrama">
    <w:name w:val="Komentaro tema Diagrama"/>
    <w:basedOn w:val="KomentarotekstasDiagrama"/>
    <w:link w:val="Komentarotema"/>
    <w:uiPriority w:val="99"/>
    <w:semiHidden/>
    <w:rsid w:val="00121DE7"/>
    <w:rPr>
      <w:rFonts w:ascii="Times New Roman" w:eastAsia="Times New Roman" w:hAnsi="Times New Roman" w:cs="Times New Roman"/>
      <w:b/>
      <w:bCs/>
      <w:sz w:val="20"/>
      <w:szCs w:val="20"/>
      <w:lang w:eastAsia="lt-LT"/>
    </w:rPr>
  </w:style>
  <w:style w:type="character" w:styleId="Vietosrezervavimoenklotekstas">
    <w:name w:val="Placeholder Text"/>
    <w:uiPriority w:val="99"/>
    <w:semiHidden/>
    <w:rsid w:val="00121DE7"/>
    <w:rPr>
      <w:color w:val="808080"/>
    </w:rPr>
  </w:style>
  <w:style w:type="paragraph" w:styleId="Pagrindinistekstas">
    <w:name w:val="Body Text"/>
    <w:basedOn w:val="prastasis"/>
    <w:link w:val="PagrindinistekstasDiagrama"/>
    <w:uiPriority w:val="99"/>
    <w:rsid w:val="00121DE7"/>
    <w:pPr>
      <w:spacing w:after="120"/>
    </w:pPr>
  </w:style>
  <w:style w:type="character" w:customStyle="1" w:styleId="PagrindinistekstasDiagrama">
    <w:name w:val="Pagrindinis tekstas Diagrama"/>
    <w:basedOn w:val="Numatytasispastraiposriftas"/>
    <w:link w:val="Pagrindinistekstas"/>
    <w:uiPriority w:val="99"/>
    <w:rsid w:val="00121DE7"/>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121DE7"/>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rsid w:val="00121DE7"/>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121DE7"/>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121DE7"/>
    <w:pPr>
      <w:spacing w:after="100" w:line="276" w:lineRule="auto"/>
      <w:ind w:left="440"/>
    </w:pPr>
    <w:rPr>
      <w:rFonts w:ascii="Calibri" w:hAnsi="Calibri"/>
      <w:sz w:val="22"/>
      <w:szCs w:val="22"/>
      <w:lang w:eastAsia="en-US"/>
    </w:rPr>
  </w:style>
  <w:style w:type="character" w:styleId="Hipersaitas">
    <w:name w:val="Hyperlink"/>
    <w:uiPriority w:val="99"/>
    <w:unhideWhenUsed/>
    <w:rsid w:val="00121DE7"/>
    <w:rPr>
      <w:color w:val="0000FF"/>
      <w:u w:val="single"/>
    </w:rPr>
  </w:style>
  <w:style w:type="paragraph" w:styleId="Betarp">
    <w:name w:val="No Spacing"/>
    <w:uiPriority w:val="1"/>
    <w:qFormat/>
    <w:rsid w:val="00121DE7"/>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121DE7"/>
    <w:pPr>
      <w:spacing w:before="100" w:beforeAutospacing="1" w:after="100" w:afterAutospacing="1"/>
    </w:pPr>
  </w:style>
  <w:style w:type="paragraph" w:customStyle="1" w:styleId="2vidutinistinklelis1">
    <w:name w:val="2 vidutinis tinklelis1"/>
    <w:uiPriority w:val="1"/>
    <w:qFormat/>
    <w:rsid w:val="00121DE7"/>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121DE7"/>
    <w:pPr>
      <w:ind w:left="720"/>
    </w:pPr>
  </w:style>
  <w:style w:type="character" w:styleId="Emfaz">
    <w:name w:val="Emphasis"/>
    <w:uiPriority w:val="20"/>
    <w:qFormat/>
    <w:rsid w:val="00121DE7"/>
    <w:rPr>
      <w:rFonts w:cs="Times New Roman"/>
      <w:i/>
    </w:rPr>
  </w:style>
  <w:style w:type="paragraph" w:customStyle="1" w:styleId="Pagrindinistekstas1">
    <w:name w:val="Pagrindinis tekstas1"/>
    <w:basedOn w:val="prastasis"/>
    <w:rsid w:val="00121DE7"/>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Grietas">
    <w:name w:val="Strong"/>
    <w:uiPriority w:val="22"/>
    <w:qFormat/>
    <w:rsid w:val="00121DE7"/>
    <w:rPr>
      <w:b/>
      <w:bCs/>
    </w:rPr>
  </w:style>
  <w:style w:type="paragraph" w:styleId="Paantrat">
    <w:name w:val="Subtitle"/>
    <w:basedOn w:val="prastasis"/>
    <w:next w:val="prastasis"/>
    <w:link w:val="PaantratDiagrama"/>
    <w:qFormat/>
    <w:rsid w:val="00121DE7"/>
    <w:pPr>
      <w:spacing w:after="60"/>
      <w:jc w:val="center"/>
      <w:outlineLvl w:val="1"/>
    </w:pPr>
    <w:rPr>
      <w:rFonts w:ascii="Calibri Light" w:hAnsi="Calibri Light"/>
    </w:rPr>
  </w:style>
  <w:style w:type="character" w:customStyle="1" w:styleId="PaantratDiagrama">
    <w:name w:val="Paantraštė Diagrama"/>
    <w:basedOn w:val="Numatytasispastraiposriftas"/>
    <w:link w:val="Paantrat"/>
    <w:rsid w:val="00121DE7"/>
    <w:rPr>
      <w:rFonts w:ascii="Calibri Light" w:eastAsia="Times New Roman" w:hAnsi="Calibri Light" w:cs="Times New Roman"/>
      <w:sz w:val="24"/>
      <w:szCs w:val="24"/>
      <w:lang w:eastAsia="lt-LT"/>
    </w:rPr>
  </w:style>
  <w:style w:type="paragraph" w:styleId="Iskirtacitata">
    <w:name w:val="Intense Quote"/>
    <w:basedOn w:val="prastasis"/>
    <w:next w:val="prastasis"/>
    <w:link w:val="IskirtacitataDiagrama"/>
    <w:uiPriority w:val="30"/>
    <w:qFormat/>
    <w:rsid w:val="00121DE7"/>
    <w:pPr>
      <w:pBdr>
        <w:top w:val="single" w:sz="4" w:space="10" w:color="4472C4"/>
        <w:bottom w:val="single" w:sz="4" w:space="10" w:color="4472C4"/>
      </w:pBdr>
      <w:spacing w:before="360" w:after="360"/>
      <w:ind w:left="864" w:right="864"/>
      <w:jc w:val="center"/>
    </w:pPr>
    <w:rPr>
      <w:i/>
      <w:iCs/>
      <w:color w:val="4472C4"/>
    </w:rPr>
  </w:style>
  <w:style w:type="character" w:customStyle="1" w:styleId="IskirtacitataDiagrama">
    <w:name w:val="Išskirta citata Diagrama"/>
    <w:basedOn w:val="Numatytasispastraiposriftas"/>
    <w:link w:val="Iskirtacitata"/>
    <w:uiPriority w:val="30"/>
    <w:rsid w:val="00121DE7"/>
    <w:rPr>
      <w:rFonts w:ascii="Times New Roman" w:eastAsia="Times New Roman" w:hAnsi="Times New Roman" w:cs="Times New Roman"/>
      <w:i/>
      <w:iCs/>
      <w:color w:val="4472C4"/>
      <w:sz w:val="24"/>
      <w:szCs w:val="24"/>
      <w:lang w:eastAsia="lt-LT"/>
    </w:rPr>
  </w:style>
  <w:style w:type="character" w:customStyle="1" w:styleId="fontstyle01">
    <w:name w:val="fontstyle01"/>
    <w:rsid w:val="00121DE7"/>
    <w:rPr>
      <w:rFonts w:ascii="TimesNewRomanPSMT" w:hAnsi="TimesNewRomanPSMT" w:hint="default"/>
      <w:b w:val="0"/>
      <w:bCs w:val="0"/>
      <w:i w:val="0"/>
      <w:iCs w:val="0"/>
      <w:color w:val="000000"/>
      <w:sz w:val="24"/>
      <w:szCs w:val="24"/>
    </w:rPr>
  </w:style>
  <w:style w:type="paragraph" w:customStyle="1" w:styleId="rtejustify">
    <w:name w:val="rtejustify"/>
    <w:basedOn w:val="prastasis"/>
    <w:rsid w:val="00121DE7"/>
    <w:pPr>
      <w:spacing w:before="100" w:beforeAutospacing="1" w:after="100" w:afterAutospacing="1"/>
    </w:pPr>
    <w:rPr>
      <w:lang w:val="en-US" w:eastAsia="en-US"/>
    </w:rPr>
  </w:style>
  <w:style w:type="paragraph" w:customStyle="1" w:styleId="gmail-msonospacing">
    <w:name w:val="gmail-msonospacing"/>
    <w:basedOn w:val="prastasis"/>
    <w:rsid w:val="00121DE7"/>
    <w:pPr>
      <w:spacing w:before="100" w:beforeAutospacing="1" w:after="100" w:afterAutospacing="1"/>
    </w:pPr>
  </w:style>
  <w:style w:type="character" w:customStyle="1" w:styleId="UnresolvedMention">
    <w:name w:val="Unresolved Mention"/>
    <w:uiPriority w:val="99"/>
    <w:semiHidden/>
    <w:unhideWhenUsed/>
    <w:rsid w:val="00121DE7"/>
    <w:rPr>
      <w:color w:val="605E5C"/>
      <w:shd w:val="clear" w:color="auto" w:fill="E1DFDD"/>
    </w:rPr>
  </w:style>
  <w:style w:type="paragraph" w:customStyle="1" w:styleId="TableParagraph">
    <w:name w:val="Table Paragraph"/>
    <w:basedOn w:val="prastasis"/>
    <w:autoRedefine/>
    <w:uiPriority w:val="1"/>
    <w:qFormat/>
    <w:rsid w:val="00121DE7"/>
    <w:pPr>
      <w:widowControl w:val="0"/>
      <w:tabs>
        <w:tab w:val="left" w:pos="171"/>
        <w:tab w:val="left" w:pos="741"/>
      </w:tabs>
      <w:spacing w:line="300" w:lineRule="exact"/>
    </w:pPr>
    <w:rPr>
      <w:rFonts w:eastAsia="Calibri"/>
      <w:szCs w:val="22"/>
      <w:lang w:val="en-US" w:eastAsia="en-US"/>
    </w:rPr>
  </w:style>
  <w:style w:type="character" w:customStyle="1" w:styleId="normaltextrun">
    <w:name w:val="normaltextrun"/>
    <w:basedOn w:val="Numatytasispastraiposriftas"/>
    <w:rsid w:val="00573857"/>
  </w:style>
  <w:style w:type="character" w:customStyle="1" w:styleId="Antrat4Diagrama">
    <w:name w:val="Antraštė 4 Diagrama"/>
    <w:basedOn w:val="Numatytasispastraiposriftas"/>
    <w:link w:val="Antrat4"/>
    <w:uiPriority w:val="9"/>
    <w:semiHidden/>
    <w:rsid w:val="0051106A"/>
    <w:rPr>
      <w:rFonts w:asciiTheme="majorHAnsi" w:eastAsiaTheme="majorEastAsia" w:hAnsiTheme="majorHAnsi" w:cstheme="majorBidi"/>
      <w:i/>
      <w:iCs/>
      <w:color w:val="2E74B5" w:themeColor="accent1" w:themeShade="BF"/>
      <w:sz w:val="24"/>
      <w:szCs w:val="24"/>
      <w:lang w:eastAsia="lt-LT"/>
    </w:rPr>
  </w:style>
  <w:style w:type="paragraph" w:styleId="prastasiniatinklio">
    <w:name w:val="Normal (Web)"/>
    <w:basedOn w:val="prastasis"/>
    <w:uiPriority w:val="99"/>
    <w:unhideWhenUsed/>
    <w:rsid w:val="00D3696E"/>
    <w:pPr>
      <w:spacing w:before="100" w:beforeAutospacing="1" w:after="100" w:afterAutospacing="1"/>
    </w:pPr>
  </w:style>
  <w:style w:type="character" w:customStyle="1" w:styleId="text-value">
    <w:name w:val="text-value"/>
    <w:basedOn w:val="Numatytasispastraiposriftas"/>
    <w:rsid w:val="007E746B"/>
  </w:style>
  <w:style w:type="character" w:customStyle="1" w:styleId="clear">
    <w:name w:val="clear"/>
    <w:basedOn w:val="Numatytasispastraiposriftas"/>
    <w:rsid w:val="00081568"/>
  </w:style>
  <w:style w:type="paragraph" w:styleId="Pataisymai">
    <w:name w:val="Revision"/>
    <w:hidden/>
    <w:uiPriority w:val="99"/>
    <w:semiHidden/>
    <w:rsid w:val="00246DFA"/>
    <w:pPr>
      <w:spacing w:after="0" w:line="240" w:lineRule="auto"/>
    </w:pPr>
    <w:rPr>
      <w:rFonts w:ascii="Times New Roman" w:eastAsia="Times New Roman" w:hAnsi="Times New Roman" w:cs="Times New Roman"/>
      <w:sz w:val="24"/>
      <w:szCs w:val="24"/>
      <w:lang w:eastAsia="lt-LT"/>
    </w:rPr>
  </w:style>
  <w:style w:type="paragraph" w:customStyle="1" w:styleId="Normal1">
    <w:name w:val="Normal1"/>
    <w:basedOn w:val="prastasis"/>
    <w:rsid w:val="00ED4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18823">
      <w:bodyDiv w:val="1"/>
      <w:marLeft w:val="0"/>
      <w:marRight w:val="0"/>
      <w:marTop w:val="0"/>
      <w:marBottom w:val="0"/>
      <w:divBdr>
        <w:top w:val="none" w:sz="0" w:space="0" w:color="auto"/>
        <w:left w:val="none" w:sz="0" w:space="0" w:color="auto"/>
        <w:bottom w:val="none" w:sz="0" w:space="0" w:color="auto"/>
        <w:right w:val="none" w:sz="0" w:space="0" w:color="auto"/>
      </w:divBdr>
      <w:divsChild>
        <w:div w:id="1755973599">
          <w:marLeft w:val="0"/>
          <w:marRight w:val="0"/>
          <w:marTop w:val="0"/>
          <w:marBottom w:val="0"/>
          <w:divBdr>
            <w:top w:val="none" w:sz="0" w:space="0" w:color="auto"/>
            <w:left w:val="none" w:sz="0" w:space="0" w:color="auto"/>
            <w:bottom w:val="none" w:sz="0" w:space="0" w:color="auto"/>
            <w:right w:val="none" w:sz="0" w:space="0" w:color="auto"/>
          </w:divBdr>
        </w:div>
      </w:divsChild>
    </w:div>
    <w:div w:id="229778080">
      <w:bodyDiv w:val="1"/>
      <w:marLeft w:val="0"/>
      <w:marRight w:val="0"/>
      <w:marTop w:val="0"/>
      <w:marBottom w:val="0"/>
      <w:divBdr>
        <w:top w:val="none" w:sz="0" w:space="0" w:color="auto"/>
        <w:left w:val="none" w:sz="0" w:space="0" w:color="auto"/>
        <w:bottom w:val="none" w:sz="0" w:space="0" w:color="auto"/>
        <w:right w:val="none" w:sz="0" w:space="0" w:color="auto"/>
      </w:divBdr>
    </w:div>
    <w:div w:id="340746766">
      <w:bodyDiv w:val="1"/>
      <w:marLeft w:val="0"/>
      <w:marRight w:val="0"/>
      <w:marTop w:val="0"/>
      <w:marBottom w:val="0"/>
      <w:divBdr>
        <w:top w:val="none" w:sz="0" w:space="0" w:color="auto"/>
        <w:left w:val="none" w:sz="0" w:space="0" w:color="auto"/>
        <w:bottom w:val="none" w:sz="0" w:space="0" w:color="auto"/>
        <w:right w:val="none" w:sz="0" w:space="0" w:color="auto"/>
      </w:divBdr>
    </w:div>
    <w:div w:id="514922893">
      <w:bodyDiv w:val="1"/>
      <w:marLeft w:val="0"/>
      <w:marRight w:val="0"/>
      <w:marTop w:val="0"/>
      <w:marBottom w:val="0"/>
      <w:divBdr>
        <w:top w:val="none" w:sz="0" w:space="0" w:color="auto"/>
        <w:left w:val="none" w:sz="0" w:space="0" w:color="auto"/>
        <w:bottom w:val="none" w:sz="0" w:space="0" w:color="auto"/>
        <w:right w:val="none" w:sz="0" w:space="0" w:color="auto"/>
      </w:divBdr>
    </w:div>
    <w:div w:id="711078640">
      <w:bodyDiv w:val="1"/>
      <w:marLeft w:val="0"/>
      <w:marRight w:val="0"/>
      <w:marTop w:val="0"/>
      <w:marBottom w:val="0"/>
      <w:divBdr>
        <w:top w:val="none" w:sz="0" w:space="0" w:color="auto"/>
        <w:left w:val="none" w:sz="0" w:space="0" w:color="auto"/>
        <w:bottom w:val="none" w:sz="0" w:space="0" w:color="auto"/>
        <w:right w:val="none" w:sz="0" w:space="0" w:color="auto"/>
      </w:divBdr>
    </w:div>
    <w:div w:id="758254808">
      <w:bodyDiv w:val="1"/>
      <w:marLeft w:val="0"/>
      <w:marRight w:val="0"/>
      <w:marTop w:val="0"/>
      <w:marBottom w:val="0"/>
      <w:divBdr>
        <w:top w:val="none" w:sz="0" w:space="0" w:color="auto"/>
        <w:left w:val="none" w:sz="0" w:space="0" w:color="auto"/>
        <w:bottom w:val="none" w:sz="0" w:space="0" w:color="auto"/>
        <w:right w:val="none" w:sz="0" w:space="0" w:color="auto"/>
      </w:divBdr>
    </w:div>
    <w:div w:id="774861728">
      <w:bodyDiv w:val="1"/>
      <w:marLeft w:val="0"/>
      <w:marRight w:val="0"/>
      <w:marTop w:val="0"/>
      <w:marBottom w:val="0"/>
      <w:divBdr>
        <w:top w:val="none" w:sz="0" w:space="0" w:color="auto"/>
        <w:left w:val="none" w:sz="0" w:space="0" w:color="auto"/>
        <w:bottom w:val="none" w:sz="0" w:space="0" w:color="auto"/>
        <w:right w:val="none" w:sz="0" w:space="0" w:color="auto"/>
      </w:divBdr>
    </w:div>
    <w:div w:id="1165828111">
      <w:bodyDiv w:val="1"/>
      <w:marLeft w:val="0"/>
      <w:marRight w:val="0"/>
      <w:marTop w:val="0"/>
      <w:marBottom w:val="0"/>
      <w:divBdr>
        <w:top w:val="none" w:sz="0" w:space="0" w:color="auto"/>
        <w:left w:val="none" w:sz="0" w:space="0" w:color="auto"/>
        <w:bottom w:val="none" w:sz="0" w:space="0" w:color="auto"/>
        <w:right w:val="none" w:sz="0" w:space="0" w:color="auto"/>
      </w:divBdr>
    </w:div>
    <w:div w:id="1692149573">
      <w:bodyDiv w:val="1"/>
      <w:marLeft w:val="0"/>
      <w:marRight w:val="0"/>
      <w:marTop w:val="0"/>
      <w:marBottom w:val="0"/>
      <w:divBdr>
        <w:top w:val="none" w:sz="0" w:space="0" w:color="auto"/>
        <w:left w:val="none" w:sz="0" w:space="0" w:color="auto"/>
        <w:bottom w:val="none" w:sz="0" w:space="0" w:color="auto"/>
        <w:right w:val="none" w:sz="0" w:space="0" w:color="auto"/>
      </w:divBdr>
      <w:divsChild>
        <w:div w:id="1581479116">
          <w:marLeft w:val="0"/>
          <w:marRight w:val="0"/>
          <w:marTop w:val="0"/>
          <w:marBottom w:val="0"/>
          <w:divBdr>
            <w:top w:val="none" w:sz="0" w:space="0" w:color="auto"/>
            <w:left w:val="none" w:sz="0" w:space="0" w:color="auto"/>
            <w:bottom w:val="none" w:sz="0" w:space="0" w:color="auto"/>
            <w:right w:val="none" w:sz="0" w:space="0" w:color="auto"/>
          </w:divBdr>
          <w:divsChild>
            <w:div w:id="1645697600">
              <w:marLeft w:val="0"/>
              <w:marRight w:val="0"/>
              <w:marTop w:val="0"/>
              <w:marBottom w:val="0"/>
              <w:divBdr>
                <w:top w:val="none" w:sz="0" w:space="0" w:color="auto"/>
                <w:left w:val="none" w:sz="0" w:space="0" w:color="auto"/>
                <w:bottom w:val="none" w:sz="0" w:space="0" w:color="auto"/>
                <w:right w:val="none" w:sz="0" w:space="0" w:color="auto"/>
              </w:divBdr>
              <w:divsChild>
                <w:div w:id="1004672985">
                  <w:marLeft w:val="0"/>
                  <w:marRight w:val="0"/>
                  <w:marTop w:val="0"/>
                  <w:marBottom w:val="0"/>
                  <w:divBdr>
                    <w:top w:val="none" w:sz="0" w:space="0" w:color="auto"/>
                    <w:left w:val="none" w:sz="0" w:space="0" w:color="auto"/>
                    <w:bottom w:val="none" w:sz="0" w:space="0" w:color="auto"/>
                    <w:right w:val="none" w:sz="0" w:space="0" w:color="auto"/>
                  </w:divBdr>
                  <w:divsChild>
                    <w:div w:id="8877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96978">
      <w:bodyDiv w:val="1"/>
      <w:marLeft w:val="0"/>
      <w:marRight w:val="0"/>
      <w:marTop w:val="0"/>
      <w:marBottom w:val="0"/>
      <w:divBdr>
        <w:top w:val="none" w:sz="0" w:space="0" w:color="auto"/>
        <w:left w:val="none" w:sz="0" w:space="0" w:color="auto"/>
        <w:bottom w:val="none" w:sz="0" w:space="0" w:color="auto"/>
        <w:right w:val="none" w:sz="0" w:space="0" w:color="auto"/>
      </w:divBdr>
    </w:div>
    <w:div w:id="1732194456">
      <w:bodyDiv w:val="1"/>
      <w:marLeft w:val="0"/>
      <w:marRight w:val="0"/>
      <w:marTop w:val="0"/>
      <w:marBottom w:val="0"/>
      <w:divBdr>
        <w:top w:val="none" w:sz="0" w:space="0" w:color="auto"/>
        <w:left w:val="none" w:sz="0" w:space="0" w:color="auto"/>
        <w:bottom w:val="none" w:sz="0" w:space="0" w:color="auto"/>
        <w:right w:val="none" w:sz="0" w:space="0" w:color="auto"/>
      </w:divBdr>
    </w:div>
    <w:div w:id="1742216533">
      <w:bodyDiv w:val="1"/>
      <w:marLeft w:val="0"/>
      <w:marRight w:val="0"/>
      <w:marTop w:val="0"/>
      <w:marBottom w:val="0"/>
      <w:divBdr>
        <w:top w:val="none" w:sz="0" w:space="0" w:color="auto"/>
        <w:left w:val="none" w:sz="0" w:space="0" w:color="auto"/>
        <w:bottom w:val="none" w:sz="0" w:space="0" w:color="auto"/>
        <w:right w:val="none" w:sz="0" w:space="0" w:color="auto"/>
      </w:divBdr>
    </w:div>
    <w:div w:id="1900748987">
      <w:bodyDiv w:val="1"/>
      <w:marLeft w:val="0"/>
      <w:marRight w:val="0"/>
      <w:marTop w:val="0"/>
      <w:marBottom w:val="0"/>
      <w:divBdr>
        <w:top w:val="none" w:sz="0" w:space="0" w:color="auto"/>
        <w:left w:val="none" w:sz="0" w:space="0" w:color="auto"/>
        <w:bottom w:val="none" w:sz="0" w:space="0" w:color="auto"/>
        <w:right w:val="none" w:sz="0" w:space="0" w:color="auto"/>
      </w:divBdr>
    </w:div>
    <w:div w:id="1978602150">
      <w:bodyDiv w:val="1"/>
      <w:marLeft w:val="0"/>
      <w:marRight w:val="0"/>
      <w:marTop w:val="0"/>
      <w:marBottom w:val="0"/>
      <w:divBdr>
        <w:top w:val="none" w:sz="0" w:space="0" w:color="auto"/>
        <w:left w:val="none" w:sz="0" w:space="0" w:color="auto"/>
        <w:bottom w:val="none" w:sz="0" w:space="0" w:color="auto"/>
        <w:right w:val="none" w:sz="0" w:space="0" w:color="auto"/>
      </w:divBdr>
    </w:div>
    <w:div w:id="20903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jpg@01DAA7B2.3C978070" TargetMode="External"/><Relationship Id="rId5" Type="http://schemas.openxmlformats.org/officeDocument/2006/relationships/webSettings" Target="webSettings.xml"/><Relationship Id="rId15" Type="http://schemas.openxmlformats.org/officeDocument/2006/relationships/hyperlink" Target="https://www.e-tar.lt/portal/lt/legalAct/TAR.19431CB8A7D7/as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jpg@01DAA7B2.3C978070" TargetMode="External"/><Relationship Id="rId14" Type="http://schemas.openxmlformats.org/officeDocument/2006/relationships/hyperlink" Target="https://www.e-tar.lt/portal/lt/legalAct/TAR.19431CB8A7D7/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FB96E-1AEA-4061-8B05-A20548E1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102</Pages>
  <Words>137082</Words>
  <Characters>78137</Characters>
  <Application>Microsoft Office Word</Application>
  <DocSecurity>0</DocSecurity>
  <Lines>651</Lines>
  <Paragraphs>429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4</cp:revision>
  <cp:lastPrinted>2024-08-29T01:55:00Z</cp:lastPrinted>
  <dcterms:created xsi:type="dcterms:W3CDTF">2024-10-15T11:35:00Z</dcterms:created>
  <dcterms:modified xsi:type="dcterms:W3CDTF">2024-10-16T10:45:00Z</dcterms:modified>
</cp:coreProperties>
</file>